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A6D12" w14:textId="77777777" w:rsidR="00BE4BC3" w:rsidRDefault="00BE4BC3" w:rsidP="00C940D0">
      <w:pPr>
        <w:jc w:val="center"/>
        <w:rPr>
          <w:b/>
          <w:bCs/>
          <w:sz w:val="24"/>
          <w:szCs w:val="24"/>
        </w:rPr>
      </w:pPr>
    </w:p>
    <w:p w14:paraId="16C4C789" w14:textId="77777777" w:rsidR="00E23603" w:rsidRDefault="00982463" w:rsidP="00982463">
      <w:pPr>
        <w:jc w:val="center"/>
        <w:rPr>
          <w:b/>
          <w:bCs/>
          <w:sz w:val="32"/>
          <w:szCs w:val="32"/>
        </w:rPr>
      </w:pPr>
      <w:r w:rsidRPr="00BE4BC3">
        <w:rPr>
          <w:b/>
          <w:bCs/>
          <w:sz w:val="32"/>
          <w:szCs w:val="32"/>
        </w:rPr>
        <w:t xml:space="preserve">MU Graduate Council </w:t>
      </w:r>
    </w:p>
    <w:p w14:paraId="597845F9" w14:textId="3CC61949" w:rsidR="00982463" w:rsidRPr="00BE4BC3" w:rsidRDefault="00827F7A" w:rsidP="00982463">
      <w:pPr>
        <w:jc w:val="center"/>
        <w:rPr>
          <w:b/>
          <w:bCs/>
          <w:sz w:val="32"/>
          <w:szCs w:val="32"/>
        </w:rPr>
      </w:pPr>
      <w:r>
        <w:rPr>
          <w:b/>
          <w:bCs/>
          <w:sz w:val="32"/>
          <w:szCs w:val="32"/>
        </w:rPr>
        <w:t xml:space="preserve">DRAFT </w:t>
      </w:r>
      <w:r w:rsidR="00FE4776">
        <w:rPr>
          <w:b/>
          <w:bCs/>
          <w:sz w:val="32"/>
          <w:szCs w:val="32"/>
        </w:rPr>
        <w:t>Agenda</w:t>
      </w:r>
    </w:p>
    <w:p w14:paraId="762142B6" w14:textId="04CCCB92" w:rsidR="00982463" w:rsidRPr="0022666B" w:rsidRDefault="00347184" w:rsidP="00982463">
      <w:pPr>
        <w:jc w:val="center"/>
        <w:rPr>
          <w:b/>
          <w:bCs/>
          <w:sz w:val="32"/>
          <w:szCs w:val="32"/>
        </w:rPr>
      </w:pPr>
      <w:r>
        <w:rPr>
          <w:b/>
          <w:bCs/>
          <w:sz w:val="32"/>
          <w:szCs w:val="32"/>
        </w:rPr>
        <w:t>January 26, 2024</w:t>
      </w:r>
    </w:p>
    <w:p w14:paraId="7509377A" w14:textId="77777777" w:rsidR="00982463" w:rsidRDefault="00982463" w:rsidP="00982463">
      <w:pPr>
        <w:jc w:val="center"/>
        <w:rPr>
          <w:b/>
          <w:bCs/>
          <w:sz w:val="24"/>
          <w:szCs w:val="24"/>
        </w:rPr>
      </w:pPr>
      <w:r w:rsidRPr="00DF7038">
        <w:rPr>
          <w:b/>
          <w:bCs/>
          <w:sz w:val="24"/>
          <w:szCs w:val="24"/>
        </w:rPr>
        <w:t>Hybrid Meeting –  MSC 2w16-B + Teams</w:t>
      </w:r>
    </w:p>
    <w:p w14:paraId="5150A81A" w14:textId="77777777" w:rsidR="00982463" w:rsidRDefault="00982463" w:rsidP="00982463">
      <w:pPr>
        <w:jc w:val="center"/>
        <w:rPr>
          <w:b/>
          <w:bCs/>
          <w:sz w:val="22"/>
          <w:szCs w:val="22"/>
        </w:rPr>
      </w:pPr>
    </w:p>
    <w:p w14:paraId="032D7553" w14:textId="00F26FCF" w:rsidR="00982463" w:rsidRPr="0055788C" w:rsidRDefault="00473889" w:rsidP="00982463">
      <w:pPr>
        <w:jc w:val="center"/>
        <w:rPr>
          <w:b/>
          <w:bCs/>
          <w:sz w:val="32"/>
          <w:szCs w:val="32"/>
        </w:rPr>
      </w:pPr>
      <w:r>
        <w:rPr>
          <w:b/>
          <w:bCs/>
          <w:sz w:val="32"/>
          <w:szCs w:val="32"/>
        </w:rPr>
        <w:t>FINAL</w:t>
      </w:r>
      <w:r w:rsidR="00050D63" w:rsidRPr="0055788C">
        <w:rPr>
          <w:b/>
          <w:bCs/>
          <w:sz w:val="32"/>
          <w:szCs w:val="32"/>
        </w:rPr>
        <w:t xml:space="preserve"> </w:t>
      </w:r>
      <w:r w:rsidR="00982463" w:rsidRPr="0055788C">
        <w:rPr>
          <w:b/>
          <w:bCs/>
          <w:sz w:val="32"/>
          <w:szCs w:val="32"/>
        </w:rPr>
        <w:t>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6765"/>
      </w:tblGrid>
      <w:tr w:rsidR="00982463" w:rsidRPr="00DF7038" w14:paraId="4A6C2626" w14:textId="77777777" w:rsidTr="00F471D7">
        <w:tc>
          <w:tcPr>
            <w:tcW w:w="2283" w:type="dxa"/>
          </w:tcPr>
          <w:p w14:paraId="01FAB1BF" w14:textId="77777777" w:rsidR="00982463" w:rsidRPr="00837602" w:rsidRDefault="00982463" w:rsidP="00F471D7">
            <w:pPr>
              <w:pStyle w:val="Header"/>
              <w:tabs>
                <w:tab w:val="clear" w:pos="4320"/>
                <w:tab w:val="right" w:leader="dot" w:pos="8640"/>
              </w:tabs>
              <w:rPr>
                <w:sz w:val="24"/>
                <w:szCs w:val="24"/>
              </w:rPr>
            </w:pPr>
            <w:r w:rsidRPr="00837602">
              <w:rPr>
                <w:sz w:val="24"/>
                <w:szCs w:val="24"/>
              </w:rPr>
              <w:t>Davis</w:t>
            </w:r>
          </w:p>
        </w:tc>
        <w:tc>
          <w:tcPr>
            <w:tcW w:w="6765" w:type="dxa"/>
          </w:tcPr>
          <w:p w14:paraId="09818F89" w14:textId="55A068BE" w:rsidR="00982463" w:rsidRPr="00837602" w:rsidRDefault="00982463" w:rsidP="00F471D7">
            <w:pPr>
              <w:pStyle w:val="Header"/>
              <w:tabs>
                <w:tab w:val="clear" w:pos="4320"/>
                <w:tab w:val="right" w:leader="dot" w:pos="8640"/>
              </w:tabs>
              <w:rPr>
                <w:sz w:val="24"/>
                <w:szCs w:val="24"/>
              </w:rPr>
            </w:pPr>
            <w:r w:rsidRPr="00837602">
              <w:rPr>
                <w:sz w:val="24"/>
                <w:szCs w:val="24"/>
              </w:rPr>
              <w:t xml:space="preserve">Welcome; </w:t>
            </w:r>
            <w:r w:rsidR="004A067F" w:rsidRPr="00837602">
              <w:rPr>
                <w:sz w:val="24"/>
                <w:szCs w:val="24"/>
              </w:rPr>
              <w:t xml:space="preserve">Quorum; </w:t>
            </w:r>
            <w:r w:rsidRPr="00837602">
              <w:rPr>
                <w:sz w:val="24"/>
                <w:szCs w:val="24"/>
              </w:rPr>
              <w:t>Approval of the Agenda</w:t>
            </w:r>
          </w:p>
        </w:tc>
      </w:tr>
      <w:tr w:rsidR="00982463" w:rsidRPr="00DF7038" w14:paraId="0F1D8E0D" w14:textId="77777777" w:rsidTr="00F471D7">
        <w:tc>
          <w:tcPr>
            <w:tcW w:w="2283" w:type="dxa"/>
          </w:tcPr>
          <w:p w14:paraId="08FFAA5D" w14:textId="7063062D" w:rsidR="00982463" w:rsidRPr="00837602" w:rsidRDefault="00982463" w:rsidP="00F471D7">
            <w:pPr>
              <w:pStyle w:val="Header"/>
              <w:tabs>
                <w:tab w:val="clear" w:pos="4320"/>
                <w:tab w:val="right" w:leader="dot" w:pos="8640"/>
              </w:tabs>
              <w:rPr>
                <w:sz w:val="24"/>
                <w:szCs w:val="24"/>
              </w:rPr>
            </w:pPr>
            <w:r w:rsidRPr="00837602">
              <w:rPr>
                <w:sz w:val="24"/>
                <w:szCs w:val="24"/>
              </w:rPr>
              <w:t>Dav</w:t>
            </w:r>
            <w:r w:rsidR="00EB3BAC" w:rsidRPr="00837602">
              <w:rPr>
                <w:sz w:val="24"/>
                <w:szCs w:val="24"/>
              </w:rPr>
              <w:t>i</w:t>
            </w:r>
            <w:r w:rsidRPr="00837602">
              <w:rPr>
                <w:sz w:val="24"/>
                <w:szCs w:val="24"/>
              </w:rPr>
              <w:t>s/Lucas-Adkins</w:t>
            </w:r>
          </w:p>
        </w:tc>
        <w:tc>
          <w:tcPr>
            <w:tcW w:w="6765" w:type="dxa"/>
          </w:tcPr>
          <w:p w14:paraId="533764A9" w14:textId="647D1470" w:rsidR="00982463" w:rsidRPr="00837602" w:rsidRDefault="00982463" w:rsidP="00F471D7">
            <w:pPr>
              <w:pStyle w:val="Header"/>
              <w:tabs>
                <w:tab w:val="clear" w:pos="4320"/>
                <w:tab w:val="right" w:leader="dot" w:pos="8640"/>
              </w:tabs>
              <w:rPr>
                <w:sz w:val="24"/>
                <w:szCs w:val="24"/>
              </w:rPr>
            </w:pPr>
            <w:r w:rsidRPr="00837602">
              <w:rPr>
                <w:sz w:val="24"/>
                <w:szCs w:val="24"/>
              </w:rPr>
              <w:t xml:space="preserve">Approval of </w:t>
            </w:r>
            <w:r w:rsidR="00FA40AA">
              <w:rPr>
                <w:sz w:val="24"/>
                <w:szCs w:val="24"/>
              </w:rPr>
              <w:t>December 1, 2023</w:t>
            </w:r>
            <w:r w:rsidRPr="00837602">
              <w:rPr>
                <w:sz w:val="24"/>
                <w:szCs w:val="24"/>
              </w:rPr>
              <w:t xml:space="preserve"> Minutes </w:t>
            </w:r>
            <w:r w:rsidRPr="00837602">
              <w:rPr>
                <w:b/>
                <w:bCs/>
                <w:sz w:val="24"/>
                <w:szCs w:val="24"/>
              </w:rPr>
              <w:t>(Attachment #1)</w:t>
            </w:r>
          </w:p>
        </w:tc>
      </w:tr>
      <w:tr w:rsidR="00982463" w:rsidRPr="00DF7038" w14:paraId="63C964DA" w14:textId="77777777" w:rsidTr="00F471D7">
        <w:tc>
          <w:tcPr>
            <w:tcW w:w="2283" w:type="dxa"/>
          </w:tcPr>
          <w:p w14:paraId="02636C4D" w14:textId="6A525EB1" w:rsidR="00982463" w:rsidRPr="00837602" w:rsidRDefault="00982463" w:rsidP="00F471D7">
            <w:pPr>
              <w:pStyle w:val="Header"/>
              <w:tabs>
                <w:tab w:val="clear" w:pos="4320"/>
                <w:tab w:val="right" w:leader="dot" w:pos="8640"/>
              </w:tabs>
              <w:rPr>
                <w:sz w:val="24"/>
                <w:szCs w:val="24"/>
              </w:rPr>
            </w:pPr>
            <w:r w:rsidRPr="00837602">
              <w:rPr>
                <w:sz w:val="24"/>
                <w:szCs w:val="24"/>
              </w:rPr>
              <w:t>Davis/</w:t>
            </w:r>
            <w:r w:rsidR="003A7AB7" w:rsidRPr="00837602">
              <w:rPr>
                <w:sz w:val="24"/>
                <w:szCs w:val="24"/>
              </w:rPr>
              <w:t>Beard</w:t>
            </w:r>
          </w:p>
        </w:tc>
        <w:tc>
          <w:tcPr>
            <w:tcW w:w="6765" w:type="dxa"/>
          </w:tcPr>
          <w:p w14:paraId="3B3E6585" w14:textId="6B75C537" w:rsidR="00982463" w:rsidRPr="00837602" w:rsidRDefault="00982463" w:rsidP="00F471D7">
            <w:pPr>
              <w:pStyle w:val="Header"/>
              <w:tabs>
                <w:tab w:val="clear" w:pos="4320"/>
                <w:tab w:val="right" w:leader="dot" w:pos="8640"/>
              </w:tabs>
              <w:rPr>
                <w:sz w:val="24"/>
                <w:szCs w:val="24"/>
              </w:rPr>
            </w:pPr>
            <w:r w:rsidRPr="00837602">
              <w:rPr>
                <w:sz w:val="24"/>
                <w:szCs w:val="24"/>
              </w:rPr>
              <w:t>Graduate Faculty Status Candidates (</w:t>
            </w:r>
            <w:r w:rsidRPr="00837602">
              <w:rPr>
                <w:b/>
                <w:bCs/>
                <w:sz w:val="24"/>
                <w:szCs w:val="24"/>
              </w:rPr>
              <w:t>Attachment #2</w:t>
            </w:r>
            <w:r w:rsidRPr="00837602">
              <w:rPr>
                <w:sz w:val="24"/>
                <w:szCs w:val="24"/>
              </w:rPr>
              <w:t xml:space="preserve">) </w:t>
            </w:r>
            <w:r w:rsidRPr="00837602">
              <w:rPr>
                <w:color w:val="FF0000"/>
                <w:sz w:val="24"/>
                <w:szCs w:val="24"/>
              </w:rPr>
              <w:t>(</w:t>
            </w:r>
            <w:r w:rsidRPr="00837602">
              <w:rPr>
                <w:b/>
                <w:bCs/>
                <w:color w:val="FF0000"/>
                <w:sz w:val="24"/>
                <w:szCs w:val="24"/>
              </w:rPr>
              <w:t>GC-2</w:t>
            </w:r>
            <w:r w:rsidR="00F661C5">
              <w:rPr>
                <w:b/>
                <w:bCs/>
                <w:color w:val="FF0000"/>
                <w:sz w:val="24"/>
                <w:szCs w:val="24"/>
              </w:rPr>
              <w:t>4</w:t>
            </w:r>
            <w:r w:rsidRPr="00837602">
              <w:rPr>
                <w:b/>
                <w:bCs/>
                <w:color w:val="FF0000"/>
                <w:sz w:val="24"/>
                <w:szCs w:val="24"/>
              </w:rPr>
              <w:t>-</w:t>
            </w:r>
            <w:r w:rsidR="00F661C5">
              <w:rPr>
                <w:b/>
                <w:bCs/>
                <w:color w:val="FF0000"/>
                <w:sz w:val="24"/>
                <w:szCs w:val="24"/>
              </w:rPr>
              <w:t>01</w:t>
            </w:r>
            <w:r w:rsidRPr="00837602">
              <w:rPr>
                <w:b/>
                <w:bCs/>
                <w:color w:val="FF0000"/>
                <w:sz w:val="24"/>
                <w:szCs w:val="24"/>
              </w:rPr>
              <w:t>-</w:t>
            </w:r>
            <w:r w:rsidR="00D309C7">
              <w:rPr>
                <w:b/>
                <w:bCs/>
                <w:color w:val="FF0000"/>
                <w:sz w:val="24"/>
                <w:szCs w:val="24"/>
              </w:rPr>
              <w:t>01-</w:t>
            </w:r>
            <w:r w:rsidRPr="00837602">
              <w:rPr>
                <w:b/>
                <w:bCs/>
                <w:color w:val="FF0000"/>
                <w:sz w:val="24"/>
                <w:szCs w:val="24"/>
              </w:rPr>
              <w:t>CRC</w:t>
            </w:r>
            <w:r w:rsidRPr="00837602">
              <w:rPr>
                <w:color w:val="FF0000"/>
                <w:sz w:val="24"/>
                <w:szCs w:val="24"/>
              </w:rPr>
              <w:t>)</w:t>
            </w:r>
          </w:p>
        </w:tc>
      </w:tr>
      <w:tr w:rsidR="00982463" w:rsidRPr="00DF7038" w14:paraId="6B63D12D" w14:textId="77777777" w:rsidTr="00F471D7">
        <w:tc>
          <w:tcPr>
            <w:tcW w:w="2283" w:type="dxa"/>
          </w:tcPr>
          <w:p w14:paraId="37FE6C36" w14:textId="04CE1EEF" w:rsidR="00982463" w:rsidRPr="00837602" w:rsidRDefault="00982463" w:rsidP="00F471D7">
            <w:pPr>
              <w:pStyle w:val="Header"/>
              <w:tabs>
                <w:tab w:val="clear" w:pos="4320"/>
                <w:tab w:val="right" w:leader="dot" w:pos="8640"/>
              </w:tabs>
              <w:rPr>
                <w:sz w:val="24"/>
                <w:szCs w:val="24"/>
              </w:rPr>
            </w:pPr>
            <w:r w:rsidRPr="00837602">
              <w:rPr>
                <w:sz w:val="24"/>
                <w:szCs w:val="24"/>
              </w:rPr>
              <w:t>Vauth</w:t>
            </w:r>
          </w:p>
        </w:tc>
        <w:tc>
          <w:tcPr>
            <w:tcW w:w="6765" w:type="dxa"/>
          </w:tcPr>
          <w:p w14:paraId="4937732C" w14:textId="33777007" w:rsidR="00982463" w:rsidRDefault="00982463" w:rsidP="00F471D7">
            <w:pPr>
              <w:pStyle w:val="Header"/>
              <w:tabs>
                <w:tab w:val="clear" w:pos="4320"/>
                <w:tab w:val="right" w:leader="dot" w:pos="8640"/>
              </w:tabs>
              <w:rPr>
                <w:b/>
                <w:bCs/>
                <w:color w:val="FF0000"/>
                <w:sz w:val="24"/>
                <w:szCs w:val="24"/>
              </w:rPr>
            </w:pPr>
            <w:r w:rsidRPr="00837602">
              <w:rPr>
                <w:sz w:val="24"/>
                <w:szCs w:val="24"/>
              </w:rPr>
              <w:t xml:space="preserve">Planning Committee Requests </w:t>
            </w:r>
            <w:r w:rsidRPr="00837602">
              <w:rPr>
                <w:b/>
                <w:bCs/>
                <w:sz w:val="24"/>
                <w:szCs w:val="24"/>
              </w:rPr>
              <w:t>(Attachment #3)</w:t>
            </w:r>
            <w:r w:rsidR="00630961" w:rsidRPr="00837602">
              <w:rPr>
                <w:b/>
                <w:bCs/>
                <w:sz w:val="24"/>
                <w:szCs w:val="24"/>
              </w:rPr>
              <w:t xml:space="preserve"> </w:t>
            </w:r>
            <w:r w:rsidR="00630961" w:rsidRPr="00837602">
              <w:rPr>
                <w:b/>
                <w:bCs/>
                <w:color w:val="FF0000"/>
                <w:sz w:val="24"/>
                <w:szCs w:val="24"/>
              </w:rPr>
              <w:t>(GC-2</w:t>
            </w:r>
            <w:r w:rsidR="00F661C5">
              <w:rPr>
                <w:b/>
                <w:bCs/>
                <w:color w:val="FF0000"/>
                <w:sz w:val="24"/>
                <w:szCs w:val="24"/>
              </w:rPr>
              <w:t>4</w:t>
            </w:r>
            <w:r w:rsidR="00630961" w:rsidRPr="00837602">
              <w:rPr>
                <w:b/>
                <w:bCs/>
                <w:color w:val="FF0000"/>
                <w:sz w:val="24"/>
                <w:szCs w:val="24"/>
              </w:rPr>
              <w:t>-</w:t>
            </w:r>
            <w:r w:rsidR="00F661C5">
              <w:rPr>
                <w:b/>
                <w:bCs/>
                <w:color w:val="FF0000"/>
                <w:sz w:val="24"/>
                <w:szCs w:val="24"/>
              </w:rPr>
              <w:t>01</w:t>
            </w:r>
            <w:r w:rsidR="00CE7C1D">
              <w:rPr>
                <w:b/>
                <w:bCs/>
                <w:color w:val="FF0000"/>
                <w:sz w:val="24"/>
                <w:szCs w:val="24"/>
              </w:rPr>
              <w:t>-</w:t>
            </w:r>
            <w:r w:rsidR="00A977FD">
              <w:rPr>
                <w:b/>
                <w:bCs/>
                <w:color w:val="FF0000"/>
                <w:sz w:val="24"/>
                <w:szCs w:val="24"/>
              </w:rPr>
              <w:t>02-</w:t>
            </w:r>
            <w:r w:rsidR="00222548" w:rsidRPr="00837602">
              <w:rPr>
                <w:b/>
                <w:bCs/>
                <w:color w:val="FF0000"/>
                <w:sz w:val="24"/>
                <w:szCs w:val="24"/>
              </w:rPr>
              <w:t>PC</w:t>
            </w:r>
            <w:r w:rsidR="00A977FD">
              <w:rPr>
                <w:b/>
                <w:bCs/>
                <w:color w:val="FF0000"/>
                <w:sz w:val="24"/>
                <w:szCs w:val="24"/>
              </w:rPr>
              <w:t xml:space="preserve"> to GC-24-01-2</w:t>
            </w:r>
            <w:r w:rsidR="00CE7C1D">
              <w:rPr>
                <w:b/>
                <w:bCs/>
                <w:color w:val="FF0000"/>
                <w:sz w:val="24"/>
                <w:szCs w:val="24"/>
              </w:rPr>
              <w:t>5</w:t>
            </w:r>
            <w:r w:rsidR="00A977FD">
              <w:rPr>
                <w:b/>
                <w:bCs/>
                <w:color w:val="FF0000"/>
                <w:sz w:val="24"/>
                <w:szCs w:val="24"/>
              </w:rPr>
              <w:t>-PC</w:t>
            </w:r>
            <w:r w:rsidR="001A15C9">
              <w:rPr>
                <w:b/>
                <w:bCs/>
                <w:color w:val="FF0000"/>
                <w:sz w:val="24"/>
                <w:szCs w:val="24"/>
              </w:rPr>
              <w:t>)</w:t>
            </w:r>
            <w:r w:rsidR="00630961" w:rsidRPr="00837602">
              <w:rPr>
                <w:b/>
                <w:bCs/>
                <w:color w:val="FF0000"/>
                <w:sz w:val="24"/>
                <w:szCs w:val="24"/>
              </w:rPr>
              <w:t xml:space="preserve"> </w:t>
            </w:r>
          </w:p>
          <w:p w14:paraId="368A1C13" w14:textId="7E08B424" w:rsidR="00BA2152" w:rsidRPr="00837602" w:rsidRDefault="004C0DB0" w:rsidP="00F471D7">
            <w:pPr>
              <w:pStyle w:val="Header"/>
              <w:tabs>
                <w:tab w:val="clear" w:pos="4320"/>
                <w:tab w:val="right" w:leader="dot" w:pos="8640"/>
              </w:tabs>
              <w:rPr>
                <w:sz w:val="24"/>
                <w:szCs w:val="24"/>
              </w:rPr>
            </w:pPr>
            <w:r>
              <w:rPr>
                <w:sz w:val="24"/>
                <w:szCs w:val="24"/>
              </w:rPr>
              <w:t>Cross-:Link Course Policy</w:t>
            </w:r>
          </w:p>
        </w:tc>
      </w:tr>
      <w:tr w:rsidR="00982463" w:rsidRPr="00DF7038" w14:paraId="1226077D" w14:textId="77777777" w:rsidTr="00F471D7">
        <w:tc>
          <w:tcPr>
            <w:tcW w:w="2283" w:type="dxa"/>
          </w:tcPr>
          <w:p w14:paraId="17C508B9" w14:textId="2F9ECB94" w:rsidR="00982463" w:rsidRPr="00837602" w:rsidRDefault="00982463" w:rsidP="00F471D7">
            <w:pPr>
              <w:pStyle w:val="Header"/>
              <w:tabs>
                <w:tab w:val="clear" w:pos="4320"/>
                <w:tab w:val="right" w:leader="dot" w:pos="8640"/>
              </w:tabs>
              <w:rPr>
                <w:sz w:val="24"/>
                <w:szCs w:val="24"/>
              </w:rPr>
            </w:pPr>
            <w:r w:rsidRPr="00837602">
              <w:rPr>
                <w:sz w:val="24"/>
                <w:szCs w:val="24"/>
              </w:rPr>
              <w:t>Egleton</w:t>
            </w:r>
          </w:p>
        </w:tc>
        <w:tc>
          <w:tcPr>
            <w:tcW w:w="6765" w:type="dxa"/>
          </w:tcPr>
          <w:p w14:paraId="5986ABFD" w14:textId="67AF0493" w:rsidR="00FA55CD" w:rsidRPr="00837602" w:rsidRDefault="00167B9B" w:rsidP="00FA55CD">
            <w:pPr>
              <w:tabs>
                <w:tab w:val="left" w:pos="10230"/>
              </w:tabs>
              <w:rPr>
                <w:b/>
                <w:bCs/>
                <w:color w:val="FF0000"/>
                <w:sz w:val="24"/>
                <w:szCs w:val="24"/>
              </w:rPr>
            </w:pPr>
            <w:r w:rsidRPr="00837602">
              <w:rPr>
                <w:sz w:val="24"/>
                <w:szCs w:val="24"/>
              </w:rPr>
              <w:t xml:space="preserve">Curriculum Committee </w:t>
            </w:r>
            <w:r w:rsidR="00113226">
              <w:rPr>
                <w:sz w:val="24"/>
                <w:szCs w:val="24"/>
              </w:rPr>
              <w:t xml:space="preserve">(Attachment #4) </w:t>
            </w:r>
            <w:r w:rsidR="00E334FF" w:rsidRPr="00837602">
              <w:rPr>
                <w:b/>
                <w:bCs/>
                <w:color w:val="FF0000"/>
                <w:sz w:val="24"/>
                <w:szCs w:val="24"/>
              </w:rPr>
              <w:t>(</w:t>
            </w:r>
            <w:r w:rsidR="00E334FF">
              <w:rPr>
                <w:b/>
                <w:bCs/>
                <w:color w:val="FF0000"/>
                <w:sz w:val="24"/>
                <w:szCs w:val="24"/>
              </w:rPr>
              <w:t>GC-24-01-2</w:t>
            </w:r>
            <w:r w:rsidR="00CE7C1D">
              <w:rPr>
                <w:b/>
                <w:bCs/>
                <w:color w:val="FF0000"/>
                <w:sz w:val="24"/>
                <w:szCs w:val="24"/>
              </w:rPr>
              <w:t>6</w:t>
            </w:r>
            <w:r w:rsidR="00E334FF">
              <w:rPr>
                <w:b/>
                <w:bCs/>
                <w:color w:val="FF0000"/>
                <w:sz w:val="24"/>
                <w:szCs w:val="24"/>
              </w:rPr>
              <w:t xml:space="preserve">-CC to </w:t>
            </w:r>
            <w:r w:rsidR="00E334FF" w:rsidRPr="00837602">
              <w:rPr>
                <w:b/>
                <w:bCs/>
                <w:color w:val="FF0000"/>
                <w:sz w:val="24"/>
                <w:szCs w:val="24"/>
              </w:rPr>
              <w:t>GC-2</w:t>
            </w:r>
            <w:r w:rsidR="00E334FF">
              <w:rPr>
                <w:b/>
                <w:bCs/>
                <w:color w:val="FF0000"/>
                <w:sz w:val="24"/>
                <w:szCs w:val="24"/>
              </w:rPr>
              <w:t>4</w:t>
            </w:r>
            <w:r w:rsidR="00E334FF" w:rsidRPr="00837602">
              <w:rPr>
                <w:b/>
                <w:bCs/>
                <w:color w:val="FF0000"/>
                <w:sz w:val="24"/>
                <w:szCs w:val="24"/>
              </w:rPr>
              <w:t>-</w:t>
            </w:r>
            <w:r w:rsidR="00E334FF">
              <w:rPr>
                <w:b/>
                <w:bCs/>
                <w:color w:val="FF0000"/>
                <w:sz w:val="24"/>
                <w:szCs w:val="24"/>
              </w:rPr>
              <w:t>01-</w:t>
            </w:r>
            <w:r w:rsidR="00CE7C1D">
              <w:rPr>
                <w:b/>
                <w:bCs/>
                <w:color w:val="FF0000"/>
                <w:sz w:val="24"/>
                <w:szCs w:val="24"/>
              </w:rPr>
              <w:t>29</w:t>
            </w:r>
            <w:r w:rsidR="00E334FF">
              <w:rPr>
                <w:b/>
                <w:bCs/>
                <w:color w:val="FF0000"/>
                <w:sz w:val="24"/>
                <w:szCs w:val="24"/>
              </w:rPr>
              <w:t>-</w:t>
            </w:r>
            <w:r w:rsidR="00E334FF" w:rsidRPr="00837602">
              <w:rPr>
                <w:b/>
                <w:bCs/>
                <w:color w:val="FF0000"/>
                <w:sz w:val="24"/>
                <w:szCs w:val="24"/>
              </w:rPr>
              <w:t>CC)</w:t>
            </w:r>
          </w:p>
          <w:p w14:paraId="7CEC592D" w14:textId="1E80F928" w:rsidR="00982463" w:rsidRPr="00837602" w:rsidRDefault="00982463" w:rsidP="00F471D7">
            <w:pPr>
              <w:pStyle w:val="Header"/>
              <w:tabs>
                <w:tab w:val="clear" w:pos="4320"/>
                <w:tab w:val="right" w:leader="dot" w:pos="8640"/>
              </w:tabs>
              <w:rPr>
                <w:sz w:val="24"/>
                <w:szCs w:val="24"/>
              </w:rPr>
            </w:pPr>
          </w:p>
        </w:tc>
      </w:tr>
      <w:tr w:rsidR="00264C66" w:rsidRPr="00DF7038" w14:paraId="237A8161" w14:textId="77777777" w:rsidTr="00F471D7">
        <w:tc>
          <w:tcPr>
            <w:tcW w:w="2283" w:type="dxa"/>
          </w:tcPr>
          <w:p w14:paraId="1C7F9773" w14:textId="4F70CD52" w:rsidR="00264C66" w:rsidRPr="00837602" w:rsidRDefault="00264C66" w:rsidP="00264C66">
            <w:pPr>
              <w:pStyle w:val="Header"/>
              <w:tabs>
                <w:tab w:val="clear" w:pos="4320"/>
                <w:tab w:val="right" w:leader="dot" w:pos="8640"/>
              </w:tabs>
              <w:rPr>
                <w:sz w:val="24"/>
                <w:szCs w:val="24"/>
              </w:rPr>
            </w:pPr>
            <w:r w:rsidRPr="00837602">
              <w:rPr>
                <w:sz w:val="24"/>
                <w:szCs w:val="24"/>
              </w:rPr>
              <w:t>Larison</w:t>
            </w:r>
          </w:p>
        </w:tc>
        <w:tc>
          <w:tcPr>
            <w:tcW w:w="6765" w:type="dxa"/>
          </w:tcPr>
          <w:p w14:paraId="350C695F" w14:textId="172E3A59" w:rsidR="00264C66" w:rsidRDefault="00264C66" w:rsidP="00264C66">
            <w:pPr>
              <w:pStyle w:val="Header"/>
              <w:tabs>
                <w:tab w:val="clear" w:pos="4320"/>
                <w:tab w:val="right" w:leader="dot" w:pos="8640"/>
              </w:tabs>
              <w:rPr>
                <w:sz w:val="24"/>
                <w:szCs w:val="24"/>
              </w:rPr>
            </w:pPr>
            <w:r w:rsidRPr="00837602">
              <w:rPr>
                <w:sz w:val="24"/>
                <w:szCs w:val="24"/>
              </w:rPr>
              <w:t xml:space="preserve">Program Review </w:t>
            </w:r>
            <w:r w:rsidR="00484F2C">
              <w:rPr>
                <w:sz w:val="24"/>
                <w:szCs w:val="24"/>
              </w:rPr>
              <w:t>Report</w:t>
            </w:r>
            <w:r w:rsidR="0063175E">
              <w:rPr>
                <w:sz w:val="24"/>
                <w:szCs w:val="24"/>
              </w:rPr>
              <w:t xml:space="preserve"> </w:t>
            </w:r>
            <w:r w:rsidR="0063175E" w:rsidRPr="0063175E">
              <w:rPr>
                <w:b/>
                <w:bCs/>
                <w:sz w:val="24"/>
                <w:szCs w:val="24"/>
              </w:rPr>
              <w:t>(Attachment #</w:t>
            </w:r>
            <w:r w:rsidR="00113226">
              <w:rPr>
                <w:b/>
                <w:bCs/>
                <w:sz w:val="24"/>
                <w:szCs w:val="24"/>
              </w:rPr>
              <w:t>5</w:t>
            </w:r>
            <w:r w:rsidR="0063175E" w:rsidRPr="0063175E">
              <w:rPr>
                <w:b/>
                <w:bCs/>
                <w:sz w:val="24"/>
                <w:szCs w:val="24"/>
              </w:rPr>
              <w:t>)</w:t>
            </w:r>
            <w:r w:rsidR="00F661C5">
              <w:rPr>
                <w:b/>
                <w:bCs/>
                <w:sz w:val="24"/>
                <w:szCs w:val="24"/>
              </w:rPr>
              <w:t xml:space="preserve"> </w:t>
            </w:r>
            <w:r w:rsidR="00F661C5" w:rsidRPr="00F661C5">
              <w:rPr>
                <w:b/>
                <w:bCs/>
                <w:color w:val="FF0000"/>
                <w:sz w:val="24"/>
                <w:szCs w:val="24"/>
              </w:rPr>
              <w:t>(GC-24-01-</w:t>
            </w:r>
            <w:r w:rsidR="00E33EDB">
              <w:rPr>
                <w:b/>
                <w:bCs/>
                <w:color w:val="FF0000"/>
                <w:sz w:val="24"/>
                <w:szCs w:val="24"/>
              </w:rPr>
              <w:t>3</w:t>
            </w:r>
            <w:r w:rsidR="00CE7C1D">
              <w:rPr>
                <w:b/>
                <w:bCs/>
                <w:color w:val="FF0000"/>
                <w:sz w:val="24"/>
                <w:szCs w:val="24"/>
              </w:rPr>
              <w:t>0</w:t>
            </w:r>
            <w:r w:rsidR="00E33EDB">
              <w:rPr>
                <w:b/>
                <w:bCs/>
                <w:color w:val="FF0000"/>
                <w:sz w:val="24"/>
                <w:szCs w:val="24"/>
              </w:rPr>
              <w:t>-</w:t>
            </w:r>
            <w:r w:rsidR="00F661C5" w:rsidRPr="00F661C5">
              <w:rPr>
                <w:b/>
                <w:bCs/>
                <w:color w:val="FF0000"/>
                <w:sz w:val="24"/>
                <w:szCs w:val="24"/>
              </w:rPr>
              <w:t>PR</w:t>
            </w:r>
            <w:r w:rsidR="003A0777">
              <w:rPr>
                <w:b/>
                <w:bCs/>
                <w:color w:val="FF0000"/>
                <w:sz w:val="24"/>
                <w:szCs w:val="24"/>
              </w:rPr>
              <w:t xml:space="preserve"> to GC-24-01-3</w:t>
            </w:r>
            <w:r w:rsidR="00CE7C1D">
              <w:rPr>
                <w:b/>
                <w:bCs/>
                <w:color w:val="FF0000"/>
                <w:sz w:val="24"/>
                <w:szCs w:val="24"/>
              </w:rPr>
              <w:t>6</w:t>
            </w:r>
            <w:r w:rsidR="003A0777">
              <w:rPr>
                <w:b/>
                <w:bCs/>
                <w:color w:val="FF0000"/>
                <w:sz w:val="24"/>
                <w:szCs w:val="24"/>
              </w:rPr>
              <w:t>-</w:t>
            </w:r>
            <w:r w:rsidR="00D309C7">
              <w:rPr>
                <w:b/>
                <w:bCs/>
                <w:color w:val="FF0000"/>
                <w:sz w:val="24"/>
                <w:szCs w:val="24"/>
              </w:rPr>
              <w:t>PR</w:t>
            </w:r>
            <w:r w:rsidR="00F661C5" w:rsidRPr="00F661C5">
              <w:rPr>
                <w:b/>
                <w:bCs/>
                <w:color w:val="FF0000"/>
                <w:sz w:val="24"/>
                <w:szCs w:val="24"/>
              </w:rPr>
              <w:t>)</w:t>
            </w:r>
          </w:p>
          <w:p w14:paraId="65E1D378" w14:textId="12111967" w:rsidR="00484F2C" w:rsidRPr="00837602" w:rsidRDefault="00484F2C" w:rsidP="00264C66">
            <w:pPr>
              <w:pStyle w:val="Header"/>
              <w:tabs>
                <w:tab w:val="clear" w:pos="4320"/>
                <w:tab w:val="right" w:leader="dot" w:pos="8640"/>
              </w:tabs>
              <w:rPr>
                <w:sz w:val="24"/>
                <w:szCs w:val="24"/>
              </w:rPr>
            </w:pPr>
            <w:r>
              <w:rPr>
                <w:sz w:val="24"/>
                <w:szCs w:val="24"/>
              </w:rPr>
              <w:t>Vote on Graduate Council Recommendation</w:t>
            </w:r>
          </w:p>
        </w:tc>
      </w:tr>
      <w:tr w:rsidR="006F66BE" w:rsidRPr="00DF7038" w14:paraId="0A2A7B05" w14:textId="77777777" w:rsidTr="00F471D7">
        <w:tc>
          <w:tcPr>
            <w:tcW w:w="2283" w:type="dxa"/>
          </w:tcPr>
          <w:p w14:paraId="13B245A3" w14:textId="2B207E6D" w:rsidR="006F66BE" w:rsidRPr="00837602" w:rsidRDefault="006F66BE" w:rsidP="00264C66">
            <w:pPr>
              <w:pStyle w:val="Header"/>
              <w:tabs>
                <w:tab w:val="clear" w:pos="4320"/>
                <w:tab w:val="right" w:leader="dot" w:pos="8640"/>
              </w:tabs>
              <w:rPr>
                <w:sz w:val="24"/>
                <w:szCs w:val="24"/>
              </w:rPr>
            </w:pPr>
            <w:r>
              <w:rPr>
                <w:sz w:val="24"/>
                <w:szCs w:val="24"/>
              </w:rPr>
              <w:t>Beard</w:t>
            </w:r>
          </w:p>
        </w:tc>
        <w:tc>
          <w:tcPr>
            <w:tcW w:w="6765" w:type="dxa"/>
          </w:tcPr>
          <w:p w14:paraId="1949475D" w14:textId="106AD7AB" w:rsidR="006F66BE" w:rsidRDefault="006F66BE" w:rsidP="00264C66">
            <w:pPr>
              <w:pStyle w:val="Header"/>
              <w:tabs>
                <w:tab w:val="clear" w:pos="4320"/>
                <w:tab w:val="right" w:leader="dot" w:pos="8640"/>
              </w:tabs>
              <w:rPr>
                <w:sz w:val="24"/>
                <w:szCs w:val="24"/>
              </w:rPr>
            </w:pPr>
            <w:r>
              <w:rPr>
                <w:sz w:val="24"/>
                <w:szCs w:val="24"/>
              </w:rPr>
              <w:t>Credentialing Committee Update</w:t>
            </w:r>
            <w:r w:rsidR="00A70304">
              <w:rPr>
                <w:sz w:val="24"/>
                <w:szCs w:val="24"/>
              </w:rPr>
              <w:t xml:space="preserve"> </w:t>
            </w:r>
          </w:p>
          <w:p w14:paraId="39263776" w14:textId="667381C1" w:rsidR="00484F2C" w:rsidRPr="00837602" w:rsidRDefault="00484F2C" w:rsidP="00264C66">
            <w:pPr>
              <w:pStyle w:val="Header"/>
              <w:tabs>
                <w:tab w:val="clear" w:pos="4320"/>
                <w:tab w:val="right" w:leader="dot" w:pos="8640"/>
              </w:tabs>
              <w:rPr>
                <w:sz w:val="24"/>
                <w:szCs w:val="24"/>
              </w:rPr>
            </w:pPr>
          </w:p>
        </w:tc>
      </w:tr>
      <w:tr w:rsidR="00982463" w:rsidRPr="00DF7038" w14:paraId="092CF905" w14:textId="77777777" w:rsidTr="00F471D7">
        <w:tc>
          <w:tcPr>
            <w:tcW w:w="2283" w:type="dxa"/>
          </w:tcPr>
          <w:p w14:paraId="2959D0C8" w14:textId="77777777" w:rsidR="00982463" w:rsidRPr="00837602" w:rsidRDefault="00982463" w:rsidP="00F471D7">
            <w:pPr>
              <w:pStyle w:val="Header"/>
              <w:tabs>
                <w:tab w:val="clear" w:pos="4320"/>
                <w:tab w:val="right" w:leader="dot" w:pos="8640"/>
              </w:tabs>
              <w:rPr>
                <w:sz w:val="24"/>
                <w:szCs w:val="24"/>
              </w:rPr>
            </w:pPr>
            <w:r w:rsidRPr="00837602">
              <w:rPr>
                <w:sz w:val="24"/>
                <w:szCs w:val="24"/>
              </w:rPr>
              <w:t>Davis</w:t>
            </w:r>
          </w:p>
        </w:tc>
        <w:tc>
          <w:tcPr>
            <w:tcW w:w="6765" w:type="dxa"/>
          </w:tcPr>
          <w:p w14:paraId="33AB8F31" w14:textId="7323B9CA" w:rsidR="00982463" w:rsidRPr="00837602" w:rsidRDefault="00BC3E9B" w:rsidP="00982463">
            <w:pPr>
              <w:pStyle w:val="Header"/>
              <w:tabs>
                <w:tab w:val="clear" w:pos="4320"/>
                <w:tab w:val="right" w:leader="dot" w:pos="8640"/>
              </w:tabs>
              <w:ind w:left="360"/>
              <w:rPr>
                <w:b/>
                <w:bCs/>
                <w:sz w:val="24"/>
                <w:szCs w:val="24"/>
              </w:rPr>
            </w:pPr>
            <w:r w:rsidRPr="00837602">
              <w:rPr>
                <w:b/>
                <w:bCs/>
                <w:sz w:val="24"/>
                <w:szCs w:val="24"/>
              </w:rPr>
              <w:t xml:space="preserve">Chairs Report </w:t>
            </w:r>
          </w:p>
          <w:p w14:paraId="7D8D3B6C" w14:textId="38DE6BCD" w:rsidR="00982463" w:rsidRPr="0072055F" w:rsidRDefault="003F4795" w:rsidP="003F47BC">
            <w:pPr>
              <w:pStyle w:val="Header"/>
              <w:numPr>
                <w:ilvl w:val="0"/>
                <w:numId w:val="1"/>
              </w:numPr>
              <w:tabs>
                <w:tab w:val="clear" w:pos="4320"/>
                <w:tab w:val="right" w:leader="dot" w:pos="8640"/>
              </w:tabs>
              <w:rPr>
                <w:sz w:val="24"/>
                <w:szCs w:val="24"/>
              </w:rPr>
            </w:pPr>
            <w:r w:rsidRPr="00837602">
              <w:rPr>
                <w:color w:val="000000" w:themeColor="text1"/>
                <w:sz w:val="24"/>
                <w:szCs w:val="24"/>
              </w:rPr>
              <w:t>Policy on University Policies</w:t>
            </w:r>
          </w:p>
          <w:p w14:paraId="13137376" w14:textId="173423B0" w:rsidR="0072055F" w:rsidRDefault="00175686" w:rsidP="003F47BC">
            <w:pPr>
              <w:pStyle w:val="Header"/>
              <w:numPr>
                <w:ilvl w:val="0"/>
                <w:numId w:val="1"/>
              </w:numPr>
              <w:tabs>
                <w:tab w:val="clear" w:pos="4320"/>
                <w:tab w:val="right" w:leader="dot" w:pos="8640"/>
              </w:tabs>
              <w:rPr>
                <w:sz w:val="24"/>
                <w:szCs w:val="24"/>
              </w:rPr>
            </w:pPr>
            <w:r>
              <w:rPr>
                <w:sz w:val="24"/>
                <w:szCs w:val="24"/>
              </w:rPr>
              <w:t>GC Election – Notification of Deans/Nominating Com.</w:t>
            </w:r>
          </w:p>
          <w:p w14:paraId="5FC2B0CB" w14:textId="4B0549F7" w:rsidR="00175686" w:rsidRPr="00837602" w:rsidRDefault="00175686" w:rsidP="003F47BC">
            <w:pPr>
              <w:pStyle w:val="Header"/>
              <w:numPr>
                <w:ilvl w:val="0"/>
                <w:numId w:val="1"/>
              </w:numPr>
              <w:tabs>
                <w:tab w:val="clear" w:pos="4320"/>
                <w:tab w:val="right" w:leader="dot" w:pos="8640"/>
              </w:tabs>
              <w:rPr>
                <w:sz w:val="24"/>
                <w:szCs w:val="24"/>
              </w:rPr>
            </w:pPr>
            <w:r>
              <w:rPr>
                <w:sz w:val="24"/>
                <w:szCs w:val="24"/>
              </w:rPr>
              <w:t>Work Group on Graduate Student Success</w:t>
            </w:r>
          </w:p>
          <w:p w14:paraId="47259E0B" w14:textId="57E57F66" w:rsidR="0088584C" w:rsidRPr="00175686" w:rsidRDefault="0088584C" w:rsidP="003F47BC">
            <w:pPr>
              <w:pStyle w:val="Header"/>
              <w:numPr>
                <w:ilvl w:val="0"/>
                <w:numId w:val="1"/>
              </w:numPr>
              <w:tabs>
                <w:tab w:val="clear" w:pos="4320"/>
                <w:tab w:val="right" w:leader="dot" w:pos="8640"/>
              </w:tabs>
              <w:rPr>
                <w:sz w:val="24"/>
                <w:szCs w:val="24"/>
              </w:rPr>
            </w:pPr>
            <w:r w:rsidRPr="00837602">
              <w:rPr>
                <w:color w:val="000000" w:themeColor="text1"/>
                <w:sz w:val="24"/>
                <w:szCs w:val="24"/>
              </w:rPr>
              <w:t>Survey of Graduate Students</w:t>
            </w:r>
            <w:r w:rsidR="0063175E">
              <w:rPr>
                <w:color w:val="000000" w:themeColor="text1"/>
                <w:sz w:val="24"/>
                <w:szCs w:val="24"/>
              </w:rPr>
              <w:t xml:space="preserve"> </w:t>
            </w:r>
            <w:r w:rsidR="0063175E" w:rsidRPr="001430E5">
              <w:rPr>
                <w:b/>
                <w:bCs/>
                <w:color w:val="000000" w:themeColor="text1"/>
                <w:sz w:val="24"/>
                <w:szCs w:val="24"/>
              </w:rPr>
              <w:t>(Attachment #</w:t>
            </w:r>
            <w:r w:rsidR="007E2611">
              <w:rPr>
                <w:b/>
                <w:bCs/>
                <w:color w:val="000000" w:themeColor="text1"/>
                <w:sz w:val="24"/>
                <w:szCs w:val="24"/>
              </w:rPr>
              <w:t>6</w:t>
            </w:r>
            <w:r w:rsidR="0063175E" w:rsidRPr="001430E5">
              <w:rPr>
                <w:b/>
                <w:bCs/>
                <w:color w:val="000000" w:themeColor="text1"/>
                <w:sz w:val="24"/>
                <w:szCs w:val="24"/>
              </w:rPr>
              <w:t>)</w:t>
            </w:r>
          </w:p>
        </w:tc>
      </w:tr>
      <w:tr w:rsidR="00982463" w:rsidRPr="00DF7038" w14:paraId="5B4F1CB0" w14:textId="77777777" w:rsidTr="00F471D7">
        <w:tc>
          <w:tcPr>
            <w:tcW w:w="2283" w:type="dxa"/>
          </w:tcPr>
          <w:p w14:paraId="1D59F34F" w14:textId="77777777" w:rsidR="00982463" w:rsidRPr="00837602" w:rsidRDefault="00982463" w:rsidP="00F471D7">
            <w:pPr>
              <w:pStyle w:val="Header"/>
              <w:tabs>
                <w:tab w:val="clear" w:pos="4320"/>
                <w:tab w:val="right" w:leader="dot" w:pos="8640"/>
              </w:tabs>
              <w:rPr>
                <w:sz w:val="24"/>
                <w:szCs w:val="24"/>
              </w:rPr>
            </w:pPr>
            <w:r w:rsidRPr="00837602">
              <w:rPr>
                <w:sz w:val="24"/>
                <w:szCs w:val="24"/>
              </w:rPr>
              <w:t>Mummert</w:t>
            </w:r>
          </w:p>
        </w:tc>
        <w:tc>
          <w:tcPr>
            <w:tcW w:w="6765" w:type="dxa"/>
          </w:tcPr>
          <w:p w14:paraId="1ED7E3E9" w14:textId="5375BEBA" w:rsidR="00982463" w:rsidRPr="00837602" w:rsidRDefault="00982463" w:rsidP="00F471D7">
            <w:pPr>
              <w:pStyle w:val="Header"/>
              <w:tabs>
                <w:tab w:val="clear" w:pos="4320"/>
                <w:tab w:val="right" w:leader="dot" w:pos="8640"/>
              </w:tabs>
              <w:rPr>
                <w:b/>
                <w:bCs/>
                <w:sz w:val="24"/>
                <w:szCs w:val="24"/>
              </w:rPr>
            </w:pPr>
            <w:r w:rsidRPr="00837602">
              <w:rPr>
                <w:sz w:val="24"/>
                <w:szCs w:val="24"/>
              </w:rPr>
              <w:t xml:space="preserve">Graduate Studies Report </w:t>
            </w:r>
            <w:r w:rsidR="00A70304" w:rsidRPr="00A70304">
              <w:rPr>
                <w:b/>
                <w:bCs/>
                <w:sz w:val="24"/>
                <w:szCs w:val="24"/>
              </w:rPr>
              <w:t>(Attachment #</w:t>
            </w:r>
            <w:r w:rsidR="007E2611">
              <w:rPr>
                <w:b/>
                <w:bCs/>
                <w:sz w:val="24"/>
                <w:szCs w:val="24"/>
              </w:rPr>
              <w:t>7</w:t>
            </w:r>
            <w:r w:rsidR="00A70304" w:rsidRPr="00A70304">
              <w:rPr>
                <w:b/>
                <w:bCs/>
                <w:sz w:val="24"/>
                <w:szCs w:val="24"/>
              </w:rPr>
              <w:t>)</w:t>
            </w:r>
          </w:p>
        </w:tc>
      </w:tr>
      <w:tr w:rsidR="00982463" w:rsidRPr="00DF7038" w14:paraId="10E181B0" w14:textId="77777777" w:rsidTr="00F471D7">
        <w:tc>
          <w:tcPr>
            <w:tcW w:w="2283" w:type="dxa"/>
          </w:tcPr>
          <w:p w14:paraId="050C6AE0" w14:textId="77777777" w:rsidR="00982463" w:rsidRPr="00837602" w:rsidRDefault="00982463" w:rsidP="00F471D7">
            <w:pPr>
              <w:pStyle w:val="Header"/>
              <w:tabs>
                <w:tab w:val="clear" w:pos="4320"/>
                <w:tab w:val="right" w:leader="dot" w:pos="8640"/>
              </w:tabs>
              <w:rPr>
                <w:sz w:val="24"/>
                <w:szCs w:val="24"/>
              </w:rPr>
            </w:pPr>
            <w:r w:rsidRPr="00837602">
              <w:rPr>
                <w:sz w:val="24"/>
                <w:szCs w:val="24"/>
              </w:rPr>
              <w:t>Schulenberg</w:t>
            </w:r>
          </w:p>
        </w:tc>
        <w:tc>
          <w:tcPr>
            <w:tcW w:w="6765" w:type="dxa"/>
          </w:tcPr>
          <w:p w14:paraId="486CCC2C" w14:textId="77777777" w:rsidR="00982463" w:rsidRPr="00837602" w:rsidRDefault="00982463" w:rsidP="00F471D7">
            <w:pPr>
              <w:pStyle w:val="Header"/>
              <w:tabs>
                <w:tab w:val="clear" w:pos="4320"/>
                <w:tab w:val="right" w:leader="dot" w:pos="8640"/>
              </w:tabs>
              <w:rPr>
                <w:sz w:val="24"/>
                <w:szCs w:val="24"/>
              </w:rPr>
            </w:pPr>
            <w:r w:rsidRPr="00837602">
              <w:rPr>
                <w:sz w:val="24"/>
                <w:szCs w:val="24"/>
              </w:rPr>
              <w:t>Faculty Senate Report</w:t>
            </w:r>
          </w:p>
        </w:tc>
      </w:tr>
      <w:tr w:rsidR="00982463" w:rsidRPr="00DF7038" w14:paraId="140017E0" w14:textId="77777777" w:rsidTr="00F471D7">
        <w:tc>
          <w:tcPr>
            <w:tcW w:w="2283" w:type="dxa"/>
          </w:tcPr>
          <w:p w14:paraId="3638FE47" w14:textId="77777777" w:rsidR="00982463" w:rsidRPr="00837602" w:rsidRDefault="00982463" w:rsidP="00F471D7">
            <w:pPr>
              <w:pStyle w:val="Header"/>
              <w:tabs>
                <w:tab w:val="clear" w:pos="4320"/>
                <w:tab w:val="right" w:leader="dot" w:pos="8640"/>
              </w:tabs>
              <w:rPr>
                <w:sz w:val="24"/>
                <w:szCs w:val="24"/>
              </w:rPr>
            </w:pPr>
            <w:r w:rsidRPr="00837602">
              <w:rPr>
                <w:sz w:val="24"/>
                <w:szCs w:val="24"/>
              </w:rPr>
              <w:t>Davis</w:t>
            </w:r>
          </w:p>
        </w:tc>
        <w:tc>
          <w:tcPr>
            <w:tcW w:w="6765" w:type="dxa"/>
          </w:tcPr>
          <w:p w14:paraId="437FAC41" w14:textId="688C9820" w:rsidR="00982463" w:rsidRPr="00837602" w:rsidRDefault="00982463" w:rsidP="00F471D7">
            <w:pPr>
              <w:pStyle w:val="Header"/>
              <w:tabs>
                <w:tab w:val="clear" w:pos="4320"/>
                <w:tab w:val="right" w:leader="dot" w:pos="8640"/>
              </w:tabs>
              <w:rPr>
                <w:b/>
                <w:bCs/>
                <w:sz w:val="24"/>
                <w:szCs w:val="24"/>
              </w:rPr>
            </w:pPr>
            <w:r w:rsidRPr="00837602">
              <w:rPr>
                <w:sz w:val="24"/>
                <w:szCs w:val="24"/>
              </w:rPr>
              <w:t>Wrap up</w:t>
            </w:r>
          </w:p>
        </w:tc>
      </w:tr>
    </w:tbl>
    <w:p w14:paraId="77E63520" w14:textId="77777777" w:rsidR="00982463" w:rsidRDefault="00982463" w:rsidP="00982463">
      <w:pPr>
        <w:tabs>
          <w:tab w:val="right" w:leader="dot" w:pos="8640"/>
        </w:tabs>
        <w:ind w:right="1080"/>
        <w:rPr>
          <w:b/>
          <w:bCs/>
          <w:sz w:val="24"/>
          <w:szCs w:val="24"/>
        </w:rPr>
      </w:pPr>
    </w:p>
    <w:p w14:paraId="18AF77B0" w14:textId="4F562228" w:rsidR="00982463" w:rsidRPr="00DF7038" w:rsidRDefault="00982463" w:rsidP="00982463">
      <w:pPr>
        <w:tabs>
          <w:tab w:val="right" w:leader="dot" w:pos="8640"/>
        </w:tabs>
        <w:ind w:right="1080"/>
        <w:rPr>
          <w:b/>
          <w:bCs/>
          <w:sz w:val="24"/>
          <w:szCs w:val="24"/>
        </w:rPr>
      </w:pPr>
      <w:r>
        <w:rPr>
          <w:b/>
          <w:bCs/>
          <w:sz w:val="24"/>
          <w:szCs w:val="24"/>
        </w:rPr>
        <w:t>A</w:t>
      </w:r>
      <w:r w:rsidRPr="00DF7038">
        <w:rPr>
          <w:b/>
          <w:bCs/>
          <w:sz w:val="24"/>
          <w:szCs w:val="24"/>
        </w:rPr>
        <w:t xml:space="preserve">ll meetings will be Hybrid. </w:t>
      </w:r>
    </w:p>
    <w:p w14:paraId="09735CB6" w14:textId="77777777" w:rsidR="00982463" w:rsidRPr="00DF7038" w:rsidRDefault="00982463" w:rsidP="00782636">
      <w:pPr>
        <w:pStyle w:val="xmsonormal"/>
        <w:numPr>
          <w:ilvl w:val="0"/>
          <w:numId w:val="2"/>
        </w:numPr>
        <w:rPr>
          <w:rFonts w:ascii="Times New Roman" w:hAnsi="Times New Roman" w:cs="Times New Roman"/>
          <w:sz w:val="24"/>
          <w:szCs w:val="24"/>
        </w:rPr>
      </w:pPr>
      <w:r w:rsidRPr="00DF7038">
        <w:rPr>
          <w:rFonts w:ascii="Times New Roman" w:hAnsi="Times New Roman" w:cs="Times New Roman"/>
          <w:sz w:val="24"/>
          <w:szCs w:val="24"/>
        </w:rPr>
        <w:t>February 23, 2024, MSC 2w16-B</w:t>
      </w:r>
    </w:p>
    <w:p w14:paraId="29B8709C" w14:textId="77777777" w:rsidR="00982463" w:rsidRPr="00DF7038" w:rsidRDefault="00982463" w:rsidP="00782636">
      <w:pPr>
        <w:pStyle w:val="xmsonormal"/>
        <w:numPr>
          <w:ilvl w:val="0"/>
          <w:numId w:val="2"/>
        </w:numPr>
        <w:rPr>
          <w:rFonts w:ascii="Times New Roman" w:hAnsi="Times New Roman" w:cs="Times New Roman"/>
          <w:sz w:val="24"/>
          <w:szCs w:val="24"/>
        </w:rPr>
      </w:pPr>
      <w:r w:rsidRPr="00DF7038">
        <w:rPr>
          <w:rFonts w:ascii="Times New Roman" w:hAnsi="Times New Roman" w:cs="Times New Roman"/>
          <w:sz w:val="24"/>
          <w:szCs w:val="24"/>
        </w:rPr>
        <w:t>March 29, 2024, Drinko 349</w:t>
      </w:r>
    </w:p>
    <w:p w14:paraId="23C4D6E2" w14:textId="77777777" w:rsidR="00982463" w:rsidRPr="00DF7038" w:rsidRDefault="00982463" w:rsidP="00782636">
      <w:pPr>
        <w:pStyle w:val="xmsonormal"/>
        <w:numPr>
          <w:ilvl w:val="0"/>
          <w:numId w:val="2"/>
        </w:numPr>
        <w:rPr>
          <w:rFonts w:ascii="Times New Roman" w:hAnsi="Times New Roman" w:cs="Times New Roman"/>
          <w:sz w:val="24"/>
          <w:szCs w:val="24"/>
        </w:rPr>
      </w:pPr>
      <w:r w:rsidRPr="00DF7038">
        <w:rPr>
          <w:rFonts w:ascii="Times New Roman" w:hAnsi="Times New Roman" w:cs="Times New Roman"/>
          <w:sz w:val="24"/>
          <w:szCs w:val="24"/>
        </w:rPr>
        <w:t>April 19, 2024, MSC 2w16-B</w:t>
      </w:r>
    </w:p>
    <w:p w14:paraId="51745725" w14:textId="77777777" w:rsidR="00982463" w:rsidRPr="00DF7038" w:rsidRDefault="00982463" w:rsidP="00982463">
      <w:pPr>
        <w:spacing w:after="120"/>
        <w:rPr>
          <w:color w:val="000000"/>
          <w:sz w:val="24"/>
          <w:szCs w:val="24"/>
        </w:rPr>
      </w:pPr>
    </w:p>
    <w:p w14:paraId="7740055F" w14:textId="77777777" w:rsidR="00982463" w:rsidRPr="00DF7038" w:rsidRDefault="00982463" w:rsidP="00982463">
      <w:pPr>
        <w:tabs>
          <w:tab w:val="left" w:pos="2700"/>
        </w:tabs>
        <w:rPr>
          <w:b/>
          <w:bCs/>
          <w:sz w:val="24"/>
          <w:szCs w:val="24"/>
        </w:rPr>
      </w:pPr>
      <w:r w:rsidRPr="00DF7038">
        <w:rPr>
          <w:b/>
          <w:bCs/>
          <w:sz w:val="24"/>
          <w:szCs w:val="24"/>
        </w:rPr>
        <w:t>Attachments</w:t>
      </w:r>
    </w:p>
    <w:p w14:paraId="6E1B1308" w14:textId="1E00A67C" w:rsidR="00982463" w:rsidRPr="00DF7038" w:rsidRDefault="00982463" w:rsidP="00982463">
      <w:pPr>
        <w:tabs>
          <w:tab w:val="left" w:pos="2700"/>
        </w:tabs>
        <w:rPr>
          <w:sz w:val="24"/>
          <w:szCs w:val="24"/>
        </w:rPr>
      </w:pPr>
      <w:r w:rsidRPr="00DF7038">
        <w:rPr>
          <w:sz w:val="24"/>
          <w:szCs w:val="24"/>
        </w:rPr>
        <w:t xml:space="preserve">Attachment #1: </w:t>
      </w:r>
      <w:r>
        <w:rPr>
          <w:sz w:val="24"/>
          <w:szCs w:val="24"/>
        </w:rPr>
        <w:t xml:space="preserve">Graduate Council Minutes, </w:t>
      </w:r>
      <w:r w:rsidR="00347184">
        <w:rPr>
          <w:sz w:val="24"/>
          <w:szCs w:val="24"/>
        </w:rPr>
        <w:t>December 1, 2023</w:t>
      </w:r>
    </w:p>
    <w:p w14:paraId="1FB60E1F" w14:textId="3851B97C" w:rsidR="00982463" w:rsidRPr="00DF7038" w:rsidRDefault="00982463" w:rsidP="00982463">
      <w:pPr>
        <w:tabs>
          <w:tab w:val="left" w:pos="2700"/>
        </w:tabs>
        <w:rPr>
          <w:sz w:val="24"/>
          <w:szCs w:val="24"/>
        </w:rPr>
      </w:pPr>
      <w:r w:rsidRPr="00DF7038">
        <w:rPr>
          <w:sz w:val="24"/>
          <w:szCs w:val="24"/>
        </w:rPr>
        <w:t xml:space="preserve">Attachment #2: </w:t>
      </w:r>
      <w:r w:rsidR="00EB75A1">
        <w:rPr>
          <w:sz w:val="24"/>
          <w:szCs w:val="24"/>
        </w:rPr>
        <w:t>Graduate Faculty Status Candidates</w:t>
      </w:r>
    </w:p>
    <w:p w14:paraId="26488A9D" w14:textId="70713118" w:rsidR="00982463" w:rsidRDefault="00982463" w:rsidP="00982463">
      <w:pPr>
        <w:tabs>
          <w:tab w:val="left" w:pos="2700"/>
        </w:tabs>
        <w:rPr>
          <w:sz w:val="24"/>
          <w:szCs w:val="24"/>
        </w:rPr>
      </w:pPr>
      <w:r w:rsidRPr="00635A18">
        <w:rPr>
          <w:sz w:val="24"/>
          <w:szCs w:val="24"/>
        </w:rPr>
        <w:t xml:space="preserve">Attachment #3: </w:t>
      </w:r>
      <w:r w:rsidR="000F6AA5">
        <w:rPr>
          <w:sz w:val="24"/>
          <w:szCs w:val="24"/>
        </w:rPr>
        <w:t>Planning Committee Report</w:t>
      </w:r>
    </w:p>
    <w:p w14:paraId="1498CB46" w14:textId="2649E1F5" w:rsidR="00EA224D" w:rsidRDefault="00EA224D" w:rsidP="00982463">
      <w:pPr>
        <w:tabs>
          <w:tab w:val="left" w:pos="2700"/>
        </w:tabs>
        <w:rPr>
          <w:sz w:val="24"/>
          <w:szCs w:val="24"/>
        </w:rPr>
      </w:pPr>
      <w:r>
        <w:rPr>
          <w:sz w:val="24"/>
          <w:szCs w:val="24"/>
        </w:rPr>
        <w:t xml:space="preserve">Attachment #4: </w:t>
      </w:r>
      <w:r w:rsidR="000F71D9">
        <w:rPr>
          <w:sz w:val="24"/>
          <w:szCs w:val="24"/>
        </w:rPr>
        <w:t>Curriculum Committee Report</w:t>
      </w:r>
    </w:p>
    <w:p w14:paraId="4CF5DF75" w14:textId="14C319D5" w:rsidR="000F71D9" w:rsidRDefault="000F71D9" w:rsidP="00982463">
      <w:pPr>
        <w:tabs>
          <w:tab w:val="left" w:pos="2700"/>
        </w:tabs>
        <w:rPr>
          <w:sz w:val="24"/>
          <w:szCs w:val="24"/>
        </w:rPr>
      </w:pPr>
      <w:r>
        <w:rPr>
          <w:sz w:val="24"/>
          <w:szCs w:val="24"/>
        </w:rPr>
        <w:t>Attachment #5: Program Review Committee Report</w:t>
      </w:r>
    </w:p>
    <w:p w14:paraId="161BFA03" w14:textId="66D17255" w:rsidR="000F71D9" w:rsidRDefault="000F71D9" w:rsidP="00982463">
      <w:pPr>
        <w:tabs>
          <w:tab w:val="left" w:pos="2700"/>
        </w:tabs>
        <w:rPr>
          <w:sz w:val="24"/>
          <w:szCs w:val="24"/>
        </w:rPr>
      </w:pPr>
      <w:r>
        <w:rPr>
          <w:sz w:val="24"/>
          <w:szCs w:val="24"/>
        </w:rPr>
        <w:t xml:space="preserve">Attachment #6: </w:t>
      </w:r>
      <w:r w:rsidR="009B4E74">
        <w:rPr>
          <w:sz w:val="24"/>
          <w:szCs w:val="24"/>
        </w:rPr>
        <w:t xml:space="preserve">Results - </w:t>
      </w:r>
      <w:r w:rsidR="007E2611">
        <w:rPr>
          <w:sz w:val="24"/>
          <w:szCs w:val="24"/>
        </w:rPr>
        <w:t>Survey of Graduate Students</w:t>
      </w:r>
    </w:p>
    <w:p w14:paraId="29CD1F16" w14:textId="7EFB61B2" w:rsidR="009B4E74" w:rsidRDefault="009B4E74" w:rsidP="00982463">
      <w:pPr>
        <w:tabs>
          <w:tab w:val="left" w:pos="2700"/>
        </w:tabs>
        <w:rPr>
          <w:sz w:val="24"/>
          <w:szCs w:val="24"/>
        </w:rPr>
      </w:pPr>
      <w:r>
        <w:rPr>
          <w:sz w:val="24"/>
          <w:szCs w:val="24"/>
        </w:rPr>
        <w:t>Attachment #7: Graduate Studies Report</w:t>
      </w:r>
    </w:p>
    <w:p w14:paraId="66F70BD2" w14:textId="77777777" w:rsidR="00635A18" w:rsidRDefault="00635A18" w:rsidP="00BE4BC3">
      <w:pPr>
        <w:jc w:val="center"/>
        <w:rPr>
          <w:b/>
          <w:bCs/>
          <w:sz w:val="32"/>
          <w:szCs w:val="32"/>
        </w:rPr>
      </w:pPr>
    </w:p>
    <w:p w14:paraId="5E49DA3B" w14:textId="77777777" w:rsidR="00982463" w:rsidRDefault="00982463" w:rsidP="00BE4BC3">
      <w:pPr>
        <w:jc w:val="center"/>
        <w:rPr>
          <w:b/>
          <w:bCs/>
          <w:sz w:val="32"/>
          <w:szCs w:val="32"/>
        </w:rPr>
      </w:pPr>
    </w:p>
    <w:p w14:paraId="60886AF1" w14:textId="77777777" w:rsidR="00982463" w:rsidRDefault="00982463" w:rsidP="00BE4BC3">
      <w:pPr>
        <w:jc w:val="center"/>
        <w:rPr>
          <w:b/>
          <w:bCs/>
          <w:sz w:val="32"/>
          <w:szCs w:val="32"/>
        </w:rPr>
      </w:pPr>
    </w:p>
    <w:p w14:paraId="5A65268C" w14:textId="77777777" w:rsidR="00982463" w:rsidRDefault="00982463" w:rsidP="00BE4BC3">
      <w:pPr>
        <w:jc w:val="center"/>
        <w:rPr>
          <w:b/>
          <w:bCs/>
          <w:sz w:val="32"/>
          <w:szCs w:val="32"/>
        </w:rPr>
      </w:pPr>
    </w:p>
    <w:p w14:paraId="32B7659C" w14:textId="210B8F0E" w:rsidR="0022767F" w:rsidRDefault="0022767F" w:rsidP="004202F7">
      <w:pPr>
        <w:jc w:val="center"/>
        <w:rPr>
          <w:b/>
          <w:bCs/>
          <w:sz w:val="32"/>
          <w:szCs w:val="32"/>
        </w:rPr>
      </w:pPr>
      <w:r w:rsidRPr="00FB659A">
        <w:rPr>
          <w:b/>
          <w:bCs/>
          <w:sz w:val="32"/>
          <w:szCs w:val="32"/>
          <w:highlight w:val="yellow"/>
        </w:rPr>
        <w:lastRenderedPageBreak/>
        <w:t>Attachment #1</w:t>
      </w:r>
    </w:p>
    <w:p w14:paraId="2FFEE55E" w14:textId="77777777" w:rsidR="00911DA7" w:rsidRPr="00BE4BC3" w:rsidRDefault="00911DA7" w:rsidP="00911DA7">
      <w:pPr>
        <w:jc w:val="center"/>
        <w:rPr>
          <w:b/>
          <w:bCs/>
          <w:sz w:val="32"/>
          <w:szCs w:val="32"/>
        </w:rPr>
      </w:pPr>
      <w:r w:rsidRPr="00BE4BC3">
        <w:rPr>
          <w:b/>
          <w:bCs/>
          <w:sz w:val="32"/>
          <w:szCs w:val="32"/>
        </w:rPr>
        <w:t xml:space="preserve">MU Graduate Council </w:t>
      </w:r>
      <w:r>
        <w:rPr>
          <w:b/>
          <w:bCs/>
          <w:sz w:val="32"/>
          <w:szCs w:val="32"/>
        </w:rPr>
        <w:t>Meeting Minutes</w:t>
      </w:r>
    </w:p>
    <w:p w14:paraId="60B204D0" w14:textId="77777777" w:rsidR="00911DA7" w:rsidRPr="0022666B" w:rsidRDefault="00911DA7" w:rsidP="00911DA7">
      <w:pPr>
        <w:jc w:val="center"/>
        <w:rPr>
          <w:b/>
          <w:bCs/>
          <w:sz w:val="32"/>
          <w:szCs w:val="32"/>
        </w:rPr>
      </w:pPr>
      <w:r w:rsidRPr="00F6682B">
        <w:rPr>
          <w:b/>
          <w:bCs/>
          <w:sz w:val="32"/>
          <w:szCs w:val="32"/>
          <w:highlight w:val="yellow"/>
        </w:rPr>
        <w:t>December 1, 2023</w:t>
      </w:r>
    </w:p>
    <w:p w14:paraId="286F8C36" w14:textId="77777777" w:rsidR="00911DA7" w:rsidRDefault="00911DA7" w:rsidP="00911DA7">
      <w:pPr>
        <w:jc w:val="center"/>
        <w:rPr>
          <w:b/>
          <w:bCs/>
          <w:sz w:val="24"/>
          <w:szCs w:val="24"/>
        </w:rPr>
      </w:pPr>
      <w:r w:rsidRPr="00DF7038">
        <w:rPr>
          <w:b/>
          <w:bCs/>
          <w:sz w:val="24"/>
          <w:szCs w:val="24"/>
        </w:rPr>
        <w:t>Hybrid Meeting –  MSC 2w16-B + Teams</w:t>
      </w:r>
    </w:p>
    <w:p w14:paraId="5A62B5A1" w14:textId="77777777" w:rsidR="00911DA7" w:rsidRDefault="00911DA7" w:rsidP="00911DA7">
      <w:pPr>
        <w:jc w:val="center"/>
        <w:rPr>
          <w:b/>
          <w:bCs/>
          <w:sz w:val="22"/>
          <w:szCs w:val="22"/>
        </w:rPr>
      </w:pPr>
    </w:p>
    <w:p w14:paraId="17DEBC4E" w14:textId="77777777" w:rsidR="00911DA7" w:rsidRPr="002937B7" w:rsidRDefault="00911DA7" w:rsidP="00911DA7">
      <w:pPr>
        <w:pStyle w:val="NoSpacing"/>
        <w:rPr>
          <w:sz w:val="22"/>
          <w:szCs w:val="22"/>
        </w:rPr>
      </w:pPr>
      <w:r w:rsidRPr="002937B7">
        <w:rPr>
          <w:b/>
          <w:bCs/>
          <w:sz w:val="22"/>
          <w:szCs w:val="22"/>
        </w:rPr>
        <w:t>Members Present:</w:t>
      </w:r>
      <w:r w:rsidRPr="002937B7">
        <w:rPr>
          <w:sz w:val="22"/>
          <w:szCs w:val="22"/>
        </w:rPr>
        <w:t xml:space="preserve"> </w:t>
      </w:r>
      <w:r>
        <w:rPr>
          <w:sz w:val="22"/>
          <w:szCs w:val="22"/>
        </w:rPr>
        <w:t>Beard, Christofero,</w:t>
      </w:r>
      <w:r w:rsidRPr="002937B7">
        <w:rPr>
          <w:sz w:val="22"/>
          <w:szCs w:val="22"/>
        </w:rPr>
        <w:t xml:space="preserve"> Davis</w:t>
      </w:r>
      <w:r>
        <w:rPr>
          <w:sz w:val="22"/>
          <w:szCs w:val="22"/>
        </w:rPr>
        <w:t xml:space="preserve">, Egleton, Gardner, </w:t>
      </w:r>
      <w:r w:rsidRPr="002937B7">
        <w:rPr>
          <w:sz w:val="22"/>
          <w:szCs w:val="22"/>
        </w:rPr>
        <w:t>Heaton,</w:t>
      </w:r>
      <w:r>
        <w:rPr>
          <w:sz w:val="22"/>
          <w:szCs w:val="22"/>
        </w:rPr>
        <w:t xml:space="preserve"> Larison,</w:t>
      </w:r>
      <w:r w:rsidRPr="002937B7">
        <w:rPr>
          <w:sz w:val="22"/>
          <w:szCs w:val="22"/>
        </w:rPr>
        <w:t xml:space="preserve"> Lucas-Adkins</w:t>
      </w:r>
      <w:r>
        <w:rPr>
          <w:sz w:val="22"/>
          <w:szCs w:val="22"/>
        </w:rPr>
        <w:t>,</w:t>
      </w:r>
      <w:r w:rsidRPr="002937B7">
        <w:rPr>
          <w:sz w:val="22"/>
          <w:szCs w:val="22"/>
        </w:rPr>
        <w:t xml:space="preserve"> </w:t>
      </w:r>
      <w:r>
        <w:rPr>
          <w:sz w:val="22"/>
          <w:szCs w:val="22"/>
        </w:rPr>
        <w:t xml:space="preserve">Meadows, Sardahi, </w:t>
      </w:r>
      <w:r w:rsidRPr="002937B7">
        <w:rPr>
          <w:sz w:val="22"/>
          <w:szCs w:val="22"/>
        </w:rPr>
        <w:t xml:space="preserve">Simonton, </w:t>
      </w:r>
      <w:r>
        <w:rPr>
          <w:sz w:val="22"/>
          <w:szCs w:val="22"/>
        </w:rPr>
        <w:t>Thompson</w:t>
      </w:r>
      <w:r w:rsidRPr="002937B7">
        <w:rPr>
          <w:sz w:val="22"/>
          <w:szCs w:val="22"/>
        </w:rPr>
        <w:t>, Vauth</w:t>
      </w:r>
    </w:p>
    <w:p w14:paraId="56EAB581" w14:textId="77777777" w:rsidR="00911DA7" w:rsidRDefault="00911DA7" w:rsidP="00911DA7">
      <w:pPr>
        <w:pStyle w:val="NoSpacing"/>
        <w:rPr>
          <w:sz w:val="22"/>
          <w:szCs w:val="22"/>
        </w:rPr>
      </w:pPr>
      <w:r w:rsidRPr="002937B7">
        <w:rPr>
          <w:b/>
          <w:bCs/>
          <w:sz w:val="22"/>
          <w:szCs w:val="22"/>
        </w:rPr>
        <w:t>Members Absent</w:t>
      </w:r>
      <w:r w:rsidRPr="002937B7">
        <w:rPr>
          <w:sz w:val="22"/>
          <w:szCs w:val="22"/>
        </w:rPr>
        <w:t xml:space="preserve">: </w:t>
      </w:r>
      <w:r>
        <w:rPr>
          <w:sz w:val="22"/>
          <w:szCs w:val="22"/>
        </w:rPr>
        <w:t>Kimble, Vance</w:t>
      </w:r>
    </w:p>
    <w:p w14:paraId="05420669" w14:textId="77777777" w:rsidR="00911DA7" w:rsidRPr="002937B7" w:rsidRDefault="00911DA7" w:rsidP="00911DA7">
      <w:pPr>
        <w:pStyle w:val="NoSpacing"/>
        <w:rPr>
          <w:sz w:val="22"/>
          <w:szCs w:val="22"/>
        </w:rPr>
      </w:pPr>
      <w:r w:rsidRPr="00C45BB6">
        <w:rPr>
          <w:b/>
          <w:bCs/>
          <w:sz w:val="22"/>
          <w:szCs w:val="22"/>
        </w:rPr>
        <w:t>Ex-Officio Voting Members Present</w:t>
      </w:r>
      <w:r>
        <w:rPr>
          <w:sz w:val="22"/>
          <w:szCs w:val="22"/>
        </w:rPr>
        <w:t>: Schulenberg</w:t>
      </w:r>
    </w:p>
    <w:p w14:paraId="50FC96E0" w14:textId="77777777" w:rsidR="00911DA7" w:rsidRPr="002937B7" w:rsidRDefault="00911DA7" w:rsidP="00911DA7">
      <w:pPr>
        <w:pStyle w:val="NoSpacing"/>
        <w:rPr>
          <w:sz w:val="22"/>
          <w:szCs w:val="22"/>
        </w:rPr>
      </w:pPr>
      <w:r w:rsidRPr="002937B7">
        <w:rPr>
          <w:b/>
          <w:bCs/>
          <w:sz w:val="22"/>
          <w:szCs w:val="22"/>
        </w:rPr>
        <w:t xml:space="preserve">Ex-Officio </w:t>
      </w:r>
      <w:r>
        <w:rPr>
          <w:b/>
          <w:bCs/>
          <w:sz w:val="22"/>
          <w:szCs w:val="22"/>
        </w:rPr>
        <w:t xml:space="preserve">Non-Voting </w:t>
      </w:r>
      <w:r w:rsidRPr="002937B7">
        <w:rPr>
          <w:b/>
          <w:bCs/>
          <w:sz w:val="22"/>
          <w:szCs w:val="22"/>
        </w:rPr>
        <w:t>Members Present</w:t>
      </w:r>
      <w:r w:rsidRPr="002937B7">
        <w:rPr>
          <w:sz w:val="22"/>
          <w:szCs w:val="22"/>
        </w:rPr>
        <w:t xml:space="preserve">: </w:t>
      </w:r>
      <w:r>
        <w:rPr>
          <w:sz w:val="22"/>
          <w:szCs w:val="22"/>
        </w:rPr>
        <w:t xml:space="preserve">Maher, </w:t>
      </w:r>
      <w:r w:rsidRPr="002937B7">
        <w:rPr>
          <w:sz w:val="22"/>
          <w:szCs w:val="22"/>
        </w:rPr>
        <w:t>Mummert</w:t>
      </w:r>
    </w:p>
    <w:p w14:paraId="0534FA14" w14:textId="77777777" w:rsidR="00911DA7" w:rsidRDefault="00911DA7" w:rsidP="00911DA7">
      <w:pPr>
        <w:pStyle w:val="NoSpacing"/>
        <w:rPr>
          <w:sz w:val="22"/>
          <w:szCs w:val="22"/>
        </w:rPr>
      </w:pPr>
      <w:r w:rsidRPr="002937B7">
        <w:rPr>
          <w:b/>
          <w:bCs/>
          <w:sz w:val="22"/>
          <w:szCs w:val="22"/>
        </w:rPr>
        <w:t xml:space="preserve">Ex-Officio </w:t>
      </w:r>
      <w:r>
        <w:rPr>
          <w:b/>
          <w:bCs/>
          <w:sz w:val="22"/>
          <w:szCs w:val="22"/>
        </w:rPr>
        <w:t xml:space="preserve">Non-Voting </w:t>
      </w:r>
      <w:r w:rsidRPr="002937B7">
        <w:rPr>
          <w:b/>
          <w:bCs/>
          <w:sz w:val="22"/>
          <w:szCs w:val="22"/>
        </w:rPr>
        <w:t>Members Absent</w:t>
      </w:r>
      <w:r w:rsidRPr="002937B7">
        <w:rPr>
          <w:sz w:val="22"/>
          <w:szCs w:val="22"/>
        </w:rPr>
        <w:t xml:space="preserve">: </w:t>
      </w:r>
      <w:r>
        <w:rPr>
          <w:sz w:val="22"/>
          <w:szCs w:val="22"/>
        </w:rPr>
        <w:t xml:space="preserve"> Mukherjee</w:t>
      </w:r>
    </w:p>
    <w:p w14:paraId="5C6A778D" w14:textId="77777777" w:rsidR="00911DA7" w:rsidRPr="00925D6C" w:rsidRDefault="00911DA7" w:rsidP="00911DA7">
      <w:pPr>
        <w:pStyle w:val="NoSpacing"/>
        <w:rPr>
          <w:sz w:val="22"/>
          <w:szCs w:val="22"/>
        </w:rPr>
      </w:pPr>
      <w:r w:rsidRPr="002937B7">
        <w:rPr>
          <w:b/>
          <w:bCs/>
          <w:sz w:val="22"/>
          <w:szCs w:val="22"/>
        </w:rPr>
        <w:t>Guests:</w:t>
      </w:r>
      <w:r w:rsidRPr="002937B7">
        <w:rPr>
          <w:sz w:val="22"/>
          <w:szCs w:val="22"/>
        </w:rPr>
        <w:t xml:space="preserve"> </w:t>
      </w:r>
      <w:r>
        <w:rPr>
          <w:sz w:val="22"/>
          <w:szCs w:val="22"/>
        </w:rPr>
        <w:t xml:space="preserve"> Cantrell-Johnson, Dampier, Eagle, K. Adkins, A. Mummert, Boggs, Morgan, Spears, Georgel, McGuffey, Stroeher</w:t>
      </w:r>
    </w:p>
    <w:p w14:paraId="7B795574" w14:textId="77777777" w:rsidR="00911DA7" w:rsidRDefault="00911DA7" w:rsidP="00911DA7">
      <w:pPr>
        <w:jc w:val="center"/>
        <w:rPr>
          <w:b/>
          <w:bCs/>
          <w:sz w:val="22"/>
          <w:szCs w:val="22"/>
        </w:rPr>
      </w:pPr>
    </w:p>
    <w:p w14:paraId="78D03F4B" w14:textId="77777777" w:rsidR="00911DA7" w:rsidRPr="00DF7038" w:rsidRDefault="00911DA7" w:rsidP="00911DA7">
      <w:pPr>
        <w:jc w:val="center"/>
        <w:rPr>
          <w:b/>
          <w:bCs/>
          <w:sz w:val="24"/>
          <w:szCs w:val="24"/>
        </w:rPr>
      </w:pPr>
      <w:r>
        <w:rPr>
          <w:b/>
          <w:bCs/>
          <w:sz w:val="24"/>
          <w:szCs w:val="24"/>
        </w:rPr>
        <w:t xml:space="preserve">DRAFT </w:t>
      </w:r>
      <w:r w:rsidRPr="00DF7038">
        <w:rPr>
          <w:b/>
          <w:bCs/>
          <w:sz w:val="24"/>
          <w:szCs w:val="24"/>
        </w:rPr>
        <w:t>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6765"/>
      </w:tblGrid>
      <w:tr w:rsidR="00911DA7" w:rsidRPr="00DF7038" w14:paraId="4493AB22" w14:textId="77777777" w:rsidTr="00EF7700">
        <w:tc>
          <w:tcPr>
            <w:tcW w:w="2283" w:type="dxa"/>
          </w:tcPr>
          <w:p w14:paraId="68191FB2" w14:textId="77777777" w:rsidR="00911DA7" w:rsidRPr="00837602" w:rsidRDefault="00911DA7" w:rsidP="00EF7700">
            <w:pPr>
              <w:pStyle w:val="Header"/>
              <w:tabs>
                <w:tab w:val="clear" w:pos="4320"/>
                <w:tab w:val="right" w:leader="dot" w:pos="8640"/>
              </w:tabs>
              <w:rPr>
                <w:sz w:val="24"/>
                <w:szCs w:val="24"/>
              </w:rPr>
            </w:pPr>
            <w:r w:rsidRPr="00837602">
              <w:rPr>
                <w:sz w:val="24"/>
                <w:szCs w:val="24"/>
              </w:rPr>
              <w:t>Davis</w:t>
            </w:r>
          </w:p>
        </w:tc>
        <w:tc>
          <w:tcPr>
            <w:tcW w:w="6765" w:type="dxa"/>
          </w:tcPr>
          <w:p w14:paraId="26E1EED2" w14:textId="77777777" w:rsidR="00911DA7" w:rsidRPr="00837602" w:rsidRDefault="00911DA7" w:rsidP="00EF7700">
            <w:pPr>
              <w:pStyle w:val="Header"/>
              <w:tabs>
                <w:tab w:val="clear" w:pos="4320"/>
                <w:tab w:val="right" w:leader="dot" w:pos="8640"/>
              </w:tabs>
              <w:rPr>
                <w:sz w:val="24"/>
                <w:szCs w:val="24"/>
              </w:rPr>
            </w:pPr>
            <w:r w:rsidRPr="00837602">
              <w:rPr>
                <w:sz w:val="24"/>
                <w:szCs w:val="24"/>
              </w:rPr>
              <w:t>Welcome; Quorum; Approval of the Agenda</w:t>
            </w:r>
          </w:p>
        </w:tc>
      </w:tr>
      <w:tr w:rsidR="00911DA7" w:rsidRPr="00DF7038" w14:paraId="243FADED" w14:textId="77777777" w:rsidTr="00EF7700">
        <w:tc>
          <w:tcPr>
            <w:tcW w:w="2283" w:type="dxa"/>
          </w:tcPr>
          <w:p w14:paraId="7018FDB5" w14:textId="77777777" w:rsidR="00911DA7" w:rsidRPr="00837602" w:rsidRDefault="00911DA7" w:rsidP="00EF7700">
            <w:pPr>
              <w:pStyle w:val="Header"/>
              <w:tabs>
                <w:tab w:val="clear" w:pos="4320"/>
                <w:tab w:val="right" w:leader="dot" w:pos="8640"/>
              </w:tabs>
              <w:rPr>
                <w:sz w:val="24"/>
                <w:szCs w:val="24"/>
              </w:rPr>
            </w:pPr>
            <w:r w:rsidRPr="00837602">
              <w:rPr>
                <w:sz w:val="24"/>
                <w:szCs w:val="24"/>
              </w:rPr>
              <w:t>Davis/Lucas-Adkins</w:t>
            </w:r>
          </w:p>
        </w:tc>
        <w:tc>
          <w:tcPr>
            <w:tcW w:w="6765" w:type="dxa"/>
          </w:tcPr>
          <w:p w14:paraId="09C9F81A" w14:textId="77777777" w:rsidR="00911DA7" w:rsidRPr="00837602" w:rsidRDefault="00911DA7" w:rsidP="00EF7700">
            <w:pPr>
              <w:pStyle w:val="Header"/>
              <w:tabs>
                <w:tab w:val="clear" w:pos="4320"/>
                <w:tab w:val="right" w:leader="dot" w:pos="8640"/>
              </w:tabs>
              <w:rPr>
                <w:sz w:val="24"/>
                <w:szCs w:val="24"/>
              </w:rPr>
            </w:pPr>
            <w:r w:rsidRPr="00837602">
              <w:rPr>
                <w:sz w:val="24"/>
                <w:szCs w:val="24"/>
              </w:rPr>
              <w:t xml:space="preserve">Approval of October 27, 2023 Minutes </w:t>
            </w:r>
            <w:r w:rsidRPr="00837602">
              <w:rPr>
                <w:b/>
                <w:bCs/>
                <w:sz w:val="24"/>
                <w:szCs w:val="24"/>
              </w:rPr>
              <w:t>(Attachment #1)</w:t>
            </w:r>
          </w:p>
        </w:tc>
      </w:tr>
      <w:tr w:rsidR="00911DA7" w:rsidRPr="00DF7038" w14:paraId="2C3B881A" w14:textId="77777777" w:rsidTr="00EF7700">
        <w:tc>
          <w:tcPr>
            <w:tcW w:w="2283" w:type="dxa"/>
          </w:tcPr>
          <w:p w14:paraId="3A002494" w14:textId="77777777" w:rsidR="00911DA7" w:rsidRPr="00837602" w:rsidRDefault="00911DA7" w:rsidP="00EF7700">
            <w:pPr>
              <w:pStyle w:val="Header"/>
              <w:tabs>
                <w:tab w:val="clear" w:pos="4320"/>
                <w:tab w:val="right" w:leader="dot" w:pos="8640"/>
              </w:tabs>
              <w:rPr>
                <w:sz w:val="24"/>
                <w:szCs w:val="24"/>
              </w:rPr>
            </w:pPr>
            <w:r w:rsidRPr="00837602">
              <w:rPr>
                <w:sz w:val="24"/>
                <w:szCs w:val="24"/>
              </w:rPr>
              <w:t>Davis/Beard</w:t>
            </w:r>
          </w:p>
        </w:tc>
        <w:tc>
          <w:tcPr>
            <w:tcW w:w="6765" w:type="dxa"/>
          </w:tcPr>
          <w:p w14:paraId="3288268C" w14:textId="77777777" w:rsidR="00911DA7" w:rsidRPr="00837602" w:rsidRDefault="00911DA7" w:rsidP="00EF7700">
            <w:pPr>
              <w:pStyle w:val="Header"/>
              <w:tabs>
                <w:tab w:val="clear" w:pos="4320"/>
                <w:tab w:val="right" w:leader="dot" w:pos="8640"/>
              </w:tabs>
              <w:rPr>
                <w:sz w:val="24"/>
                <w:szCs w:val="24"/>
              </w:rPr>
            </w:pPr>
            <w:r w:rsidRPr="00837602">
              <w:rPr>
                <w:sz w:val="24"/>
                <w:szCs w:val="24"/>
              </w:rPr>
              <w:t>Graduate Faculty Status Candidates (</w:t>
            </w:r>
            <w:r w:rsidRPr="00837602">
              <w:rPr>
                <w:b/>
                <w:bCs/>
                <w:sz w:val="24"/>
                <w:szCs w:val="24"/>
              </w:rPr>
              <w:t>Attachment #2</w:t>
            </w:r>
            <w:r w:rsidRPr="00837602">
              <w:rPr>
                <w:sz w:val="24"/>
                <w:szCs w:val="24"/>
              </w:rPr>
              <w:t xml:space="preserve">) </w:t>
            </w:r>
            <w:r w:rsidRPr="00837602">
              <w:rPr>
                <w:color w:val="FF0000"/>
                <w:sz w:val="24"/>
                <w:szCs w:val="24"/>
              </w:rPr>
              <w:t>(</w:t>
            </w:r>
            <w:r w:rsidRPr="00837602">
              <w:rPr>
                <w:b/>
                <w:bCs/>
                <w:color w:val="FF0000"/>
                <w:sz w:val="24"/>
                <w:szCs w:val="24"/>
              </w:rPr>
              <w:t>GC-23-12-01-CRC</w:t>
            </w:r>
            <w:r w:rsidRPr="00837602">
              <w:rPr>
                <w:color w:val="FF0000"/>
                <w:sz w:val="24"/>
                <w:szCs w:val="24"/>
              </w:rPr>
              <w:t>)</w:t>
            </w:r>
          </w:p>
        </w:tc>
      </w:tr>
      <w:tr w:rsidR="00911DA7" w:rsidRPr="00DF7038" w14:paraId="3529091E" w14:textId="77777777" w:rsidTr="00EF7700">
        <w:tc>
          <w:tcPr>
            <w:tcW w:w="2283" w:type="dxa"/>
          </w:tcPr>
          <w:p w14:paraId="02E10C9D" w14:textId="77777777" w:rsidR="00911DA7" w:rsidRPr="00837602" w:rsidRDefault="00911DA7" w:rsidP="00EF7700">
            <w:pPr>
              <w:pStyle w:val="Header"/>
              <w:tabs>
                <w:tab w:val="clear" w:pos="4320"/>
                <w:tab w:val="right" w:leader="dot" w:pos="8640"/>
              </w:tabs>
              <w:rPr>
                <w:sz w:val="24"/>
                <w:szCs w:val="24"/>
              </w:rPr>
            </w:pPr>
            <w:r w:rsidRPr="00837602">
              <w:rPr>
                <w:sz w:val="24"/>
                <w:szCs w:val="24"/>
              </w:rPr>
              <w:t>Vauth</w:t>
            </w:r>
          </w:p>
        </w:tc>
        <w:tc>
          <w:tcPr>
            <w:tcW w:w="6765" w:type="dxa"/>
          </w:tcPr>
          <w:p w14:paraId="0EAD9B3C" w14:textId="77777777" w:rsidR="00911DA7" w:rsidRPr="00837602" w:rsidRDefault="00911DA7" w:rsidP="00EF7700">
            <w:pPr>
              <w:pStyle w:val="Header"/>
              <w:tabs>
                <w:tab w:val="clear" w:pos="4320"/>
                <w:tab w:val="right" w:leader="dot" w:pos="8640"/>
              </w:tabs>
              <w:rPr>
                <w:sz w:val="24"/>
                <w:szCs w:val="24"/>
              </w:rPr>
            </w:pPr>
            <w:r w:rsidRPr="00837602">
              <w:rPr>
                <w:sz w:val="24"/>
                <w:szCs w:val="24"/>
              </w:rPr>
              <w:t xml:space="preserve">Planning Committee Requests </w:t>
            </w:r>
            <w:r w:rsidRPr="00837602">
              <w:rPr>
                <w:b/>
                <w:bCs/>
                <w:sz w:val="24"/>
                <w:szCs w:val="24"/>
              </w:rPr>
              <w:t xml:space="preserve">(Attachment #3) </w:t>
            </w:r>
            <w:r w:rsidRPr="00837602">
              <w:rPr>
                <w:b/>
                <w:bCs/>
                <w:color w:val="FF0000"/>
                <w:sz w:val="24"/>
                <w:szCs w:val="24"/>
              </w:rPr>
              <w:t>(GC-23-12-02-PC to GC-23-12-10-PC)</w:t>
            </w:r>
          </w:p>
        </w:tc>
      </w:tr>
      <w:tr w:rsidR="00911DA7" w:rsidRPr="00DF7038" w14:paraId="44513CA4" w14:textId="77777777" w:rsidTr="00EF7700">
        <w:tc>
          <w:tcPr>
            <w:tcW w:w="2283" w:type="dxa"/>
          </w:tcPr>
          <w:p w14:paraId="024F96D9" w14:textId="77777777" w:rsidR="00911DA7" w:rsidRPr="00837602" w:rsidRDefault="00911DA7" w:rsidP="00EF7700">
            <w:pPr>
              <w:pStyle w:val="Header"/>
              <w:tabs>
                <w:tab w:val="clear" w:pos="4320"/>
                <w:tab w:val="right" w:leader="dot" w:pos="8640"/>
              </w:tabs>
              <w:rPr>
                <w:sz w:val="24"/>
                <w:szCs w:val="24"/>
              </w:rPr>
            </w:pPr>
            <w:r w:rsidRPr="00837602">
              <w:rPr>
                <w:sz w:val="24"/>
                <w:szCs w:val="24"/>
              </w:rPr>
              <w:t>Egleton</w:t>
            </w:r>
          </w:p>
        </w:tc>
        <w:tc>
          <w:tcPr>
            <w:tcW w:w="6765" w:type="dxa"/>
          </w:tcPr>
          <w:p w14:paraId="425AB93B" w14:textId="77777777" w:rsidR="00911DA7" w:rsidRPr="00837602" w:rsidRDefault="00911DA7" w:rsidP="00EF7700">
            <w:pPr>
              <w:tabs>
                <w:tab w:val="left" w:pos="10230"/>
              </w:tabs>
              <w:rPr>
                <w:b/>
                <w:bCs/>
                <w:color w:val="FF0000"/>
                <w:sz w:val="24"/>
                <w:szCs w:val="24"/>
              </w:rPr>
            </w:pPr>
            <w:r w:rsidRPr="00837602">
              <w:rPr>
                <w:sz w:val="24"/>
                <w:szCs w:val="24"/>
              </w:rPr>
              <w:t>Curriculum Committee</w:t>
            </w:r>
            <w:r>
              <w:rPr>
                <w:sz w:val="24"/>
                <w:szCs w:val="24"/>
              </w:rPr>
              <w:t xml:space="preserve"> </w:t>
            </w:r>
            <w:r w:rsidRPr="00EF0038">
              <w:rPr>
                <w:b/>
                <w:bCs/>
                <w:sz w:val="24"/>
                <w:szCs w:val="24"/>
              </w:rPr>
              <w:t>(Attachment #4)</w:t>
            </w:r>
            <w:r w:rsidRPr="00837602">
              <w:rPr>
                <w:sz w:val="24"/>
                <w:szCs w:val="24"/>
              </w:rPr>
              <w:t xml:space="preserve"> </w:t>
            </w:r>
            <w:r w:rsidRPr="00837602">
              <w:rPr>
                <w:b/>
                <w:bCs/>
                <w:color w:val="FF0000"/>
                <w:sz w:val="24"/>
                <w:szCs w:val="24"/>
              </w:rPr>
              <w:t>(GC-23-12-11-CC)</w:t>
            </w:r>
          </w:p>
          <w:p w14:paraId="2D80E155" w14:textId="77777777" w:rsidR="00911DA7" w:rsidRPr="00837602" w:rsidRDefault="00911DA7" w:rsidP="00EF7700">
            <w:pPr>
              <w:pStyle w:val="Header"/>
              <w:tabs>
                <w:tab w:val="clear" w:pos="4320"/>
                <w:tab w:val="right" w:leader="dot" w:pos="8640"/>
              </w:tabs>
              <w:rPr>
                <w:sz w:val="24"/>
                <w:szCs w:val="24"/>
              </w:rPr>
            </w:pPr>
          </w:p>
        </w:tc>
      </w:tr>
      <w:tr w:rsidR="00911DA7" w:rsidRPr="00DF7038" w14:paraId="5E031FD1" w14:textId="77777777" w:rsidTr="00EF7700">
        <w:tc>
          <w:tcPr>
            <w:tcW w:w="2283" w:type="dxa"/>
          </w:tcPr>
          <w:p w14:paraId="7B903358" w14:textId="77777777" w:rsidR="00911DA7" w:rsidRPr="00837602" w:rsidRDefault="00911DA7" w:rsidP="00EF7700">
            <w:pPr>
              <w:pStyle w:val="Header"/>
              <w:tabs>
                <w:tab w:val="clear" w:pos="4320"/>
                <w:tab w:val="right" w:leader="dot" w:pos="8640"/>
              </w:tabs>
              <w:rPr>
                <w:sz w:val="24"/>
                <w:szCs w:val="24"/>
              </w:rPr>
            </w:pPr>
            <w:r w:rsidRPr="00837602">
              <w:rPr>
                <w:sz w:val="24"/>
                <w:szCs w:val="24"/>
              </w:rPr>
              <w:t>Larison</w:t>
            </w:r>
          </w:p>
        </w:tc>
        <w:tc>
          <w:tcPr>
            <w:tcW w:w="6765" w:type="dxa"/>
          </w:tcPr>
          <w:p w14:paraId="660EBA04" w14:textId="77777777" w:rsidR="00911DA7" w:rsidRPr="00837602" w:rsidRDefault="00911DA7" w:rsidP="00EF7700">
            <w:pPr>
              <w:pStyle w:val="Header"/>
              <w:tabs>
                <w:tab w:val="clear" w:pos="4320"/>
                <w:tab w:val="right" w:leader="dot" w:pos="8640"/>
              </w:tabs>
              <w:rPr>
                <w:sz w:val="24"/>
                <w:szCs w:val="24"/>
              </w:rPr>
            </w:pPr>
            <w:r w:rsidRPr="00837602">
              <w:rPr>
                <w:sz w:val="24"/>
                <w:szCs w:val="24"/>
              </w:rPr>
              <w:t>Program Review Update</w:t>
            </w:r>
          </w:p>
        </w:tc>
      </w:tr>
      <w:tr w:rsidR="00911DA7" w:rsidRPr="00DF7038" w14:paraId="78B6D5D7" w14:textId="77777777" w:rsidTr="00EF7700">
        <w:tc>
          <w:tcPr>
            <w:tcW w:w="2283" w:type="dxa"/>
          </w:tcPr>
          <w:p w14:paraId="38E87223" w14:textId="77777777" w:rsidR="00911DA7" w:rsidRPr="00837602" w:rsidRDefault="00911DA7" w:rsidP="00EF7700">
            <w:pPr>
              <w:pStyle w:val="Header"/>
              <w:tabs>
                <w:tab w:val="clear" w:pos="4320"/>
                <w:tab w:val="right" w:leader="dot" w:pos="8640"/>
              </w:tabs>
              <w:rPr>
                <w:sz w:val="24"/>
                <w:szCs w:val="24"/>
              </w:rPr>
            </w:pPr>
            <w:r>
              <w:rPr>
                <w:sz w:val="24"/>
                <w:szCs w:val="24"/>
              </w:rPr>
              <w:t>Beard</w:t>
            </w:r>
          </w:p>
        </w:tc>
        <w:tc>
          <w:tcPr>
            <w:tcW w:w="6765" w:type="dxa"/>
          </w:tcPr>
          <w:p w14:paraId="486F810E" w14:textId="77777777" w:rsidR="00911DA7" w:rsidRPr="00837602" w:rsidRDefault="00911DA7" w:rsidP="00EF7700">
            <w:pPr>
              <w:pStyle w:val="Header"/>
              <w:tabs>
                <w:tab w:val="clear" w:pos="4320"/>
                <w:tab w:val="right" w:leader="dot" w:pos="8640"/>
              </w:tabs>
              <w:rPr>
                <w:sz w:val="24"/>
                <w:szCs w:val="24"/>
              </w:rPr>
            </w:pPr>
            <w:r>
              <w:rPr>
                <w:sz w:val="24"/>
                <w:szCs w:val="24"/>
              </w:rPr>
              <w:t>Credentialing Committee Update</w:t>
            </w:r>
          </w:p>
        </w:tc>
      </w:tr>
      <w:tr w:rsidR="00911DA7" w:rsidRPr="00DF7038" w14:paraId="62C709F6" w14:textId="77777777" w:rsidTr="00EF7700">
        <w:tc>
          <w:tcPr>
            <w:tcW w:w="2283" w:type="dxa"/>
          </w:tcPr>
          <w:p w14:paraId="19369E8E" w14:textId="77777777" w:rsidR="00911DA7" w:rsidRPr="00837602" w:rsidRDefault="00911DA7" w:rsidP="00EF7700">
            <w:pPr>
              <w:pStyle w:val="Header"/>
              <w:tabs>
                <w:tab w:val="clear" w:pos="4320"/>
                <w:tab w:val="right" w:leader="dot" w:pos="8640"/>
              </w:tabs>
              <w:rPr>
                <w:sz w:val="24"/>
                <w:szCs w:val="24"/>
              </w:rPr>
            </w:pPr>
            <w:r w:rsidRPr="00837602">
              <w:rPr>
                <w:sz w:val="24"/>
                <w:szCs w:val="24"/>
              </w:rPr>
              <w:t>Davis</w:t>
            </w:r>
          </w:p>
        </w:tc>
        <w:tc>
          <w:tcPr>
            <w:tcW w:w="6765" w:type="dxa"/>
          </w:tcPr>
          <w:p w14:paraId="5F6D7464" w14:textId="77777777" w:rsidR="00911DA7" w:rsidRPr="00837602" w:rsidRDefault="00911DA7" w:rsidP="00EF7700">
            <w:pPr>
              <w:pStyle w:val="Header"/>
              <w:tabs>
                <w:tab w:val="clear" w:pos="4320"/>
                <w:tab w:val="right" w:leader="dot" w:pos="8640"/>
              </w:tabs>
              <w:ind w:left="360"/>
              <w:rPr>
                <w:b/>
                <w:bCs/>
                <w:sz w:val="24"/>
                <w:szCs w:val="24"/>
              </w:rPr>
            </w:pPr>
            <w:r w:rsidRPr="00837602">
              <w:rPr>
                <w:b/>
                <w:bCs/>
                <w:sz w:val="24"/>
                <w:szCs w:val="24"/>
              </w:rPr>
              <w:t xml:space="preserve">Chairs Report </w:t>
            </w:r>
          </w:p>
          <w:p w14:paraId="0517131F" w14:textId="77777777" w:rsidR="00911DA7" w:rsidRPr="0067405A" w:rsidRDefault="00911DA7" w:rsidP="00EF7700">
            <w:pPr>
              <w:pStyle w:val="Header"/>
              <w:numPr>
                <w:ilvl w:val="0"/>
                <w:numId w:val="1"/>
              </w:numPr>
              <w:tabs>
                <w:tab w:val="clear" w:pos="4320"/>
                <w:tab w:val="right" w:leader="dot" w:pos="8640"/>
              </w:tabs>
              <w:rPr>
                <w:color w:val="FF0000"/>
                <w:sz w:val="24"/>
                <w:szCs w:val="24"/>
              </w:rPr>
            </w:pPr>
            <w:r w:rsidRPr="00837602">
              <w:rPr>
                <w:color w:val="000000" w:themeColor="text1"/>
                <w:sz w:val="24"/>
                <w:szCs w:val="24"/>
              </w:rPr>
              <w:t>Policy on University Policies</w:t>
            </w:r>
          </w:p>
          <w:p w14:paraId="61454A3A" w14:textId="77777777" w:rsidR="00911DA7" w:rsidRPr="00837602" w:rsidRDefault="00911DA7" w:rsidP="00EF7700">
            <w:pPr>
              <w:pStyle w:val="Header"/>
              <w:numPr>
                <w:ilvl w:val="0"/>
                <w:numId w:val="1"/>
              </w:numPr>
              <w:tabs>
                <w:tab w:val="clear" w:pos="4320"/>
                <w:tab w:val="right" w:leader="dot" w:pos="8640"/>
              </w:tabs>
              <w:rPr>
                <w:sz w:val="24"/>
                <w:szCs w:val="24"/>
              </w:rPr>
            </w:pPr>
            <w:r w:rsidRPr="00837602">
              <w:rPr>
                <w:color w:val="000000" w:themeColor="text1"/>
                <w:sz w:val="24"/>
                <w:szCs w:val="24"/>
              </w:rPr>
              <w:t>Survey of Graduate Students</w:t>
            </w:r>
          </w:p>
          <w:p w14:paraId="3A3D753A" w14:textId="77777777" w:rsidR="00911DA7" w:rsidRPr="00837602" w:rsidRDefault="00911DA7" w:rsidP="00EF7700">
            <w:pPr>
              <w:pStyle w:val="Header"/>
              <w:numPr>
                <w:ilvl w:val="0"/>
                <w:numId w:val="1"/>
              </w:numPr>
              <w:tabs>
                <w:tab w:val="clear" w:pos="4320"/>
                <w:tab w:val="right" w:leader="dot" w:pos="8640"/>
              </w:tabs>
              <w:rPr>
                <w:sz w:val="24"/>
                <w:szCs w:val="24"/>
              </w:rPr>
            </w:pPr>
            <w:r w:rsidRPr="00837602">
              <w:rPr>
                <w:sz w:val="24"/>
                <w:szCs w:val="24"/>
              </w:rPr>
              <w:t xml:space="preserve">GC College Representative Elections </w:t>
            </w:r>
            <w:r w:rsidRPr="00837602">
              <w:rPr>
                <w:b/>
                <w:bCs/>
                <w:sz w:val="24"/>
                <w:szCs w:val="24"/>
              </w:rPr>
              <w:t>(Attachment #</w:t>
            </w:r>
            <w:r>
              <w:rPr>
                <w:b/>
                <w:bCs/>
                <w:sz w:val="24"/>
                <w:szCs w:val="24"/>
              </w:rPr>
              <w:t>5</w:t>
            </w:r>
            <w:r w:rsidRPr="00837602">
              <w:rPr>
                <w:b/>
                <w:bCs/>
                <w:sz w:val="24"/>
                <w:szCs w:val="24"/>
              </w:rPr>
              <w:t>)</w:t>
            </w:r>
            <w:r>
              <w:rPr>
                <w:b/>
                <w:bCs/>
                <w:sz w:val="24"/>
                <w:szCs w:val="24"/>
              </w:rPr>
              <w:t xml:space="preserve">- </w:t>
            </w:r>
          </w:p>
        </w:tc>
      </w:tr>
      <w:tr w:rsidR="00911DA7" w:rsidRPr="00DF7038" w14:paraId="2CA959E1" w14:textId="77777777" w:rsidTr="00EF7700">
        <w:tc>
          <w:tcPr>
            <w:tcW w:w="2283" w:type="dxa"/>
          </w:tcPr>
          <w:p w14:paraId="08D5FEAF" w14:textId="77777777" w:rsidR="00911DA7" w:rsidRPr="00837602" w:rsidRDefault="00911DA7" w:rsidP="00EF7700">
            <w:pPr>
              <w:pStyle w:val="Header"/>
              <w:tabs>
                <w:tab w:val="clear" w:pos="4320"/>
                <w:tab w:val="right" w:leader="dot" w:pos="8640"/>
              </w:tabs>
              <w:rPr>
                <w:sz w:val="24"/>
                <w:szCs w:val="24"/>
              </w:rPr>
            </w:pPr>
            <w:r w:rsidRPr="00837602">
              <w:rPr>
                <w:sz w:val="24"/>
                <w:szCs w:val="24"/>
              </w:rPr>
              <w:t>Mummert</w:t>
            </w:r>
          </w:p>
        </w:tc>
        <w:tc>
          <w:tcPr>
            <w:tcW w:w="6765" w:type="dxa"/>
          </w:tcPr>
          <w:p w14:paraId="14982AA9" w14:textId="77777777" w:rsidR="00911DA7" w:rsidRPr="00837602" w:rsidRDefault="00911DA7" w:rsidP="00EF7700">
            <w:pPr>
              <w:pStyle w:val="Header"/>
              <w:tabs>
                <w:tab w:val="clear" w:pos="4320"/>
                <w:tab w:val="right" w:leader="dot" w:pos="8640"/>
              </w:tabs>
              <w:rPr>
                <w:b/>
                <w:bCs/>
                <w:sz w:val="24"/>
                <w:szCs w:val="24"/>
              </w:rPr>
            </w:pPr>
            <w:r w:rsidRPr="00837602">
              <w:rPr>
                <w:sz w:val="24"/>
                <w:szCs w:val="24"/>
              </w:rPr>
              <w:t xml:space="preserve">Graduate Studies Report </w:t>
            </w:r>
          </w:p>
        </w:tc>
      </w:tr>
      <w:tr w:rsidR="00911DA7" w:rsidRPr="00DF7038" w14:paraId="66E1FDFB" w14:textId="77777777" w:rsidTr="00EF7700">
        <w:tc>
          <w:tcPr>
            <w:tcW w:w="2283" w:type="dxa"/>
          </w:tcPr>
          <w:p w14:paraId="77E9E753" w14:textId="77777777" w:rsidR="00911DA7" w:rsidRPr="00837602" w:rsidRDefault="00911DA7" w:rsidP="00EF7700">
            <w:pPr>
              <w:pStyle w:val="Header"/>
              <w:tabs>
                <w:tab w:val="clear" w:pos="4320"/>
                <w:tab w:val="right" w:leader="dot" w:pos="8640"/>
              </w:tabs>
              <w:rPr>
                <w:sz w:val="24"/>
                <w:szCs w:val="24"/>
              </w:rPr>
            </w:pPr>
            <w:r w:rsidRPr="00837602">
              <w:rPr>
                <w:sz w:val="24"/>
                <w:szCs w:val="24"/>
              </w:rPr>
              <w:t>Schulenberg</w:t>
            </w:r>
          </w:p>
        </w:tc>
        <w:tc>
          <w:tcPr>
            <w:tcW w:w="6765" w:type="dxa"/>
          </w:tcPr>
          <w:p w14:paraId="635C4C24" w14:textId="77777777" w:rsidR="00911DA7" w:rsidRPr="00837602" w:rsidRDefault="00911DA7" w:rsidP="00EF7700">
            <w:pPr>
              <w:pStyle w:val="Header"/>
              <w:tabs>
                <w:tab w:val="clear" w:pos="4320"/>
                <w:tab w:val="right" w:leader="dot" w:pos="8640"/>
              </w:tabs>
              <w:rPr>
                <w:sz w:val="24"/>
                <w:szCs w:val="24"/>
              </w:rPr>
            </w:pPr>
            <w:r w:rsidRPr="00837602">
              <w:rPr>
                <w:sz w:val="24"/>
                <w:szCs w:val="24"/>
              </w:rPr>
              <w:t>Faculty Senate Report</w:t>
            </w:r>
            <w:r>
              <w:rPr>
                <w:sz w:val="24"/>
                <w:szCs w:val="24"/>
              </w:rPr>
              <w:t xml:space="preserve">  </w:t>
            </w:r>
          </w:p>
        </w:tc>
      </w:tr>
      <w:tr w:rsidR="00911DA7" w:rsidRPr="00DF7038" w14:paraId="46D1B916" w14:textId="77777777" w:rsidTr="00EF7700">
        <w:tc>
          <w:tcPr>
            <w:tcW w:w="2283" w:type="dxa"/>
          </w:tcPr>
          <w:p w14:paraId="06D97E86" w14:textId="77777777" w:rsidR="00911DA7" w:rsidRPr="00837602" w:rsidRDefault="00911DA7" w:rsidP="00EF7700">
            <w:pPr>
              <w:pStyle w:val="Header"/>
              <w:tabs>
                <w:tab w:val="clear" w:pos="4320"/>
                <w:tab w:val="right" w:leader="dot" w:pos="8640"/>
              </w:tabs>
              <w:rPr>
                <w:sz w:val="24"/>
                <w:szCs w:val="24"/>
              </w:rPr>
            </w:pPr>
            <w:r w:rsidRPr="00837602">
              <w:rPr>
                <w:sz w:val="24"/>
                <w:szCs w:val="24"/>
              </w:rPr>
              <w:t>Davis</w:t>
            </w:r>
          </w:p>
        </w:tc>
        <w:tc>
          <w:tcPr>
            <w:tcW w:w="6765" w:type="dxa"/>
          </w:tcPr>
          <w:p w14:paraId="60D78337" w14:textId="77777777" w:rsidR="00911DA7" w:rsidRPr="0032411C" w:rsidRDefault="00911DA7" w:rsidP="00EF7700">
            <w:pPr>
              <w:pStyle w:val="Header"/>
              <w:tabs>
                <w:tab w:val="clear" w:pos="4320"/>
                <w:tab w:val="right" w:leader="dot" w:pos="8640"/>
              </w:tabs>
              <w:rPr>
                <w:b/>
                <w:bCs/>
                <w:color w:val="FF0000"/>
                <w:sz w:val="24"/>
                <w:szCs w:val="24"/>
              </w:rPr>
            </w:pPr>
            <w:r w:rsidRPr="00837602">
              <w:rPr>
                <w:sz w:val="24"/>
                <w:szCs w:val="24"/>
              </w:rPr>
              <w:t>Wrap up</w:t>
            </w:r>
            <w:r>
              <w:rPr>
                <w:color w:val="FF0000"/>
                <w:sz w:val="24"/>
                <w:szCs w:val="24"/>
              </w:rPr>
              <w:t xml:space="preserve"> </w:t>
            </w:r>
          </w:p>
        </w:tc>
      </w:tr>
    </w:tbl>
    <w:p w14:paraId="76B64E3E" w14:textId="77777777" w:rsidR="00911DA7" w:rsidRDefault="00911DA7" w:rsidP="00911DA7">
      <w:pPr>
        <w:tabs>
          <w:tab w:val="right" w:leader="dot" w:pos="8640"/>
        </w:tabs>
        <w:ind w:right="1080"/>
        <w:rPr>
          <w:b/>
          <w:bCs/>
          <w:sz w:val="24"/>
          <w:szCs w:val="24"/>
        </w:rPr>
      </w:pPr>
    </w:p>
    <w:p w14:paraId="4AE484C7" w14:textId="77777777" w:rsidR="00911DA7" w:rsidRPr="00DF7038" w:rsidRDefault="00911DA7" w:rsidP="00911DA7">
      <w:pPr>
        <w:tabs>
          <w:tab w:val="right" w:leader="dot" w:pos="8640"/>
        </w:tabs>
        <w:ind w:right="1080"/>
        <w:rPr>
          <w:b/>
          <w:bCs/>
          <w:sz w:val="24"/>
          <w:szCs w:val="24"/>
        </w:rPr>
      </w:pPr>
      <w:r>
        <w:rPr>
          <w:b/>
          <w:bCs/>
          <w:sz w:val="24"/>
          <w:szCs w:val="24"/>
        </w:rPr>
        <w:t>A</w:t>
      </w:r>
      <w:r w:rsidRPr="00DF7038">
        <w:rPr>
          <w:b/>
          <w:bCs/>
          <w:sz w:val="24"/>
          <w:szCs w:val="24"/>
        </w:rPr>
        <w:t xml:space="preserve">ll meetings will be Hybrid. </w:t>
      </w:r>
    </w:p>
    <w:p w14:paraId="3BC6A1A2" w14:textId="77777777" w:rsidR="00911DA7" w:rsidRPr="00DF7038" w:rsidRDefault="00911DA7" w:rsidP="00911DA7">
      <w:pPr>
        <w:pStyle w:val="xmsonormal"/>
        <w:numPr>
          <w:ilvl w:val="0"/>
          <w:numId w:val="2"/>
        </w:numPr>
        <w:rPr>
          <w:rFonts w:ascii="Times New Roman" w:hAnsi="Times New Roman" w:cs="Times New Roman"/>
          <w:sz w:val="24"/>
          <w:szCs w:val="24"/>
        </w:rPr>
      </w:pPr>
      <w:r w:rsidRPr="00DF7038">
        <w:rPr>
          <w:rFonts w:ascii="Times New Roman" w:hAnsi="Times New Roman" w:cs="Times New Roman"/>
          <w:sz w:val="24"/>
          <w:szCs w:val="24"/>
        </w:rPr>
        <w:t>January 26, 2024, MSC 2w16-B</w:t>
      </w:r>
    </w:p>
    <w:p w14:paraId="4E338770" w14:textId="77777777" w:rsidR="00911DA7" w:rsidRPr="00DF7038" w:rsidRDefault="00911DA7" w:rsidP="00911DA7">
      <w:pPr>
        <w:pStyle w:val="xmsonormal"/>
        <w:numPr>
          <w:ilvl w:val="0"/>
          <w:numId w:val="2"/>
        </w:numPr>
        <w:rPr>
          <w:rFonts w:ascii="Times New Roman" w:hAnsi="Times New Roman" w:cs="Times New Roman"/>
          <w:sz w:val="24"/>
          <w:szCs w:val="24"/>
        </w:rPr>
      </w:pPr>
      <w:r w:rsidRPr="00DF7038">
        <w:rPr>
          <w:rFonts w:ascii="Times New Roman" w:hAnsi="Times New Roman" w:cs="Times New Roman"/>
          <w:sz w:val="24"/>
          <w:szCs w:val="24"/>
        </w:rPr>
        <w:t>February 23, 2024, MSC 2w16-B</w:t>
      </w:r>
    </w:p>
    <w:p w14:paraId="29DFA762" w14:textId="77777777" w:rsidR="00911DA7" w:rsidRPr="00DF7038" w:rsidRDefault="00911DA7" w:rsidP="00911DA7">
      <w:pPr>
        <w:pStyle w:val="xmsonormal"/>
        <w:numPr>
          <w:ilvl w:val="0"/>
          <w:numId w:val="2"/>
        </w:numPr>
        <w:rPr>
          <w:rFonts w:ascii="Times New Roman" w:hAnsi="Times New Roman" w:cs="Times New Roman"/>
          <w:sz w:val="24"/>
          <w:szCs w:val="24"/>
        </w:rPr>
      </w:pPr>
      <w:r w:rsidRPr="00DF7038">
        <w:rPr>
          <w:rFonts w:ascii="Times New Roman" w:hAnsi="Times New Roman" w:cs="Times New Roman"/>
          <w:sz w:val="24"/>
          <w:szCs w:val="24"/>
        </w:rPr>
        <w:t>March 29, 2024, Drinko 349</w:t>
      </w:r>
    </w:p>
    <w:p w14:paraId="04253053" w14:textId="77777777" w:rsidR="00911DA7" w:rsidRPr="00DF7038" w:rsidRDefault="00911DA7" w:rsidP="00911DA7">
      <w:pPr>
        <w:pStyle w:val="xmsonormal"/>
        <w:numPr>
          <w:ilvl w:val="0"/>
          <w:numId w:val="2"/>
        </w:numPr>
        <w:rPr>
          <w:rFonts w:ascii="Times New Roman" w:hAnsi="Times New Roman" w:cs="Times New Roman"/>
          <w:sz w:val="24"/>
          <w:szCs w:val="24"/>
        </w:rPr>
      </w:pPr>
      <w:r w:rsidRPr="00DF7038">
        <w:rPr>
          <w:rFonts w:ascii="Times New Roman" w:hAnsi="Times New Roman" w:cs="Times New Roman"/>
          <w:sz w:val="24"/>
          <w:szCs w:val="24"/>
        </w:rPr>
        <w:t>April 19, 2024, MSC 2w16-B</w:t>
      </w:r>
    </w:p>
    <w:p w14:paraId="21BB8BD6" w14:textId="77777777" w:rsidR="00911DA7" w:rsidRPr="00DF7038" w:rsidRDefault="00911DA7" w:rsidP="00911DA7">
      <w:pPr>
        <w:spacing w:after="120"/>
        <w:rPr>
          <w:color w:val="000000"/>
          <w:sz w:val="24"/>
          <w:szCs w:val="24"/>
        </w:rPr>
      </w:pPr>
    </w:p>
    <w:p w14:paraId="32F0669C" w14:textId="77777777" w:rsidR="00911DA7" w:rsidRPr="00DF7038" w:rsidRDefault="00911DA7" w:rsidP="00911DA7">
      <w:pPr>
        <w:tabs>
          <w:tab w:val="left" w:pos="2700"/>
        </w:tabs>
        <w:rPr>
          <w:b/>
          <w:bCs/>
          <w:sz w:val="24"/>
          <w:szCs w:val="24"/>
        </w:rPr>
      </w:pPr>
      <w:r w:rsidRPr="00DF7038">
        <w:rPr>
          <w:b/>
          <w:bCs/>
          <w:sz w:val="24"/>
          <w:szCs w:val="24"/>
        </w:rPr>
        <w:t>Attachments</w:t>
      </w:r>
    </w:p>
    <w:p w14:paraId="4B9D4EA8" w14:textId="77777777" w:rsidR="00911DA7" w:rsidRPr="00DF7038" w:rsidRDefault="00911DA7" w:rsidP="00911DA7">
      <w:pPr>
        <w:tabs>
          <w:tab w:val="left" w:pos="2700"/>
        </w:tabs>
        <w:rPr>
          <w:sz w:val="24"/>
          <w:szCs w:val="24"/>
        </w:rPr>
      </w:pPr>
      <w:r w:rsidRPr="00DF7038">
        <w:rPr>
          <w:sz w:val="24"/>
          <w:szCs w:val="24"/>
        </w:rPr>
        <w:t xml:space="preserve">Attachment #1: </w:t>
      </w:r>
      <w:r>
        <w:rPr>
          <w:sz w:val="24"/>
          <w:szCs w:val="24"/>
        </w:rPr>
        <w:t>Graduate Council Minutes, October 27, 2023</w:t>
      </w:r>
    </w:p>
    <w:p w14:paraId="6CDF50A8" w14:textId="77777777" w:rsidR="00911DA7" w:rsidRPr="00DF7038" w:rsidRDefault="00911DA7" w:rsidP="00911DA7">
      <w:pPr>
        <w:tabs>
          <w:tab w:val="left" w:pos="2700"/>
        </w:tabs>
        <w:rPr>
          <w:sz w:val="24"/>
          <w:szCs w:val="24"/>
        </w:rPr>
      </w:pPr>
      <w:r w:rsidRPr="00DF7038">
        <w:rPr>
          <w:sz w:val="24"/>
          <w:szCs w:val="24"/>
        </w:rPr>
        <w:t xml:space="preserve">Attachment #2: </w:t>
      </w:r>
      <w:r>
        <w:rPr>
          <w:sz w:val="24"/>
          <w:szCs w:val="24"/>
        </w:rPr>
        <w:t>Graduate Faculty Status Candidates</w:t>
      </w:r>
    </w:p>
    <w:p w14:paraId="4E261DC3" w14:textId="77777777" w:rsidR="00911DA7" w:rsidRDefault="00911DA7" w:rsidP="00911DA7">
      <w:pPr>
        <w:tabs>
          <w:tab w:val="left" w:pos="2700"/>
        </w:tabs>
        <w:rPr>
          <w:sz w:val="24"/>
          <w:szCs w:val="24"/>
        </w:rPr>
      </w:pPr>
      <w:r w:rsidRPr="00635A18">
        <w:rPr>
          <w:sz w:val="24"/>
          <w:szCs w:val="24"/>
        </w:rPr>
        <w:t xml:space="preserve">Attachment #3: </w:t>
      </w:r>
      <w:r>
        <w:rPr>
          <w:sz w:val="24"/>
          <w:szCs w:val="24"/>
        </w:rPr>
        <w:t>Planning Committee Report</w:t>
      </w:r>
    </w:p>
    <w:p w14:paraId="2750AEDD" w14:textId="77777777" w:rsidR="00911DA7" w:rsidRDefault="00911DA7" w:rsidP="00911DA7">
      <w:pPr>
        <w:tabs>
          <w:tab w:val="left" w:pos="2700"/>
        </w:tabs>
        <w:rPr>
          <w:sz w:val="24"/>
          <w:szCs w:val="24"/>
        </w:rPr>
      </w:pPr>
      <w:r>
        <w:rPr>
          <w:sz w:val="24"/>
          <w:szCs w:val="24"/>
        </w:rPr>
        <w:t>Attachment #4: Curriculum Committee Report</w:t>
      </w:r>
    </w:p>
    <w:p w14:paraId="5D5112C6" w14:textId="77777777" w:rsidR="00911DA7" w:rsidRDefault="00911DA7" w:rsidP="00911DA7">
      <w:pPr>
        <w:tabs>
          <w:tab w:val="left" w:pos="2700"/>
        </w:tabs>
        <w:rPr>
          <w:sz w:val="24"/>
          <w:szCs w:val="24"/>
        </w:rPr>
      </w:pPr>
      <w:r>
        <w:rPr>
          <w:sz w:val="24"/>
          <w:szCs w:val="24"/>
        </w:rPr>
        <w:t>Attachment #5: GC Chairs Report</w:t>
      </w:r>
    </w:p>
    <w:p w14:paraId="0A4A2281" w14:textId="77777777" w:rsidR="00911DA7" w:rsidRDefault="00911DA7" w:rsidP="00911DA7">
      <w:pPr>
        <w:jc w:val="center"/>
        <w:rPr>
          <w:b/>
          <w:bCs/>
          <w:sz w:val="32"/>
          <w:szCs w:val="32"/>
        </w:rPr>
      </w:pPr>
    </w:p>
    <w:p w14:paraId="591A69E8" w14:textId="77777777" w:rsidR="00911DA7" w:rsidRDefault="00911DA7" w:rsidP="00911DA7">
      <w:pPr>
        <w:jc w:val="center"/>
        <w:rPr>
          <w:b/>
          <w:bCs/>
          <w:sz w:val="32"/>
          <w:szCs w:val="32"/>
        </w:rPr>
      </w:pPr>
    </w:p>
    <w:p w14:paraId="14BF0DAE" w14:textId="77777777" w:rsidR="00F6682B" w:rsidRDefault="00F6682B" w:rsidP="00911DA7">
      <w:pPr>
        <w:rPr>
          <w:b/>
          <w:sz w:val="24"/>
          <w:szCs w:val="24"/>
        </w:rPr>
      </w:pPr>
    </w:p>
    <w:p w14:paraId="42527F16" w14:textId="77777777" w:rsidR="00F6682B" w:rsidRDefault="00F6682B" w:rsidP="00911DA7">
      <w:pPr>
        <w:rPr>
          <w:b/>
          <w:sz w:val="24"/>
          <w:szCs w:val="24"/>
        </w:rPr>
      </w:pPr>
    </w:p>
    <w:p w14:paraId="0F47E515" w14:textId="77777777" w:rsidR="00F6682B" w:rsidRDefault="00F6682B" w:rsidP="00911DA7">
      <w:pPr>
        <w:rPr>
          <w:b/>
          <w:sz w:val="24"/>
          <w:szCs w:val="24"/>
        </w:rPr>
      </w:pPr>
    </w:p>
    <w:p w14:paraId="655DC837" w14:textId="71E23CEB" w:rsidR="00911DA7" w:rsidRPr="009D5770" w:rsidRDefault="00911DA7" w:rsidP="00911DA7">
      <w:pPr>
        <w:rPr>
          <w:b/>
          <w:sz w:val="24"/>
          <w:szCs w:val="24"/>
        </w:rPr>
      </w:pPr>
      <w:r w:rsidRPr="009D5770">
        <w:rPr>
          <w:b/>
          <w:sz w:val="24"/>
          <w:szCs w:val="24"/>
        </w:rPr>
        <w:lastRenderedPageBreak/>
        <w:t>Meeting Called to Order at 1:00 PM</w:t>
      </w:r>
    </w:p>
    <w:p w14:paraId="59D6C523" w14:textId="77777777" w:rsidR="00911DA7" w:rsidRPr="009D5770" w:rsidRDefault="00911DA7" w:rsidP="00911DA7">
      <w:pPr>
        <w:rPr>
          <w:b/>
          <w:sz w:val="24"/>
          <w:szCs w:val="24"/>
        </w:rPr>
      </w:pPr>
    </w:p>
    <w:p w14:paraId="1F55C3C8" w14:textId="77777777" w:rsidR="00911DA7" w:rsidRPr="009D5770" w:rsidRDefault="00911DA7" w:rsidP="00911DA7">
      <w:pPr>
        <w:rPr>
          <w:b/>
          <w:sz w:val="24"/>
          <w:szCs w:val="24"/>
        </w:rPr>
      </w:pPr>
      <w:r w:rsidRPr="009D5770">
        <w:rPr>
          <w:b/>
          <w:sz w:val="24"/>
          <w:szCs w:val="24"/>
        </w:rPr>
        <w:t>WELCOME, INTRODUCTIONS, ANNOUNCEMENTS</w:t>
      </w:r>
    </w:p>
    <w:p w14:paraId="384490FF" w14:textId="77777777" w:rsidR="00911DA7" w:rsidRPr="003D033C" w:rsidRDefault="00911DA7" w:rsidP="00911DA7">
      <w:pPr>
        <w:rPr>
          <w:szCs w:val="24"/>
        </w:rPr>
      </w:pPr>
    </w:p>
    <w:p w14:paraId="397B4919" w14:textId="77777777" w:rsidR="00911DA7" w:rsidRPr="009D5770" w:rsidRDefault="00911DA7" w:rsidP="00911DA7">
      <w:pPr>
        <w:rPr>
          <w:sz w:val="24"/>
          <w:szCs w:val="24"/>
        </w:rPr>
      </w:pPr>
    </w:p>
    <w:p w14:paraId="49B02257" w14:textId="77777777" w:rsidR="00911DA7" w:rsidRDefault="00911DA7" w:rsidP="00911DA7">
      <w:pPr>
        <w:rPr>
          <w:sz w:val="24"/>
          <w:szCs w:val="24"/>
        </w:rPr>
      </w:pPr>
      <w:r w:rsidRPr="009D5770">
        <w:rPr>
          <w:b/>
          <w:sz w:val="24"/>
          <w:szCs w:val="24"/>
        </w:rPr>
        <w:t xml:space="preserve">MOTION TO APPROVE AGENDA </w:t>
      </w:r>
      <w:r>
        <w:rPr>
          <w:b/>
          <w:sz w:val="24"/>
          <w:szCs w:val="24"/>
        </w:rPr>
        <w:t xml:space="preserve">with edits        </w:t>
      </w:r>
      <w:r w:rsidRPr="009D5770">
        <w:rPr>
          <w:sz w:val="24"/>
          <w:szCs w:val="24"/>
        </w:rPr>
        <w:t xml:space="preserve">      </w:t>
      </w:r>
      <w:r w:rsidRPr="008F2D6F">
        <w:rPr>
          <w:b/>
          <w:bCs/>
          <w:sz w:val="24"/>
          <w:szCs w:val="24"/>
        </w:rPr>
        <w:t>APPROVED</w:t>
      </w:r>
      <w:r w:rsidRPr="009D5770">
        <w:rPr>
          <w:sz w:val="24"/>
          <w:szCs w:val="24"/>
        </w:rPr>
        <w:t xml:space="preserve">   </w:t>
      </w:r>
    </w:p>
    <w:p w14:paraId="052250C8" w14:textId="77777777" w:rsidR="00911DA7" w:rsidRDefault="00911DA7" w:rsidP="00911DA7">
      <w:pPr>
        <w:rPr>
          <w:sz w:val="24"/>
          <w:szCs w:val="24"/>
        </w:rPr>
      </w:pPr>
      <w:r>
        <w:rPr>
          <w:sz w:val="24"/>
          <w:szCs w:val="24"/>
        </w:rPr>
        <w:t>1. Move the addition of PhD program in Engineering item from Curriculum Committee to Planning Committee</w:t>
      </w:r>
    </w:p>
    <w:p w14:paraId="1081AEB9" w14:textId="77777777" w:rsidR="00911DA7" w:rsidRDefault="00911DA7" w:rsidP="00911DA7">
      <w:pPr>
        <w:rPr>
          <w:sz w:val="24"/>
          <w:szCs w:val="24"/>
        </w:rPr>
      </w:pPr>
      <w:r>
        <w:rPr>
          <w:sz w:val="24"/>
          <w:szCs w:val="24"/>
        </w:rPr>
        <w:t>2. Add course names</w:t>
      </w:r>
      <w:r w:rsidRPr="00F37571">
        <w:rPr>
          <w:sz w:val="24"/>
          <w:szCs w:val="24"/>
        </w:rPr>
        <w:t xml:space="preserve"> to Curriculum item GC-23-12-11</w:t>
      </w:r>
      <w:r>
        <w:rPr>
          <w:sz w:val="24"/>
          <w:szCs w:val="24"/>
        </w:rPr>
        <w:t>:</w:t>
      </w:r>
    </w:p>
    <w:p w14:paraId="5A18AD2C" w14:textId="77777777" w:rsidR="00911DA7" w:rsidRDefault="00911DA7" w:rsidP="00911DA7">
      <w:pPr>
        <w:pStyle w:val="ListParagraph"/>
        <w:numPr>
          <w:ilvl w:val="0"/>
          <w:numId w:val="2"/>
        </w:numPr>
        <w:rPr>
          <w:szCs w:val="24"/>
        </w:rPr>
      </w:pPr>
      <w:r>
        <w:rPr>
          <w:szCs w:val="24"/>
        </w:rPr>
        <w:t>ENGR 701- Research Methods for Doctoral Students</w:t>
      </w:r>
    </w:p>
    <w:p w14:paraId="7FB85323" w14:textId="77777777" w:rsidR="00911DA7" w:rsidRPr="00F37571" w:rsidRDefault="00911DA7" w:rsidP="00911DA7">
      <w:pPr>
        <w:pStyle w:val="ListParagraph"/>
        <w:numPr>
          <w:ilvl w:val="0"/>
          <w:numId w:val="2"/>
        </w:numPr>
        <w:rPr>
          <w:szCs w:val="24"/>
        </w:rPr>
      </w:pPr>
      <w:r>
        <w:rPr>
          <w:szCs w:val="24"/>
        </w:rPr>
        <w:t xml:space="preserve">ENGR 702- Dissertation Research </w:t>
      </w:r>
    </w:p>
    <w:p w14:paraId="5D5A63F8" w14:textId="77777777" w:rsidR="00911DA7" w:rsidRDefault="00911DA7" w:rsidP="00911DA7">
      <w:pPr>
        <w:jc w:val="center"/>
        <w:rPr>
          <w:b/>
          <w:bCs/>
          <w:sz w:val="32"/>
          <w:szCs w:val="32"/>
        </w:rPr>
      </w:pPr>
    </w:p>
    <w:p w14:paraId="6FB9FD7A" w14:textId="77777777" w:rsidR="00911DA7" w:rsidRDefault="00911DA7" w:rsidP="00911DA7">
      <w:pPr>
        <w:jc w:val="center"/>
        <w:rPr>
          <w:b/>
          <w:bCs/>
          <w:sz w:val="32"/>
          <w:szCs w:val="32"/>
        </w:rPr>
      </w:pPr>
    </w:p>
    <w:p w14:paraId="4D3E3019" w14:textId="77777777" w:rsidR="00911DA7" w:rsidRPr="000437B8" w:rsidRDefault="00911DA7" w:rsidP="00911DA7">
      <w:pPr>
        <w:tabs>
          <w:tab w:val="right" w:leader="dot" w:pos="8640"/>
        </w:tabs>
        <w:ind w:right="1080"/>
        <w:rPr>
          <w:b/>
          <w:color w:val="000000" w:themeColor="text1"/>
          <w:sz w:val="24"/>
          <w:szCs w:val="24"/>
        </w:rPr>
      </w:pPr>
      <w:r w:rsidRPr="000437B8">
        <w:rPr>
          <w:b/>
          <w:color w:val="000000" w:themeColor="text1"/>
          <w:sz w:val="24"/>
          <w:szCs w:val="24"/>
        </w:rPr>
        <w:t xml:space="preserve">GRADUATE FACULTY STATUS                                                        </w:t>
      </w:r>
    </w:p>
    <w:p w14:paraId="65C815CF" w14:textId="77777777" w:rsidR="00911DA7" w:rsidRPr="000437B8" w:rsidRDefault="00911DA7" w:rsidP="00911DA7">
      <w:pPr>
        <w:tabs>
          <w:tab w:val="right" w:leader="dot" w:pos="8640"/>
        </w:tabs>
        <w:ind w:right="1080"/>
        <w:rPr>
          <w:color w:val="000000" w:themeColor="text1"/>
          <w:sz w:val="24"/>
          <w:szCs w:val="24"/>
        </w:rPr>
      </w:pPr>
      <w:r w:rsidRPr="000437B8">
        <w:rPr>
          <w:color w:val="000000" w:themeColor="text1"/>
          <w:sz w:val="24"/>
          <w:szCs w:val="24"/>
        </w:rPr>
        <w:t>(See Attachment 2)</w:t>
      </w:r>
    </w:p>
    <w:p w14:paraId="47F98129" w14:textId="77777777" w:rsidR="00911DA7" w:rsidRDefault="00911DA7" w:rsidP="00911DA7">
      <w:pPr>
        <w:pStyle w:val="Header"/>
        <w:tabs>
          <w:tab w:val="clear" w:pos="4320"/>
          <w:tab w:val="right" w:leader="dot" w:pos="8640"/>
        </w:tabs>
        <w:rPr>
          <w:b/>
          <w:bCs/>
          <w:sz w:val="24"/>
          <w:szCs w:val="24"/>
        </w:rPr>
      </w:pPr>
      <w:r w:rsidRPr="00C84C87">
        <w:rPr>
          <w:b/>
          <w:bCs/>
          <w:sz w:val="24"/>
          <w:szCs w:val="24"/>
        </w:rPr>
        <w:t>GC-23-1</w:t>
      </w:r>
      <w:r>
        <w:rPr>
          <w:b/>
          <w:bCs/>
          <w:sz w:val="24"/>
          <w:szCs w:val="24"/>
        </w:rPr>
        <w:t>2</w:t>
      </w:r>
      <w:r w:rsidRPr="00C84C87">
        <w:rPr>
          <w:b/>
          <w:bCs/>
          <w:sz w:val="24"/>
          <w:szCs w:val="24"/>
        </w:rPr>
        <w:t>-0</w:t>
      </w:r>
      <w:r>
        <w:rPr>
          <w:b/>
          <w:bCs/>
          <w:sz w:val="24"/>
          <w:szCs w:val="24"/>
        </w:rPr>
        <w:t>1</w:t>
      </w:r>
      <w:r w:rsidRPr="00C84C87">
        <w:rPr>
          <w:b/>
          <w:bCs/>
          <w:sz w:val="24"/>
          <w:szCs w:val="24"/>
        </w:rPr>
        <w:t>-CRC</w:t>
      </w:r>
      <w:r w:rsidRPr="000437B8">
        <w:rPr>
          <w:b/>
          <w:bCs/>
          <w:color w:val="FF0000"/>
          <w:sz w:val="24"/>
          <w:szCs w:val="24"/>
        </w:rPr>
        <w:t xml:space="preserve">                                                                                       </w:t>
      </w:r>
      <w:r w:rsidRPr="000437B8">
        <w:rPr>
          <w:b/>
          <w:bCs/>
          <w:sz w:val="24"/>
          <w:szCs w:val="24"/>
        </w:rPr>
        <w:t>APPROVED</w:t>
      </w:r>
    </w:p>
    <w:p w14:paraId="49DCEF5D" w14:textId="77777777" w:rsidR="00911DA7" w:rsidRDefault="00911DA7" w:rsidP="00911DA7">
      <w:pPr>
        <w:jc w:val="center"/>
        <w:rPr>
          <w:b/>
          <w:bCs/>
          <w:sz w:val="32"/>
          <w:szCs w:val="32"/>
        </w:rPr>
      </w:pPr>
    </w:p>
    <w:p w14:paraId="3BD7AB16" w14:textId="77777777" w:rsidR="00911DA7" w:rsidRDefault="00911DA7" w:rsidP="00911DA7">
      <w:pPr>
        <w:jc w:val="center"/>
        <w:rPr>
          <w:b/>
          <w:bCs/>
          <w:sz w:val="32"/>
          <w:szCs w:val="32"/>
        </w:rPr>
      </w:pPr>
    </w:p>
    <w:p w14:paraId="5BCB3ED6" w14:textId="77777777" w:rsidR="00911DA7" w:rsidRPr="000437B8" w:rsidRDefault="00911DA7" w:rsidP="00911DA7">
      <w:pPr>
        <w:rPr>
          <w:rFonts w:cstheme="minorHAnsi"/>
          <w:b/>
          <w:sz w:val="24"/>
          <w:szCs w:val="24"/>
        </w:rPr>
      </w:pPr>
      <w:r w:rsidRPr="000437B8">
        <w:rPr>
          <w:rFonts w:cstheme="minorHAnsi"/>
          <w:b/>
          <w:sz w:val="24"/>
          <w:szCs w:val="24"/>
        </w:rPr>
        <w:t>PLANNING COMMITTEE</w:t>
      </w:r>
    </w:p>
    <w:p w14:paraId="1F367B66" w14:textId="77777777" w:rsidR="00911DA7" w:rsidRPr="000437B8" w:rsidRDefault="00911DA7" w:rsidP="00911DA7">
      <w:pPr>
        <w:rPr>
          <w:rFonts w:cstheme="minorHAnsi"/>
          <w:sz w:val="24"/>
          <w:szCs w:val="24"/>
        </w:rPr>
      </w:pPr>
      <w:r w:rsidRPr="000437B8">
        <w:rPr>
          <w:rFonts w:cstheme="minorHAnsi"/>
          <w:sz w:val="24"/>
          <w:szCs w:val="24"/>
        </w:rPr>
        <w:t xml:space="preserve">(See Attachment </w:t>
      </w:r>
      <w:r>
        <w:rPr>
          <w:rFonts w:cstheme="minorHAnsi"/>
          <w:sz w:val="24"/>
          <w:szCs w:val="24"/>
        </w:rPr>
        <w:t>3</w:t>
      </w:r>
      <w:r w:rsidRPr="000437B8">
        <w:rPr>
          <w:rFonts w:cstheme="minorHAnsi"/>
          <w:sz w:val="24"/>
          <w:szCs w:val="24"/>
        </w:rPr>
        <w:t>)</w:t>
      </w:r>
    </w:p>
    <w:p w14:paraId="0828C1DD" w14:textId="77777777" w:rsidR="00911DA7" w:rsidRDefault="00911DA7" w:rsidP="00911DA7">
      <w:pPr>
        <w:spacing w:after="160" w:line="259" w:lineRule="auto"/>
        <w:rPr>
          <w:bCs/>
          <w:sz w:val="24"/>
          <w:szCs w:val="24"/>
        </w:rPr>
      </w:pPr>
      <w:r w:rsidRPr="000437B8">
        <w:rPr>
          <w:bCs/>
          <w:sz w:val="24"/>
          <w:szCs w:val="24"/>
        </w:rPr>
        <w:t>Henning Vauth presented the committee report</w:t>
      </w:r>
      <w:r>
        <w:rPr>
          <w:bCs/>
          <w:sz w:val="24"/>
          <w:szCs w:val="24"/>
        </w:rPr>
        <w:t>:</w:t>
      </w:r>
    </w:p>
    <w:p w14:paraId="1EA1EB8B" w14:textId="77777777" w:rsidR="00911DA7" w:rsidRPr="003868BC" w:rsidRDefault="00911DA7" w:rsidP="00911DA7">
      <w:pPr>
        <w:spacing w:after="160" w:line="259" w:lineRule="auto"/>
        <w:rPr>
          <w:bCs/>
          <w:sz w:val="24"/>
          <w:szCs w:val="24"/>
          <w:u w:val="single"/>
        </w:rPr>
      </w:pPr>
      <w:r>
        <w:rPr>
          <w:bCs/>
          <w:sz w:val="24"/>
          <w:szCs w:val="24"/>
          <w:u w:val="single"/>
        </w:rPr>
        <w:t xml:space="preserve">Policy </w:t>
      </w:r>
      <w:r w:rsidRPr="003868BC">
        <w:rPr>
          <w:bCs/>
          <w:sz w:val="24"/>
          <w:szCs w:val="24"/>
          <w:u w:val="single"/>
        </w:rPr>
        <w:t>requests</w:t>
      </w:r>
    </w:p>
    <w:p w14:paraId="44D5E613" w14:textId="77777777" w:rsidR="00911DA7" w:rsidRPr="000320B9" w:rsidRDefault="00911DA7" w:rsidP="00911DA7">
      <w:pPr>
        <w:spacing w:after="160" w:line="259" w:lineRule="auto"/>
        <w:rPr>
          <w:b/>
          <w:sz w:val="24"/>
          <w:szCs w:val="24"/>
        </w:rPr>
      </w:pPr>
      <w:r w:rsidRPr="000320B9">
        <w:rPr>
          <w:b/>
          <w:sz w:val="24"/>
          <w:szCs w:val="24"/>
        </w:rPr>
        <w:t>GC 23-1</w:t>
      </w:r>
      <w:r>
        <w:rPr>
          <w:b/>
          <w:sz w:val="24"/>
          <w:szCs w:val="24"/>
        </w:rPr>
        <w:t>2</w:t>
      </w:r>
      <w:r w:rsidRPr="000320B9">
        <w:rPr>
          <w:b/>
          <w:sz w:val="24"/>
          <w:szCs w:val="24"/>
        </w:rPr>
        <w:t>-02</w:t>
      </w:r>
    </w:p>
    <w:p w14:paraId="5CE831AE" w14:textId="77777777" w:rsidR="00911DA7" w:rsidRPr="000320B9" w:rsidRDefault="00911DA7" w:rsidP="00911DA7">
      <w:pPr>
        <w:spacing w:after="160" w:line="259" w:lineRule="auto"/>
        <w:rPr>
          <w:b/>
          <w:sz w:val="24"/>
          <w:szCs w:val="24"/>
        </w:rPr>
      </w:pPr>
      <w:r w:rsidRPr="000320B9">
        <w:rPr>
          <w:b/>
          <w:sz w:val="24"/>
          <w:szCs w:val="24"/>
        </w:rPr>
        <w:t>GC 23-1</w:t>
      </w:r>
      <w:r>
        <w:rPr>
          <w:b/>
          <w:sz w:val="24"/>
          <w:szCs w:val="24"/>
        </w:rPr>
        <w:t>2</w:t>
      </w:r>
      <w:r w:rsidRPr="000320B9">
        <w:rPr>
          <w:b/>
          <w:sz w:val="24"/>
          <w:szCs w:val="24"/>
        </w:rPr>
        <w:t>-03</w:t>
      </w:r>
    </w:p>
    <w:p w14:paraId="52C6C4B0" w14:textId="77777777" w:rsidR="00911DA7" w:rsidRDefault="00911DA7" w:rsidP="00911DA7">
      <w:pPr>
        <w:spacing w:after="160" w:line="259" w:lineRule="auto"/>
        <w:rPr>
          <w:b/>
          <w:sz w:val="24"/>
          <w:szCs w:val="24"/>
        </w:rPr>
      </w:pPr>
      <w:r w:rsidRPr="000320B9">
        <w:rPr>
          <w:b/>
          <w:sz w:val="24"/>
          <w:szCs w:val="24"/>
        </w:rPr>
        <w:t>GC 23-1</w:t>
      </w:r>
      <w:r>
        <w:rPr>
          <w:b/>
          <w:sz w:val="24"/>
          <w:szCs w:val="24"/>
        </w:rPr>
        <w:t>2</w:t>
      </w:r>
      <w:r w:rsidRPr="000320B9">
        <w:rPr>
          <w:b/>
          <w:sz w:val="24"/>
          <w:szCs w:val="24"/>
        </w:rPr>
        <w:t>-04</w:t>
      </w:r>
    </w:p>
    <w:p w14:paraId="2E748408" w14:textId="77777777" w:rsidR="00911DA7" w:rsidRPr="000320B9" w:rsidRDefault="00911DA7" w:rsidP="00911DA7">
      <w:pPr>
        <w:spacing w:after="160" w:line="259" w:lineRule="auto"/>
        <w:rPr>
          <w:b/>
          <w:sz w:val="24"/>
          <w:szCs w:val="24"/>
        </w:rPr>
      </w:pPr>
      <w:r>
        <w:rPr>
          <w:b/>
          <w:sz w:val="24"/>
          <w:szCs w:val="24"/>
        </w:rPr>
        <w:t>GC 23-12-05</w:t>
      </w:r>
    </w:p>
    <w:p w14:paraId="46F9F68E" w14:textId="77777777" w:rsidR="00911DA7" w:rsidRPr="003868BC" w:rsidRDefault="00911DA7" w:rsidP="00911DA7">
      <w:pPr>
        <w:pStyle w:val="ListParagraph"/>
        <w:numPr>
          <w:ilvl w:val="0"/>
          <w:numId w:val="2"/>
        </w:numPr>
        <w:spacing w:after="160" w:line="259" w:lineRule="auto"/>
        <w:rPr>
          <w:b/>
          <w:szCs w:val="24"/>
        </w:rPr>
      </w:pPr>
      <w:r w:rsidRPr="003868BC">
        <w:rPr>
          <w:b/>
          <w:szCs w:val="24"/>
        </w:rPr>
        <w:t xml:space="preserve">All </w:t>
      </w:r>
      <w:r>
        <w:rPr>
          <w:b/>
          <w:szCs w:val="24"/>
        </w:rPr>
        <w:t xml:space="preserve">4 Policy </w:t>
      </w:r>
      <w:r w:rsidRPr="003868BC">
        <w:rPr>
          <w:b/>
          <w:szCs w:val="24"/>
        </w:rPr>
        <w:t>requests approved</w:t>
      </w:r>
    </w:p>
    <w:p w14:paraId="7E7482A5" w14:textId="77777777" w:rsidR="00911DA7" w:rsidRPr="000437B8" w:rsidRDefault="00911DA7" w:rsidP="00911DA7">
      <w:pPr>
        <w:spacing w:after="160" w:line="259" w:lineRule="auto"/>
        <w:rPr>
          <w:bCs/>
          <w:sz w:val="24"/>
          <w:szCs w:val="24"/>
        </w:rPr>
      </w:pPr>
    </w:p>
    <w:p w14:paraId="56C4E4B5" w14:textId="77777777" w:rsidR="00911DA7" w:rsidRPr="003868BC" w:rsidRDefault="00911DA7" w:rsidP="00911DA7">
      <w:pPr>
        <w:rPr>
          <w:sz w:val="24"/>
          <w:szCs w:val="24"/>
          <w:u w:val="single"/>
        </w:rPr>
      </w:pPr>
      <w:r>
        <w:rPr>
          <w:sz w:val="24"/>
          <w:szCs w:val="24"/>
          <w:u w:val="single"/>
        </w:rPr>
        <w:t>College of Arts &amp; Media request</w:t>
      </w:r>
    </w:p>
    <w:p w14:paraId="5A86DBD4" w14:textId="77777777" w:rsidR="00911DA7" w:rsidRDefault="00911DA7" w:rsidP="00911DA7">
      <w:pPr>
        <w:rPr>
          <w:sz w:val="24"/>
          <w:szCs w:val="24"/>
        </w:rPr>
      </w:pPr>
    </w:p>
    <w:p w14:paraId="02AC3953" w14:textId="77777777" w:rsidR="00911DA7" w:rsidRPr="000320B9" w:rsidRDefault="00911DA7" w:rsidP="00911DA7">
      <w:pPr>
        <w:rPr>
          <w:b/>
          <w:bCs/>
          <w:sz w:val="24"/>
          <w:szCs w:val="24"/>
        </w:rPr>
      </w:pPr>
      <w:r w:rsidRPr="000320B9">
        <w:rPr>
          <w:b/>
          <w:bCs/>
          <w:sz w:val="24"/>
          <w:szCs w:val="24"/>
        </w:rPr>
        <w:t>GC 23-1</w:t>
      </w:r>
      <w:r>
        <w:rPr>
          <w:b/>
          <w:bCs/>
          <w:sz w:val="24"/>
          <w:szCs w:val="24"/>
        </w:rPr>
        <w:t>2</w:t>
      </w:r>
      <w:r w:rsidRPr="000320B9">
        <w:rPr>
          <w:b/>
          <w:bCs/>
          <w:sz w:val="24"/>
          <w:szCs w:val="24"/>
        </w:rPr>
        <w:t>-0</w:t>
      </w:r>
      <w:r>
        <w:rPr>
          <w:b/>
          <w:bCs/>
          <w:sz w:val="24"/>
          <w:szCs w:val="24"/>
        </w:rPr>
        <w:t>6</w:t>
      </w:r>
    </w:p>
    <w:p w14:paraId="241FC872" w14:textId="77777777" w:rsidR="00911DA7" w:rsidRPr="008D0A82" w:rsidRDefault="00911DA7" w:rsidP="00911DA7">
      <w:pPr>
        <w:pStyle w:val="ListParagraph"/>
        <w:numPr>
          <w:ilvl w:val="0"/>
          <w:numId w:val="2"/>
        </w:numPr>
        <w:rPr>
          <w:szCs w:val="24"/>
        </w:rPr>
      </w:pPr>
      <w:r w:rsidRPr="00655565">
        <w:rPr>
          <w:b/>
          <w:bCs/>
          <w:szCs w:val="24"/>
        </w:rPr>
        <w:t>GC approved this request for name change</w:t>
      </w:r>
      <w:r>
        <w:rPr>
          <w:szCs w:val="24"/>
        </w:rPr>
        <w:t>.  (Corrected spelling error “chance” to “change”)</w:t>
      </w:r>
    </w:p>
    <w:p w14:paraId="72598618" w14:textId="77777777" w:rsidR="00911DA7" w:rsidRDefault="00911DA7" w:rsidP="00911DA7">
      <w:pPr>
        <w:pStyle w:val="ListParagraph"/>
        <w:rPr>
          <w:b/>
          <w:bCs/>
          <w:szCs w:val="24"/>
        </w:rPr>
      </w:pPr>
    </w:p>
    <w:p w14:paraId="6F7A3EE7" w14:textId="77777777" w:rsidR="00911DA7" w:rsidRDefault="00911DA7" w:rsidP="00911DA7">
      <w:pPr>
        <w:rPr>
          <w:b/>
          <w:bCs/>
          <w:szCs w:val="24"/>
        </w:rPr>
      </w:pPr>
    </w:p>
    <w:p w14:paraId="3FCC0B3F" w14:textId="77777777" w:rsidR="00911DA7" w:rsidRDefault="00911DA7" w:rsidP="00911DA7">
      <w:pPr>
        <w:rPr>
          <w:sz w:val="24"/>
          <w:szCs w:val="24"/>
        </w:rPr>
      </w:pPr>
      <w:r>
        <w:rPr>
          <w:sz w:val="24"/>
          <w:szCs w:val="24"/>
          <w:u w:val="single"/>
        </w:rPr>
        <w:t>CECS request</w:t>
      </w:r>
    </w:p>
    <w:p w14:paraId="11D835F3" w14:textId="77777777" w:rsidR="00911DA7" w:rsidRDefault="00911DA7" w:rsidP="00911DA7">
      <w:pPr>
        <w:rPr>
          <w:sz w:val="24"/>
          <w:szCs w:val="24"/>
        </w:rPr>
      </w:pPr>
    </w:p>
    <w:p w14:paraId="2E9A5863" w14:textId="77777777" w:rsidR="00911DA7" w:rsidRPr="000320B9" w:rsidRDefault="00911DA7" w:rsidP="00911DA7">
      <w:pPr>
        <w:rPr>
          <w:b/>
          <w:bCs/>
          <w:sz w:val="24"/>
          <w:szCs w:val="24"/>
        </w:rPr>
      </w:pPr>
      <w:r w:rsidRPr="000320B9">
        <w:rPr>
          <w:b/>
          <w:bCs/>
          <w:sz w:val="24"/>
          <w:szCs w:val="24"/>
        </w:rPr>
        <w:t>GC 23-1</w:t>
      </w:r>
      <w:r>
        <w:rPr>
          <w:b/>
          <w:bCs/>
          <w:sz w:val="24"/>
          <w:szCs w:val="24"/>
        </w:rPr>
        <w:t>2</w:t>
      </w:r>
      <w:r w:rsidRPr="000320B9">
        <w:rPr>
          <w:b/>
          <w:bCs/>
          <w:sz w:val="24"/>
          <w:szCs w:val="24"/>
        </w:rPr>
        <w:t>-0</w:t>
      </w:r>
      <w:r>
        <w:rPr>
          <w:b/>
          <w:bCs/>
          <w:sz w:val="24"/>
          <w:szCs w:val="24"/>
        </w:rPr>
        <w:t>7</w:t>
      </w:r>
    </w:p>
    <w:p w14:paraId="723D8EC6" w14:textId="77777777" w:rsidR="00911DA7" w:rsidRPr="00655565" w:rsidRDefault="00911DA7" w:rsidP="00911DA7">
      <w:pPr>
        <w:pStyle w:val="ListParagraph"/>
        <w:numPr>
          <w:ilvl w:val="0"/>
          <w:numId w:val="2"/>
        </w:numPr>
        <w:rPr>
          <w:b/>
          <w:bCs/>
          <w:szCs w:val="24"/>
        </w:rPr>
      </w:pPr>
      <w:r w:rsidRPr="00655565">
        <w:rPr>
          <w:b/>
          <w:bCs/>
          <w:szCs w:val="24"/>
        </w:rPr>
        <w:t xml:space="preserve">GC approved addition of PhD in Engineering </w:t>
      </w:r>
    </w:p>
    <w:p w14:paraId="3E9B46B4" w14:textId="77777777" w:rsidR="00911DA7" w:rsidRDefault="00911DA7" w:rsidP="00911DA7">
      <w:pPr>
        <w:pStyle w:val="ListParagraph"/>
        <w:rPr>
          <w:b/>
          <w:bCs/>
          <w:szCs w:val="24"/>
        </w:rPr>
      </w:pPr>
    </w:p>
    <w:p w14:paraId="65F43C22" w14:textId="77777777" w:rsidR="00911DA7" w:rsidRDefault="00911DA7" w:rsidP="00911DA7">
      <w:pPr>
        <w:pStyle w:val="ListParagraph"/>
        <w:rPr>
          <w:b/>
          <w:bCs/>
          <w:szCs w:val="24"/>
        </w:rPr>
      </w:pPr>
    </w:p>
    <w:p w14:paraId="65B3CEE6" w14:textId="77777777" w:rsidR="00911DA7" w:rsidRDefault="00911DA7" w:rsidP="00911DA7">
      <w:pPr>
        <w:rPr>
          <w:sz w:val="24"/>
          <w:szCs w:val="24"/>
          <w:u w:val="single"/>
        </w:rPr>
      </w:pPr>
      <w:r>
        <w:rPr>
          <w:sz w:val="24"/>
          <w:szCs w:val="24"/>
          <w:u w:val="single"/>
        </w:rPr>
        <w:t>COHP</w:t>
      </w:r>
      <w:r w:rsidRPr="000320B9">
        <w:rPr>
          <w:sz w:val="24"/>
          <w:szCs w:val="24"/>
          <w:u w:val="single"/>
        </w:rPr>
        <w:t xml:space="preserve"> request</w:t>
      </w:r>
      <w:r>
        <w:rPr>
          <w:sz w:val="24"/>
          <w:szCs w:val="24"/>
          <w:u w:val="single"/>
        </w:rPr>
        <w:t>s</w:t>
      </w:r>
    </w:p>
    <w:p w14:paraId="3E1532A2" w14:textId="77777777" w:rsidR="00911DA7" w:rsidRDefault="00911DA7" w:rsidP="00911DA7">
      <w:pPr>
        <w:rPr>
          <w:sz w:val="24"/>
          <w:szCs w:val="24"/>
        </w:rPr>
      </w:pPr>
    </w:p>
    <w:p w14:paraId="4E444BF7" w14:textId="77777777" w:rsidR="00911DA7" w:rsidRPr="000320B9" w:rsidRDefault="00911DA7" w:rsidP="00911DA7">
      <w:pPr>
        <w:rPr>
          <w:b/>
          <w:bCs/>
          <w:sz w:val="24"/>
          <w:szCs w:val="24"/>
        </w:rPr>
      </w:pPr>
      <w:r w:rsidRPr="000320B9">
        <w:rPr>
          <w:b/>
          <w:bCs/>
          <w:sz w:val="24"/>
          <w:szCs w:val="24"/>
        </w:rPr>
        <w:t>GC 23-1</w:t>
      </w:r>
      <w:r>
        <w:rPr>
          <w:b/>
          <w:bCs/>
          <w:sz w:val="24"/>
          <w:szCs w:val="24"/>
        </w:rPr>
        <w:t>2</w:t>
      </w:r>
      <w:r w:rsidRPr="000320B9">
        <w:rPr>
          <w:b/>
          <w:bCs/>
          <w:sz w:val="24"/>
          <w:szCs w:val="24"/>
        </w:rPr>
        <w:t>-08</w:t>
      </w:r>
    </w:p>
    <w:p w14:paraId="2D2317C7" w14:textId="77777777" w:rsidR="00911DA7" w:rsidRDefault="00911DA7" w:rsidP="00911DA7">
      <w:pPr>
        <w:pStyle w:val="ListParagraph"/>
        <w:numPr>
          <w:ilvl w:val="0"/>
          <w:numId w:val="2"/>
        </w:numPr>
        <w:rPr>
          <w:b/>
          <w:bCs/>
          <w:szCs w:val="24"/>
        </w:rPr>
      </w:pPr>
      <w:r w:rsidRPr="000320B9">
        <w:rPr>
          <w:b/>
          <w:bCs/>
          <w:szCs w:val="24"/>
        </w:rPr>
        <w:t xml:space="preserve">GC approved this </w:t>
      </w:r>
      <w:r>
        <w:rPr>
          <w:b/>
          <w:bCs/>
          <w:szCs w:val="24"/>
        </w:rPr>
        <w:t xml:space="preserve">Accelerated Masters </w:t>
      </w:r>
      <w:r w:rsidRPr="000320B9">
        <w:rPr>
          <w:b/>
          <w:bCs/>
          <w:szCs w:val="24"/>
        </w:rPr>
        <w:t>request</w:t>
      </w:r>
      <w:r>
        <w:rPr>
          <w:b/>
          <w:bCs/>
          <w:szCs w:val="24"/>
        </w:rPr>
        <w:t xml:space="preserve"> in Social Work</w:t>
      </w:r>
    </w:p>
    <w:p w14:paraId="3653E6FD" w14:textId="77777777" w:rsidR="00911DA7" w:rsidRDefault="00911DA7" w:rsidP="00911DA7">
      <w:pPr>
        <w:rPr>
          <w:b/>
          <w:bCs/>
          <w:szCs w:val="24"/>
        </w:rPr>
      </w:pPr>
    </w:p>
    <w:p w14:paraId="4BD14C81" w14:textId="77777777" w:rsidR="00911DA7" w:rsidRDefault="00911DA7" w:rsidP="00911DA7">
      <w:pPr>
        <w:rPr>
          <w:b/>
          <w:bCs/>
          <w:sz w:val="24"/>
          <w:szCs w:val="24"/>
        </w:rPr>
      </w:pPr>
      <w:r>
        <w:rPr>
          <w:b/>
          <w:bCs/>
          <w:sz w:val="24"/>
          <w:szCs w:val="24"/>
        </w:rPr>
        <w:t>GC 23-12-09</w:t>
      </w:r>
    </w:p>
    <w:p w14:paraId="3770CD7A" w14:textId="77777777" w:rsidR="00911DA7" w:rsidRDefault="00911DA7" w:rsidP="00911DA7">
      <w:pPr>
        <w:pStyle w:val="ListParagraph"/>
        <w:numPr>
          <w:ilvl w:val="0"/>
          <w:numId w:val="2"/>
        </w:numPr>
        <w:rPr>
          <w:b/>
          <w:bCs/>
          <w:szCs w:val="24"/>
        </w:rPr>
      </w:pPr>
      <w:r>
        <w:rPr>
          <w:b/>
          <w:bCs/>
          <w:szCs w:val="24"/>
        </w:rPr>
        <w:t>GC approved this request to delete certain concentrations of study and to update Plans of Study in Master of Public Health</w:t>
      </w:r>
    </w:p>
    <w:p w14:paraId="7D878846" w14:textId="77777777" w:rsidR="00911DA7" w:rsidRDefault="00911DA7" w:rsidP="00911DA7">
      <w:pPr>
        <w:rPr>
          <w:b/>
          <w:bCs/>
          <w:szCs w:val="24"/>
        </w:rPr>
      </w:pPr>
    </w:p>
    <w:p w14:paraId="5383E628" w14:textId="77777777" w:rsidR="00911DA7" w:rsidRDefault="00911DA7" w:rsidP="00911DA7">
      <w:pPr>
        <w:rPr>
          <w:b/>
          <w:bCs/>
          <w:szCs w:val="24"/>
        </w:rPr>
      </w:pPr>
    </w:p>
    <w:p w14:paraId="062168C6" w14:textId="77777777" w:rsidR="00911DA7" w:rsidRDefault="00911DA7" w:rsidP="00911DA7">
      <w:pPr>
        <w:rPr>
          <w:sz w:val="24"/>
          <w:szCs w:val="24"/>
        </w:rPr>
      </w:pPr>
      <w:r>
        <w:rPr>
          <w:sz w:val="24"/>
          <w:szCs w:val="24"/>
          <w:u w:val="single"/>
        </w:rPr>
        <w:t>SOM request</w:t>
      </w:r>
    </w:p>
    <w:p w14:paraId="4ABD180B" w14:textId="77777777" w:rsidR="00911DA7" w:rsidRDefault="00911DA7" w:rsidP="00911DA7">
      <w:pPr>
        <w:rPr>
          <w:sz w:val="24"/>
          <w:szCs w:val="24"/>
        </w:rPr>
      </w:pPr>
    </w:p>
    <w:p w14:paraId="53504CF7" w14:textId="77777777" w:rsidR="00911DA7" w:rsidRDefault="00911DA7" w:rsidP="00911DA7">
      <w:pPr>
        <w:rPr>
          <w:b/>
          <w:bCs/>
          <w:sz w:val="24"/>
          <w:szCs w:val="24"/>
        </w:rPr>
      </w:pPr>
      <w:r>
        <w:rPr>
          <w:b/>
          <w:bCs/>
          <w:sz w:val="24"/>
          <w:szCs w:val="24"/>
        </w:rPr>
        <w:t>GC 23-12-10</w:t>
      </w:r>
    </w:p>
    <w:p w14:paraId="4AA579F2" w14:textId="77777777" w:rsidR="00911DA7" w:rsidRPr="00655565" w:rsidRDefault="00911DA7" w:rsidP="00911DA7">
      <w:pPr>
        <w:pStyle w:val="ListParagraph"/>
        <w:numPr>
          <w:ilvl w:val="0"/>
          <w:numId w:val="2"/>
        </w:numPr>
        <w:rPr>
          <w:b/>
          <w:bCs/>
          <w:szCs w:val="24"/>
        </w:rPr>
      </w:pPr>
      <w:r>
        <w:rPr>
          <w:b/>
          <w:bCs/>
          <w:szCs w:val="24"/>
        </w:rPr>
        <w:t>GC approved this request to clarify academic plans and update graduate catalog language for the M.S. in Biomedical Research (non-thesis option).</w:t>
      </w:r>
    </w:p>
    <w:p w14:paraId="49440710" w14:textId="77777777" w:rsidR="00911DA7" w:rsidRDefault="00911DA7" w:rsidP="00911DA7">
      <w:pPr>
        <w:pStyle w:val="ListParagraph"/>
        <w:rPr>
          <w:b/>
          <w:bCs/>
          <w:szCs w:val="24"/>
        </w:rPr>
      </w:pPr>
    </w:p>
    <w:p w14:paraId="51CFDBF6" w14:textId="77777777" w:rsidR="00911DA7" w:rsidRDefault="00911DA7" w:rsidP="00911DA7">
      <w:pPr>
        <w:pStyle w:val="ListParagraph"/>
        <w:rPr>
          <w:b/>
          <w:bCs/>
          <w:szCs w:val="24"/>
        </w:rPr>
      </w:pPr>
    </w:p>
    <w:p w14:paraId="2E363C78" w14:textId="77777777" w:rsidR="00911DA7" w:rsidRDefault="00911DA7" w:rsidP="00911DA7">
      <w:pPr>
        <w:pStyle w:val="ListParagraph"/>
        <w:rPr>
          <w:b/>
          <w:bCs/>
          <w:szCs w:val="24"/>
        </w:rPr>
      </w:pPr>
    </w:p>
    <w:p w14:paraId="71BA81BC" w14:textId="77777777" w:rsidR="00911DA7" w:rsidRPr="000437B8" w:rsidRDefault="00911DA7" w:rsidP="00911DA7">
      <w:pPr>
        <w:rPr>
          <w:rFonts w:cstheme="minorHAnsi"/>
          <w:b/>
          <w:sz w:val="24"/>
          <w:szCs w:val="24"/>
        </w:rPr>
      </w:pPr>
      <w:r>
        <w:rPr>
          <w:rFonts w:cstheme="minorHAnsi"/>
          <w:b/>
          <w:sz w:val="24"/>
          <w:szCs w:val="24"/>
        </w:rPr>
        <w:t>CURRICULUM</w:t>
      </w:r>
      <w:r w:rsidRPr="000437B8">
        <w:rPr>
          <w:rFonts w:cstheme="minorHAnsi"/>
          <w:b/>
          <w:sz w:val="24"/>
          <w:szCs w:val="24"/>
        </w:rPr>
        <w:t xml:space="preserve"> COMMITTEE</w:t>
      </w:r>
    </w:p>
    <w:p w14:paraId="1B1007B4" w14:textId="77777777" w:rsidR="00911DA7" w:rsidRPr="000437B8" w:rsidRDefault="00911DA7" w:rsidP="00911DA7">
      <w:pPr>
        <w:rPr>
          <w:rFonts w:cstheme="minorHAnsi"/>
          <w:sz w:val="24"/>
          <w:szCs w:val="24"/>
        </w:rPr>
      </w:pPr>
      <w:r w:rsidRPr="00EF0038">
        <w:rPr>
          <w:rFonts w:cstheme="minorHAnsi"/>
          <w:sz w:val="24"/>
          <w:szCs w:val="24"/>
        </w:rPr>
        <w:t>(See Attachment #4)</w:t>
      </w:r>
    </w:p>
    <w:p w14:paraId="5104485A" w14:textId="77777777" w:rsidR="00911DA7" w:rsidRDefault="00911DA7" w:rsidP="00911DA7">
      <w:pPr>
        <w:spacing w:after="160" w:line="259" w:lineRule="auto"/>
        <w:rPr>
          <w:bCs/>
          <w:sz w:val="24"/>
          <w:szCs w:val="24"/>
        </w:rPr>
      </w:pPr>
      <w:r>
        <w:rPr>
          <w:bCs/>
          <w:sz w:val="24"/>
          <w:szCs w:val="24"/>
        </w:rPr>
        <w:t>Richard Egleton</w:t>
      </w:r>
      <w:r w:rsidRPr="000437B8">
        <w:rPr>
          <w:bCs/>
          <w:sz w:val="24"/>
          <w:szCs w:val="24"/>
        </w:rPr>
        <w:t xml:space="preserve"> presented the committee report</w:t>
      </w:r>
      <w:r>
        <w:rPr>
          <w:bCs/>
          <w:sz w:val="24"/>
          <w:szCs w:val="24"/>
        </w:rPr>
        <w:t>:</w:t>
      </w:r>
    </w:p>
    <w:p w14:paraId="2C5874DF" w14:textId="77777777" w:rsidR="00911DA7" w:rsidRDefault="00911DA7" w:rsidP="00911DA7">
      <w:pPr>
        <w:spacing w:after="160" w:line="259" w:lineRule="auto"/>
        <w:rPr>
          <w:b/>
          <w:sz w:val="24"/>
          <w:szCs w:val="24"/>
        </w:rPr>
      </w:pPr>
      <w:r>
        <w:rPr>
          <w:b/>
          <w:sz w:val="24"/>
          <w:szCs w:val="24"/>
        </w:rPr>
        <w:t>GC 23-12-11</w:t>
      </w:r>
    </w:p>
    <w:p w14:paraId="58885020" w14:textId="77777777" w:rsidR="00911DA7" w:rsidRPr="002F156C" w:rsidRDefault="00911DA7" w:rsidP="00911DA7">
      <w:pPr>
        <w:spacing w:after="160" w:line="259" w:lineRule="auto"/>
        <w:rPr>
          <w:bCs/>
          <w:sz w:val="24"/>
          <w:szCs w:val="24"/>
        </w:rPr>
      </w:pPr>
      <w:r>
        <w:rPr>
          <w:bCs/>
          <w:sz w:val="24"/>
          <w:szCs w:val="24"/>
          <w:u w:val="single"/>
        </w:rPr>
        <w:t>CECS</w:t>
      </w:r>
    </w:p>
    <w:p w14:paraId="0076AF8D" w14:textId="77777777" w:rsidR="00911DA7" w:rsidRPr="002F156C" w:rsidRDefault="00911DA7" w:rsidP="00911DA7">
      <w:pPr>
        <w:pStyle w:val="ListParagraph"/>
        <w:numPr>
          <w:ilvl w:val="0"/>
          <w:numId w:val="2"/>
        </w:numPr>
        <w:spacing w:after="160" w:line="259" w:lineRule="auto"/>
        <w:rPr>
          <w:bCs/>
          <w:szCs w:val="24"/>
        </w:rPr>
      </w:pPr>
      <w:r>
        <w:rPr>
          <w:bCs/>
          <w:szCs w:val="24"/>
        </w:rPr>
        <w:t>GC approved both courses</w:t>
      </w:r>
    </w:p>
    <w:p w14:paraId="6439521E" w14:textId="77777777" w:rsidR="00911DA7" w:rsidRDefault="00911DA7" w:rsidP="00911DA7">
      <w:pPr>
        <w:pStyle w:val="Header"/>
        <w:tabs>
          <w:tab w:val="clear" w:pos="4320"/>
          <w:tab w:val="right" w:leader="dot" w:pos="8640"/>
        </w:tabs>
        <w:rPr>
          <w:b/>
          <w:bCs/>
          <w:sz w:val="24"/>
          <w:szCs w:val="24"/>
        </w:rPr>
      </w:pPr>
    </w:p>
    <w:p w14:paraId="061034F3" w14:textId="77777777" w:rsidR="00911DA7" w:rsidRPr="002F156C" w:rsidRDefault="00911DA7" w:rsidP="00911DA7">
      <w:pPr>
        <w:pStyle w:val="Header"/>
        <w:tabs>
          <w:tab w:val="clear" w:pos="4320"/>
          <w:tab w:val="right" w:leader="dot" w:pos="8640"/>
        </w:tabs>
        <w:rPr>
          <w:b/>
          <w:bCs/>
          <w:sz w:val="24"/>
          <w:szCs w:val="24"/>
        </w:rPr>
      </w:pPr>
      <w:r>
        <w:rPr>
          <w:b/>
          <w:bCs/>
          <w:sz w:val="24"/>
          <w:szCs w:val="24"/>
        </w:rPr>
        <w:t>PROGRAM REVIEW</w:t>
      </w:r>
    </w:p>
    <w:p w14:paraId="36CC0A5F" w14:textId="77777777" w:rsidR="00911DA7" w:rsidRDefault="00911DA7" w:rsidP="00911DA7">
      <w:pPr>
        <w:pStyle w:val="Header"/>
        <w:tabs>
          <w:tab w:val="clear" w:pos="4320"/>
          <w:tab w:val="right" w:leader="dot" w:pos="8640"/>
        </w:tabs>
        <w:rPr>
          <w:sz w:val="24"/>
          <w:szCs w:val="24"/>
        </w:rPr>
      </w:pPr>
      <w:r>
        <w:rPr>
          <w:sz w:val="24"/>
          <w:szCs w:val="24"/>
        </w:rPr>
        <w:t>Update from Isaac Larison:</w:t>
      </w:r>
    </w:p>
    <w:p w14:paraId="4CB6ABEA" w14:textId="77777777" w:rsidR="00911DA7" w:rsidRDefault="00911DA7" w:rsidP="00911DA7">
      <w:pPr>
        <w:pStyle w:val="Header"/>
        <w:numPr>
          <w:ilvl w:val="0"/>
          <w:numId w:val="2"/>
        </w:numPr>
        <w:tabs>
          <w:tab w:val="clear" w:pos="4320"/>
          <w:tab w:val="right" w:leader="dot" w:pos="8640"/>
        </w:tabs>
        <w:rPr>
          <w:b/>
          <w:bCs/>
          <w:sz w:val="24"/>
          <w:szCs w:val="24"/>
        </w:rPr>
      </w:pPr>
      <w:r w:rsidRPr="00795335">
        <w:rPr>
          <w:b/>
          <w:bCs/>
          <w:sz w:val="24"/>
          <w:szCs w:val="24"/>
        </w:rPr>
        <w:t>Dec. 15</w:t>
      </w:r>
      <w:r w:rsidRPr="00795335">
        <w:rPr>
          <w:b/>
          <w:bCs/>
          <w:sz w:val="24"/>
          <w:szCs w:val="24"/>
          <w:vertAlign w:val="superscript"/>
        </w:rPr>
        <w:t>th</w:t>
      </w:r>
      <w:r w:rsidRPr="00795335">
        <w:rPr>
          <w:b/>
          <w:bCs/>
          <w:sz w:val="24"/>
          <w:szCs w:val="24"/>
        </w:rPr>
        <w:t xml:space="preserve"> program reviews are due</w:t>
      </w:r>
    </w:p>
    <w:p w14:paraId="16EDFBD7" w14:textId="77777777" w:rsidR="00911DA7" w:rsidRPr="00795335" w:rsidRDefault="00911DA7" w:rsidP="00911DA7">
      <w:pPr>
        <w:pStyle w:val="Header"/>
        <w:numPr>
          <w:ilvl w:val="0"/>
          <w:numId w:val="2"/>
        </w:numPr>
        <w:tabs>
          <w:tab w:val="clear" w:pos="4320"/>
          <w:tab w:val="right" w:leader="dot" w:pos="8640"/>
        </w:tabs>
        <w:rPr>
          <w:b/>
          <w:bCs/>
          <w:sz w:val="24"/>
          <w:szCs w:val="24"/>
        </w:rPr>
      </w:pPr>
      <w:r>
        <w:rPr>
          <w:sz w:val="24"/>
          <w:szCs w:val="24"/>
        </w:rPr>
        <w:t>Send copy of review to Isaac and a copy to the person who submitted the program</w:t>
      </w:r>
    </w:p>
    <w:p w14:paraId="42E313B0" w14:textId="77777777" w:rsidR="00911DA7" w:rsidRPr="00795335" w:rsidRDefault="00911DA7" w:rsidP="00911DA7">
      <w:pPr>
        <w:pStyle w:val="Header"/>
        <w:numPr>
          <w:ilvl w:val="0"/>
          <w:numId w:val="2"/>
        </w:numPr>
        <w:tabs>
          <w:tab w:val="clear" w:pos="4320"/>
          <w:tab w:val="right" w:leader="dot" w:pos="8640"/>
        </w:tabs>
        <w:rPr>
          <w:b/>
          <w:bCs/>
          <w:sz w:val="24"/>
          <w:szCs w:val="24"/>
        </w:rPr>
      </w:pPr>
      <w:r>
        <w:rPr>
          <w:sz w:val="24"/>
          <w:szCs w:val="24"/>
        </w:rPr>
        <w:t>Final report from Program Review committee will be made mid-January</w:t>
      </w:r>
    </w:p>
    <w:p w14:paraId="1C7723B4" w14:textId="77777777" w:rsidR="00911DA7" w:rsidRDefault="00911DA7" w:rsidP="00911DA7">
      <w:pPr>
        <w:jc w:val="center"/>
        <w:rPr>
          <w:b/>
          <w:bCs/>
          <w:sz w:val="32"/>
          <w:szCs w:val="32"/>
        </w:rPr>
      </w:pPr>
    </w:p>
    <w:p w14:paraId="21A15EEC" w14:textId="77777777" w:rsidR="00911DA7" w:rsidRPr="002F156C" w:rsidRDefault="00911DA7" w:rsidP="00911DA7">
      <w:pPr>
        <w:pStyle w:val="Header"/>
        <w:tabs>
          <w:tab w:val="clear" w:pos="4320"/>
          <w:tab w:val="right" w:leader="dot" w:pos="8640"/>
        </w:tabs>
        <w:rPr>
          <w:b/>
          <w:bCs/>
          <w:sz w:val="24"/>
          <w:szCs w:val="24"/>
        </w:rPr>
      </w:pPr>
      <w:r>
        <w:rPr>
          <w:b/>
          <w:bCs/>
          <w:sz w:val="24"/>
          <w:szCs w:val="24"/>
        </w:rPr>
        <w:t>CREDENTIALING COMMITTEE</w:t>
      </w:r>
    </w:p>
    <w:p w14:paraId="46C355DB" w14:textId="77777777" w:rsidR="00911DA7" w:rsidRDefault="00911DA7" w:rsidP="00911DA7">
      <w:pPr>
        <w:pStyle w:val="Header"/>
        <w:tabs>
          <w:tab w:val="clear" w:pos="4320"/>
          <w:tab w:val="right" w:leader="dot" w:pos="8640"/>
        </w:tabs>
        <w:rPr>
          <w:sz w:val="24"/>
          <w:szCs w:val="24"/>
        </w:rPr>
      </w:pPr>
      <w:r>
        <w:rPr>
          <w:sz w:val="24"/>
          <w:szCs w:val="24"/>
        </w:rPr>
        <w:t>Update from Keith Beard:</w:t>
      </w:r>
    </w:p>
    <w:p w14:paraId="4EC18F65" w14:textId="77777777" w:rsidR="00911DA7" w:rsidRPr="00795335" w:rsidRDefault="00911DA7" w:rsidP="00911DA7">
      <w:pPr>
        <w:pStyle w:val="Header"/>
        <w:numPr>
          <w:ilvl w:val="0"/>
          <w:numId w:val="2"/>
        </w:numPr>
        <w:tabs>
          <w:tab w:val="clear" w:pos="4320"/>
          <w:tab w:val="right" w:leader="dot" w:pos="8640"/>
        </w:tabs>
        <w:rPr>
          <w:b/>
          <w:bCs/>
          <w:sz w:val="24"/>
          <w:szCs w:val="24"/>
        </w:rPr>
      </w:pPr>
      <w:r>
        <w:rPr>
          <w:sz w:val="24"/>
          <w:szCs w:val="24"/>
        </w:rPr>
        <w:t>LCOB, SOM, &amp; COHP to be reviewed.</w:t>
      </w:r>
    </w:p>
    <w:p w14:paraId="72A6F18D" w14:textId="77777777" w:rsidR="00911DA7" w:rsidRPr="00795335" w:rsidRDefault="00911DA7" w:rsidP="00911DA7">
      <w:pPr>
        <w:pStyle w:val="Header"/>
        <w:numPr>
          <w:ilvl w:val="0"/>
          <w:numId w:val="2"/>
        </w:numPr>
        <w:tabs>
          <w:tab w:val="clear" w:pos="4320"/>
          <w:tab w:val="right" w:leader="dot" w:pos="8640"/>
        </w:tabs>
        <w:rPr>
          <w:b/>
          <w:bCs/>
          <w:sz w:val="24"/>
          <w:szCs w:val="24"/>
        </w:rPr>
      </w:pPr>
      <w:r>
        <w:rPr>
          <w:sz w:val="24"/>
          <w:szCs w:val="24"/>
        </w:rPr>
        <w:t>Richard E. asked that SOM information be sent to him</w:t>
      </w:r>
    </w:p>
    <w:p w14:paraId="098DA297" w14:textId="77777777" w:rsidR="00911DA7" w:rsidRDefault="00911DA7" w:rsidP="00911DA7">
      <w:pPr>
        <w:jc w:val="center"/>
        <w:rPr>
          <w:b/>
          <w:bCs/>
          <w:sz w:val="32"/>
          <w:szCs w:val="32"/>
        </w:rPr>
      </w:pPr>
    </w:p>
    <w:p w14:paraId="19A331C8" w14:textId="77777777" w:rsidR="00911DA7" w:rsidRDefault="00911DA7" w:rsidP="00911DA7">
      <w:pPr>
        <w:pStyle w:val="Header"/>
        <w:tabs>
          <w:tab w:val="clear" w:pos="4320"/>
          <w:tab w:val="right" w:leader="dot" w:pos="8640"/>
        </w:tabs>
        <w:rPr>
          <w:sz w:val="24"/>
          <w:szCs w:val="24"/>
        </w:rPr>
      </w:pPr>
      <w:r>
        <w:rPr>
          <w:b/>
          <w:bCs/>
          <w:sz w:val="24"/>
          <w:szCs w:val="24"/>
        </w:rPr>
        <w:t>GRADUATE COUNCIL CHAIR UPDATES</w:t>
      </w:r>
    </w:p>
    <w:p w14:paraId="24B97E9B" w14:textId="77777777" w:rsidR="00911DA7" w:rsidRDefault="00911DA7" w:rsidP="00911DA7">
      <w:pPr>
        <w:pStyle w:val="Header"/>
        <w:tabs>
          <w:tab w:val="clear" w:pos="4320"/>
          <w:tab w:val="right" w:leader="dot" w:pos="8640"/>
        </w:tabs>
        <w:rPr>
          <w:sz w:val="24"/>
          <w:szCs w:val="24"/>
        </w:rPr>
      </w:pPr>
      <w:r>
        <w:rPr>
          <w:sz w:val="24"/>
          <w:szCs w:val="24"/>
        </w:rPr>
        <w:t>Updates from Scott Davis:</w:t>
      </w:r>
    </w:p>
    <w:p w14:paraId="7B3AB594" w14:textId="77777777" w:rsidR="00911DA7" w:rsidRPr="00C941FD" w:rsidRDefault="00911DA7" w:rsidP="00911DA7">
      <w:pPr>
        <w:pStyle w:val="Header"/>
        <w:numPr>
          <w:ilvl w:val="0"/>
          <w:numId w:val="2"/>
        </w:numPr>
        <w:tabs>
          <w:tab w:val="clear" w:pos="4320"/>
          <w:tab w:val="right" w:leader="dot" w:pos="8640"/>
        </w:tabs>
        <w:rPr>
          <w:b/>
          <w:bCs/>
          <w:sz w:val="24"/>
          <w:szCs w:val="24"/>
        </w:rPr>
      </w:pPr>
      <w:r w:rsidRPr="00C941FD">
        <w:rPr>
          <w:color w:val="000000" w:themeColor="text1"/>
          <w:sz w:val="24"/>
          <w:szCs w:val="24"/>
        </w:rPr>
        <w:t>Policy on University Policies</w:t>
      </w:r>
      <w:r w:rsidRPr="00C941FD">
        <w:rPr>
          <w:color w:val="FF0000"/>
          <w:sz w:val="24"/>
          <w:szCs w:val="24"/>
        </w:rPr>
        <w:t xml:space="preserve"> </w:t>
      </w:r>
      <w:r w:rsidRPr="00C941FD">
        <w:rPr>
          <w:sz w:val="24"/>
          <w:szCs w:val="24"/>
        </w:rPr>
        <w:t>: 1) Move of more policies from BOG to president; 2) living the MU creed- how does MU respond to geopolitical issues, this info is on website; 3) budget model redesign, steering committee work is complete.</w:t>
      </w:r>
    </w:p>
    <w:p w14:paraId="1654F497" w14:textId="77777777" w:rsidR="00911DA7" w:rsidRPr="00C941FD" w:rsidRDefault="00911DA7" w:rsidP="00911DA7">
      <w:pPr>
        <w:pStyle w:val="Header"/>
        <w:numPr>
          <w:ilvl w:val="0"/>
          <w:numId w:val="1"/>
        </w:numPr>
        <w:tabs>
          <w:tab w:val="clear" w:pos="4320"/>
          <w:tab w:val="right" w:leader="dot" w:pos="8640"/>
        </w:tabs>
        <w:rPr>
          <w:sz w:val="24"/>
          <w:szCs w:val="24"/>
        </w:rPr>
      </w:pPr>
      <w:r w:rsidRPr="00C941FD">
        <w:rPr>
          <w:sz w:val="24"/>
          <w:szCs w:val="24"/>
        </w:rPr>
        <w:t xml:space="preserve">Survey of Graduate Students: Survey will be sent </w:t>
      </w:r>
      <w:r>
        <w:rPr>
          <w:sz w:val="24"/>
          <w:szCs w:val="24"/>
        </w:rPr>
        <w:t xml:space="preserve">to grad students </w:t>
      </w:r>
      <w:r w:rsidRPr="00C941FD">
        <w:rPr>
          <w:sz w:val="24"/>
          <w:szCs w:val="24"/>
        </w:rPr>
        <w:t>in Jan.</w:t>
      </w:r>
      <w:r>
        <w:rPr>
          <w:sz w:val="24"/>
          <w:szCs w:val="24"/>
        </w:rPr>
        <w:t xml:space="preserve"> 2024</w:t>
      </w:r>
    </w:p>
    <w:p w14:paraId="54380837" w14:textId="77777777" w:rsidR="00911DA7" w:rsidRPr="00C941FD" w:rsidRDefault="00911DA7" w:rsidP="00911DA7">
      <w:pPr>
        <w:pStyle w:val="Header"/>
        <w:numPr>
          <w:ilvl w:val="0"/>
          <w:numId w:val="1"/>
        </w:numPr>
        <w:tabs>
          <w:tab w:val="clear" w:pos="4320"/>
          <w:tab w:val="right" w:leader="dot" w:pos="8640"/>
        </w:tabs>
        <w:rPr>
          <w:sz w:val="24"/>
          <w:szCs w:val="24"/>
        </w:rPr>
      </w:pPr>
      <w:r w:rsidRPr="00C941FD">
        <w:rPr>
          <w:sz w:val="24"/>
          <w:szCs w:val="24"/>
        </w:rPr>
        <w:t>GC College Representative El</w:t>
      </w:r>
      <w:r w:rsidRPr="00837602">
        <w:rPr>
          <w:sz w:val="24"/>
          <w:szCs w:val="24"/>
        </w:rPr>
        <w:t xml:space="preserve">ections </w:t>
      </w:r>
      <w:r w:rsidRPr="00837602">
        <w:rPr>
          <w:b/>
          <w:bCs/>
          <w:sz w:val="24"/>
          <w:szCs w:val="24"/>
        </w:rPr>
        <w:t>(Attachment #</w:t>
      </w:r>
      <w:r>
        <w:rPr>
          <w:b/>
          <w:bCs/>
          <w:sz w:val="24"/>
          <w:szCs w:val="24"/>
        </w:rPr>
        <w:t>5</w:t>
      </w:r>
      <w:r w:rsidRPr="00837602">
        <w:rPr>
          <w:b/>
          <w:bCs/>
          <w:sz w:val="24"/>
          <w:szCs w:val="24"/>
        </w:rPr>
        <w:t>)</w:t>
      </w:r>
      <w:r>
        <w:rPr>
          <w:b/>
          <w:bCs/>
          <w:sz w:val="24"/>
          <w:szCs w:val="24"/>
        </w:rPr>
        <w:t>:</w:t>
      </w:r>
      <w:r w:rsidRPr="00C941FD">
        <w:rPr>
          <w:sz w:val="24"/>
          <w:szCs w:val="24"/>
        </w:rPr>
        <w:t xml:space="preserve">  Issue is what to do with current GC members who have terms through 2026</w:t>
      </w:r>
      <w:r>
        <w:rPr>
          <w:sz w:val="24"/>
          <w:szCs w:val="24"/>
        </w:rPr>
        <w:t xml:space="preserve">; </w:t>
      </w:r>
      <w:r w:rsidRPr="00C941FD">
        <w:rPr>
          <w:sz w:val="24"/>
          <w:szCs w:val="24"/>
        </w:rPr>
        <w:t>Bil</w:t>
      </w:r>
      <w:r>
        <w:rPr>
          <w:sz w:val="24"/>
          <w:szCs w:val="24"/>
        </w:rPr>
        <w:t>l G.</w:t>
      </w:r>
      <w:r w:rsidRPr="00C941FD">
        <w:rPr>
          <w:sz w:val="24"/>
          <w:szCs w:val="24"/>
        </w:rPr>
        <w:t xml:space="preserve"> makes motion </w:t>
      </w:r>
      <w:r>
        <w:rPr>
          <w:sz w:val="24"/>
          <w:szCs w:val="24"/>
        </w:rPr>
        <w:t xml:space="preserve">for </w:t>
      </w:r>
      <w:r w:rsidRPr="00C941FD">
        <w:rPr>
          <w:sz w:val="24"/>
          <w:szCs w:val="24"/>
        </w:rPr>
        <w:t>new apportionment</w:t>
      </w:r>
      <w:r>
        <w:rPr>
          <w:sz w:val="24"/>
          <w:szCs w:val="24"/>
        </w:rPr>
        <w:t xml:space="preserve"> to</w:t>
      </w:r>
      <w:r w:rsidRPr="00C941FD">
        <w:rPr>
          <w:sz w:val="24"/>
          <w:szCs w:val="24"/>
        </w:rPr>
        <w:t xml:space="preserve"> fully take place in 2026, allowing members to fulfill their terms through 2026</w:t>
      </w:r>
    </w:p>
    <w:p w14:paraId="04A00B23" w14:textId="77777777" w:rsidR="00911DA7" w:rsidRDefault="00911DA7" w:rsidP="00911DA7">
      <w:pPr>
        <w:pStyle w:val="Header"/>
        <w:tabs>
          <w:tab w:val="clear" w:pos="4320"/>
          <w:tab w:val="right" w:leader="dot" w:pos="8640"/>
        </w:tabs>
        <w:ind w:left="720"/>
        <w:rPr>
          <w:sz w:val="24"/>
          <w:szCs w:val="24"/>
        </w:rPr>
      </w:pPr>
      <w:r>
        <w:rPr>
          <w:sz w:val="24"/>
          <w:szCs w:val="24"/>
        </w:rPr>
        <w:t>Before motion was voted on, Lisa H. asked for clarification of wording- “</w:t>
      </w:r>
      <w:r w:rsidRPr="00321192">
        <w:rPr>
          <w:sz w:val="24"/>
          <w:szCs w:val="24"/>
        </w:rPr>
        <w:t>One additional faculty member per 400 enrolled graduate students beyond 400 from each academic unit with graduate programs</w:t>
      </w:r>
      <w:r>
        <w:rPr>
          <w:sz w:val="24"/>
          <w:szCs w:val="24"/>
        </w:rPr>
        <w:t>.”  Interpretation is that for every additional 400 students, beyond the initial 400, a seat will be added for the college.  The formula is as follows:  1-400 (1</w:t>
      </w:r>
      <w:r w:rsidRPr="003E3B3C">
        <w:rPr>
          <w:sz w:val="24"/>
          <w:szCs w:val="24"/>
          <w:vertAlign w:val="superscript"/>
        </w:rPr>
        <w:t>st</w:t>
      </w:r>
      <w:r>
        <w:rPr>
          <w:sz w:val="24"/>
          <w:szCs w:val="24"/>
        </w:rPr>
        <w:t xml:space="preserve"> seat), 401-800 (2</w:t>
      </w:r>
      <w:r w:rsidRPr="003E3B3C">
        <w:rPr>
          <w:sz w:val="24"/>
          <w:szCs w:val="24"/>
          <w:vertAlign w:val="superscript"/>
        </w:rPr>
        <w:t>nd</w:t>
      </w:r>
      <w:r>
        <w:rPr>
          <w:sz w:val="24"/>
          <w:szCs w:val="24"/>
        </w:rPr>
        <w:t xml:space="preserve"> seat), 801-1200 (3</w:t>
      </w:r>
      <w:r w:rsidRPr="00321192">
        <w:rPr>
          <w:sz w:val="24"/>
          <w:szCs w:val="24"/>
          <w:vertAlign w:val="superscript"/>
        </w:rPr>
        <w:t>rd</w:t>
      </w:r>
      <w:r>
        <w:rPr>
          <w:sz w:val="24"/>
          <w:szCs w:val="24"/>
        </w:rPr>
        <w:t xml:space="preserve"> seat), 1201-1600 (4</w:t>
      </w:r>
      <w:r w:rsidRPr="00321192">
        <w:rPr>
          <w:sz w:val="24"/>
          <w:szCs w:val="24"/>
          <w:vertAlign w:val="superscript"/>
        </w:rPr>
        <w:t>th</w:t>
      </w:r>
      <w:r>
        <w:rPr>
          <w:sz w:val="24"/>
          <w:szCs w:val="24"/>
        </w:rPr>
        <w:t xml:space="preserve"> seat), 1601-2000 (5</w:t>
      </w:r>
      <w:r w:rsidRPr="00321192">
        <w:rPr>
          <w:sz w:val="24"/>
          <w:szCs w:val="24"/>
          <w:vertAlign w:val="superscript"/>
        </w:rPr>
        <w:t>th</w:t>
      </w:r>
      <w:r>
        <w:rPr>
          <w:sz w:val="24"/>
          <w:szCs w:val="24"/>
        </w:rPr>
        <w:t xml:space="preserve"> seat).</w:t>
      </w:r>
    </w:p>
    <w:p w14:paraId="0AD7F970" w14:textId="77777777" w:rsidR="00911DA7" w:rsidRDefault="00911DA7" w:rsidP="00911DA7">
      <w:pPr>
        <w:pStyle w:val="Header"/>
        <w:tabs>
          <w:tab w:val="clear" w:pos="4320"/>
          <w:tab w:val="right" w:leader="dot" w:pos="8640"/>
        </w:tabs>
        <w:ind w:left="720"/>
        <w:rPr>
          <w:sz w:val="24"/>
          <w:szCs w:val="24"/>
        </w:rPr>
      </w:pPr>
      <w:r>
        <w:rPr>
          <w:sz w:val="24"/>
          <w:szCs w:val="24"/>
        </w:rPr>
        <w:lastRenderedPageBreak/>
        <w:t xml:space="preserve">Bill G. modified motion as follows: to implement by-laws in a manner that is fair and reasonable to all.  Preserving at-large members now through end of their term in 2026, </w:t>
      </w:r>
      <w:r w:rsidRPr="00294428">
        <w:rPr>
          <w:b/>
          <w:bCs/>
          <w:sz w:val="24"/>
          <w:szCs w:val="24"/>
        </w:rPr>
        <w:t>GC passed modified motion</w:t>
      </w:r>
      <w:r>
        <w:rPr>
          <w:sz w:val="24"/>
          <w:szCs w:val="24"/>
        </w:rPr>
        <w:t xml:space="preserve">; </w:t>
      </w:r>
    </w:p>
    <w:p w14:paraId="1A88E840" w14:textId="77777777" w:rsidR="00911DA7" w:rsidRDefault="00911DA7" w:rsidP="00911DA7">
      <w:pPr>
        <w:pStyle w:val="Header"/>
        <w:tabs>
          <w:tab w:val="clear" w:pos="4320"/>
          <w:tab w:val="right" w:leader="dot" w:pos="8640"/>
        </w:tabs>
        <w:ind w:left="720"/>
        <w:rPr>
          <w:sz w:val="24"/>
          <w:szCs w:val="24"/>
        </w:rPr>
      </w:pPr>
      <w:r>
        <w:rPr>
          <w:sz w:val="24"/>
          <w:szCs w:val="24"/>
        </w:rPr>
        <w:t>2</w:t>
      </w:r>
      <w:r w:rsidRPr="003E3B3C">
        <w:rPr>
          <w:sz w:val="24"/>
          <w:szCs w:val="24"/>
          <w:vertAlign w:val="superscript"/>
        </w:rPr>
        <w:t>nd</w:t>
      </w:r>
      <w:r>
        <w:rPr>
          <w:sz w:val="24"/>
          <w:szCs w:val="24"/>
        </w:rPr>
        <w:t xml:space="preserve"> motion from Bill G. to follow McGuffey’s recommendation for drafting “ a statement of interpretation of this section of the by-laws to ensure that the method of apportionment is detailed” for the purpose of informing “future Councils on this method and removing any possible ambiguity.” The chairperson will ensure that the process and procedure for determining apportionment are documented.   </w:t>
      </w:r>
      <w:r w:rsidRPr="00294428">
        <w:rPr>
          <w:b/>
          <w:bCs/>
          <w:sz w:val="24"/>
          <w:szCs w:val="24"/>
        </w:rPr>
        <w:t>GC passed 2</w:t>
      </w:r>
      <w:r w:rsidRPr="00294428">
        <w:rPr>
          <w:b/>
          <w:bCs/>
          <w:sz w:val="24"/>
          <w:szCs w:val="24"/>
          <w:vertAlign w:val="superscript"/>
        </w:rPr>
        <w:t>nd</w:t>
      </w:r>
      <w:r w:rsidRPr="00294428">
        <w:rPr>
          <w:b/>
          <w:bCs/>
          <w:sz w:val="24"/>
          <w:szCs w:val="24"/>
        </w:rPr>
        <w:t xml:space="preserve"> motion</w:t>
      </w:r>
    </w:p>
    <w:p w14:paraId="11429953" w14:textId="77777777" w:rsidR="00911DA7" w:rsidRDefault="00911DA7" w:rsidP="00911DA7">
      <w:pPr>
        <w:pStyle w:val="Header"/>
        <w:tabs>
          <w:tab w:val="clear" w:pos="4320"/>
          <w:tab w:val="right" w:leader="dot" w:pos="8640"/>
        </w:tabs>
        <w:ind w:left="720"/>
        <w:rPr>
          <w:sz w:val="24"/>
          <w:szCs w:val="24"/>
        </w:rPr>
      </w:pPr>
    </w:p>
    <w:p w14:paraId="4300AFDD" w14:textId="77777777" w:rsidR="00911DA7" w:rsidRDefault="00911DA7" w:rsidP="00911DA7">
      <w:pPr>
        <w:jc w:val="center"/>
        <w:rPr>
          <w:b/>
          <w:bCs/>
          <w:sz w:val="32"/>
          <w:szCs w:val="32"/>
        </w:rPr>
      </w:pPr>
    </w:p>
    <w:p w14:paraId="0C67794B" w14:textId="77777777" w:rsidR="00911DA7" w:rsidRPr="00477381" w:rsidRDefault="00911DA7" w:rsidP="00911DA7">
      <w:pPr>
        <w:rPr>
          <w:b/>
          <w:bCs/>
          <w:sz w:val="24"/>
          <w:szCs w:val="24"/>
        </w:rPr>
      </w:pPr>
      <w:r w:rsidRPr="00344811">
        <w:rPr>
          <w:b/>
          <w:bCs/>
          <w:sz w:val="24"/>
          <w:szCs w:val="24"/>
        </w:rPr>
        <w:t>GRADUATE STUDIES REPORT</w:t>
      </w:r>
    </w:p>
    <w:p w14:paraId="78A4FB13" w14:textId="77777777" w:rsidR="00911DA7" w:rsidRDefault="00911DA7" w:rsidP="00911DA7">
      <w:pPr>
        <w:rPr>
          <w:sz w:val="24"/>
          <w:szCs w:val="24"/>
        </w:rPr>
      </w:pPr>
      <w:r>
        <w:rPr>
          <w:sz w:val="24"/>
          <w:szCs w:val="24"/>
        </w:rPr>
        <w:t>Carl M. presented his report:</w:t>
      </w:r>
    </w:p>
    <w:p w14:paraId="6C40F705" w14:textId="77777777" w:rsidR="00911DA7" w:rsidRDefault="00911DA7" w:rsidP="00911DA7">
      <w:pPr>
        <w:pStyle w:val="paragraph"/>
        <w:spacing w:before="0" w:beforeAutospacing="0" w:after="0" w:afterAutospacing="0"/>
        <w:textAlignment w:val="baseline"/>
        <w:rPr>
          <w:rStyle w:val="normaltextrun"/>
          <w:rFonts w:ascii="Cambria" w:hAnsi="Cambria"/>
          <w:b/>
          <w:bCs/>
          <w:sz w:val="22"/>
          <w:szCs w:val="22"/>
        </w:rPr>
      </w:pPr>
    </w:p>
    <w:p w14:paraId="1351630B" w14:textId="77777777" w:rsidR="00911DA7" w:rsidRPr="00477381" w:rsidRDefault="00911DA7" w:rsidP="00911DA7">
      <w:pPr>
        <w:pStyle w:val="paragraph"/>
        <w:spacing w:before="0" w:beforeAutospacing="0" w:after="0" w:afterAutospacing="0"/>
        <w:textAlignment w:val="baseline"/>
      </w:pPr>
      <w:r w:rsidRPr="00477381">
        <w:rPr>
          <w:rStyle w:val="normaltextrun"/>
          <w:b/>
          <w:bCs/>
        </w:rPr>
        <w:t>Enrollment update</w:t>
      </w:r>
      <w:r w:rsidRPr="00477381">
        <w:rPr>
          <w:rStyle w:val="eop"/>
        </w:rPr>
        <w:t> </w:t>
      </w:r>
    </w:p>
    <w:p w14:paraId="345169F3" w14:textId="77777777" w:rsidR="00911DA7" w:rsidRPr="00477381" w:rsidRDefault="00911DA7" w:rsidP="00911DA7">
      <w:pPr>
        <w:pStyle w:val="paragraph"/>
        <w:spacing w:before="0" w:beforeAutospacing="0" w:after="0" w:afterAutospacing="0"/>
        <w:textAlignment w:val="baseline"/>
      </w:pPr>
      <w:r w:rsidRPr="00477381">
        <w:rPr>
          <w:rStyle w:val="normaltextrun"/>
        </w:rPr>
        <w:t>Our current fall enrollment at all graduate levels is 3,024, an increase of 4.1% over Fall 2022.   </w:t>
      </w:r>
      <w:r w:rsidRPr="00477381">
        <w:rPr>
          <w:rStyle w:val="eop"/>
        </w:rPr>
        <w:t> </w:t>
      </w:r>
    </w:p>
    <w:p w14:paraId="325A57A9" w14:textId="77777777" w:rsidR="00911DA7" w:rsidRPr="00477381" w:rsidRDefault="00911DA7" w:rsidP="00911DA7">
      <w:pPr>
        <w:pStyle w:val="paragraph"/>
        <w:spacing w:before="0" w:beforeAutospacing="0" w:after="0" w:afterAutospacing="0"/>
        <w:textAlignment w:val="baseline"/>
      </w:pPr>
      <w:r w:rsidRPr="00477381">
        <w:rPr>
          <w:rStyle w:val="normaltextrun"/>
        </w:rPr>
        <w:t>The outlook for enrollment in Spring 2024 is positive. Our current spring 2024 enrollment is 2,000, which is 13.2% higher than the enrollment on same date one year ago today.  This is a prospective number because many graduate students register closer to the beginning of class, and the day-to-day enrollments can change quickly when large programs register their students.  </w:t>
      </w:r>
      <w:r w:rsidRPr="00477381">
        <w:rPr>
          <w:rStyle w:val="eop"/>
        </w:rPr>
        <w:t> </w:t>
      </w:r>
    </w:p>
    <w:p w14:paraId="4EE1B3B4" w14:textId="77777777" w:rsidR="00911DA7" w:rsidRPr="00477381" w:rsidRDefault="00911DA7" w:rsidP="00911DA7">
      <w:pPr>
        <w:pStyle w:val="paragraph"/>
        <w:spacing w:before="0" w:beforeAutospacing="0" w:after="0" w:afterAutospacing="0"/>
        <w:textAlignment w:val="baseline"/>
      </w:pPr>
      <w:r w:rsidRPr="00477381">
        <w:rPr>
          <w:rStyle w:val="normaltextrun"/>
          <w:b/>
          <w:bCs/>
        </w:rPr>
        <w:t>BOG Presentation</w:t>
      </w:r>
      <w:r w:rsidRPr="00477381">
        <w:rPr>
          <w:rStyle w:val="eop"/>
        </w:rPr>
        <w:t> </w:t>
      </w:r>
    </w:p>
    <w:p w14:paraId="43B7DAE7" w14:textId="77777777" w:rsidR="00911DA7" w:rsidRPr="00477381" w:rsidRDefault="00911DA7" w:rsidP="00911DA7">
      <w:pPr>
        <w:pStyle w:val="paragraph"/>
        <w:spacing w:before="0" w:beforeAutospacing="0" w:after="0" w:afterAutospacing="0"/>
        <w:textAlignment w:val="baseline"/>
      </w:pPr>
      <w:r w:rsidRPr="00477381">
        <w:rPr>
          <w:rStyle w:val="normaltextrun"/>
        </w:rPr>
        <w:t>I will be giving a presentation about Graduate Studies to the Academic Affairs committee of the Board of Governors in December. I will send a copy of the final presentation to the Graduate Council.</w:t>
      </w:r>
      <w:r w:rsidRPr="00477381">
        <w:rPr>
          <w:rStyle w:val="eop"/>
        </w:rPr>
        <w:t> </w:t>
      </w:r>
    </w:p>
    <w:p w14:paraId="7F55B9F0" w14:textId="77777777" w:rsidR="00911DA7" w:rsidRPr="00477381" w:rsidRDefault="00911DA7" w:rsidP="00911DA7">
      <w:pPr>
        <w:pStyle w:val="paragraph"/>
        <w:spacing w:before="0" w:beforeAutospacing="0" w:after="0" w:afterAutospacing="0"/>
        <w:textAlignment w:val="baseline"/>
      </w:pPr>
      <w:r w:rsidRPr="00477381">
        <w:rPr>
          <w:rStyle w:val="normaltextrun"/>
          <w:b/>
          <w:bCs/>
        </w:rPr>
        <w:t>South Charleston Campus Task Force</w:t>
      </w:r>
      <w:r w:rsidRPr="00477381">
        <w:rPr>
          <w:rStyle w:val="eop"/>
        </w:rPr>
        <w:t> </w:t>
      </w:r>
    </w:p>
    <w:p w14:paraId="16CB2D38" w14:textId="77777777" w:rsidR="00911DA7" w:rsidRPr="00477381" w:rsidRDefault="00911DA7" w:rsidP="00911DA7">
      <w:pPr>
        <w:pStyle w:val="paragraph"/>
        <w:spacing w:before="0" w:beforeAutospacing="0" w:after="0" w:afterAutospacing="0"/>
        <w:textAlignment w:val="baseline"/>
      </w:pPr>
      <w:r w:rsidRPr="00477381">
        <w:rPr>
          <w:rStyle w:val="normaltextrun"/>
        </w:rPr>
        <w:t>A task force has been formed to examine future uses of the South Charleston campus. While we will certainly continue to offer numerous educational offerings based at the South Charleston location, these programs are unlikely to return to face-to-face delivery. Therefore, we have an opportunity to use the unique location in South Charleston in additional ways parallel to our online educational offerings. Marshall is also moving forward to hire a new director of the South Charleston campus to replace Joyce Harrah, who is retiring at the end of 2023.</w:t>
      </w:r>
      <w:r w:rsidRPr="00477381">
        <w:rPr>
          <w:rStyle w:val="eop"/>
        </w:rPr>
        <w:t> </w:t>
      </w:r>
    </w:p>
    <w:p w14:paraId="0B9268BB" w14:textId="77777777" w:rsidR="00911DA7" w:rsidRPr="00477381" w:rsidRDefault="00911DA7" w:rsidP="00911DA7">
      <w:pPr>
        <w:pStyle w:val="paragraph"/>
        <w:spacing w:before="0" w:beforeAutospacing="0" w:after="0" w:afterAutospacing="0"/>
        <w:textAlignment w:val="baseline"/>
      </w:pPr>
      <w:r w:rsidRPr="00477381">
        <w:rPr>
          <w:rStyle w:val="normaltextrun"/>
          <w:b/>
          <w:bCs/>
        </w:rPr>
        <w:t>Graduate Catalog and CIM Curriculum Software</w:t>
      </w:r>
      <w:r w:rsidRPr="00477381">
        <w:rPr>
          <w:rStyle w:val="eop"/>
        </w:rPr>
        <w:t> </w:t>
      </w:r>
    </w:p>
    <w:p w14:paraId="0AC887EF" w14:textId="77777777" w:rsidR="00911DA7" w:rsidRPr="00477381" w:rsidRDefault="00911DA7" w:rsidP="00911DA7">
      <w:pPr>
        <w:pStyle w:val="paragraph"/>
        <w:spacing w:before="0" w:beforeAutospacing="0" w:after="0" w:afterAutospacing="0"/>
        <w:textAlignment w:val="baseline"/>
      </w:pPr>
      <w:r w:rsidRPr="00477381">
        <w:rPr>
          <w:rStyle w:val="normaltextrun"/>
        </w:rPr>
        <w:t>The 2023-24 catalog is being finalized.  Su Tams is retiring at the end of 2023, and the catalogs are her final duty.  There are active discussions about how to resolve the publication delay so that future catalogs are published during the summer. There is a plan to move the duties of the catalog editor into the Registrar’s Office.   </w:t>
      </w:r>
      <w:r w:rsidRPr="00477381">
        <w:rPr>
          <w:rStyle w:val="eop"/>
        </w:rPr>
        <w:t> </w:t>
      </w:r>
    </w:p>
    <w:p w14:paraId="4A137F91" w14:textId="77777777" w:rsidR="00911DA7" w:rsidRPr="00477381" w:rsidRDefault="00911DA7" w:rsidP="00911DA7">
      <w:pPr>
        <w:pStyle w:val="paragraph"/>
        <w:spacing w:before="0" w:beforeAutospacing="0" w:after="0" w:afterAutospacing="0"/>
        <w:textAlignment w:val="baseline"/>
      </w:pPr>
      <w:r w:rsidRPr="00477381">
        <w:rPr>
          <w:rStyle w:val="normaltextrun"/>
        </w:rPr>
        <w:t>We are piloting the CIM curriculum software currently, and the plan is to move to full adoption in the Spring, using a timeline determined jointly with Faculty Senate and Graduate Council. </w:t>
      </w:r>
      <w:r w:rsidRPr="00477381">
        <w:rPr>
          <w:rStyle w:val="eop"/>
        </w:rPr>
        <w:t> </w:t>
      </w:r>
    </w:p>
    <w:p w14:paraId="6911A9CD" w14:textId="77777777" w:rsidR="00911DA7" w:rsidRPr="00477381" w:rsidRDefault="00911DA7" w:rsidP="00911DA7">
      <w:pPr>
        <w:pStyle w:val="paragraph"/>
        <w:spacing w:before="0" w:beforeAutospacing="0" w:after="0" w:afterAutospacing="0"/>
        <w:textAlignment w:val="baseline"/>
      </w:pPr>
      <w:r w:rsidRPr="00477381">
        <w:rPr>
          <w:rStyle w:val="normaltextrun"/>
          <w:b/>
          <w:bCs/>
        </w:rPr>
        <w:t>Key Fall 2023 Achievements</w:t>
      </w:r>
      <w:r w:rsidRPr="00477381">
        <w:rPr>
          <w:rStyle w:val="eop"/>
        </w:rPr>
        <w:t> </w:t>
      </w:r>
    </w:p>
    <w:p w14:paraId="65AC0C4A" w14:textId="77777777" w:rsidR="00911DA7" w:rsidRPr="00477381" w:rsidRDefault="00911DA7" w:rsidP="00911DA7">
      <w:pPr>
        <w:pStyle w:val="paragraph"/>
        <w:spacing w:before="0" w:beforeAutospacing="0" w:after="0" w:afterAutospacing="0"/>
        <w:textAlignment w:val="baseline"/>
      </w:pPr>
      <w:r w:rsidRPr="00477381">
        <w:rPr>
          <w:rStyle w:val="normaltextrun"/>
        </w:rPr>
        <w:t>Graduate Studies is a team effort and the accomplishments for Fall 2023 represent the work of many faculty, Graduate Council, the Finance Office, Graduate Admissions, Marketing, and others. Key accomplishments this fall include:</w:t>
      </w:r>
      <w:r w:rsidRPr="00477381">
        <w:rPr>
          <w:rStyle w:val="eop"/>
        </w:rPr>
        <w:t> </w:t>
      </w:r>
    </w:p>
    <w:p w14:paraId="14606587" w14:textId="77777777" w:rsidR="00911DA7" w:rsidRPr="00477381" w:rsidRDefault="00911DA7" w:rsidP="00911DA7">
      <w:pPr>
        <w:pStyle w:val="paragraph"/>
        <w:numPr>
          <w:ilvl w:val="0"/>
          <w:numId w:val="23"/>
        </w:numPr>
        <w:spacing w:before="0" w:beforeAutospacing="0" w:after="0" w:afterAutospacing="0"/>
        <w:ind w:left="1080" w:firstLine="0"/>
        <w:textAlignment w:val="baseline"/>
      </w:pPr>
      <w:r w:rsidRPr="00477381">
        <w:rPr>
          <w:rStyle w:val="normaltextrun"/>
        </w:rPr>
        <w:t>Graduate Assistantship raise: we increased the minimum stipend for teaching GAs to $4,250. A second planned increase next year will increase the stipend again and increase hourly wages. </w:t>
      </w:r>
      <w:r w:rsidRPr="00477381">
        <w:rPr>
          <w:rStyle w:val="eop"/>
        </w:rPr>
        <w:t> </w:t>
      </w:r>
    </w:p>
    <w:p w14:paraId="51239C12" w14:textId="77777777" w:rsidR="00911DA7" w:rsidRPr="00477381" w:rsidRDefault="00911DA7" w:rsidP="00911DA7">
      <w:pPr>
        <w:pStyle w:val="paragraph"/>
        <w:numPr>
          <w:ilvl w:val="0"/>
          <w:numId w:val="23"/>
        </w:numPr>
        <w:spacing w:before="0" w:beforeAutospacing="0" w:after="0" w:afterAutospacing="0"/>
        <w:ind w:left="1080" w:firstLine="0"/>
        <w:textAlignment w:val="baseline"/>
      </w:pPr>
      <w:r w:rsidRPr="00477381">
        <w:rPr>
          <w:rStyle w:val="normaltextrun"/>
        </w:rPr>
        <w:lastRenderedPageBreak/>
        <w:t>New programs: several new programs have been proposed and are moving forward in the approval process, including a PhD program in Engineering and a Master’s in Applied Behavior Analysis. </w:t>
      </w:r>
      <w:r w:rsidRPr="00477381">
        <w:rPr>
          <w:rStyle w:val="eop"/>
        </w:rPr>
        <w:t> </w:t>
      </w:r>
    </w:p>
    <w:p w14:paraId="5E2748F0" w14:textId="77777777" w:rsidR="00911DA7" w:rsidRPr="00477381" w:rsidRDefault="00911DA7" w:rsidP="00911DA7">
      <w:pPr>
        <w:pStyle w:val="paragraph"/>
        <w:numPr>
          <w:ilvl w:val="0"/>
          <w:numId w:val="24"/>
        </w:numPr>
        <w:spacing w:before="0" w:beforeAutospacing="0" w:after="0" w:afterAutospacing="0"/>
        <w:ind w:left="1080" w:firstLine="0"/>
        <w:textAlignment w:val="baseline"/>
      </w:pPr>
      <w:r w:rsidRPr="00477381">
        <w:rPr>
          <w:rStyle w:val="normaltextrun"/>
        </w:rPr>
        <w:t>Admissions policy changes: we have moved forward several policies to simplify admissions at the University level and encouraged programs to examine their specific admissions processes and criteria. </w:t>
      </w:r>
      <w:r w:rsidRPr="00477381">
        <w:rPr>
          <w:rStyle w:val="eop"/>
        </w:rPr>
        <w:t> </w:t>
      </w:r>
    </w:p>
    <w:p w14:paraId="2425F655" w14:textId="77777777" w:rsidR="00911DA7" w:rsidRPr="00477381" w:rsidRDefault="00911DA7" w:rsidP="00911DA7">
      <w:pPr>
        <w:pStyle w:val="paragraph"/>
        <w:spacing w:before="0" w:beforeAutospacing="0" w:after="0" w:afterAutospacing="0"/>
        <w:textAlignment w:val="baseline"/>
      </w:pPr>
      <w:r w:rsidRPr="00477381">
        <w:rPr>
          <w:rStyle w:val="normaltextrun"/>
        </w:rPr>
        <w:t> </w:t>
      </w:r>
      <w:r w:rsidRPr="00477381">
        <w:rPr>
          <w:rStyle w:val="normaltextrun"/>
          <w:b/>
          <w:bCs/>
        </w:rPr>
        <w:t>Spring 2024 Goals</w:t>
      </w:r>
      <w:r w:rsidRPr="00477381">
        <w:rPr>
          <w:rStyle w:val="eop"/>
        </w:rPr>
        <w:t> </w:t>
      </w:r>
    </w:p>
    <w:p w14:paraId="5F67D7DE" w14:textId="77777777" w:rsidR="00911DA7" w:rsidRPr="00477381" w:rsidRDefault="00911DA7" w:rsidP="00911DA7">
      <w:pPr>
        <w:pStyle w:val="paragraph"/>
        <w:numPr>
          <w:ilvl w:val="0"/>
          <w:numId w:val="25"/>
        </w:numPr>
        <w:spacing w:before="0" w:beforeAutospacing="0" w:after="0" w:afterAutospacing="0"/>
        <w:ind w:left="1080" w:firstLine="0"/>
        <w:textAlignment w:val="baseline"/>
      </w:pPr>
      <w:r w:rsidRPr="00477381">
        <w:rPr>
          <w:rStyle w:val="normaltextrun"/>
        </w:rPr>
        <w:t>Continue to focus on enrollment and recruiting, in collaboration with many University offices. This includes further expansion of a comprehensive communication plan for graduate students. </w:t>
      </w:r>
      <w:r w:rsidRPr="00477381">
        <w:rPr>
          <w:rStyle w:val="eop"/>
        </w:rPr>
        <w:t> </w:t>
      </w:r>
    </w:p>
    <w:p w14:paraId="2DD15A4F" w14:textId="77777777" w:rsidR="00911DA7" w:rsidRPr="00477381" w:rsidRDefault="00911DA7" w:rsidP="00911DA7">
      <w:pPr>
        <w:pStyle w:val="paragraph"/>
        <w:numPr>
          <w:ilvl w:val="0"/>
          <w:numId w:val="25"/>
        </w:numPr>
        <w:spacing w:before="0" w:beforeAutospacing="0" w:after="0" w:afterAutospacing="0"/>
        <w:ind w:left="1080" w:firstLine="0"/>
        <w:textAlignment w:val="baseline"/>
      </w:pPr>
      <w:r w:rsidRPr="00477381">
        <w:rPr>
          <w:rStyle w:val="normaltextrun"/>
        </w:rPr>
        <w:t>Continue to examine graduate policies to simplify admission policies and improve the student experience. </w:t>
      </w:r>
      <w:r w:rsidRPr="00477381">
        <w:rPr>
          <w:rStyle w:val="eop"/>
        </w:rPr>
        <w:t> </w:t>
      </w:r>
    </w:p>
    <w:p w14:paraId="53824970" w14:textId="77777777" w:rsidR="00911DA7" w:rsidRPr="00477381" w:rsidRDefault="00911DA7" w:rsidP="00911DA7">
      <w:pPr>
        <w:pStyle w:val="paragraph"/>
        <w:numPr>
          <w:ilvl w:val="0"/>
          <w:numId w:val="25"/>
        </w:numPr>
        <w:spacing w:before="0" w:beforeAutospacing="0" w:after="0" w:afterAutospacing="0"/>
        <w:ind w:left="1080" w:firstLine="0"/>
        <w:textAlignment w:val="baseline"/>
      </w:pPr>
      <w:r w:rsidRPr="00477381">
        <w:rPr>
          <w:rStyle w:val="normaltextrun"/>
        </w:rPr>
        <w:t>Provide professional development for graduate faculty.  Specific goals include a handbook for program directors and professional development for graduate advisors. </w:t>
      </w:r>
      <w:r w:rsidRPr="00477381">
        <w:rPr>
          <w:rStyle w:val="eop"/>
        </w:rPr>
        <w:t> </w:t>
      </w:r>
    </w:p>
    <w:p w14:paraId="48482521" w14:textId="77777777" w:rsidR="00911DA7" w:rsidRPr="00477381" w:rsidRDefault="00911DA7" w:rsidP="00911DA7">
      <w:pPr>
        <w:jc w:val="center"/>
        <w:rPr>
          <w:b/>
          <w:bCs/>
          <w:sz w:val="24"/>
          <w:szCs w:val="24"/>
        </w:rPr>
      </w:pPr>
    </w:p>
    <w:p w14:paraId="12C53BDB" w14:textId="77777777" w:rsidR="00911DA7" w:rsidRDefault="00911DA7" w:rsidP="00911DA7">
      <w:pPr>
        <w:rPr>
          <w:sz w:val="24"/>
          <w:szCs w:val="24"/>
        </w:rPr>
      </w:pPr>
      <w:r>
        <w:rPr>
          <w:b/>
          <w:bCs/>
          <w:sz w:val="24"/>
          <w:szCs w:val="24"/>
        </w:rPr>
        <w:t>FACULTY SENATE REPORT</w:t>
      </w:r>
    </w:p>
    <w:p w14:paraId="3396045F" w14:textId="77777777" w:rsidR="00911DA7" w:rsidRDefault="00911DA7" w:rsidP="00911DA7">
      <w:pPr>
        <w:rPr>
          <w:sz w:val="24"/>
          <w:szCs w:val="24"/>
        </w:rPr>
      </w:pPr>
      <w:r>
        <w:rPr>
          <w:sz w:val="24"/>
          <w:szCs w:val="24"/>
        </w:rPr>
        <w:t>Shawn Schulenberg presented the following:</w:t>
      </w:r>
    </w:p>
    <w:p w14:paraId="1D3272C0" w14:textId="77777777" w:rsidR="00911DA7" w:rsidRDefault="00911DA7" w:rsidP="00911DA7">
      <w:pPr>
        <w:jc w:val="center"/>
        <w:rPr>
          <w:b/>
          <w:bCs/>
          <w:sz w:val="32"/>
          <w:szCs w:val="32"/>
        </w:rPr>
      </w:pPr>
    </w:p>
    <w:p w14:paraId="3368F91B" w14:textId="77777777" w:rsidR="00911DA7" w:rsidRPr="00763FE0" w:rsidRDefault="00911DA7" w:rsidP="00911DA7">
      <w:pPr>
        <w:numPr>
          <w:ilvl w:val="0"/>
          <w:numId w:val="26"/>
        </w:numPr>
        <w:shd w:val="clear" w:color="auto" w:fill="FFFFFF"/>
        <w:spacing w:line="233" w:lineRule="atLeast"/>
        <w:rPr>
          <w:color w:val="242424"/>
          <w:sz w:val="24"/>
          <w:szCs w:val="24"/>
        </w:rPr>
      </w:pPr>
      <w:r w:rsidRPr="00763FE0">
        <w:rPr>
          <w:color w:val="242424"/>
          <w:sz w:val="24"/>
          <w:szCs w:val="24"/>
          <w:bdr w:val="none" w:sz="0" w:space="0" w:color="auto" w:frame="1"/>
        </w:rPr>
        <w:t>The President has signed the following documents:</w:t>
      </w:r>
    </w:p>
    <w:p w14:paraId="5D2953FA" w14:textId="77777777" w:rsidR="00911DA7" w:rsidRPr="00763FE0" w:rsidRDefault="00911DA7" w:rsidP="00911DA7">
      <w:pPr>
        <w:numPr>
          <w:ilvl w:val="1"/>
          <w:numId w:val="26"/>
        </w:numPr>
        <w:shd w:val="clear" w:color="auto" w:fill="FFFFFF"/>
        <w:spacing w:line="233" w:lineRule="atLeast"/>
        <w:rPr>
          <w:color w:val="242424"/>
          <w:sz w:val="24"/>
          <w:szCs w:val="24"/>
        </w:rPr>
      </w:pPr>
      <w:r w:rsidRPr="00763FE0">
        <w:rPr>
          <w:color w:val="242424"/>
          <w:sz w:val="24"/>
          <w:szCs w:val="24"/>
          <w:bdr w:val="none" w:sz="0" w:space="0" w:color="auto" w:frame="1"/>
        </w:rPr>
        <w:t>September 18 Executive Committee Meeting Minutes</w:t>
      </w:r>
    </w:p>
    <w:p w14:paraId="15878F7D" w14:textId="77777777" w:rsidR="00911DA7" w:rsidRPr="00763FE0" w:rsidRDefault="00911DA7" w:rsidP="00911DA7">
      <w:pPr>
        <w:numPr>
          <w:ilvl w:val="1"/>
          <w:numId w:val="26"/>
        </w:numPr>
        <w:shd w:val="clear" w:color="auto" w:fill="FFFFFF"/>
        <w:spacing w:line="233" w:lineRule="atLeast"/>
        <w:rPr>
          <w:color w:val="242424"/>
          <w:sz w:val="24"/>
          <w:szCs w:val="24"/>
        </w:rPr>
      </w:pPr>
      <w:r w:rsidRPr="00763FE0">
        <w:rPr>
          <w:color w:val="242424"/>
          <w:sz w:val="24"/>
          <w:szCs w:val="24"/>
          <w:bdr w:val="none" w:sz="0" w:space="0" w:color="auto" w:frame="1"/>
        </w:rPr>
        <w:t>September 28 Faculty Senate Meeting Minutes</w:t>
      </w:r>
    </w:p>
    <w:p w14:paraId="0C9876F2" w14:textId="77777777" w:rsidR="00911DA7" w:rsidRPr="00763FE0" w:rsidRDefault="00911DA7" w:rsidP="00911DA7">
      <w:pPr>
        <w:numPr>
          <w:ilvl w:val="1"/>
          <w:numId w:val="26"/>
        </w:numPr>
        <w:shd w:val="clear" w:color="auto" w:fill="FFFFFF"/>
        <w:spacing w:line="233" w:lineRule="atLeast"/>
        <w:rPr>
          <w:color w:val="242424"/>
          <w:sz w:val="24"/>
          <w:szCs w:val="24"/>
        </w:rPr>
      </w:pPr>
      <w:r w:rsidRPr="00763FE0">
        <w:rPr>
          <w:color w:val="242424"/>
          <w:sz w:val="24"/>
          <w:szCs w:val="24"/>
          <w:bdr w:val="none" w:sz="0" w:space="0" w:color="auto" w:frame="1"/>
        </w:rPr>
        <w:t>2023-24 Recommendations 02-07. All recommendations are signed.</w:t>
      </w:r>
    </w:p>
    <w:p w14:paraId="5017CECC" w14:textId="77777777" w:rsidR="00911DA7" w:rsidRPr="00763FE0" w:rsidRDefault="00911DA7" w:rsidP="00911DA7">
      <w:pPr>
        <w:numPr>
          <w:ilvl w:val="0"/>
          <w:numId w:val="26"/>
        </w:numPr>
        <w:shd w:val="clear" w:color="auto" w:fill="FFFFFF"/>
        <w:spacing w:line="231" w:lineRule="atLeast"/>
        <w:rPr>
          <w:color w:val="242424"/>
          <w:sz w:val="24"/>
          <w:szCs w:val="24"/>
        </w:rPr>
      </w:pPr>
      <w:r w:rsidRPr="00763FE0">
        <w:rPr>
          <w:color w:val="242424"/>
          <w:sz w:val="24"/>
          <w:szCs w:val="24"/>
          <w:bdr w:val="none" w:sz="0" w:space="0" w:color="auto" w:frame="1"/>
        </w:rPr>
        <w:t>Money </w:t>
      </w:r>
    </w:p>
    <w:p w14:paraId="3C653A62" w14:textId="77777777" w:rsidR="00911DA7" w:rsidRPr="00763FE0" w:rsidRDefault="00911DA7" w:rsidP="00911DA7">
      <w:pPr>
        <w:numPr>
          <w:ilvl w:val="1"/>
          <w:numId w:val="27"/>
        </w:numPr>
        <w:shd w:val="clear" w:color="auto" w:fill="FFFFFF"/>
        <w:spacing w:line="231" w:lineRule="atLeast"/>
        <w:rPr>
          <w:color w:val="242424"/>
          <w:sz w:val="24"/>
          <w:szCs w:val="24"/>
        </w:rPr>
      </w:pPr>
      <w:r w:rsidRPr="00763FE0">
        <w:rPr>
          <w:color w:val="242424"/>
          <w:sz w:val="24"/>
          <w:szCs w:val="24"/>
          <w:bdr w:val="none" w:sz="0" w:space="0" w:color="auto" w:frame="1"/>
        </w:rPr>
        <w:t>Budget Steering Committee is over. We were finally given the impact on budget numbers and the university will move forward with this plan over the next few years working out the kinks and final details.</w:t>
      </w:r>
    </w:p>
    <w:p w14:paraId="127D8604" w14:textId="4A4D78A2" w:rsidR="00911DA7" w:rsidRPr="00763FE0" w:rsidRDefault="00911DA7" w:rsidP="00911DA7">
      <w:pPr>
        <w:numPr>
          <w:ilvl w:val="1"/>
          <w:numId w:val="27"/>
        </w:numPr>
        <w:shd w:val="clear" w:color="auto" w:fill="FFFFFF"/>
        <w:spacing w:line="231" w:lineRule="atLeast"/>
        <w:rPr>
          <w:color w:val="242424"/>
          <w:sz w:val="24"/>
          <w:szCs w:val="24"/>
        </w:rPr>
      </w:pPr>
      <w:r w:rsidRPr="00763FE0">
        <w:rPr>
          <w:color w:val="242424"/>
          <w:sz w:val="24"/>
          <w:szCs w:val="24"/>
          <w:bdr w:val="none" w:sz="0" w:space="0" w:color="auto" w:frame="1"/>
        </w:rPr>
        <w:t xml:space="preserve">Save-to-Serve met recently and all units on campus have submitted a list of </w:t>
      </w:r>
      <w:r w:rsidR="00091F6E" w:rsidRPr="00763FE0">
        <w:rPr>
          <w:color w:val="242424"/>
          <w:sz w:val="24"/>
          <w:szCs w:val="24"/>
          <w:bdr w:val="none" w:sz="0" w:space="0" w:color="auto" w:frame="1"/>
        </w:rPr>
        <w:t>savings</w:t>
      </w:r>
      <w:r w:rsidRPr="00763FE0">
        <w:rPr>
          <w:color w:val="242424"/>
          <w:sz w:val="24"/>
          <w:szCs w:val="24"/>
          <w:bdr w:val="none" w:sz="0" w:space="0" w:color="auto" w:frame="1"/>
        </w:rPr>
        <w:t xml:space="preserve"> around the five percent level, some more.</w:t>
      </w:r>
    </w:p>
    <w:p w14:paraId="748AF4B5" w14:textId="77777777" w:rsidR="00911DA7" w:rsidRPr="00763FE0" w:rsidRDefault="00911DA7" w:rsidP="00911DA7">
      <w:pPr>
        <w:numPr>
          <w:ilvl w:val="0"/>
          <w:numId w:val="26"/>
        </w:numPr>
        <w:shd w:val="clear" w:color="auto" w:fill="FFFFFF"/>
        <w:spacing w:line="231" w:lineRule="atLeast"/>
        <w:rPr>
          <w:color w:val="242424"/>
          <w:sz w:val="24"/>
          <w:szCs w:val="24"/>
        </w:rPr>
      </w:pPr>
      <w:r w:rsidRPr="00763FE0">
        <w:rPr>
          <w:color w:val="242424"/>
          <w:sz w:val="24"/>
          <w:szCs w:val="24"/>
          <w:bdr w:val="none" w:sz="0" w:space="0" w:color="auto" w:frame="1"/>
        </w:rPr>
        <w:t>Status of Processes </w:t>
      </w:r>
    </w:p>
    <w:p w14:paraId="11DAB8DF" w14:textId="77777777" w:rsidR="00911DA7" w:rsidRPr="00763FE0" w:rsidRDefault="00911DA7" w:rsidP="00911DA7">
      <w:pPr>
        <w:numPr>
          <w:ilvl w:val="1"/>
          <w:numId w:val="28"/>
        </w:numPr>
        <w:shd w:val="clear" w:color="auto" w:fill="FFFFFF"/>
        <w:spacing w:line="231" w:lineRule="atLeast"/>
        <w:rPr>
          <w:color w:val="242424"/>
          <w:sz w:val="24"/>
          <w:szCs w:val="24"/>
        </w:rPr>
      </w:pPr>
      <w:r w:rsidRPr="00763FE0">
        <w:rPr>
          <w:color w:val="242424"/>
          <w:sz w:val="24"/>
          <w:szCs w:val="24"/>
          <w:bdr w:val="none" w:sz="0" w:space="0" w:color="auto" w:frame="1"/>
        </w:rPr>
        <w:t>Commencement: I am working with AA to make the commencement speaker/honorary speaker website. This should go live soon.</w:t>
      </w:r>
    </w:p>
    <w:p w14:paraId="0EF2F2E5" w14:textId="77777777" w:rsidR="00911DA7" w:rsidRPr="00763FE0" w:rsidRDefault="00911DA7" w:rsidP="00911DA7">
      <w:pPr>
        <w:numPr>
          <w:ilvl w:val="1"/>
          <w:numId w:val="28"/>
        </w:numPr>
        <w:shd w:val="clear" w:color="auto" w:fill="FFFFFF"/>
        <w:spacing w:line="231" w:lineRule="atLeast"/>
        <w:rPr>
          <w:color w:val="242424"/>
          <w:sz w:val="24"/>
          <w:szCs w:val="24"/>
        </w:rPr>
      </w:pPr>
      <w:r w:rsidRPr="00763FE0">
        <w:rPr>
          <w:color w:val="242424"/>
          <w:sz w:val="24"/>
          <w:szCs w:val="24"/>
          <w:bdr w:val="none" w:sz="0" w:space="0" w:color="auto" w:frame="1"/>
        </w:rPr>
        <w:t>Devolution of policies </w:t>
      </w:r>
    </w:p>
    <w:p w14:paraId="195CF14B" w14:textId="77777777" w:rsidR="00911DA7" w:rsidRPr="00763FE0" w:rsidRDefault="00911DA7" w:rsidP="00911DA7">
      <w:pPr>
        <w:pStyle w:val="NormalWeb"/>
        <w:shd w:val="clear" w:color="auto" w:fill="FFFFFF"/>
        <w:spacing w:before="0" w:beforeAutospacing="0" w:after="0" w:afterAutospacing="0" w:line="231" w:lineRule="atLeast"/>
        <w:ind w:left="2160" w:hanging="2160"/>
        <w:rPr>
          <w:color w:val="242424"/>
        </w:rPr>
      </w:pPr>
      <w:r w:rsidRPr="00763FE0">
        <w:rPr>
          <w:color w:val="242424"/>
          <w:bdr w:val="none" w:sz="0" w:space="0" w:color="auto" w:frame="1"/>
        </w:rPr>
        <w:t>                                                              i.      As you know, the Board of Governors has asked us to devolve many BOG policies to lower levels. Key stakeholders have reviewed the proposal from the Office of General Counsel to devolve several BOG policies. We have given our feedback, and this is moving to the next stages.</w:t>
      </w:r>
    </w:p>
    <w:p w14:paraId="1DA18345" w14:textId="77777777" w:rsidR="00911DA7" w:rsidRPr="00763FE0" w:rsidRDefault="00911DA7" w:rsidP="00911DA7">
      <w:pPr>
        <w:pStyle w:val="NormalWeb"/>
        <w:shd w:val="clear" w:color="auto" w:fill="FFFFFF"/>
        <w:spacing w:before="0" w:beforeAutospacing="0" w:after="0" w:afterAutospacing="0" w:line="231" w:lineRule="atLeast"/>
        <w:ind w:left="2160" w:hanging="2160"/>
        <w:rPr>
          <w:color w:val="242424"/>
        </w:rPr>
      </w:pPr>
      <w:r w:rsidRPr="00763FE0">
        <w:rPr>
          <w:color w:val="242424"/>
          <w:bdr w:val="none" w:sz="0" w:space="0" w:color="auto" w:frame="1"/>
        </w:rPr>
        <w:t>                                                            ii.      As a result, shared governance workgroup has just presented the first University Policy of the Office of the President. This document explains the difference between a BOG Rule, University Policy, and Administrative Procedure. I just sent this to the President for review.</w:t>
      </w:r>
    </w:p>
    <w:p w14:paraId="5835AA4F" w14:textId="77777777" w:rsidR="00911DA7" w:rsidRPr="00763FE0" w:rsidRDefault="00911DA7" w:rsidP="00911DA7">
      <w:pPr>
        <w:numPr>
          <w:ilvl w:val="1"/>
          <w:numId w:val="29"/>
        </w:numPr>
        <w:shd w:val="clear" w:color="auto" w:fill="FFFFFF"/>
        <w:spacing w:line="231" w:lineRule="atLeast"/>
        <w:rPr>
          <w:color w:val="242424"/>
          <w:sz w:val="24"/>
          <w:szCs w:val="24"/>
        </w:rPr>
      </w:pPr>
      <w:r w:rsidRPr="00763FE0">
        <w:rPr>
          <w:color w:val="242424"/>
          <w:sz w:val="24"/>
          <w:szCs w:val="24"/>
          <w:bdr w:val="none" w:sz="0" w:space="0" w:color="auto" w:frame="1"/>
        </w:rPr>
        <w:t>Expedited Intent-to-Plan: Several committees have signed off on the new proposed process and I expect the Executive Committee to forward a recommendation in January. This will significantly speed up the processes.</w:t>
      </w:r>
    </w:p>
    <w:p w14:paraId="1DD3740A" w14:textId="77777777" w:rsidR="00911DA7" w:rsidRPr="00763FE0" w:rsidRDefault="00911DA7" w:rsidP="00911DA7">
      <w:pPr>
        <w:numPr>
          <w:ilvl w:val="1"/>
          <w:numId w:val="29"/>
        </w:numPr>
        <w:shd w:val="clear" w:color="auto" w:fill="FFFFFF"/>
        <w:spacing w:line="231" w:lineRule="atLeast"/>
        <w:rPr>
          <w:color w:val="242424"/>
          <w:sz w:val="24"/>
          <w:szCs w:val="24"/>
        </w:rPr>
      </w:pPr>
      <w:r w:rsidRPr="00763FE0">
        <w:rPr>
          <w:color w:val="242424"/>
          <w:sz w:val="24"/>
          <w:szCs w:val="24"/>
          <w:bdr w:val="none" w:sz="0" w:space="0" w:color="auto" w:frame="1"/>
        </w:rPr>
        <w:t>CIM: Academic Affairs is currently testing a few pilots, but things are moving along.</w:t>
      </w:r>
    </w:p>
    <w:p w14:paraId="54176738" w14:textId="1F18DA00" w:rsidR="00911DA7" w:rsidRPr="00763FE0" w:rsidRDefault="00911DA7" w:rsidP="00911DA7">
      <w:pPr>
        <w:numPr>
          <w:ilvl w:val="1"/>
          <w:numId w:val="29"/>
        </w:numPr>
        <w:shd w:val="clear" w:color="auto" w:fill="FFFFFF"/>
        <w:spacing w:line="231" w:lineRule="atLeast"/>
        <w:rPr>
          <w:color w:val="242424"/>
          <w:sz w:val="24"/>
          <w:szCs w:val="24"/>
        </w:rPr>
      </w:pPr>
      <w:r w:rsidRPr="00763FE0">
        <w:rPr>
          <w:color w:val="242424"/>
          <w:sz w:val="24"/>
          <w:szCs w:val="24"/>
          <w:bdr w:val="none" w:sz="0" w:space="0" w:color="auto" w:frame="1"/>
        </w:rPr>
        <w:t>Academic Catalogs: Now that the catalog is more automated with Course</w:t>
      </w:r>
      <w:r w:rsidR="00A000AE">
        <w:rPr>
          <w:color w:val="242424"/>
          <w:sz w:val="24"/>
          <w:szCs w:val="24"/>
          <w:bdr w:val="none" w:sz="0" w:space="0" w:color="auto" w:frame="1"/>
        </w:rPr>
        <w:t xml:space="preserve"> L</w:t>
      </w:r>
      <w:r w:rsidRPr="00763FE0">
        <w:rPr>
          <w:color w:val="242424"/>
          <w:sz w:val="24"/>
          <w:szCs w:val="24"/>
          <w:bdr w:val="none" w:sz="0" w:space="0" w:color="auto" w:frame="1"/>
        </w:rPr>
        <w:t xml:space="preserve">eaf’s products and the catalog editor, Su Tams, has retired, the a catalog is </w:t>
      </w:r>
      <w:r w:rsidRPr="00763FE0">
        <w:rPr>
          <w:color w:val="242424"/>
          <w:sz w:val="24"/>
          <w:szCs w:val="24"/>
          <w:bdr w:val="none" w:sz="0" w:space="0" w:color="auto" w:frame="1"/>
        </w:rPr>
        <w:lastRenderedPageBreak/>
        <w:t>less editing and more record keeping so the process is moving from UCOMM to the office of the Registrar</w:t>
      </w:r>
    </w:p>
    <w:p w14:paraId="20DFA30A" w14:textId="77777777" w:rsidR="00911DA7" w:rsidRPr="00763FE0" w:rsidRDefault="00911DA7" w:rsidP="00911DA7">
      <w:pPr>
        <w:numPr>
          <w:ilvl w:val="1"/>
          <w:numId w:val="29"/>
        </w:numPr>
        <w:shd w:val="clear" w:color="auto" w:fill="FFFFFF"/>
        <w:spacing w:line="231" w:lineRule="atLeast"/>
        <w:rPr>
          <w:color w:val="242424"/>
          <w:sz w:val="24"/>
          <w:szCs w:val="24"/>
        </w:rPr>
      </w:pPr>
      <w:r w:rsidRPr="00763FE0">
        <w:rPr>
          <w:color w:val="242424"/>
          <w:sz w:val="24"/>
          <w:szCs w:val="24"/>
          <w:bdr w:val="none" w:sz="0" w:space="0" w:color="auto" w:frame="1"/>
        </w:rPr>
        <w:t>Post-Tenure Review: draft this semester </w:t>
      </w:r>
    </w:p>
    <w:p w14:paraId="3E7E8C5A" w14:textId="77777777" w:rsidR="00911DA7" w:rsidRPr="00763FE0" w:rsidRDefault="00911DA7" w:rsidP="00911DA7">
      <w:pPr>
        <w:numPr>
          <w:ilvl w:val="1"/>
          <w:numId w:val="29"/>
        </w:numPr>
        <w:shd w:val="clear" w:color="auto" w:fill="FFFFFF"/>
        <w:spacing w:line="231" w:lineRule="atLeast"/>
        <w:rPr>
          <w:color w:val="242424"/>
          <w:sz w:val="24"/>
          <w:szCs w:val="24"/>
        </w:rPr>
      </w:pPr>
      <w:r w:rsidRPr="00763FE0">
        <w:rPr>
          <w:color w:val="242424"/>
          <w:sz w:val="24"/>
          <w:szCs w:val="24"/>
          <w:bdr w:val="none" w:sz="0" w:space="0" w:color="auto" w:frame="1"/>
        </w:rPr>
        <w:t>Course Evaluations: next semester </w:t>
      </w:r>
    </w:p>
    <w:p w14:paraId="17DB2ABF" w14:textId="77777777" w:rsidR="00911DA7" w:rsidRPr="00763FE0" w:rsidRDefault="00911DA7" w:rsidP="00911DA7">
      <w:pPr>
        <w:numPr>
          <w:ilvl w:val="0"/>
          <w:numId w:val="29"/>
        </w:numPr>
        <w:shd w:val="clear" w:color="auto" w:fill="FFFFFF"/>
        <w:spacing w:line="231" w:lineRule="atLeast"/>
        <w:rPr>
          <w:color w:val="242424"/>
          <w:sz w:val="24"/>
          <w:szCs w:val="24"/>
        </w:rPr>
      </w:pPr>
      <w:r w:rsidRPr="00763FE0">
        <w:rPr>
          <w:color w:val="242424"/>
          <w:sz w:val="24"/>
          <w:szCs w:val="24"/>
          <w:bdr w:val="none" w:sz="0" w:space="0" w:color="auto" w:frame="1"/>
        </w:rPr>
        <w:t>Upcoming Meetings/Events</w:t>
      </w:r>
    </w:p>
    <w:p w14:paraId="4E0390E4" w14:textId="77777777" w:rsidR="00911DA7" w:rsidRPr="00763FE0" w:rsidRDefault="00911DA7" w:rsidP="00911DA7">
      <w:pPr>
        <w:numPr>
          <w:ilvl w:val="1"/>
          <w:numId w:val="30"/>
        </w:numPr>
        <w:shd w:val="clear" w:color="auto" w:fill="FFFFFF"/>
        <w:spacing w:line="233" w:lineRule="atLeast"/>
        <w:rPr>
          <w:color w:val="242424"/>
          <w:sz w:val="24"/>
          <w:szCs w:val="24"/>
        </w:rPr>
      </w:pPr>
      <w:r w:rsidRPr="00763FE0">
        <w:rPr>
          <w:color w:val="242424"/>
          <w:sz w:val="24"/>
          <w:szCs w:val="24"/>
          <w:bdr w:val="none" w:sz="0" w:space="0" w:color="auto" w:frame="1"/>
        </w:rPr>
        <w:t>Our next Faculty Senate Meeting is scheduled for </w:t>
      </w:r>
      <w:r w:rsidRPr="00763FE0">
        <w:rPr>
          <w:rStyle w:val="hqeo7"/>
          <w:color w:val="242424"/>
          <w:sz w:val="24"/>
          <w:szCs w:val="24"/>
          <w:bdr w:val="none" w:sz="0" w:space="0" w:color="auto" w:frame="1"/>
        </w:rPr>
        <w:t>January 18</w:t>
      </w:r>
      <w:r w:rsidRPr="00763FE0">
        <w:rPr>
          <w:color w:val="242424"/>
          <w:sz w:val="24"/>
          <w:szCs w:val="24"/>
          <w:bdr w:val="none" w:sz="0" w:space="0" w:color="auto" w:frame="1"/>
        </w:rPr>
        <w:t>. The Executive Committee meeting is scheduled for </w:t>
      </w:r>
      <w:r w:rsidRPr="00763FE0">
        <w:rPr>
          <w:rStyle w:val="hqeo7"/>
          <w:color w:val="242424"/>
          <w:sz w:val="24"/>
          <w:szCs w:val="24"/>
          <w:bdr w:val="none" w:sz="0" w:space="0" w:color="auto" w:frame="1"/>
        </w:rPr>
        <w:t>January 8</w:t>
      </w:r>
      <w:r w:rsidRPr="00763FE0">
        <w:rPr>
          <w:color w:val="242424"/>
          <w:sz w:val="24"/>
          <w:szCs w:val="24"/>
          <w:bdr w:val="none" w:sz="0" w:space="0" w:color="auto" w:frame="1"/>
        </w:rPr>
        <w:t>. Recommendations are due at </w:t>
      </w:r>
      <w:hyperlink r:id="rId8" w:history="1">
        <w:r w:rsidRPr="00763FE0">
          <w:rPr>
            <w:rStyle w:val="Hyperlink"/>
            <w:sz w:val="24"/>
            <w:szCs w:val="24"/>
            <w:bdr w:val="none" w:sz="0" w:space="0" w:color="auto" w:frame="1"/>
          </w:rPr>
          <w:t>senate@marshall.edu</w:t>
        </w:r>
      </w:hyperlink>
      <w:r w:rsidRPr="00763FE0">
        <w:rPr>
          <w:color w:val="242424"/>
          <w:sz w:val="24"/>
          <w:szCs w:val="24"/>
          <w:bdr w:val="none" w:sz="0" w:space="0" w:color="auto" w:frame="1"/>
        </w:rPr>
        <w:t> by December 28, but will be accepted until January 1.</w:t>
      </w:r>
    </w:p>
    <w:p w14:paraId="79DA5ACF" w14:textId="77777777" w:rsidR="00911DA7" w:rsidRPr="00763FE0" w:rsidRDefault="00911DA7" w:rsidP="00911DA7">
      <w:pPr>
        <w:jc w:val="center"/>
        <w:rPr>
          <w:b/>
          <w:bCs/>
          <w:sz w:val="24"/>
          <w:szCs w:val="24"/>
        </w:rPr>
      </w:pPr>
    </w:p>
    <w:p w14:paraId="48DAAB30" w14:textId="77777777" w:rsidR="00911DA7" w:rsidRPr="00763FE0" w:rsidRDefault="00911DA7" w:rsidP="00911DA7">
      <w:pPr>
        <w:jc w:val="center"/>
        <w:rPr>
          <w:b/>
          <w:bCs/>
          <w:sz w:val="24"/>
          <w:szCs w:val="24"/>
        </w:rPr>
      </w:pPr>
    </w:p>
    <w:p w14:paraId="07E6312C" w14:textId="77777777" w:rsidR="00911DA7" w:rsidRDefault="00911DA7" w:rsidP="00911DA7">
      <w:pPr>
        <w:rPr>
          <w:sz w:val="24"/>
          <w:szCs w:val="24"/>
        </w:rPr>
      </w:pPr>
      <w:r>
        <w:rPr>
          <w:b/>
          <w:bCs/>
          <w:sz w:val="24"/>
          <w:szCs w:val="24"/>
        </w:rPr>
        <w:t>WRAP UP</w:t>
      </w:r>
    </w:p>
    <w:p w14:paraId="24F92B92" w14:textId="77777777" w:rsidR="00911DA7" w:rsidRPr="006D0325" w:rsidRDefault="00911DA7" w:rsidP="00911DA7">
      <w:pPr>
        <w:pStyle w:val="ListParagraph"/>
        <w:numPr>
          <w:ilvl w:val="0"/>
          <w:numId w:val="25"/>
        </w:numPr>
        <w:rPr>
          <w:b/>
          <w:bCs/>
          <w:sz w:val="32"/>
          <w:szCs w:val="32"/>
        </w:rPr>
      </w:pPr>
      <w:r w:rsidRPr="006D0325">
        <w:rPr>
          <w:szCs w:val="24"/>
        </w:rPr>
        <w:t xml:space="preserve">Suggestion to Scott that in the monthly packets provided to GC members the full requests (to Planning and Curriculum) also be included.  Scott will initiate access to full requests for all GC members.  One idea is to upload those full requests to Teams and another is to provide links to the full forms. </w:t>
      </w:r>
    </w:p>
    <w:p w14:paraId="06093791" w14:textId="77777777" w:rsidR="00911DA7" w:rsidRPr="006D0325" w:rsidRDefault="00911DA7" w:rsidP="00911DA7">
      <w:pPr>
        <w:pStyle w:val="ListParagraph"/>
        <w:numPr>
          <w:ilvl w:val="0"/>
          <w:numId w:val="25"/>
        </w:numPr>
        <w:rPr>
          <w:b/>
          <w:bCs/>
          <w:sz w:val="32"/>
          <w:szCs w:val="32"/>
        </w:rPr>
      </w:pPr>
      <w:r w:rsidRPr="006D0325">
        <w:rPr>
          <w:szCs w:val="24"/>
        </w:rPr>
        <w:t>Tracy C. said that a grad student association had been established in the past; Carl said there is reference to it, but there are no by-laws. Richard E. added that purpose of the grad student association is to give grad students same voice as undergrads.  Scott is planning to send survey to grad students in Jan. 2024, to assess their interest.</w:t>
      </w:r>
    </w:p>
    <w:p w14:paraId="2AA559A5" w14:textId="77777777" w:rsidR="00911DA7" w:rsidRPr="006D0325" w:rsidRDefault="00911DA7" w:rsidP="00911DA7">
      <w:pPr>
        <w:rPr>
          <w:b/>
          <w:bCs/>
          <w:sz w:val="32"/>
          <w:szCs w:val="32"/>
        </w:rPr>
      </w:pPr>
    </w:p>
    <w:p w14:paraId="246CC99D" w14:textId="77777777" w:rsidR="00911DA7" w:rsidRPr="006D0325" w:rsidRDefault="00911DA7" w:rsidP="00911DA7">
      <w:pPr>
        <w:rPr>
          <w:b/>
          <w:bCs/>
          <w:sz w:val="24"/>
          <w:szCs w:val="24"/>
        </w:rPr>
      </w:pPr>
      <w:r w:rsidRPr="006D0325">
        <w:rPr>
          <w:b/>
          <w:bCs/>
          <w:sz w:val="24"/>
          <w:szCs w:val="24"/>
        </w:rPr>
        <w:t>Meeting adjourned at 2:08</w:t>
      </w:r>
      <w:r>
        <w:rPr>
          <w:b/>
          <w:bCs/>
          <w:sz w:val="24"/>
          <w:szCs w:val="24"/>
        </w:rPr>
        <w:t xml:space="preserve"> </w:t>
      </w:r>
      <w:r w:rsidRPr="006D0325">
        <w:rPr>
          <w:b/>
          <w:bCs/>
          <w:sz w:val="24"/>
          <w:szCs w:val="24"/>
        </w:rPr>
        <w:t>PM.</w:t>
      </w:r>
    </w:p>
    <w:p w14:paraId="7C7F4820" w14:textId="77777777" w:rsidR="00911DA7" w:rsidRDefault="00911DA7" w:rsidP="00911DA7">
      <w:pPr>
        <w:jc w:val="center"/>
        <w:rPr>
          <w:b/>
          <w:bCs/>
          <w:sz w:val="32"/>
          <w:szCs w:val="32"/>
        </w:rPr>
      </w:pPr>
    </w:p>
    <w:p w14:paraId="39FEE764" w14:textId="77777777" w:rsidR="00911DA7" w:rsidRDefault="00911DA7" w:rsidP="00911DA7">
      <w:pPr>
        <w:jc w:val="center"/>
        <w:rPr>
          <w:b/>
          <w:bCs/>
          <w:sz w:val="32"/>
          <w:szCs w:val="32"/>
        </w:rPr>
      </w:pPr>
    </w:p>
    <w:p w14:paraId="02FFB33C" w14:textId="77777777" w:rsidR="00911DA7" w:rsidRDefault="00911DA7" w:rsidP="00911DA7">
      <w:pPr>
        <w:jc w:val="center"/>
        <w:rPr>
          <w:b/>
          <w:bCs/>
          <w:sz w:val="32"/>
          <w:szCs w:val="32"/>
        </w:rPr>
      </w:pPr>
    </w:p>
    <w:p w14:paraId="268BB859" w14:textId="77777777" w:rsidR="00911DA7" w:rsidRDefault="00911DA7" w:rsidP="00911DA7">
      <w:pPr>
        <w:jc w:val="center"/>
        <w:rPr>
          <w:b/>
          <w:bCs/>
          <w:sz w:val="32"/>
          <w:szCs w:val="32"/>
        </w:rPr>
      </w:pPr>
    </w:p>
    <w:p w14:paraId="592C06F9" w14:textId="77777777" w:rsidR="00911DA7" w:rsidRDefault="00911DA7" w:rsidP="00911DA7">
      <w:pPr>
        <w:jc w:val="center"/>
        <w:rPr>
          <w:b/>
          <w:bCs/>
          <w:sz w:val="32"/>
          <w:szCs w:val="32"/>
        </w:rPr>
      </w:pPr>
    </w:p>
    <w:p w14:paraId="09146ABB" w14:textId="77777777" w:rsidR="00911DA7" w:rsidRDefault="00911DA7" w:rsidP="00911DA7">
      <w:pPr>
        <w:jc w:val="center"/>
        <w:rPr>
          <w:b/>
          <w:bCs/>
          <w:sz w:val="32"/>
          <w:szCs w:val="32"/>
        </w:rPr>
      </w:pPr>
    </w:p>
    <w:p w14:paraId="6F4F4D77" w14:textId="77777777" w:rsidR="00911DA7" w:rsidRDefault="00911DA7" w:rsidP="00911DA7">
      <w:pPr>
        <w:jc w:val="center"/>
        <w:rPr>
          <w:b/>
          <w:bCs/>
          <w:sz w:val="32"/>
          <w:szCs w:val="32"/>
        </w:rPr>
      </w:pPr>
    </w:p>
    <w:p w14:paraId="505BBDA6" w14:textId="77777777" w:rsidR="00911DA7" w:rsidRDefault="00911DA7" w:rsidP="00911DA7">
      <w:pPr>
        <w:jc w:val="center"/>
        <w:rPr>
          <w:b/>
          <w:bCs/>
          <w:sz w:val="32"/>
          <w:szCs w:val="32"/>
        </w:rPr>
      </w:pPr>
    </w:p>
    <w:p w14:paraId="6A87670A" w14:textId="77777777" w:rsidR="00911DA7" w:rsidRDefault="00911DA7" w:rsidP="00911DA7">
      <w:pPr>
        <w:jc w:val="center"/>
        <w:rPr>
          <w:b/>
          <w:bCs/>
          <w:sz w:val="32"/>
          <w:szCs w:val="32"/>
        </w:rPr>
      </w:pPr>
    </w:p>
    <w:p w14:paraId="6788CD63" w14:textId="77777777" w:rsidR="00911DA7" w:rsidRDefault="00911DA7" w:rsidP="00911DA7">
      <w:pPr>
        <w:jc w:val="center"/>
        <w:rPr>
          <w:b/>
          <w:bCs/>
          <w:sz w:val="32"/>
          <w:szCs w:val="32"/>
        </w:rPr>
      </w:pPr>
    </w:p>
    <w:p w14:paraId="063C383E" w14:textId="77777777" w:rsidR="00911DA7" w:rsidRDefault="00911DA7" w:rsidP="00911DA7">
      <w:pPr>
        <w:jc w:val="center"/>
        <w:rPr>
          <w:b/>
          <w:bCs/>
          <w:sz w:val="32"/>
          <w:szCs w:val="32"/>
        </w:rPr>
      </w:pPr>
    </w:p>
    <w:p w14:paraId="4F465DDE" w14:textId="77777777" w:rsidR="00911DA7" w:rsidRDefault="00911DA7" w:rsidP="00911DA7">
      <w:pPr>
        <w:jc w:val="center"/>
        <w:rPr>
          <w:b/>
          <w:bCs/>
          <w:sz w:val="32"/>
          <w:szCs w:val="32"/>
        </w:rPr>
      </w:pPr>
    </w:p>
    <w:p w14:paraId="598BE217" w14:textId="77777777" w:rsidR="00911DA7" w:rsidRDefault="00911DA7" w:rsidP="00911DA7">
      <w:pPr>
        <w:jc w:val="center"/>
        <w:rPr>
          <w:b/>
          <w:bCs/>
          <w:sz w:val="32"/>
          <w:szCs w:val="32"/>
        </w:rPr>
      </w:pPr>
    </w:p>
    <w:p w14:paraId="666D8164" w14:textId="77777777" w:rsidR="00911DA7" w:rsidRDefault="00911DA7" w:rsidP="00911DA7">
      <w:pPr>
        <w:jc w:val="center"/>
        <w:rPr>
          <w:b/>
          <w:bCs/>
          <w:sz w:val="32"/>
          <w:szCs w:val="32"/>
        </w:rPr>
      </w:pPr>
    </w:p>
    <w:p w14:paraId="1209CEE5" w14:textId="77777777" w:rsidR="00911DA7" w:rsidRDefault="00911DA7" w:rsidP="00911DA7">
      <w:pPr>
        <w:jc w:val="center"/>
        <w:rPr>
          <w:b/>
          <w:bCs/>
          <w:sz w:val="32"/>
          <w:szCs w:val="32"/>
        </w:rPr>
      </w:pPr>
    </w:p>
    <w:p w14:paraId="1D52DA72" w14:textId="77777777" w:rsidR="00911DA7" w:rsidRDefault="00911DA7" w:rsidP="00911DA7">
      <w:pPr>
        <w:jc w:val="center"/>
        <w:rPr>
          <w:b/>
          <w:bCs/>
          <w:sz w:val="32"/>
          <w:szCs w:val="32"/>
        </w:rPr>
      </w:pPr>
    </w:p>
    <w:p w14:paraId="0E93042F" w14:textId="77777777" w:rsidR="00911DA7" w:rsidRDefault="00911DA7" w:rsidP="00911DA7">
      <w:pPr>
        <w:jc w:val="center"/>
        <w:rPr>
          <w:b/>
          <w:bCs/>
          <w:sz w:val="32"/>
          <w:szCs w:val="32"/>
        </w:rPr>
      </w:pPr>
    </w:p>
    <w:p w14:paraId="39143E77" w14:textId="77777777" w:rsidR="00911DA7" w:rsidRDefault="00911DA7" w:rsidP="00911DA7">
      <w:pPr>
        <w:jc w:val="center"/>
        <w:rPr>
          <w:b/>
          <w:bCs/>
          <w:sz w:val="32"/>
          <w:szCs w:val="32"/>
        </w:rPr>
      </w:pPr>
    </w:p>
    <w:p w14:paraId="58AD2855" w14:textId="77777777" w:rsidR="00911DA7" w:rsidRDefault="00911DA7" w:rsidP="00911DA7">
      <w:pPr>
        <w:jc w:val="center"/>
        <w:rPr>
          <w:b/>
          <w:bCs/>
          <w:sz w:val="32"/>
          <w:szCs w:val="32"/>
        </w:rPr>
      </w:pPr>
    </w:p>
    <w:p w14:paraId="05F11B33" w14:textId="77777777" w:rsidR="00911DA7" w:rsidRDefault="00911DA7" w:rsidP="00911DA7">
      <w:pPr>
        <w:jc w:val="center"/>
        <w:rPr>
          <w:b/>
          <w:bCs/>
          <w:sz w:val="32"/>
          <w:szCs w:val="32"/>
        </w:rPr>
      </w:pPr>
    </w:p>
    <w:p w14:paraId="0DAD3099" w14:textId="77777777" w:rsidR="00911DA7" w:rsidRDefault="00911DA7" w:rsidP="00911DA7">
      <w:pPr>
        <w:jc w:val="center"/>
        <w:rPr>
          <w:b/>
          <w:bCs/>
          <w:sz w:val="32"/>
          <w:szCs w:val="32"/>
        </w:rPr>
      </w:pPr>
    </w:p>
    <w:p w14:paraId="482E127B" w14:textId="77777777" w:rsidR="00911DA7" w:rsidRDefault="00911DA7" w:rsidP="00911DA7">
      <w:pPr>
        <w:jc w:val="center"/>
        <w:rPr>
          <w:b/>
          <w:bCs/>
          <w:sz w:val="32"/>
          <w:szCs w:val="32"/>
        </w:rPr>
      </w:pPr>
    </w:p>
    <w:p w14:paraId="2A87DBAA" w14:textId="77777777" w:rsidR="00911DA7" w:rsidRDefault="00911DA7" w:rsidP="00911DA7">
      <w:pPr>
        <w:jc w:val="center"/>
        <w:rPr>
          <w:b/>
          <w:bCs/>
          <w:sz w:val="32"/>
          <w:szCs w:val="32"/>
        </w:rPr>
      </w:pPr>
    </w:p>
    <w:p w14:paraId="4062A711" w14:textId="77777777" w:rsidR="00911DA7" w:rsidRDefault="00911DA7" w:rsidP="00911DA7">
      <w:pPr>
        <w:tabs>
          <w:tab w:val="left" w:pos="10230"/>
        </w:tabs>
        <w:jc w:val="center"/>
        <w:rPr>
          <w:color w:val="000000" w:themeColor="text1"/>
          <w:sz w:val="28"/>
          <w:szCs w:val="28"/>
        </w:rPr>
      </w:pPr>
    </w:p>
    <w:p w14:paraId="23B00B79" w14:textId="77777777" w:rsidR="00911DA7" w:rsidRDefault="00911DA7" w:rsidP="00911DA7">
      <w:pPr>
        <w:tabs>
          <w:tab w:val="left" w:pos="10230"/>
        </w:tabs>
        <w:jc w:val="center"/>
        <w:rPr>
          <w:color w:val="000000" w:themeColor="text1"/>
          <w:sz w:val="28"/>
          <w:szCs w:val="28"/>
        </w:rPr>
      </w:pPr>
    </w:p>
    <w:p w14:paraId="33B4E1B2" w14:textId="77777777" w:rsidR="00911DA7" w:rsidRDefault="00911DA7" w:rsidP="00911DA7">
      <w:pPr>
        <w:tabs>
          <w:tab w:val="left" w:pos="10230"/>
        </w:tabs>
        <w:jc w:val="center"/>
        <w:rPr>
          <w:b/>
          <w:bCs/>
          <w:sz w:val="28"/>
          <w:szCs w:val="28"/>
        </w:rPr>
        <w:sectPr w:rsidR="00911DA7" w:rsidSect="00911DA7">
          <w:pgSz w:w="12240" w:h="15840"/>
          <w:pgMar w:top="1440" w:right="1380" w:bottom="0" w:left="1802" w:header="720" w:footer="720" w:gutter="0"/>
          <w:cols w:space="720"/>
          <w:docGrid w:linePitch="272"/>
        </w:sectPr>
      </w:pPr>
    </w:p>
    <w:p w14:paraId="3D43411B" w14:textId="77777777" w:rsidR="00911DA7" w:rsidRPr="00025144" w:rsidRDefault="00911DA7" w:rsidP="00911DA7">
      <w:pPr>
        <w:tabs>
          <w:tab w:val="left" w:pos="10230"/>
        </w:tabs>
        <w:jc w:val="center"/>
        <w:rPr>
          <w:b/>
          <w:bCs/>
          <w:sz w:val="36"/>
          <w:szCs w:val="36"/>
        </w:rPr>
      </w:pPr>
      <w:r w:rsidRPr="00F6682B">
        <w:rPr>
          <w:b/>
          <w:bCs/>
          <w:sz w:val="36"/>
          <w:szCs w:val="36"/>
          <w:highlight w:val="yellow"/>
        </w:rPr>
        <w:lastRenderedPageBreak/>
        <w:t>Attachment 2</w:t>
      </w:r>
    </w:p>
    <w:p w14:paraId="582581AC" w14:textId="77777777" w:rsidR="00911DA7" w:rsidRPr="00025144" w:rsidRDefault="00911DA7" w:rsidP="00911DA7">
      <w:pPr>
        <w:tabs>
          <w:tab w:val="left" w:pos="10230"/>
        </w:tabs>
        <w:jc w:val="center"/>
        <w:rPr>
          <w:b/>
          <w:bCs/>
          <w:sz w:val="36"/>
          <w:szCs w:val="36"/>
        </w:rPr>
      </w:pPr>
      <w:r w:rsidRPr="00025144">
        <w:rPr>
          <w:b/>
          <w:bCs/>
          <w:sz w:val="36"/>
          <w:szCs w:val="36"/>
        </w:rPr>
        <w:t>Credentialing Committee</w:t>
      </w:r>
    </w:p>
    <w:p w14:paraId="31EC8DA9" w14:textId="77777777" w:rsidR="00911DA7" w:rsidRPr="00025144" w:rsidRDefault="00911DA7" w:rsidP="00911DA7">
      <w:pPr>
        <w:tabs>
          <w:tab w:val="left" w:pos="10230"/>
        </w:tabs>
        <w:jc w:val="center"/>
        <w:rPr>
          <w:b/>
          <w:bCs/>
          <w:sz w:val="36"/>
          <w:szCs w:val="36"/>
        </w:rPr>
      </w:pPr>
      <w:r w:rsidRPr="00F6682B">
        <w:rPr>
          <w:b/>
          <w:bCs/>
          <w:sz w:val="36"/>
          <w:szCs w:val="36"/>
          <w:highlight w:val="yellow"/>
        </w:rPr>
        <w:t>December 1, 2023</w:t>
      </w:r>
    </w:p>
    <w:p w14:paraId="5B034EA1" w14:textId="77777777" w:rsidR="00911DA7" w:rsidRPr="00025144" w:rsidRDefault="00911DA7" w:rsidP="00911DA7">
      <w:pPr>
        <w:pStyle w:val="Header"/>
        <w:jc w:val="center"/>
        <w:rPr>
          <w:b/>
          <w:bCs/>
          <w:sz w:val="44"/>
          <w:szCs w:val="44"/>
        </w:rPr>
      </w:pPr>
      <w:r w:rsidRPr="00025144">
        <w:rPr>
          <w:color w:val="FF0000"/>
          <w:sz w:val="28"/>
          <w:szCs w:val="28"/>
        </w:rPr>
        <w:t xml:space="preserve">    (</w:t>
      </w:r>
      <w:r w:rsidRPr="00025144">
        <w:rPr>
          <w:b/>
          <w:bCs/>
          <w:color w:val="FF0000"/>
          <w:sz w:val="28"/>
          <w:szCs w:val="28"/>
        </w:rPr>
        <w:t>GC-23-12-01-CRC</w:t>
      </w:r>
      <w:r w:rsidRPr="00025144">
        <w:rPr>
          <w:color w:val="FF0000"/>
          <w:sz w:val="28"/>
          <w:szCs w:val="28"/>
        </w:rPr>
        <w:t>)</w:t>
      </w:r>
    </w:p>
    <w:p w14:paraId="28EC6635" w14:textId="77777777" w:rsidR="00911DA7" w:rsidRDefault="00911DA7" w:rsidP="00911DA7">
      <w:pPr>
        <w:tabs>
          <w:tab w:val="left" w:pos="10230"/>
        </w:tabs>
        <w:jc w:val="center"/>
        <w:rPr>
          <w:b/>
          <w:bCs/>
          <w:sz w:val="28"/>
          <w:szCs w:val="28"/>
        </w:rPr>
      </w:pPr>
    </w:p>
    <w:p w14:paraId="1019D26D" w14:textId="77777777" w:rsidR="00911DA7" w:rsidRDefault="00911DA7" w:rsidP="00911DA7">
      <w:pPr>
        <w:tabs>
          <w:tab w:val="left" w:pos="10230"/>
        </w:tabs>
        <w:jc w:val="center"/>
        <w:rPr>
          <w:b/>
          <w:bCs/>
          <w:sz w:val="28"/>
          <w:szCs w:val="28"/>
        </w:rPr>
      </w:pPr>
    </w:p>
    <w:tbl>
      <w:tblPr>
        <w:tblW w:w="13947" w:type="dxa"/>
        <w:tblInd w:w="942" w:type="dxa"/>
        <w:tblBorders>
          <w:top w:val="single" w:sz="2" w:space="0" w:color="DEE2E6"/>
          <w:left w:val="single" w:sz="2" w:space="0" w:color="DEE2E6"/>
          <w:bottom w:val="single" w:sz="2" w:space="0" w:color="DEE2E6"/>
          <w:right w:val="single" w:sz="2"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511"/>
        <w:gridCol w:w="1701"/>
        <w:gridCol w:w="1973"/>
        <w:gridCol w:w="1741"/>
        <w:gridCol w:w="4061"/>
        <w:gridCol w:w="1800"/>
        <w:gridCol w:w="1170"/>
        <w:gridCol w:w="990"/>
      </w:tblGrid>
      <w:tr w:rsidR="00911DA7" w:rsidRPr="00187AE6" w14:paraId="6A417F3B" w14:textId="77777777" w:rsidTr="00EF7700">
        <w:trPr>
          <w:tblHeader/>
        </w:trPr>
        <w:tc>
          <w:tcPr>
            <w:tcW w:w="0" w:type="auto"/>
            <w:tcBorders>
              <w:top w:val="single" w:sz="2" w:space="0" w:color="auto"/>
              <w:left w:val="single" w:sz="2" w:space="0" w:color="auto"/>
              <w:bottom w:val="single" w:sz="6" w:space="0" w:color="auto"/>
              <w:right w:val="single" w:sz="2" w:space="0" w:color="auto"/>
            </w:tcBorders>
            <w:shd w:val="clear" w:color="auto" w:fill="EDEEEE"/>
            <w:vAlign w:val="center"/>
            <w:hideMark/>
          </w:tcPr>
          <w:p w14:paraId="49AA6AE6" w14:textId="77777777" w:rsidR="00911DA7" w:rsidRPr="00187AE6" w:rsidRDefault="00911DA7" w:rsidP="00EF7700">
            <w:pPr>
              <w:jc w:val="center"/>
              <w:rPr>
                <w:b/>
                <w:bCs/>
                <w:caps/>
                <w:color w:val="3A4040"/>
                <w:sz w:val="18"/>
                <w:szCs w:val="18"/>
              </w:rPr>
            </w:pPr>
            <w:r w:rsidRPr="00187AE6">
              <w:rPr>
                <w:b/>
                <w:bCs/>
                <w:caps/>
                <w:color w:val="3A4040"/>
                <w:sz w:val="18"/>
                <w:szCs w:val="18"/>
              </w:rPr>
              <w:t>TYPE</w:t>
            </w:r>
          </w:p>
        </w:tc>
        <w:tc>
          <w:tcPr>
            <w:tcW w:w="1701"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29D3E873" w14:textId="77777777" w:rsidR="00911DA7" w:rsidRPr="00187AE6" w:rsidRDefault="00911DA7" w:rsidP="00EF7700">
            <w:pPr>
              <w:jc w:val="center"/>
              <w:rPr>
                <w:b/>
                <w:bCs/>
                <w:caps/>
                <w:color w:val="3A4040"/>
                <w:sz w:val="18"/>
                <w:szCs w:val="18"/>
              </w:rPr>
            </w:pPr>
            <w:r w:rsidRPr="00187AE6">
              <w:rPr>
                <w:b/>
                <w:bCs/>
                <w:caps/>
                <w:color w:val="3A4040"/>
                <w:sz w:val="18"/>
                <w:szCs w:val="18"/>
              </w:rPr>
              <w:t>FACULTY MEMBER</w:t>
            </w:r>
          </w:p>
        </w:tc>
        <w:tc>
          <w:tcPr>
            <w:tcW w:w="1973"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41895706" w14:textId="77777777" w:rsidR="00911DA7" w:rsidRPr="00187AE6" w:rsidRDefault="00911DA7" w:rsidP="00EF7700">
            <w:pPr>
              <w:jc w:val="center"/>
              <w:rPr>
                <w:b/>
                <w:bCs/>
                <w:caps/>
                <w:color w:val="3A4040"/>
                <w:sz w:val="18"/>
                <w:szCs w:val="18"/>
              </w:rPr>
            </w:pPr>
            <w:r w:rsidRPr="00187AE6">
              <w:rPr>
                <w:b/>
                <w:bCs/>
                <w:caps/>
                <w:color w:val="3A4040"/>
                <w:sz w:val="18"/>
                <w:szCs w:val="18"/>
              </w:rPr>
              <w:t>E-MAIL</w:t>
            </w:r>
          </w:p>
        </w:tc>
        <w:tc>
          <w:tcPr>
            <w:tcW w:w="1741"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4CDC5373" w14:textId="77777777" w:rsidR="00911DA7" w:rsidRPr="00187AE6" w:rsidRDefault="00911DA7" w:rsidP="00EF7700">
            <w:pPr>
              <w:jc w:val="center"/>
              <w:rPr>
                <w:b/>
                <w:bCs/>
                <w:caps/>
                <w:color w:val="3A4040"/>
                <w:sz w:val="18"/>
                <w:szCs w:val="18"/>
              </w:rPr>
            </w:pPr>
            <w:r w:rsidRPr="00187AE6">
              <w:rPr>
                <w:b/>
                <w:bCs/>
                <w:caps/>
                <w:color w:val="3A4040"/>
                <w:sz w:val="18"/>
                <w:szCs w:val="18"/>
              </w:rPr>
              <w:t>COLLEGE/SCHOOL</w:t>
            </w:r>
          </w:p>
        </w:tc>
        <w:tc>
          <w:tcPr>
            <w:tcW w:w="4061"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3B7A4D8D" w14:textId="77777777" w:rsidR="00911DA7" w:rsidRPr="00187AE6" w:rsidRDefault="00911DA7" w:rsidP="00EF7700">
            <w:pPr>
              <w:jc w:val="center"/>
              <w:rPr>
                <w:b/>
                <w:bCs/>
                <w:caps/>
                <w:color w:val="3A4040"/>
                <w:sz w:val="18"/>
                <w:szCs w:val="18"/>
              </w:rPr>
            </w:pPr>
            <w:r w:rsidRPr="00187AE6">
              <w:rPr>
                <w:b/>
                <w:bCs/>
                <w:caps/>
                <w:color w:val="3A4040"/>
                <w:sz w:val="18"/>
                <w:szCs w:val="18"/>
              </w:rPr>
              <w:t>DEPARTMENT/DIVISION</w:t>
            </w:r>
          </w:p>
        </w:tc>
        <w:tc>
          <w:tcPr>
            <w:tcW w:w="180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5DFDEDD7" w14:textId="77777777" w:rsidR="00911DA7" w:rsidRPr="00187AE6" w:rsidRDefault="00911DA7" w:rsidP="00EF7700">
            <w:pPr>
              <w:jc w:val="center"/>
              <w:rPr>
                <w:b/>
                <w:bCs/>
                <w:caps/>
                <w:color w:val="3A4040"/>
                <w:sz w:val="18"/>
                <w:szCs w:val="18"/>
              </w:rPr>
            </w:pPr>
            <w:r w:rsidRPr="00187AE6">
              <w:rPr>
                <w:b/>
                <w:bCs/>
                <w:caps/>
                <w:color w:val="3A4040"/>
                <w:sz w:val="18"/>
                <w:szCs w:val="18"/>
              </w:rPr>
              <w:t>GRADUATE FACULTY LEVEL</w:t>
            </w:r>
          </w:p>
        </w:tc>
        <w:tc>
          <w:tcPr>
            <w:tcW w:w="117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719A4637" w14:textId="77777777" w:rsidR="00911DA7" w:rsidRPr="00187AE6" w:rsidRDefault="00911DA7" w:rsidP="00EF7700">
            <w:pPr>
              <w:jc w:val="center"/>
              <w:rPr>
                <w:b/>
                <w:bCs/>
                <w:caps/>
                <w:color w:val="3A4040"/>
                <w:sz w:val="18"/>
                <w:szCs w:val="18"/>
              </w:rPr>
            </w:pPr>
            <w:r w:rsidRPr="00187AE6">
              <w:rPr>
                <w:b/>
                <w:bCs/>
                <w:caps/>
                <w:color w:val="3A4040"/>
                <w:sz w:val="18"/>
                <w:szCs w:val="18"/>
              </w:rPr>
              <w:t>TERM START</w:t>
            </w:r>
          </w:p>
        </w:tc>
        <w:tc>
          <w:tcPr>
            <w:tcW w:w="99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4684A883" w14:textId="77777777" w:rsidR="00911DA7" w:rsidRPr="00187AE6" w:rsidRDefault="00911DA7" w:rsidP="00EF7700">
            <w:pPr>
              <w:jc w:val="center"/>
              <w:rPr>
                <w:b/>
                <w:bCs/>
                <w:caps/>
                <w:color w:val="3A4040"/>
                <w:sz w:val="18"/>
                <w:szCs w:val="18"/>
              </w:rPr>
            </w:pPr>
            <w:r w:rsidRPr="00187AE6">
              <w:rPr>
                <w:b/>
                <w:bCs/>
                <w:caps/>
                <w:color w:val="3A4040"/>
                <w:sz w:val="18"/>
                <w:szCs w:val="18"/>
              </w:rPr>
              <w:t>TERM EXPIRES</w:t>
            </w:r>
          </w:p>
        </w:tc>
      </w:tr>
      <w:tr w:rsidR="00911DA7" w:rsidRPr="00187AE6" w14:paraId="4F5ED6EB"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6DBAEBDF" w14:textId="77777777" w:rsidR="00911DA7" w:rsidRPr="00187AE6" w:rsidRDefault="00911DA7" w:rsidP="00EF7700">
            <w:pPr>
              <w:rPr>
                <w:color w:val="212529"/>
                <w:sz w:val="18"/>
                <w:szCs w:val="18"/>
              </w:rPr>
            </w:pPr>
            <w:r w:rsidRPr="00187AE6">
              <w:rPr>
                <w:color w:val="212529"/>
                <w:sz w:val="18"/>
                <w:szCs w:val="18"/>
              </w:rPr>
              <w:t>Add</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36F7CA5D" w14:textId="77777777" w:rsidR="00911DA7" w:rsidRPr="00187AE6" w:rsidRDefault="00911DA7" w:rsidP="00EF7700">
            <w:pPr>
              <w:rPr>
                <w:color w:val="212529"/>
                <w:sz w:val="18"/>
                <w:szCs w:val="18"/>
              </w:rPr>
            </w:pPr>
            <w:r w:rsidRPr="00187AE6">
              <w:rPr>
                <w:color w:val="212529"/>
                <w:sz w:val="18"/>
                <w:szCs w:val="18"/>
              </w:rPr>
              <w:t>Arneson, Ruthann</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5B1B3178" w14:textId="77777777" w:rsidR="00911DA7" w:rsidRPr="00187AE6" w:rsidRDefault="00911DA7" w:rsidP="00EF7700">
            <w:pPr>
              <w:rPr>
                <w:color w:val="212529"/>
                <w:sz w:val="18"/>
                <w:szCs w:val="18"/>
              </w:rPr>
            </w:pPr>
            <w:r w:rsidRPr="00187AE6">
              <w:rPr>
                <w:color w:val="212529"/>
                <w:sz w:val="18"/>
                <w:szCs w:val="18"/>
              </w:rPr>
              <w:t>arneson1@marshall.edu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3D45A0B6" w14:textId="77777777" w:rsidR="00911DA7" w:rsidRPr="00187AE6" w:rsidRDefault="00911DA7" w:rsidP="00EF7700">
            <w:pPr>
              <w:rPr>
                <w:color w:val="212529"/>
                <w:sz w:val="18"/>
                <w:szCs w:val="18"/>
              </w:rPr>
            </w:pPr>
            <w:r w:rsidRPr="00187AE6">
              <w:rPr>
                <w:color w:val="212529"/>
                <w:sz w:val="18"/>
                <w:szCs w:val="18"/>
              </w:rPr>
              <w:t>COEPD</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333330F9" w14:textId="77777777" w:rsidR="00911DA7" w:rsidRPr="00187AE6" w:rsidRDefault="00911DA7" w:rsidP="00EF7700">
            <w:pPr>
              <w:rPr>
                <w:color w:val="212529"/>
                <w:sz w:val="18"/>
                <w:szCs w:val="18"/>
              </w:rPr>
            </w:pPr>
            <w:r w:rsidRPr="00187AE6">
              <w:rPr>
                <w:color w:val="212529"/>
                <w:sz w:val="18"/>
                <w:szCs w:val="18"/>
              </w:rPr>
              <w:t>Early Childhood</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DEA858A" w14:textId="77777777" w:rsidR="00911DA7" w:rsidRPr="00187AE6" w:rsidRDefault="00911DA7" w:rsidP="00EF7700">
            <w:pPr>
              <w:rPr>
                <w:color w:val="212529"/>
                <w:sz w:val="18"/>
                <w:szCs w:val="18"/>
              </w:rPr>
            </w:pPr>
            <w:r w:rsidRPr="00187AE6">
              <w:rPr>
                <w:color w:val="212529"/>
                <w:sz w:val="18"/>
                <w:szCs w:val="18"/>
              </w:rPr>
              <w:t>Graduate</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911EB1B" w14:textId="77777777" w:rsidR="00911DA7" w:rsidRPr="00187AE6" w:rsidRDefault="00911DA7" w:rsidP="00EF7700">
            <w:pPr>
              <w:rPr>
                <w:color w:val="212529"/>
                <w:sz w:val="18"/>
                <w:szCs w:val="18"/>
              </w:rPr>
            </w:pPr>
            <w:r w:rsidRPr="00187AE6">
              <w:rPr>
                <w:color w:val="212529"/>
                <w:sz w:val="18"/>
                <w:szCs w:val="18"/>
              </w:rPr>
              <w:t>08/21/2023</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F753AD4" w14:textId="77777777" w:rsidR="00911DA7" w:rsidRPr="00187AE6" w:rsidRDefault="00911DA7" w:rsidP="00EF7700">
            <w:pPr>
              <w:rPr>
                <w:color w:val="212529"/>
                <w:sz w:val="18"/>
                <w:szCs w:val="18"/>
              </w:rPr>
            </w:pPr>
            <w:r w:rsidRPr="00187AE6">
              <w:rPr>
                <w:color w:val="212529"/>
                <w:sz w:val="18"/>
                <w:szCs w:val="18"/>
              </w:rPr>
              <w:t>12/15/28</w:t>
            </w:r>
          </w:p>
        </w:tc>
      </w:tr>
      <w:tr w:rsidR="00911DA7" w:rsidRPr="00187AE6" w14:paraId="698C5EEA"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0467D19D" w14:textId="77777777" w:rsidR="00911DA7" w:rsidRPr="00187AE6" w:rsidRDefault="00911DA7" w:rsidP="00EF7700">
            <w:pPr>
              <w:rPr>
                <w:color w:val="212529"/>
                <w:sz w:val="18"/>
                <w:szCs w:val="18"/>
              </w:rPr>
            </w:pPr>
            <w:r w:rsidRPr="00187AE6">
              <w:rPr>
                <w:color w:val="212529"/>
                <w:sz w:val="18"/>
                <w:szCs w:val="18"/>
              </w:rPr>
              <w:t>Add</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1DE11827" w14:textId="77777777" w:rsidR="00911DA7" w:rsidRPr="00187AE6" w:rsidRDefault="00911DA7" w:rsidP="00EF7700">
            <w:pPr>
              <w:rPr>
                <w:color w:val="212529"/>
                <w:sz w:val="18"/>
                <w:szCs w:val="18"/>
              </w:rPr>
            </w:pPr>
            <w:r w:rsidRPr="00187AE6">
              <w:rPr>
                <w:color w:val="212529"/>
                <w:sz w:val="18"/>
                <w:szCs w:val="18"/>
              </w:rPr>
              <w:t>Beeson, Eric</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5F6858C6" w14:textId="77777777" w:rsidR="00911DA7" w:rsidRPr="00187AE6" w:rsidRDefault="00911DA7" w:rsidP="00EF7700">
            <w:pPr>
              <w:rPr>
                <w:color w:val="212529"/>
                <w:sz w:val="18"/>
                <w:szCs w:val="18"/>
              </w:rPr>
            </w:pPr>
            <w:r w:rsidRPr="00187AE6">
              <w:rPr>
                <w:color w:val="212529"/>
                <w:sz w:val="18"/>
                <w:szCs w:val="18"/>
              </w:rPr>
              <w:t>beeson@marshall.edu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41227E25" w14:textId="77777777" w:rsidR="00911DA7" w:rsidRPr="00187AE6" w:rsidRDefault="00911DA7" w:rsidP="00EF7700">
            <w:pPr>
              <w:rPr>
                <w:color w:val="212529"/>
                <w:sz w:val="18"/>
                <w:szCs w:val="18"/>
              </w:rPr>
            </w:pPr>
            <w:r w:rsidRPr="00187AE6">
              <w:rPr>
                <w:color w:val="212529"/>
                <w:sz w:val="18"/>
                <w:szCs w:val="18"/>
              </w:rPr>
              <w:t>COEPD</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634E1F97" w14:textId="77777777" w:rsidR="00911DA7" w:rsidRPr="00187AE6" w:rsidRDefault="00911DA7" w:rsidP="00EF7700">
            <w:pPr>
              <w:rPr>
                <w:color w:val="212529"/>
                <w:sz w:val="18"/>
                <w:szCs w:val="18"/>
              </w:rPr>
            </w:pPr>
            <w:r w:rsidRPr="00187AE6">
              <w:rPr>
                <w:color w:val="212529"/>
                <w:sz w:val="18"/>
                <w:szCs w:val="18"/>
              </w:rPr>
              <w:t>counseling</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71ECF01" w14:textId="77777777" w:rsidR="00911DA7" w:rsidRPr="00187AE6" w:rsidRDefault="00911DA7" w:rsidP="00EF7700">
            <w:pPr>
              <w:rPr>
                <w:color w:val="212529"/>
                <w:sz w:val="18"/>
                <w:szCs w:val="18"/>
              </w:rPr>
            </w:pPr>
            <w:r w:rsidRPr="00187AE6">
              <w:rPr>
                <w:color w:val="212529"/>
                <w:sz w:val="18"/>
                <w:szCs w:val="18"/>
              </w:rPr>
              <w:t>Graduate Chair</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3F82977" w14:textId="77777777" w:rsidR="00911DA7" w:rsidRPr="00187AE6" w:rsidRDefault="00911DA7" w:rsidP="00EF7700">
            <w:pPr>
              <w:rPr>
                <w:color w:val="212529"/>
                <w:sz w:val="18"/>
                <w:szCs w:val="18"/>
              </w:rPr>
            </w:pPr>
            <w:r w:rsidRPr="00187AE6">
              <w:rPr>
                <w:color w:val="212529"/>
                <w:sz w:val="18"/>
                <w:szCs w:val="18"/>
              </w:rPr>
              <w:t>08/21/2023</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25B7460" w14:textId="77777777" w:rsidR="00911DA7" w:rsidRPr="00187AE6" w:rsidRDefault="00911DA7" w:rsidP="00EF7700">
            <w:pPr>
              <w:rPr>
                <w:color w:val="212529"/>
                <w:sz w:val="18"/>
                <w:szCs w:val="18"/>
              </w:rPr>
            </w:pPr>
            <w:r w:rsidRPr="00187AE6">
              <w:rPr>
                <w:color w:val="212529"/>
                <w:sz w:val="18"/>
                <w:szCs w:val="18"/>
              </w:rPr>
              <w:t>12/15/28</w:t>
            </w:r>
          </w:p>
        </w:tc>
      </w:tr>
      <w:tr w:rsidR="00911DA7" w:rsidRPr="00187AE6" w14:paraId="24980AB3"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49222142" w14:textId="77777777" w:rsidR="00911DA7" w:rsidRPr="00187AE6" w:rsidRDefault="00911DA7" w:rsidP="00EF7700">
            <w:pPr>
              <w:rPr>
                <w:color w:val="212529"/>
                <w:sz w:val="18"/>
                <w:szCs w:val="18"/>
              </w:rPr>
            </w:pPr>
            <w:r w:rsidRPr="00187AE6">
              <w:rPr>
                <w:color w:val="212529"/>
                <w:sz w:val="18"/>
                <w:szCs w:val="18"/>
              </w:rPr>
              <w:t>Add</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3D62AA2F" w14:textId="77777777" w:rsidR="00911DA7" w:rsidRPr="00187AE6" w:rsidRDefault="00911DA7" w:rsidP="00EF7700">
            <w:pPr>
              <w:rPr>
                <w:color w:val="212529"/>
                <w:sz w:val="18"/>
                <w:szCs w:val="18"/>
              </w:rPr>
            </w:pPr>
            <w:r w:rsidRPr="00187AE6">
              <w:rPr>
                <w:color w:val="212529"/>
                <w:sz w:val="18"/>
                <w:szCs w:val="18"/>
              </w:rPr>
              <w:t>Bryson, Kent</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0D279250" w14:textId="77777777" w:rsidR="00911DA7" w:rsidRPr="00187AE6" w:rsidRDefault="00911DA7" w:rsidP="00EF7700">
            <w:pPr>
              <w:rPr>
                <w:color w:val="212529"/>
                <w:sz w:val="18"/>
                <w:szCs w:val="18"/>
              </w:rPr>
            </w:pPr>
            <w:r w:rsidRPr="00187AE6">
              <w:rPr>
                <w:color w:val="212529"/>
                <w:sz w:val="18"/>
                <w:szCs w:val="18"/>
              </w:rPr>
              <w:t>bryson@marshall.edu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4224B43F" w14:textId="77777777" w:rsidR="00911DA7" w:rsidRPr="00187AE6" w:rsidRDefault="00911DA7" w:rsidP="00EF7700">
            <w:pPr>
              <w:rPr>
                <w:color w:val="212529"/>
                <w:sz w:val="18"/>
                <w:szCs w:val="18"/>
              </w:rPr>
            </w:pPr>
            <w:r w:rsidRPr="00187AE6">
              <w:rPr>
                <w:color w:val="212529"/>
                <w:sz w:val="18"/>
                <w:szCs w:val="18"/>
              </w:rPr>
              <w:t>COS</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15239CAC" w14:textId="77777777" w:rsidR="00911DA7" w:rsidRPr="00187AE6" w:rsidRDefault="00911DA7" w:rsidP="00EF7700">
            <w:pPr>
              <w:rPr>
                <w:color w:val="212529"/>
                <w:sz w:val="18"/>
                <w:szCs w:val="18"/>
              </w:rPr>
            </w:pPr>
            <w:r w:rsidRPr="00187AE6">
              <w:rPr>
                <w:color w:val="212529"/>
                <w:sz w:val="18"/>
                <w:szCs w:val="18"/>
              </w:rPr>
              <w:t>Criminal Justice, Criminology and Forensic Science</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23E266A" w14:textId="77777777" w:rsidR="00911DA7" w:rsidRPr="00187AE6" w:rsidRDefault="00911DA7" w:rsidP="00EF7700">
            <w:pPr>
              <w:rPr>
                <w:color w:val="212529"/>
                <w:sz w:val="18"/>
                <w:szCs w:val="18"/>
              </w:rPr>
            </w:pPr>
            <w:r w:rsidRPr="00187AE6">
              <w:rPr>
                <w:color w:val="212529"/>
                <w:sz w:val="18"/>
                <w:szCs w:val="18"/>
              </w:rPr>
              <w:t>Associate</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75545F43" w14:textId="77777777" w:rsidR="00911DA7" w:rsidRPr="00187AE6" w:rsidRDefault="00911DA7" w:rsidP="00EF7700">
            <w:pPr>
              <w:rPr>
                <w:color w:val="212529"/>
                <w:sz w:val="18"/>
                <w:szCs w:val="18"/>
              </w:rPr>
            </w:pPr>
            <w:r w:rsidRPr="00187AE6">
              <w:rPr>
                <w:color w:val="212529"/>
                <w:sz w:val="18"/>
                <w:szCs w:val="18"/>
              </w:rPr>
              <w:t>01/08/2024</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0D7745E" w14:textId="77777777" w:rsidR="00911DA7" w:rsidRPr="00187AE6" w:rsidRDefault="00911DA7" w:rsidP="00EF7700">
            <w:pPr>
              <w:rPr>
                <w:color w:val="212529"/>
                <w:sz w:val="18"/>
                <w:szCs w:val="18"/>
              </w:rPr>
            </w:pPr>
            <w:r w:rsidRPr="00187AE6">
              <w:rPr>
                <w:color w:val="212529"/>
                <w:sz w:val="18"/>
                <w:szCs w:val="18"/>
              </w:rPr>
              <w:t>05/15/27</w:t>
            </w:r>
          </w:p>
        </w:tc>
      </w:tr>
      <w:tr w:rsidR="00911DA7" w:rsidRPr="00187AE6" w14:paraId="237B046B"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77DF329E" w14:textId="77777777" w:rsidR="00911DA7" w:rsidRPr="00187AE6" w:rsidRDefault="00911DA7" w:rsidP="00EF7700">
            <w:pPr>
              <w:rPr>
                <w:color w:val="212529"/>
                <w:sz w:val="18"/>
                <w:szCs w:val="18"/>
              </w:rPr>
            </w:pPr>
            <w:r w:rsidRPr="00187AE6">
              <w:rPr>
                <w:color w:val="212529"/>
                <w:sz w:val="18"/>
                <w:szCs w:val="18"/>
              </w:rPr>
              <w:t>Add</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48A5BD13" w14:textId="77777777" w:rsidR="00911DA7" w:rsidRPr="00187AE6" w:rsidRDefault="00911DA7" w:rsidP="00EF7700">
            <w:pPr>
              <w:rPr>
                <w:color w:val="212529"/>
                <w:sz w:val="18"/>
                <w:szCs w:val="18"/>
              </w:rPr>
            </w:pPr>
            <w:r w:rsidRPr="00187AE6">
              <w:rPr>
                <w:color w:val="212529"/>
                <w:sz w:val="18"/>
                <w:szCs w:val="18"/>
              </w:rPr>
              <w:t>Childress, Ronald</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19536E7A" w14:textId="77777777" w:rsidR="00911DA7" w:rsidRPr="00187AE6" w:rsidRDefault="00911DA7" w:rsidP="00EF7700">
            <w:pPr>
              <w:rPr>
                <w:color w:val="212529"/>
                <w:sz w:val="18"/>
                <w:szCs w:val="18"/>
              </w:rPr>
            </w:pPr>
            <w:r w:rsidRPr="00187AE6">
              <w:rPr>
                <w:color w:val="212529"/>
                <w:sz w:val="18"/>
                <w:szCs w:val="18"/>
              </w:rPr>
              <w:t>rchildress@marshall.edu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30C1F95D" w14:textId="77777777" w:rsidR="00911DA7" w:rsidRPr="00187AE6" w:rsidRDefault="00911DA7" w:rsidP="00EF7700">
            <w:pPr>
              <w:rPr>
                <w:color w:val="212529"/>
                <w:sz w:val="18"/>
                <w:szCs w:val="18"/>
              </w:rPr>
            </w:pPr>
            <w:r w:rsidRPr="00187AE6">
              <w:rPr>
                <w:color w:val="212529"/>
                <w:sz w:val="18"/>
                <w:szCs w:val="18"/>
              </w:rPr>
              <w:t>COEPD</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1C8843B9" w14:textId="77777777" w:rsidR="00911DA7" w:rsidRPr="00187AE6" w:rsidRDefault="00911DA7" w:rsidP="00EF7700">
            <w:pPr>
              <w:rPr>
                <w:color w:val="212529"/>
                <w:sz w:val="18"/>
                <w:szCs w:val="18"/>
              </w:rPr>
            </w:pPr>
            <w:r w:rsidRPr="00187AE6">
              <w:rPr>
                <w:color w:val="212529"/>
                <w:sz w:val="18"/>
                <w:szCs w:val="18"/>
              </w:rPr>
              <w:t>Curriculum and Instruction; Leadership Studies</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29AC901" w14:textId="77777777" w:rsidR="00911DA7" w:rsidRPr="00187AE6" w:rsidRDefault="00911DA7" w:rsidP="00EF7700">
            <w:pPr>
              <w:rPr>
                <w:color w:val="212529"/>
                <w:sz w:val="18"/>
                <w:szCs w:val="18"/>
              </w:rPr>
            </w:pPr>
            <w:r w:rsidRPr="00187AE6">
              <w:rPr>
                <w:color w:val="212529"/>
                <w:sz w:val="18"/>
                <w:szCs w:val="18"/>
              </w:rPr>
              <w:t>Graduate Chair</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771DF910" w14:textId="77777777" w:rsidR="00911DA7" w:rsidRPr="00187AE6" w:rsidRDefault="00911DA7" w:rsidP="00EF7700">
            <w:pPr>
              <w:rPr>
                <w:color w:val="212529"/>
                <w:sz w:val="18"/>
                <w:szCs w:val="18"/>
              </w:rPr>
            </w:pPr>
            <w:r w:rsidRPr="00187AE6">
              <w:rPr>
                <w:color w:val="212529"/>
                <w:sz w:val="18"/>
                <w:szCs w:val="18"/>
              </w:rPr>
              <w:t>08/21/2023</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3E8C283" w14:textId="77777777" w:rsidR="00911DA7" w:rsidRPr="00187AE6" w:rsidRDefault="00911DA7" w:rsidP="00EF7700">
            <w:pPr>
              <w:rPr>
                <w:color w:val="212529"/>
                <w:sz w:val="18"/>
                <w:szCs w:val="18"/>
              </w:rPr>
            </w:pPr>
            <w:r w:rsidRPr="00187AE6">
              <w:rPr>
                <w:color w:val="212529"/>
                <w:sz w:val="18"/>
                <w:szCs w:val="18"/>
              </w:rPr>
              <w:t>12/15/28</w:t>
            </w:r>
          </w:p>
        </w:tc>
      </w:tr>
      <w:tr w:rsidR="00911DA7" w:rsidRPr="00187AE6" w14:paraId="296BDAE0"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416534C5" w14:textId="77777777" w:rsidR="00911DA7" w:rsidRPr="00187AE6" w:rsidRDefault="00911DA7" w:rsidP="00EF7700">
            <w:pPr>
              <w:rPr>
                <w:color w:val="212529"/>
                <w:sz w:val="18"/>
                <w:szCs w:val="18"/>
              </w:rPr>
            </w:pPr>
            <w:r w:rsidRPr="00187AE6">
              <w:rPr>
                <w:color w:val="212529"/>
                <w:sz w:val="18"/>
                <w:szCs w:val="18"/>
              </w:rPr>
              <w:t>Add</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62A6305F" w14:textId="77777777" w:rsidR="00911DA7" w:rsidRPr="00187AE6" w:rsidRDefault="00911DA7" w:rsidP="00EF7700">
            <w:pPr>
              <w:rPr>
                <w:color w:val="212529"/>
                <w:sz w:val="18"/>
                <w:szCs w:val="18"/>
              </w:rPr>
            </w:pPr>
            <w:r w:rsidRPr="00187AE6">
              <w:rPr>
                <w:color w:val="212529"/>
                <w:sz w:val="18"/>
                <w:szCs w:val="18"/>
              </w:rPr>
              <w:t>Cole, Alan</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1C9A9F4E" w14:textId="77777777" w:rsidR="00911DA7" w:rsidRPr="00187AE6" w:rsidRDefault="00911DA7" w:rsidP="00EF7700">
            <w:pPr>
              <w:rPr>
                <w:color w:val="212529"/>
                <w:sz w:val="18"/>
                <w:szCs w:val="18"/>
              </w:rPr>
            </w:pPr>
            <w:r w:rsidRPr="00187AE6">
              <w:rPr>
                <w:color w:val="212529"/>
                <w:sz w:val="18"/>
                <w:szCs w:val="18"/>
              </w:rPr>
              <w:t>cole8@marshall.edu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72DE314D" w14:textId="77777777" w:rsidR="00911DA7" w:rsidRPr="00187AE6" w:rsidRDefault="00911DA7" w:rsidP="00EF7700">
            <w:pPr>
              <w:rPr>
                <w:color w:val="212529"/>
                <w:sz w:val="18"/>
                <w:szCs w:val="18"/>
              </w:rPr>
            </w:pPr>
            <w:r w:rsidRPr="00187AE6">
              <w:rPr>
                <w:color w:val="212529"/>
                <w:sz w:val="18"/>
                <w:szCs w:val="18"/>
              </w:rPr>
              <w:t>COEPD</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51163921" w14:textId="77777777" w:rsidR="00911DA7" w:rsidRPr="00187AE6" w:rsidRDefault="00911DA7" w:rsidP="00EF7700">
            <w:pPr>
              <w:rPr>
                <w:color w:val="212529"/>
                <w:sz w:val="18"/>
                <w:szCs w:val="18"/>
              </w:rPr>
            </w:pPr>
            <w:r w:rsidRPr="00187AE6">
              <w:rPr>
                <w:color w:val="212529"/>
                <w:sz w:val="18"/>
                <w:szCs w:val="18"/>
              </w:rPr>
              <w:t>Counseling</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C9A7F07" w14:textId="77777777" w:rsidR="00911DA7" w:rsidRPr="00187AE6" w:rsidRDefault="00911DA7" w:rsidP="00EF7700">
            <w:pPr>
              <w:rPr>
                <w:color w:val="212529"/>
                <w:sz w:val="18"/>
                <w:szCs w:val="18"/>
              </w:rPr>
            </w:pPr>
            <w:r w:rsidRPr="00187AE6">
              <w:rPr>
                <w:color w:val="212529"/>
                <w:sz w:val="18"/>
                <w:szCs w:val="18"/>
              </w:rPr>
              <w:t>Associate</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E0819CB" w14:textId="77777777" w:rsidR="00911DA7" w:rsidRPr="00187AE6" w:rsidRDefault="00911DA7" w:rsidP="00EF7700">
            <w:pPr>
              <w:rPr>
                <w:color w:val="212529"/>
                <w:sz w:val="18"/>
                <w:szCs w:val="18"/>
              </w:rPr>
            </w:pPr>
            <w:r w:rsidRPr="00187AE6">
              <w:rPr>
                <w:color w:val="212529"/>
                <w:sz w:val="18"/>
                <w:szCs w:val="18"/>
              </w:rPr>
              <w:t>08/21/2023</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07D249F4" w14:textId="77777777" w:rsidR="00911DA7" w:rsidRPr="00187AE6" w:rsidRDefault="00911DA7" w:rsidP="00EF7700">
            <w:pPr>
              <w:rPr>
                <w:color w:val="212529"/>
                <w:sz w:val="18"/>
                <w:szCs w:val="18"/>
              </w:rPr>
            </w:pPr>
            <w:r w:rsidRPr="00187AE6">
              <w:rPr>
                <w:color w:val="212529"/>
                <w:sz w:val="18"/>
                <w:szCs w:val="18"/>
              </w:rPr>
              <w:t>12/15/26</w:t>
            </w:r>
          </w:p>
        </w:tc>
      </w:tr>
      <w:tr w:rsidR="00911DA7" w:rsidRPr="00187AE6" w14:paraId="45BBF533"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29B896EC" w14:textId="77777777" w:rsidR="00911DA7" w:rsidRPr="00187AE6" w:rsidRDefault="00911DA7" w:rsidP="00EF7700">
            <w:pPr>
              <w:rPr>
                <w:color w:val="212529"/>
                <w:sz w:val="18"/>
                <w:szCs w:val="18"/>
              </w:rPr>
            </w:pPr>
            <w:r w:rsidRPr="00187AE6">
              <w:rPr>
                <w:color w:val="212529"/>
                <w:sz w:val="18"/>
                <w:szCs w:val="18"/>
              </w:rPr>
              <w:t>Add</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2982A384" w14:textId="77777777" w:rsidR="00911DA7" w:rsidRPr="00187AE6" w:rsidRDefault="00911DA7" w:rsidP="00EF7700">
            <w:pPr>
              <w:rPr>
                <w:color w:val="212529"/>
                <w:sz w:val="18"/>
                <w:szCs w:val="18"/>
              </w:rPr>
            </w:pPr>
            <w:r w:rsidRPr="00187AE6">
              <w:rPr>
                <w:color w:val="212529"/>
                <w:sz w:val="18"/>
                <w:szCs w:val="18"/>
              </w:rPr>
              <w:t>Nato, Andrew</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13C7D93F" w14:textId="77777777" w:rsidR="00911DA7" w:rsidRPr="00187AE6" w:rsidRDefault="00911DA7" w:rsidP="00EF7700">
            <w:pPr>
              <w:rPr>
                <w:color w:val="212529"/>
                <w:sz w:val="18"/>
                <w:szCs w:val="18"/>
              </w:rPr>
            </w:pPr>
            <w:r w:rsidRPr="00187AE6">
              <w:rPr>
                <w:color w:val="212529"/>
                <w:sz w:val="18"/>
                <w:szCs w:val="18"/>
              </w:rPr>
              <w:t>nato@marshall.edu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74E5F4A4" w14:textId="77777777" w:rsidR="00911DA7" w:rsidRPr="00187AE6" w:rsidRDefault="00911DA7" w:rsidP="00EF7700">
            <w:pPr>
              <w:rPr>
                <w:color w:val="212529"/>
                <w:sz w:val="18"/>
                <w:szCs w:val="18"/>
              </w:rPr>
            </w:pPr>
            <w:r w:rsidRPr="00187AE6">
              <w:rPr>
                <w:color w:val="212529"/>
                <w:sz w:val="18"/>
                <w:szCs w:val="18"/>
              </w:rPr>
              <w:t>SOM</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34E71E9B" w14:textId="77777777" w:rsidR="00911DA7" w:rsidRPr="00187AE6" w:rsidRDefault="00911DA7" w:rsidP="00EF7700">
            <w:pPr>
              <w:rPr>
                <w:color w:val="212529"/>
                <w:sz w:val="18"/>
                <w:szCs w:val="18"/>
              </w:rPr>
            </w:pPr>
            <w:r w:rsidRPr="00187AE6">
              <w:rPr>
                <w:color w:val="212529"/>
                <w:sz w:val="18"/>
                <w:szCs w:val="18"/>
              </w:rPr>
              <w:t>Biomedical Sciences</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18DF0DC" w14:textId="77777777" w:rsidR="00911DA7" w:rsidRPr="00187AE6" w:rsidRDefault="00911DA7" w:rsidP="00EF7700">
            <w:pPr>
              <w:rPr>
                <w:color w:val="212529"/>
                <w:sz w:val="18"/>
                <w:szCs w:val="18"/>
              </w:rPr>
            </w:pPr>
            <w:r w:rsidRPr="00187AE6">
              <w:rPr>
                <w:color w:val="212529"/>
                <w:sz w:val="18"/>
                <w:szCs w:val="18"/>
              </w:rPr>
              <w:t>SOM</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D5DE583" w14:textId="77777777" w:rsidR="00911DA7" w:rsidRPr="00187AE6" w:rsidRDefault="00911DA7" w:rsidP="00EF7700">
            <w:pPr>
              <w:rPr>
                <w:color w:val="212529"/>
                <w:sz w:val="18"/>
                <w:szCs w:val="18"/>
              </w:rPr>
            </w:pPr>
            <w:r w:rsidRPr="00187AE6">
              <w:rPr>
                <w:color w:val="212529"/>
                <w:sz w:val="18"/>
                <w:szCs w:val="18"/>
              </w:rPr>
              <w:t>08/21/2023</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63AB844" w14:textId="77777777" w:rsidR="00911DA7" w:rsidRPr="00187AE6" w:rsidRDefault="00911DA7" w:rsidP="00EF7700">
            <w:pPr>
              <w:rPr>
                <w:color w:val="212529"/>
                <w:sz w:val="18"/>
                <w:szCs w:val="18"/>
              </w:rPr>
            </w:pPr>
            <w:r w:rsidRPr="00187AE6">
              <w:rPr>
                <w:color w:val="212529"/>
                <w:sz w:val="18"/>
                <w:szCs w:val="18"/>
              </w:rPr>
              <w:t>12/15/26</w:t>
            </w:r>
          </w:p>
        </w:tc>
      </w:tr>
      <w:tr w:rsidR="00911DA7" w:rsidRPr="00187AE6" w14:paraId="41615CED"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56BA7FF7" w14:textId="77777777" w:rsidR="00911DA7" w:rsidRPr="00187AE6" w:rsidRDefault="00911DA7" w:rsidP="00EF7700">
            <w:pPr>
              <w:rPr>
                <w:color w:val="212529"/>
                <w:sz w:val="18"/>
                <w:szCs w:val="18"/>
              </w:rPr>
            </w:pPr>
            <w:r w:rsidRPr="00187AE6">
              <w:rPr>
                <w:color w:val="212529"/>
                <w:sz w:val="18"/>
                <w:szCs w:val="18"/>
              </w:rPr>
              <w:t>Add</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4BCC09C9" w14:textId="77777777" w:rsidR="00911DA7" w:rsidRPr="00187AE6" w:rsidRDefault="00911DA7" w:rsidP="00EF7700">
            <w:pPr>
              <w:rPr>
                <w:color w:val="212529"/>
                <w:sz w:val="18"/>
                <w:szCs w:val="18"/>
              </w:rPr>
            </w:pPr>
            <w:r w:rsidRPr="00187AE6">
              <w:rPr>
                <w:color w:val="212529"/>
                <w:sz w:val="18"/>
                <w:szCs w:val="18"/>
              </w:rPr>
              <w:t>Perry, Tyler</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6DA042CD" w14:textId="77777777" w:rsidR="00911DA7" w:rsidRPr="00187AE6" w:rsidRDefault="00911DA7" w:rsidP="00EF7700">
            <w:pPr>
              <w:rPr>
                <w:color w:val="212529"/>
                <w:sz w:val="18"/>
                <w:szCs w:val="18"/>
              </w:rPr>
            </w:pPr>
            <w:r w:rsidRPr="00187AE6">
              <w:rPr>
                <w:color w:val="212529"/>
                <w:sz w:val="18"/>
                <w:szCs w:val="18"/>
              </w:rPr>
              <w:t>perry309@marshall.edu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382FAA0F" w14:textId="77777777" w:rsidR="00911DA7" w:rsidRPr="00187AE6" w:rsidRDefault="00911DA7" w:rsidP="00EF7700">
            <w:pPr>
              <w:rPr>
                <w:color w:val="212529"/>
                <w:sz w:val="18"/>
                <w:szCs w:val="18"/>
              </w:rPr>
            </w:pPr>
            <w:r w:rsidRPr="00187AE6">
              <w:rPr>
                <w:color w:val="212529"/>
                <w:sz w:val="18"/>
                <w:szCs w:val="18"/>
              </w:rPr>
              <w:t>CECS</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179BD765" w14:textId="77777777" w:rsidR="00911DA7" w:rsidRPr="00187AE6" w:rsidRDefault="00911DA7" w:rsidP="00EF7700">
            <w:pPr>
              <w:rPr>
                <w:color w:val="212529"/>
                <w:sz w:val="18"/>
                <w:szCs w:val="18"/>
              </w:rPr>
            </w:pPr>
            <w:r w:rsidRPr="00187AE6">
              <w:rPr>
                <w:color w:val="212529"/>
                <w:sz w:val="18"/>
                <w:szCs w:val="18"/>
              </w:rPr>
              <w:t>Mechanical and Industrial Engineering</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0A2FE47" w14:textId="77777777" w:rsidR="00911DA7" w:rsidRPr="00187AE6" w:rsidRDefault="00911DA7" w:rsidP="00EF7700">
            <w:pPr>
              <w:rPr>
                <w:color w:val="212529"/>
                <w:sz w:val="18"/>
                <w:szCs w:val="18"/>
              </w:rPr>
            </w:pPr>
            <w:r w:rsidRPr="00187AE6">
              <w:rPr>
                <w:color w:val="212529"/>
                <w:sz w:val="18"/>
                <w:szCs w:val="18"/>
              </w:rPr>
              <w:t>Associate</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801D9AA" w14:textId="77777777" w:rsidR="00911DA7" w:rsidRPr="00187AE6" w:rsidRDefault="00911DA7" w:rsidP="00EF7700">
            <w:pPr>
              <w:rPr>
                <w:color w:val="212529"/>
                <w:sz w:val="18"/>
                <w:szCs w:val="18"/>
              </w:rPr>
            </w:pPr>
            <w:r w:rsidRPr="00187AE6">
              <w:rPr>
                <w:color w:val="212529"/>
                <w:sz w:val="18"/>
                <w:szCs w:val="18"/>
              </w:rPr>
              <w:t>08/21/2023</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A080981" w14:textId="77777777" w:rsidR="00911DA7" w:rsidRPr="00187AE6" w:rsidRDefault="00911DA7" w:rsidP="00EF7700">
            <w:pPr>
              <w:rPr>
                <w:color w:val="212529"/>
                <w:sz w:val="18"/>
                <w:szCs w:val="18"/>
              </w:rPr>
            </w:pPr>
            <w:r w:rsidRPr="00187AE6">
              <w:rPr>
                <w:color w:val="212529"/>
                <w:sz w:val="18"/>
                <w:szCs w:val="18"/>
              </w:rPr>
              <w:t>12/15/26</w:t>
            </w:r>
          </w:p>
        </w:tc>
      </w:tr>
      <w:tr w:rsidR="00911DA7" w:rsidRPr="00187AE6" w14:paraId="66B43B33"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4F36B960" w14:textId="77777777" w:rsidR="00911DA7" w:rsidRPr="00187AE6" w:rsidRDefault="00911DA7" w:rsidP="00EF7700">
            <w:pPr>
              <w:rPr>
                <w:color w:val="212529"/>
                <w:sz w:val="18"/>
                <w:szCs w:val="18"/>
              </w:rPr>
            </w:pPr>
            <w:r w:rsidRPr="00187AE6">
              <w:rPr>
                <w:color w:val="212529"/>
                <w:sz w:val="18"/>
                <w:szCs w:val="18"/>
              </w:rPr>
              <w:t>Add</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01728A72" w14:textId="77777777" w:rsidR="00911DA7" w:rsidRPr="00187AE6" w:rsidRDefault="00911DA7" w:rsidP="00EF7700">
            <w:pPr>
              <w:rPr>
                <w:color w:val="212529"/>
                <w:sz w:val="18"/>
                <w:szCs w:val="18"/>
              </w:rPr>
            </w:pPr>
            <w:r w:rsidRPr="00187AE6">
              <w:rPr>
                <w:color w:val="212529"/>
                <w:sz w:val="18"/>
                <w:szCs w:val="18"/>
              </w:rPr>
              <w:t>Quick, Leslie Dawn</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2235E07A" w14:textId="77777777" w:rsidR="00911DA7" w:rsidRPr="00187AE6" w:rsidRDefault="00911DA7" w:rsidP="00EF7700">
            <w:pPr>
              <w:rPr>
                <w:color w:val="212529"/>
                <w:sz w:val="18"/>
                <w:szCs w:val="18"/>
              </w:rPr>
            </w:pPr>
            <w:r w:rsidRPr="00187AE6">
              <w:rPr>
                <w:color w:val="212529"/>
                <w:sz w:val="18"/>
                <w:szCs w:val="18"/>
              </w:rPr>
              <w:t>quickl@marshall.edu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07F1707B" w14:textId="77777777" w:rsidR="00911DA7" w:rsidRPr="00187AE6" w:rsidRDefault="00911DA7" w:rsidP="00EF7700">
            <w:pPr>
              <w:rPr>
                <w:color w:val="212529"/>
                <w:sz w:val="18"/>
                <w:szCs w:val="18"/>
              </w:rPr>
            </w:pPr>
            <w:r w:rsidRPr="00187AE6">
              <w:rPr>
                <w:color w:val="212529"/>
                <w:sz w:val="18"/>
                <w:szCs w:val="18"/>
              </w:rPr>
              <w:t>COS</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5474DA96" w14:textId="77777777" w:rsidR="00911DA7" w:rsidRPr="00187AE6" w:rsidRDefault="00911DA7" w:rsidP="00EF7700">
            <w:pPr>
              <w:rPr>
                <w:color w:val="212529"/>
                <w:sz w:val="18"/>
                <w:szCs w:val="18"/>
              </w:rPr>
            </w:pPr>
            <w:r w:rsidRPr="00187AE6">
              <w:rPr>
                <w:color w:val="212529"/>
                <w:sz w:val="18"/>
                <w:szCs w:val="18"/>
              </w:rPr>
              <w:t>Criminal Justice, Criminology and Forensic Science</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1F2A205" w14:textId="77777777" w:rsidR="00911DA7" w:rsidRPr="00187AE6" w:rsidRDefault="00911DA7" w:rsidP="00EF7700">
            <w:pPr>
              <w:rPr>
                <w:color w:val="212529"/>
                <w:sz w:val="18"/>
                <w:szCs w:val="18"/>
              </w:rPr>
            </w:pPr>
            <w:r w:rsidRPr="00187AE6">
              <w:rPr>
                <w:color w:val="212529"/>
                <w:sz w:val="18"/>
                <w:szCs w:val="18"/>
              </w:rPr>
              <w:t>Graduate</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743E5CCD" w14:textId="77777777" w:rsidR="00911DA7" w:rsidRPr="00187AE6" w:rsidRDefault="00911DA7" w:rsidP="00EF7700">
            <w:pPr>
              <w:rPr>
                <w:color w:val="212529"/>
                <w:sz w:val="18"/>
                <w:szCs w:val="18"/>
              </w:rPr>
            </w:pPr>
            <w:r w:rsidRPr="00187AE6">
              <w:rPr>
                <w:color w:val="212529"/>
                <w:sz w:val="18"/>
                <w:szCs w:val="18"/>
              </w:rPr>
              <w:t>01/08/2024</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77B0D26" w14:textId="77777777" w:rsidR="00911DA7" w:rsidRPr="00187AE6" w:rsidRDefault="00911DA7" w:rsidP="00EF7700">
            <w:pPr>
              <w:rPr>
                <w:color w:val="212529"/>
                <w:sz w:val="18"/>
                <w:szCs w:val="18"/>
              </w:rPr>
            </w:pPr>
            <w:r w:rsidRPr="00187AE6">
              <w:rPr>
                <w:color w:val="212529"/>
                <w:sz w:val="18"/>
                <w:szCs w:val="18"/>
              </w:rPr>
              <w:t>05/15/29</w:t>
            </w:r>
          </w:p>
        </w:tc>
      </w:tr>
      <w:tr w:rsidR="00911DA7" w:rsidRPr="00187AE6" w14:paraId="628E2D57"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2B500FE9" w14:textId="77777777" w:rsidR="00911DA7" w:rsidRPr="00187AE6" w:rsidRDefault="00911DA7" w:rsidP="00EF7700">
            <w:pPr>
              <w:rPr>
                <w:color w:val="212529"/>
                <w:sz w:val="18"/>
                <w:szCs w:val="18"/>
              </w:rPr>
            </w:pPr>
            <w:r w:rsidRPr="00187AE6">
              <w:rPr>
                <w:color w:val="212529"/>
                <w:sz w:val="18"/>
                <w:szCs w:val="18"/>
              </w:rPr>
              <w:t>Add</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397F2534" w14:textId="77777777" w:rsidR="00911DA7" w:rsidRPr="00187AE6" w:rsidRDefault="00911DA7" w:rsidP="00EF7700">
            <w:pPr>
              <w:rPr>
                <w:color w:val="212529"/>
                <w:sz w:val="18"/>
                <w:szCs w:val="18"/>
              </w:rPr>
            </w:pPr>
            <w:r w:rsidRPr="00187AE6">
              <w:rPr>
                <w:color w:val="212529"/>
                <w:sz w:val="18"/>
                <w:szCs w:val="18"/>
              </w:rPr>
              <w:t>Walton, Sarah</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5DC30146" w14:textId="77777777" w:rsidR="00911DA7" w:rsidRPr="00187AE6" w:rsidRDefault="00911DA7" w:rsidP="00EF7700">
            <w:pPr>
              <w:rPr>
                <w:color w:val="212529"/>
                <w:sz w:val="18"/>
                <w:szCs w:val="18"/>
              </w:rPr>
            </w:pPr>
            <w:r w:rsidRPr="00187AE6">
              <w:rPr>
                <w:color w:val="212529"/>
                <w:sz w:val="18"/>
                <w:szCs w:val="18"/>
              </w:rPr>
              <w:t>waltons@marshall.edu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1D14BBEA" w14:textId="77777777" w:rsidR="00911DA7" w:rsidRPr="00187AE6" w:rsidRDefault="00911DA7" w:rsidP="00EF7700">
            <w:pPr>
              <w:rPr>
                <w:color w:val="212529"/>
                <w:sz w:val="18"/>
                <w:szCs w:val="18"/>
              </w:rPr>
            </w:pPr>
            <w:r w:rsidRPr="00187AE6">
              <w:rPr>
                <w:color w:val="212529"/>
                <w:sz w:val="18"/>
                <w:szCs w:val="18"/>
              </w:rPr>
              <w:t>COLA</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3F79BF8C" w14:textId="77777777" w:rsidR="00911DA7" w:rsidRPr="00187AE6" w:rsidRDefault="00911DA7" w:rsidP="00EF7700">
            <w:pPr>
              <w:rPr>
                <w:color w:val="212529"/>
                <w:sz w:val="18"/>
                <w:szCs w:val="18"/>
              </w:rPr>
            </w:pPr>
            <w:r w:rsidRPr="00187AE6">
              <w:rPr>
                <w:color w:val="212529"/>
                <w:sz w:val="18"/>
                <w:szCs w:val="18"/>
              </w:rPr>
              <w:t>English</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CB638E6" w14:textId="77777777" w:rsidR="00911DA7" w:rsidRPr="00187AE6" w:rsidRDefault="00911DA7" w:rsidP="00EF7700">
            <w:pPr>
              <w:rPr>
                <w:color w:val="212529"/>
                <w:sz w:val="18"/>
                <w:szCs w:val="18"/>
              </w:rPr>
            </w:pPr>
            <w:r w:rsidRPr="00187AE6">
              <w:rPr>
                <w:color w:val="212529"/>
                <w:sz w:val="18"/>
                <w:szCs w:val="18"/>
              </w:rPr>
              <w:t>Graduate</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5B19DA2" w14:textId="77777777" w:rsidR="00911DA7" w:rsidRPr="00187AE6" w:rsidRDefault="00911DA7" w:rsidP="00EF7700">
            <w:pPr>
              <w:rPr>
                <w:color w:val="212529"/>
                <w:sz w:val="18"/>
                <w:szCs w:val="18"/>
              </w:rPr>
            </w:pPr>
            <w:r w:rsidRPr="00187AE6">
              <w:rPr>
                <w:color w:val="212529"/>
                <w:sz w:val="18"/>
                <w:szCs w:val="18"/>
              </w:rPr>
              <w:t>01/08/2024</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9F90DAA" w14:textId="77777777" w:rsidR="00911DA7" w:rsidRPr="00187AE6" w:rsidRDefault="00911DA7" w:rsidP="00EF7700">
            <w:pPr>
              <w:rPr>
                <w:color w:val="212529"/>
                <w:sz w:val="18"/>
                <w:szCs w:val="18"/>
              </w:rPr>
            </w:pPr>
            <w:r w:rsidRPr="00187AE6">
              <w:rPr>
                <w:color w:val="212529"/>
                <w:sz w:val="18"/>
                <w:szCs w:val="18"/>
              </w:rPr>
              <w:t>05/15/29</w:t>
            </w:r>
          </w:p>
        </w:tc>
      </w:tr>
      <w:tr w:rsidR="00911DA7" w:rsidRPr="00187AE6" w14:paraId="460932EB"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036E42BE" w14:textId="77777777" w:rsidR="00911DA7" w:rsidRPr="00187AE6" w:rsidRDefault="00911DA7" w:rsidP="00EF7700">
            <w:pPr>
              <w:rPr>
                <w:color w:val="212529"/>
                <w:sz w:val="18"/>
                <w:szCs w:val="18"/>
              </w:rPr>
            </w:pPr>
            <w:r w:rsidRPr="00187AE6">
              <w:rPr>
                <w:color w:val="212529"/>
                <w:sz w:val="18"/>
                <w:szCs w:val="18"/>
              </w:rPr>
              <w:t>Edit</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38032839" w14:textId="77777777" w:rsidR="00911DA7" w:rsidRPr="00187AE6" w:rsidRDefault="00911DA7" w:rsidP="00EF7700">
            <w:pPr>
              <w:rPr>
                <w:color w:val="212529"/>
                <w:sz w:val="18"/>
                <w:szCs w:val="18"/>
              </w:rPr>
            </w:pPr>
            <w:r w:rsidRPr="00187AE6">
              <w:rPr>
                <w:color w:val="212529"/>
                <w:sz w:val="18"/>
                <w:szCs w:val="18"/>
              </w:rPr>
              <w:t>Adkins, Ernest</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6C2AEB32" w14:textId="77777777" w:rsidR="00911DA7" w:rsidRPr="00187AE6" w:rsidRDefault="00911DA7" w:rsidP="00EF7700">
            <w:pPr>
              <w:rPr>
                <w:color w:val="212529"/>
                <w:sz w:val="18"/>
                <w:szCs w:val="18"/>
              </w:rPr>
            </w:pPr>
            <w:r w:rsidRPr="00187AE6">
              <w:rPr>
                <w:color w:val="212529"/>
                <w:sz w:val="18"/>
                <w:szCs w:val="18"/>
              </w:rPr>
              <w:t>adkins262@marshall.edu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458DCADC" w14:textId="77777777" w:rsidR="00911DA7" w:rsidRPr="00187AE6" w:rsidRDefault="00911DA7" w:rsidP="00EF7700">
            <w:pPr>
              <w:rPr>
                <w:color w:val="212529"/>
                <w:sz w:val="18"/>
                <w:szCs w:val="18"/>
              </w:rPr>
            </w:pPr>
            <w:r w:rsidRPr="00187AE6">
              <w:rPr>
                <w:color w:val="212529"/>
                <w:sz w:val="18"/>
                <w:szCs w:val="18"/>
              </w:rPr>
              <w:t>COEPD</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6BAC30C3" w14:textId="77777777" w:rsidR="00911DA7" w:rsidRPr="00187AE6" w:rsidRDefault="00911DA7" w:rsidP="00EF7700">
            <w:pPr>
              <w:rPr>
                <w:color w:val="212529"/>
                <w:sz w:val="18"/>
                <w:szCs w:val="18"/>
              </w:rPr>
            </w:pPr>
            <w:r w:rsidRPr="00187AE6">
              <w:rPr>
                <w:color w:val="212529"/>
                <w:sz w:val="18"/>
                <w:szCs w:val="18"/>
              </w:rPr>
              <w:t>Leadership Studies</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7D796AF" w14:textId="77777777" w:rsidR="00911DA7" w:rsidRPr="00187AE6" w:rsidRDefault="00911DA7" w:rsidP="00EF7700">
            <w:pPr>
              <w:rPr>
                <w:color w:val="212529"/>
                <w:sz w:val="18"/>
                <w:szCs w:val="18"/>
              </w:rPr>
            </w:pPr>
            <w:r w:rsidRPr="00187AE6">
              <w:rPr>
                <w:color w:val="212529"/>
                <w:sz w:val="18"/>
                <w:szCs w:val="18"/>
              </w:rPr>
              <w:t>Associate</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4BC9C81" w14:textId="77777777" w:rsidR="00911DA7" w:rsidRPr="00187AE6" w:rsidRDefault="00911DA7" w:rsidP="00EF7700">
            <w:pPr>
              <w:rPr>
                <w:color w:val="212529"/>
                <w:sz w:val="18"/>
                <w:szCs w:val="18"/>
              </w:rPr>
            </w:pPr>
            <w:r w:rsidRPr="00187AE6">
              <w:rPr>
                <w:color w:val="212529"/>
                <w:sz w:val="18"/>
                <w:szCs w:val="18"/>
              </w:rPr>
              <w:t>08/21/2023</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2CCCE0A" w14:textId="77777777" w:rsidR="00911DA7" w:rsidRPr="00187AE6" w:rsidRDefault="00911DA7" w:rsidP="00EF7700">
            <w:pPr>
              <w:rPr>
                <w:color w:val="212529"/>
                <w:sz w:val="18"/>
                <w:szCs w:val="18"/>
              </w:rPr>
            </w:pPr>
            <w:r w:rsidRPr="00187AE6">
              <w:rPr>
                <w:color w:val="212529"/>
                <w:sz w:val="18"/>
                <w:szCs w:val="18"/>
              </w:rPr>
              <w:t>12/15/26</w:t>
            </w:r>
          </w:p>
        </w:tc>
      </w:tr>
      <w:tr w:rsidR="00911DA7" w:rsidRPr="00187AE6" w14:paraId="4A828284"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69F340AD" w14:textId="77777777" w:rsidR="00911DA7" w:rsidRPr="00187AE6" w:rsidRDefault="00911DA7" w:rsidP="00EF7700">
            <w:pPr>
              <w:rPr>
                <w:color w:val="212529"/>
                <w:sz w:val="18"/>
                <w:szCs w:val="18"/>
              </w:rPr>
            </w:pPr>
            <w:r w:rsidRPr="00187AE6">
              <w:rPr>
                <w:color w:val="212529"/>
                <w:sz w:val="18"/>
                <w:szCs w:val="18"/>
              </w:rPr>
              <w:t>Edit</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34052ED9" w14:textId="77777777" w:rsidR="00911DA7" w:rsidRPr="00187AE6" w:rsidRDefault="00911DA7" w:rsidP="00EF7700">
            <w:pPr>
              <w:rPr>
                <w:color w:val="212529"/>
                <w:sz w:val="18"/>
                <w:szCs w:val="18"/>
              </w:rPr>
            </w:pPr>
            <w:r w:rsidRPr="00187AE6">
              <w:rPr>
                <w:color w:val="212529"/>
                <w:sz w:val="18"/>
                <w:szCs w:val="18"/>
              </w:rPr>
              <w:t>Deal, Robert</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45E31A4A" w14:textId="77777777" w:rsidR="00911DA7" w:rsidRPr="00187AE6" w:rsidRDefault="00911DA7" w:rsidP="00EF7700">
            <w:pPr>
              <w:rPr>
                <w:color w:val="212529"/>
                <w:sz w:val="18"/>
                <w:szCs w:val="18"/>
              </w:rPr>
            </w:pPr>
            <w:r w:rsidRPr="00187AE6">
              <w:rPr>
                <w:color w:val="212529"/>
                <w:sz w:val="18"/>
                <w:szCs w:val="18"/>
              </w:rPr>
              <w:t>dealr@marshall.edu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34747275" w14:textId="77777777" w:rsidR="00911DA7" w:rsidRPr="00187AE6" w:rsidRDefault="00911DA7" w:rsidP="00EF7700">
            <w:pPr>
              <w:rPr>
                <w:color w:val="212529"/>
                <w:sz w:val="18"/>
                <w:szCs w:val="18"/>
              </w:rPr>
            </w:pPr>
            <w:r w:rsidRPr="00187AE6">
              <w:rPr>
                <w:color w:val="212529"/>
                <w:sz w:val="18"/>
                <w:szCs w:val="18"/>
              </w:rPr>
              <w:t>COLA</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7257C9B8" w14:textId="77777777" w:rsidR="00911DA7" w:rsidRPr="00187AE6" w:rsidRDefault="00911DA7" w:rsidP="00EF7700">
            <w:pPr>
              <w:rPr>
                <w:color w:val="212529"/>
                <w:sz w:val="18"/>
                <w:szCs w:val="18"/>
              </w:rPr>
            </w:pPr>
            <w:r w:rsidRPr="00187AE6">
              <w:rPr>
                <w:color w:val="212529"/>
                <w:sz w:val="18"/>
                <w:szCs w:val="18"/>
              </w:rPr>
              <w:t>History</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CE2822B" w14:textId="77777777" w:rsidR="00911DA7" w:rsidRPr="00187AE6" w:rsidRDefault="00911DA7" w:rsidP="00EF7700">
            <w:pPr>
              <w:rPr>
                <w:color w:val="212529"/>
                <w:sz w:val="18"/>
                <w:szCs w:val="18"/>
              </w:rPr>
            </w:pPr>
            <w:r w:rsidRPr="00187AE6">
              <w:rPr>
                <w:color w:val="212529"/>
                <w:sz w:val="18"/>
                <w:szCs w:val="18"/>
              </w:rPr>
              <w:t>Graduate Chair</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8A87BDF" w14:textId="77777777" w:rsidR="00911DA7" w:rsidRPr="00187AE6" w:rsidRDefault="00911DA7" w:rsidP="00EF7700">
            <w:pPr>
              <w:rPr>
                <w:color w:val="212529"/>
                <w:sz w:val="18"/>
                <w:szCs w:val="18"/>
              </w:rPr>
            </w:pPr>
            <w:r w:rsidRPr="00187AE6">
              <w:rPr>
                <w:color w:val="212529"/>
                <w:sz w:val="18"/>
                <w:szCs w:val="18"/>
              </w:rPr>
              <w:t>01/08/2024</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2A4E218" w14:textId="77777777" w:rsidR="00911DA7" w:rsidRPr="00187AE6" w:rsidRDefault="00911DA7" w:rsidP="00EF7700">
            <w:pPr>
              <w:rPr>
                <w:color w:val="212529"/>
                <w:sz w:val="18"/>
                <w:szCs w:val="18"/>
              </w:rPr>
            </w:pPr>
            <w:r w:rsidRPr="00187AE6">
              <w:rPr>
                <w:color w:val="212529"/>
                <w:sz w:val="18"/>
                <w:szCs w:val="18"/>
              </w:rPr>
              <w:t>05/15/29</w:t>
            </w:r>
          </w:p>
        </w:tc>
      </w:tr>
      <w:tr w:rsidR="00911DA7" w:rsidRPr="00187AE6" w14:paraId="1AA9D6CC"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0BD5ECF4" w14:textId="77777777" w:rsidR="00911DA7" w:rsidRPr="00187AE6" w:rsidRDefault="00911DA7" w:rsidP="00EF7700">
            <w:pPr>
              <w:rPr>
                <w:color w:val="212529"/>
                <w:sz w:val="18"/>
                <w:szCs w:val="18"/>
              </w:rPr>
            </w:pPr>
            <w:r w:rsidRPr="00187AE6">
              <w:rPr>
                <w:color w:val="212529"/>
                <w:sz w:val="18"/>
                <w:szCs w:val="18"/>
              </w:rPr>
              <w:t>Edit</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28F00ECE" w14:textId="77777777" w:rsidR="00911DA7" w:rsidRPr="00187AE6" w:rsidRDefault="00911DA7" w:rsidP="00EF7700">
            <w:pPr>
              <w:rPr>
                <w:color w:val="212529"/>
                <w:sz w:val="18"/>
                <w:szCs w:val="18"/>
              </w:rPr>
            </w:pPr>
            <w:r w:rsidRPr="00187AE6">
              <w:rPr>
                <w:color w:val="212529"/>
                <w:sz w:val="18"/>
                <w:szCs w:val="18"/>
              </w:rPr>
              <w:t>Jones, Thomas</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1C74B73A" w14:textId="77777777" w:rsidR="00911DA7" w:rsidRPr="00187AE6" w:rsidRDefault="00911DA7" w:rsidP="00EF7700">
            <w:pPr>
              <w:rPr>
                <w:color w:val="212529"/>
                <w:sz w:val="18"/>
                <w:szCs w:val="18"/>
              </w:rPr>
            </w:pPr>
            <w:r w:rsidRPr="00187AE6">
              <w:rPr>
                <w:color w:val="212529"/>
                <w:sz w:val="18"/>
                <w:szCs w:val="18"/>
              </w:rPr>
              <w:t>jonest@marshall.edu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44A5DD00" w14:textId="77777777" w:rsidR="00911DA7" w:rsidRPr="00187AE6" w:rsidRDefault="00911DA7" w:rsidP="00EF7700">
            <w:pPr>
              <w:rPr>
                <w:color w:val="212529"/>
                <w:sz w:val="18"/>
                <w:szCs w:val="18"/>
              </w:rPr>
            </w:pPr>
            <w:r w:rsidRPr="00187AE6">
              <w:rPr>
                <w:color w:val="212529"/>
                <w:sz w:val="18"/>
                <w:szCs w:val="18"/>
              </w:rPr>
              <w:t>COS</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2A1C13EE" w14:textId="77777777" w:rsidR="00911DA7" w:rsidRPr="00187AE6" w:rsidRDefault="00911DA7" w:rsidP="00EF7700">
            <w:pPr>
              <w:rPr>
                <w:color w:val="212529"/>
                <w:sz w:val="18"/>
                <w:szCs w:val="18"/>
              </w:rPr>
            </w:pPr>
            <w:r w:rsidRPr="00187AE6">
              <w:rPr>
                <w:color w:val="212529"/>
                <w:sz w:val="18"/>
                <w:szCs w:val="18"/>
              </w:rPr>
              <w:t>Natural Resources &amp; Earth Science</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2355D84" w14:textId="77777777" w:rsidR="00911DA7" w:rsidRPr="00187AE6" w:rsidRDefault="00911DA7" w:rsidP="00EF7700">
            <w:pPr>
              <w:rPr>
                <w:color w:val="212529"/>
                <w:sz w:val="18"/>
                <w:szCs w:val="18"/>
              </w:rPr>
            </w:pPr>
            <w:r w:rsidRPr="00187AE6">
              <w:rPr>
                <w:color w:val="212529"/>
                <w:sz w:val="18"/>
                <w:szCs w:val="18"/>
              </w:rPr>
              <w:t>Graduate Chair</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4515271" w14:textId="77777777" w:rsidR="00911DA7" w:rsidRPr="00187AE6" w:rsidRDefault="00911DA7" w:rsidP="00EF7700">
            <w:pPr>
              <w:rPr>
                <w:color w:val="212529"/>
                <w:sz w:val="18"/>
                <w:szCs w:val="18"/>
              </w:rPr>
            </w:pPr>
            <w:r w:rsidRPr="00187AE6">
              <w:rPr>
                <w:color w:val="212529"/>
                <w:sz w:val="18"/>
                <w:szCs w:val="18"/>
              </w:rPr>
              <w:t>01/08/2024</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ED48973" w14:textId="77777777" w:rsidR="00911DA7" w:rsidRPr="00187AE6" w:rsidRDefault="00911DA7" w:rsidP="00EF7700">
            <w:pPr>
              <w:rPr>
                <w:color w:val="212529"/>
                <w:sz w:val="18"/>
                <w:szCs w:val="18"/>
              </w:rPr>
            </w:pPr>
            <w:r w:rsidRPr="00187AE6">
              <w:rPr>
                <w:color w:val="212529"/>
                <w:sz w:val="18"/>
                <w:szCs w:val="18"/>
              </w:rPr>
              <w:t>05/15/29</w:t>
            </w:r>
          </w:p>
        </w:tc>
      </w:tr>
      <w:tr w:rsidR="00911DA7" w:rsidRPr="00187AE6" w14:paraId="3D1AFBA2"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00A217AC" w14:textId="77777777" w:rsidR="00911DA7" w:rsidRPr="00187AE6" w:rsidRDefault="00911DA7" w:rsidP="00EF7700">
            <w:pPr>
              <w:rPr>
                <w:color w:val="212529"/>
                <w:sz w:val="18"/>
                <w:szCs w:val="18"/>
              </w:rPr>
            </w:pPr>
            <w:r w:rsidRPr="00187AE6">
              <w:rPr>
                <w:color w:val="212529"/>
                <w:sz w:val="18"/>
                <w:szCs w:val="18"/>
              </w:rPr>
              <w:t>Edit</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6572C081" w14:textId="77777777" w:rsidR="00911DA7" w:rsidRPr="00187AE6" w:rsidRDefault="00911DA7" w:rsidP="00EF7700">
            <w:pPr>
              <w:rPr>
                <w:color w:val="212529"/>
                <w:sz w:val="18"/>
                <w:szCs w:val="18"/>
              </w:rPr>
            </w:pPr>
            <w:r w:rsidRPr="00187AE6">
              <w:rPr>
                <w:color w:val="212529"/>
                <w:sz w:val="18"/>
                <w:szCs w:val="18"/>
              </w:rPr>
              <w:t>Treftz, Jill</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7E4FF658" w14:textId="77777777" w:rsidR="00911DA7" w:rsidRPr="00187AE6" w:rsidRDefault="00911DA7" w:rsidP="00EF7700">
            <w:pPr>
              <w:rPr>
                <w:color w:val="212529"/>
                <w:sz w:val="18"/>
                <w:szCs w:val="18"/>
              </w:rPr>
            </w:pPr>
            <w:r w:rsidRPr="00187AE6">
              <w:rPr>
                <w:color w:val="212529"/>
                <w:sz w:val="18"/>
                <w:szCs w:val="18"/>
              </w:rPr>
              <w:t>treftz@marshall.edu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5CAA7F55" w14:textId="77777777" w:rsidR="00911DA7" w:rsidRPr="00187AE6" w:rsidRDefault="00911DA7" w:rsidP="00EF7700">
            <w:pPr>
              <w:rPr>
                <w:color w:val="212529"/>
                <w:sz w:val="18"/>
                <w:szCs w:val="18"/>
              </w:rPr>
            </w:pPr>
            <w:r w:rsidRPr="00187AE6">
              <w:rPr>
                <w:color w:val="212529"/>
                <w:sz w:val="18"/>
                <w:szCs w:val="18"/>
              </w:rPr>
              <w:t>COLA</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13E3D957" w14:textId="77777777" w:rsidR="00911DA7" w:rsidRPr="00187AE6" w:rsidRDefault="00911DA7" w:rsidP="00EF7700">
            <w:pPr>
              <w:rPr>
                <w:color w:val="212529"/>
                <w:sz w:val="18"/>
                <w:szCs w:val="18"/>
              </w:rPr>
            </w:pPr>
            <w:r w:rsidRPr="00187AE6">
              <w:rPr>
                <w:color w:val="212529"/>
                <w:sz w:val="18"/>
                <w:szCs w:val="18"/>
              </w:rPr>
              <w:t>English</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715A2F1" w14:textId="77777777" w:rsidR="00911DA7" w:rsidRPr="00187AE6" w:rsidRDefault="00911DA7" w:rsidP="00EF7700">
            <w:pPr>
              <w:rPr>
                <w:color w:val="212529"/>
                <w:sz w:val="18"/>
                <w:szCs w:val="18"/>
              </w:rPr>
            </w:pPr>
            <w:r w:rsidRPr="00187AE6">
              <w:rPr>
                <w:color w:val="212529"/>
                <w:sz w:val="18"/>
                <w:szCs w:val="18"/>
              </w:rPr>
              <w:t>Graduate Chair</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418C435" w14:textId="77777777" w:rsidR="00911DA7" w:rsidRPr="00187AE6" w:rsidRDefault="00911DA7" w:rsidP="00EF7700">
            <w:pPr>
              <w:rPr>
                <w:color w:val="212529"/>
                <w:sz w:val="18"/>
                <w:szCs w:val="18"/>
              </w:rPr>
            </w:pPr>
            <w:r w:rsidRPr="00187AE6">
              <w:rPr>
                <w:color w:val="212529"/>
                <w:sz w:val="18"/>
                <w:szCs w:val="18"/>
              </w:rPr>
              <w:t>01/08/2024</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52BD1C3" w14:textId="77777777" w:rsidR="00911DA7" w:rsidRPr="00187AE6" w:rsidRDefault="00911DA7" w:rsidP="00EF7700">
            <w:pPr>
              <w:rPr>
                <w:color w:val="212529"/>
                <w:sz w:val="18"/>
                <w:szCs w:val="18"/>
              </w:rPr>
            </w:pPr>
            <w:r w:rsidRPr="00187AE6">
              <w:rPr>
                <w:color w:val="212529"/>
                <w:sz w:val="18"/>
                <w:szCs w:val="18"/>
              </w:rPr>
              <w:t>05/15/29</w:t>
            </w:r>
          </w:p>
        </w:tc>
      </w:tr>
      <w:tr w:rsidR="00911DA7" w:rsidRPr="00187AE6" w14:paraId="66FFC4DA" w14:textId="77777777" w:rsidTr="00EF7700">
        <w:tc>
          <w:tcPr>
            <w:tcW w:w="0" w:type="auto"/>
            <w:tcBorders>
              <w:top w:val="single" w:sz="2" w:space="0" w:color="auto"/>
              <w:left w:val="single" w:sz="2" w:space="0" w:color="auto"/>
              <w:bottom w:val="single" w:sz="6" w:space="0" w:color="auto"/>
              <w:right w:val="single" w:sz="2" w:space="0" w:color="auto"/>
            </w:tcBorders>
            <w:shd w:val="clear" w:color="auto" w:fill="FFFFFF"/>
          </w:tcPr>
          <w:p w14:paraId="4F344EDE" w14:textId="77777777" w:rsidR="00911DA7" w:rsidRPr="00187AE6" w:rsidRDefault="00911DA7" w:rsidP="00EF7700">
            <w:pPr>
              <w:rPr>
                <w:color w:val="212529"/>
                <w:sz w:val="18"/>
                <w:szCs w:val="18"/>
              </w:rPr>
            </w:pPr>
            <w:r w:rsidRPr="00187AE6">
              <w:rPr>
                <w:color w:val="212529"/>
                <w:sz w:val="18"/>
                <w:szCs w:val="18"/>
              </w:rPr>
              <w:t>Edit</w:t>
            </w:r>
          </w:p>
        </w:tc>
        <w:tc>
          <w:tcPr>
            <w:tcW w:w="1701" w:type="dxa"/>
            <w:tcBorders>
              <w:top w:val="single" w:sz="2" w:space="0" w:color="auto"/>
              <w:left w:val="single" w:sz="2" w:space="0" w:color="auto"/>
              <w:bottom w:val="single" w:sz="6" w:space="0" w:color="auto"/>
              <w:right w:val="single" w:sz="2" w:space="0" w:color="auto"/>
            </w:tcBorders>
            <w:shd w:val="clear" w:color="auto" w:fill="FFFFFF"/>
            <w:hideMark/>
          </w:tcPr>
          <w:p w14:paraId="24C26C66" w14:textId="77777777" w:rsidR="00911DA7" w:rsidRPr="00187AE6" w:rsidRDefault="00911DA7" w:rsidP="00EF7700">
            <w:pPr>
              <w:rPr>
                <w:color w:val="212529"/>
                <w:sz w:val="18"/>
                <w:szCs w:val="18"/>
              </w:rPr>
            </w:pPr>
            <w:r w:rsidRPr="00187AE6">
              <w:rPr>
                <w:color w:val="212529"/>
                <w:sz w:val="18"/>
                <w:szCs w:val="18"/>
              </w:rPr>
              <w:t>Waugh, Lauren</w:t>
            </w:r>
          </w:p>
        </w:tc>
        <w:tc>
          <w:tcPr>
            <w:tcW w:w="1973" w:type="dxa"/>
            <w:tcBorders>
              <w:top w:val="single" w:sz="2" w:space="0" w:color="auto"/>
              <w:left w:val="single" w:sz="2" w:space="0" w:color="auto"/>
              <w:bottom w:val="single" w:sz="6" w:space="0" w:color="auto"/>
              <w:right w:val="single" w:sz="2" w:space="0" w:color="auto"/>
            </w:tcBorders>
            <w:shd w:val="clear" w:color="auto" w:fill="FFFFFF"/>
            <w:hideMark/>
          </w:tcPr>
          <w:p w14:paraId="51C53F0C" w14:textId="77777777" w:rsidR="00911DA7" w:rsidRPr="00187AE6" w:rsidRDefault="00911DA7" w:rsidP="00EF7700">
            <w:pPr>
              <w:rPr>
                <w:color w:val="212529"/>
                <w:sz w:val="18"/>
                <w:szCs w:val="18"/>
              </w:rPr>
            </w:pPr>
            <w:r w:rsidRPr="00187AE6">
              <w:rPr>
                <w:color w:val="212529"/>
                <w:sz w:val="18"/>
                <w:szCs w:val="18"/>
              </w:rPr>
              <w:t>richards18@marshall.edu</w:t>
            </w:r>
          </w:p>
        </w:tc>
        <w:tc>
          <w:tcPr>
            <w:tcW w:w="1741" w:type="dxa"/>
            <w:tcBorders>
              <w:top w:val="single" w:sz="2" w:space="0" w:color="auto"/>
              <w:left w:val="single" w:sz="2" w:space="0" w:color="auto"/>
              <w:bottom w:val="single" w:sz="6" w:space="0" w:color="auto"/>
              <w:right w:val="single" w:sz="2" w:space="0" w:color="auto"/>
            </w:tcBorders>
            <w:shd w:val="clear" w:color="auto" w:fill="FFFFFF"/>
            <w:hideMark/>
          </w:tcPr>
          <w:p w14:paraId="17109FD4" w14:textId="77777777" w:rsidR="00911DA7" w:rsidRPr="00187AE6" w:rsidRDefault="00911DA7" w:rsidP="00EF7700">
            <w:pPr>
              <w:rPr>
                <w:color w:val="212529"/>
                <w:sz w:val="18"/>
                <w:szCs w:val="18"/>
              </w:rPr>
            </w:pPr>
            <w:r w:rsidRPr="00187AE6">
              <w:rPr>
                <w:color w:val="212529"/>
                <w:sz w:val="18"/>
                <w:szCs w:val="18"/>
              </w:rPr>
              <w:t>COS</w:t>
            </w:r>
          </w:p>
        </w:tc>
        <w:tc>
          <w:tcPr>
            <w:tcW w:w="4061" w:type="dxa"/>
            <w:tcBorders>
              <w:top w:val="single" w:sz="2" w:space="0" w:color="auto"/>
              <w:left w:val="single" w:sz="2" w:space="0" w:color="auto"/>
              <w:bottom w:val="single" w:sz="6" w:space="0" w:color="auto"/>
              <w:right w:val="single" w:sz="2" w:space="0" w:color="auto"/>
            </w:tcBorders>
            <w:shd w:val="clear" w:color="auto" w:fill="FFFFFF"/>
            <w:hideMark/>
          </w:tcPr>
          <w:p w14:paraId="73D05424" w14:textId="77777777" w:rsidR="00911DA7" w:rsidRPr="00187AE6" w:rsidRDefault="00911DA7" w:rsidP="00EF7700">
            <w:pPr>
              <w:rPr>
                <w:color w:val="212529"/>
                <w:sz w:val="18"/>
                <w:szCs w:val="18"/>
              </w:rPr>
            </w:pPr>
            <w:r w:rsidRPr="00187AE6">
              <w:rPr>
                <w:color w:val="212529"/>
                <w:sz w:val="18"/>
                <w:szCs w:val="18"/>
              </w:rPr>
              <w:t>Criminal Justice, Criminology and Forensic Science</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A38D7E6" w14:textId="77777777" w:rsidR="00911DA7" w:rsidRPr="00187AE6" w:rsidRDefault="00911DA7" w:rsidP="00EF7700">
            <w:pPr>
              <w:rPr>
                <w:color w:val="212529"/>
                <w:sz w:val="18"/>
                <w:szCs w:val="18"/>
              </w:rPr>
            </w:pPr>
            <w:r w:rsidRPr="00187AE6">
              <w:rPr>
                <w:color w:val="212529"/>
                <w:sz w:val="18"/>
                <w:szCs w:val="18"/>
              </w:rPr>
              <w:t>Graduate</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1BF5EE9" w14:textId="77777777" w:rsidR="00911DA7" w:rsidRPr="00187AE6" w:rsidRDefault="00911DA7" w:rsidP="00EF7700">
            <w:pPr>
              <w:rPr>
                <w:color w:val="212529"/>
                <w:sz w:val="18"/>
                <w:szCs w:val="18"/>
              </w:rPr>
            </w:pPr>
            <w:r w:rsidRPr="00187AE6">
              <w:rPr>
                <w:color w:val="212529"/>
                <w:sz w:val="18"/>
                <w:szCs w:val="18"/>
              </w:rPr>
              <w:t>01/08/2024</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5A8C7A4" w14:textId="77777777" w:rsidR="00911DA7" w:rsidRPr="00187AE6" w:rsidRDefault="00911DA7" w:rsidP="00EF7700">
            <w:pPr>
              <w:rPr>
                <w:color w:val="212529"/>
                <w:sz w:val="18"/>
                <w:szCs w:val="18"/>
              </w:rPr>
            </w:pPr>
            <w:r w:rsidRPr="00187AE6">
              <w:rPr>
                <w:color w:val="212529"/>
                <w:sz w:val="18"/>
                <w:szCs w:val="18"/>
              </w:rPr>
              <w:t>05/15/29</w:t>
            </w:r>
          </w:p>
        </w:tc>
      </w:tr>
    </w:tbl>
    <w:p w14:paraId="7D2FDD25" w14:textId="77777777" w:rsidR="00911DA7" w:rsidRDefault="00911DA7" w:rsidP="00911DA7">
      <w:pPr>
        <w:tabs>
          <w:tab w:val="left" w:pos="10230"/>
        </w:tabs>
        <w:jc w:val="center"/>
        <w:rPr>
          <w:b/>
          <w:bCs/>
          <w:sz w:val="28"/>
          <w:szCs w:val="28"/>
        </w:rPr>
      </w:pPr>
    </w:p>
    <w:p w14:paraId="3043E19C" w14:textId="77777777" w:rsidR="00911DA7" w:rsidRDefault="00911DA7" w:rsidP="00911DA7">
      <w:pPr>
        <w:tabs>
          <w:tab w:val="left" w:pos="10230"/>
        </w:tabs>
        <w:jc w:val="center"/>
        <w:rPr>
          <w:b/>
          <w:bCs/>
          <w:sz w:val="28"/>
          <w:szCs w:val="28"/>
        </w:rPr>
      </w:pPr>
    </w:p>
    <w:p w14:paraId="3732D93E" w14:textId="77777777" w:rsidR="00911DA7" w:rsidRDefault="00911DA7" w:rsidP="00911DA7">
      <w:pPr>
        <w:tabs>
          <w:tab w:val="left" w:pos="10230"/>
        </w:tabs>
        <w:jc w:val="center"/>
        <w:rPr>
          <w:b/>
          <w:bCs/>
          <w:sz w:val="28"/>
          <w:szCs w:val="28"/>
        </w:rPr>
      </w:pPr>
    </w:p>
    <w:p w14:paraId="34C4E283" w14:textId="77777777" w:rsidR="00911DA7" w:rsidRDefault="00911DA7" w:rsidP="00911DA7">
      <w:pPr>
        <w:tabs>
          <w:tab w:val="left" w:pos="10230"/>
        </w:tabs>
        <w:jc w:val="center"/>
        <w:rPr>
          <w:b/>
          <w:bCs/>
          <w:sz w:val="28"/>
          <w:szCs w:val="28"/>
        </w:rPr>
      </w:pPr>
    </w:p>
    <w:p w14:paraId="00327DE8" w14:textId="77777777" w:rsidR="00911DA7" w:rsidRDefault="00911DA7" w:rsidP="00911DA7">
      <w:pPr>
        <w:tabs>
          <w:tab w:val="left" w:pos="10230"/>
        </w:tabs>
        <w:jc w:val="center"/>
        <w:rPr>
          <w:b/>
          <w:bCs/>
          <w:sz w:val="28"/>
          <w:szCs w:val="28"/>
        </w:rPr>
        <w:sectPr w:rsidR="00911DA7" w:rsidSect="00911DA7">
          <w:pgSz w:w="15840" w:h="12240" w:orient="landscape"/>
          <w:pgMar w:top="1802" w:right="1440" w:bottom="1380" w:left="0" w:header="720" w:footer="720" w:gutter="0"/>
          <w:cols w:space="720"/>
          <w:docGrid w:linePitch="272"/>
        </w:sectPr>
      </w:pPr>
    </w:p>
    <w:p w14:paraId="2C14D73E" w14:textId="77777777" w:rsidR="00911DA7" w:rsidRPr="00025144" w:rsidRDefault="00911DA7" w:rsidP="00911DA7">
      <w:pPr>
        <w:tabs>
          <w:tab w:val="left" w:pos="10230"/>
        </w:tabs>
        <w:jc w:val="center"/>
        <w:rPr>
          <w:b/>
          <w:bCs/>
          <w:sz w:val="36"/>
          <w:szCs w:val="36"/>
        </w:rPr>
      </w:pPr>
      <w:r w:rsidRPr="00F6682B">
        <w:rPr>
          <w:b/>
          <w:bCs/>
          <w:sz w:val="36"/>
          <w:szCs w:val="36"/>
          <w:highlight w:val="yellow"/>
        </w:rPr>
        <w:lastRenderedPageBreak/>
        <w:t>Attachment 3</w:t>
      </w:r>
    </w:p>
    <w:p w14:paraId="36923493" w14:textId="77777777" w:rsidR="00911DA7" w:rsidRPr="00025144" w:rsidRDefault="00911DA7" w:rsidP="00911DA7">
      <w:pPr>
        <w:tabs>
          <w:tab w:val="left" w:pos="10230"/>
        </w:tabs>
        <w:jc w:val="center"/>
        <w:rPr>
          <w:b/>
          <w:bCs/>
          <w:sz w:val="36"/>
          <w:szCs w:val="36"/>
        </w:rPr>
      </w:pPr>
      <w:r w:rsidRPr="00025144">
        <w:rPr>
          <w:b/>
          <w:bCs/>
          <w:sz w:val="36"/>
          <w:szCs w:val="36"/>
        </w:rPr>
        <w:t xml:space="preserve">Planning Committee </w:t>
      </w:r>
    </w:p>
    <w:p w14:paraId="21F7C578" w14:textId="77777777" w:rsidR="00911DA7" w:rsidRPr="00025144" w:rsidRDefault="00911DA7" w:rsidP="00911DA7">
      <w:pPr>
        <w:tabs>
          <w:tab w:val="left" w:pos="10230"/>
        </w:tabs>
        <w:jc w:val="center"/>
        <w:rPr>
          <w:b/>
          <w:bCs/>
          <w:sz w:val="36"/>
          <w:szCs w:val="36"/>
        </w:rPr>
      </w:pPr>
      <w:r w:rsidRPr="00025144">
        <w:rPr>
          <w:b/>
          <w:bCs/>
          <w:sz w:val="36"/>
          <w:szCs w:val="36"/>
        </w:rPr>
        <w:t>December 1, 2023</w:t>
      </w:r>
    </w:p>
    <w:p w14:paraId="395F4CCF" w14:textId="77777777" w:rsidR="00911DA7" w:rsidRDefault="00911DA7" w:rsidP="00911DA7">
      <w:pPr>
        <w:tabs>
          <w:tab w:val="left" w:pos="10230"/>
        </w:tabs>
        <w:jc w:val="center"/>
        <w:rPr>
          <w:b/>
          <w:bCs/>
          <w:sz w:val="28"/>
          <w:szCs w:val="28"/>
        </w:rPr>
      </w:pPr>
    </w:p>
    <w:p w14:paraId="18126E3A" w14:textId="77777777" w:rsidR="00911DA7" w:rsidRDefault="00911DA7" w:rsidP="00911DA7"/>
    <w:p w14:paraId="161B766C" w14:textId="77777777" w:rsidR="00911DA7" w:rsidRPr="00F6682B" w:rsidRDefault="00911DA7" w:rsidP="00911DA7">
      <w:pPr>
        <w:pStyle w:val="ListParagraph"/>
        <w:numPr>
          <w:ilvl w:val="0"/>
          <w:numId w:val="9"/>
        </w:numPr>
        <w:contextualSpacing w:val="0"/>
        <w:rPr>
          <w:rFonts w:eastAsia="Times New Roman"/>
          <w:color w:val="212121"/>
          <w:sz w:val="28"/>
          <w:szCs w:val="28"/>
        </w:rPr>
      </w:pPr>
      <w:r w:rsidRPr="00F6682B">
        <w:rPr>
          <w:rFonts w:eastAsia="Times New Roman"/>
          <w:color w:val="212121"/>
          <w:sz w:val="28"/>
          <w:szCs w:val="28"/>
        </w:rPr>
        <w:t>To recommend</w:t>
      </w:r>
      <w:r w:rsidRPr="00F6682B">
        <w:rPr>
          <w:rStyle w:val="apple-converted-space"/>
          <w:rFonts w:eastAsia="Times New Roman"/>
          <w:color w:val="212121"/>
          <w:sz w:val="28"/>
          <w:szCs w:val="28"/>
        </w:rPr>
        <w:t> </w:t>
      </w:r>
      <w:r w:rsidRPr="00F6682B">
        <w:rPr>
          <w:rFonts w:eastAsia="Times New Roman"/>
          <w:color w:val="212121"/>
          <w:sz w:val="28"/>
          <w:szCs w:val="28"/>
        </w:rPr>
        <w:t>adoption of the new program approval process.</w:t>
      </w:r>
    </w:p>
    <w:p w14:paraId="369ACE6C" w14:textId="77777777" w:rsidR="00911DA7" w:rsidRPr="00F6682B" w:rsidRDefault="00911DA7" w:rsidP="00911DA7">
      <w:pPr>
        <w:pStyle w:val="ListParagraph"/>
        <w:contextualSpacing w:val="0"/>
        <w:rPr>
          <w:rFonts w:eastAsia="Times New Roman"/>
          <w:color w:val="212121"/>
          <w:sz w:val="28"/>
          <w:szCs w:val="28"/>
        </w:rPr>
      </w:pPr>
      <w:r w:rsidRPr="00F6682B">
        <w:rPr>
          <w:rFonts w:eastAsia="Times New Roman"/>
          <w:color w:val="212121"/>
          <w:sz w:val="28"/>
          <w:szCs w:val="28"/>
        </w:rPr>
        <w:t xml:space="preserve"> (</w:t>
      </w:r>
      <w:r w:rsidRPr="00F6682B">
        <w:rPr>
          <w:b/>
          <w:bCs/>
          <w:color w:val="FF0000"/>
          <w:sz w:val="28"/>
          <w:szCs w:val="28"/>
        </w:rPr>
        <w:t>GC-23-12-02-PC)</w:t>
      </w:r>
      <w:hyperlink r:id="rId9" w:tooltip="https://nam02.safelinks.protection.outlook.com/ap/w-59584e83/?url=https%3A%2F%2Flivemarshall-my.sharepoint.com%2F%3Aw%3A%2Fg%2Fpersonal%2Fmummertc_marshall_edu%2FEeNvj7r_K0tMsurihq1ycasBroDQr9WnJ8QCA47HUUBRtg&amp;data=05%7C01%7Cvauth%40marshall.edu%7C0d693f0d" w:history="1">
        <w:r w:rsidRPr="00F6682B">
          <w:rPr>
            <w:rFonts w:eastAsia="Times New Roman"/>
            <w:color w:val="0000FF"/>
            <w:sz w:val="28"/>
            <w:szCs w:val="28"/>
            <w:u w:val="single"/>
            <w:shd w:val="clear" w:color="auto" w:fill="F3F2F1"/>
          </w:rPr>
          <w:br/>
        </w:r>
        <w:r w:rsidRPr="00F6682B">
          <w:rPr>
            <w:rFonts w:eastAsia="Times New Roman"/>
            <w:noProof/>
            <w:sz w:val="28"/>
            <w:szCs w:val="28"/>
          </w:rPr>
          <w:drawing>
            <wp:inline distT="0" distB="0" distL="0" distR="0" wp14:anchorId="16DFFAC8" wp14:editId="29A4936A">
              <wp:extent cx="152400" cy="152400"/>
              <wp:effectExtent l="0" t="0" r="0" b="0"/>
              <wp:docPr id="116848566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6682B">
          <w:rPr>
            <w:rStyle w:val="Hyperlink"/>
            <w:rFonts w:eastAsia="Times New Roman"/>
            <w:sz w:val="28"/>
            <w:szCs w:val="28"/>
            <w:shd w:val="clear" w:color="auto" w:fill="F3F2F1"/>
          </w:rPr>
          <w:t>Program approval process.docx</w:t>
        </w:r>
      </w:hyperlink>
    </w:p>
    <w:p w14:paraId="6BEDE01F" w14:textId="77777777" w:rsidR="00911DA7" w:rsidRPr="00F6682B" w:rsidRDefault="00473889" w:rsidP="00911DA7">
      <w:pPr>
        <w:pStyle w:val="ListParagraph"/>
        <w:rPr>
          <w:color w:val="000000"/>
          <w:sz w:val="28"/>
          <w:szCs w:val="28"/>
        </w:rPr>
      </w:pPr>
      <w:hyperlink r:id="rId12" w:tooltip="https://nam02.safelinks.protection.outlook.com/ap/b-59584e83/?url=https%3A%2F%2Flivemarshall-my.sharepoint.com%2F%3Ab%3A%2Fg%2Fpersonal%2Fmummertc_marshall_edu%2FES3Ndc3krHFOijtWubZYedYBUy5KScfoTxunbOHMmiCjMA&amp;data=05%7C01%7Cvauth%40marshall.edu%7C0d693f0d" w:history="1">
        <w:r w:rsidR="00911DA7" w:rsidRPr="00F6682B">
          <w:rPr>
            <w:noProof/>
            <w:sz w:val="28"/>
            <w:szCs w:val="28"/>
          </w:rPr>
          <w:drawing>
            <wp:inline distT="0" distB="0" distL="0" distR="0" wp14:anchorId="29B8224D" wp14:editId="1808A0D1">
              <wp:extent cx="152400" cy="152400"/>
              <wp:effectExtent l="0" t="0" r="0" b="0"/>
              <wp:docPr id="1287938369"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11DA7" w:rsidRPr="00F6682B">
          <w:rPr>
            <w:rStyle w:val="Hyperlink"/>
            <w:sz w:val="28"/>
            <w:szCs w:val="28"/>
            <w:shd w:val="clear" w:color="auto" w:fill="F3F2F1"/>
          </w:rPr>
          <w:t>Program-Creation-Diagrams.pdf</w:t>
        </w:r>
      </w:hyperlink>
    </w:p>
    <w:p w14:paraId="1FBBEBC4" w14:textId="77777777" w:rsidR="00911DA7" w:rsidRPr="00F6682B" w:rsidRDefault="00911DA7" w:rsidP="00911DA7">
      <w:pPr>
        <w:rPr>
          <w:rFonts w:eastAsiaTheme="minorHAnsi"/>
          <w:color w:val="FF0000"/>
          <w:sz w:val="28"/>
          <w:szCs w:val="28"/>
        </w:rPr>
      </w:pPr>
    </w:p>
    <w:p w14:paraId="07508444" w14:textId="77777777" w:rsidR="00911DA7" w:rsidRPr="00F6682B" w:rsidRDefault="00911DA7" w:rsidP="00911DA7">
      <w:pPr>
        <w:numPr>
          <w:ilvl w:val="0"/>
          <w:numId w:val="10"/>
        </w:numPr>
        <w:rPr>
          <w:color w:val="000000"/>
          <w:sz w:val="28"/>
          <w:szCs w:val="28"/>
        </w:rPr>
      </w:pPr>
      <w:r w:rsidRPr="00F6682B">
        <w:rPr>
          <w:color w:val="000000"/>
          <w:sz w:val="28"/>
          <w:szCs w:val="28"/>
        </w:rPr>
        <w:t xml:space="preserve">To recommend a change in the language for provisional and conditional admissions: clarification that programs don't have to opt-in to use these. </w:t>
      </w:r>
      <w:hyperlink w:anchor="a" w:history="1">
        <w:r w:rsidRPr="00F6682B">
          <w:rPr>
            <w:rStyle w:val="Hyperlink"/>
            <w:b/>
            <w:bCs/>
            <w:sz w:val="28"/>
            <w:szCs w:val="28"/>
          </w:rPr>
          <w:t>(GC-23-12-03-PC)</w:t>
        </w:r>
        <w:r w:rsidRPr="00F6682B">
          <w:rPr>
            <w:rStyle w:val="Hyperlink"/>
            <w:sz w:val="28"/>
            <w:szCs w:val="28"/>
          </w:rPr>
          <w:t> </w:t>
        </w:r>
      </w:hyperlink>
      <w:r w:rsidRPr="00F6682B">
        <w:rPr>
          <w:color w:val="000000"/>
          <w:sz w:val="28"/>
          <w:szCs w:val="28"/>
        </w:rPr>
        <w:t>(See attachment)</w:t>
      </w:r>
    </w:p>
    <w:p w14:paraId="36EED1D0" w14:textId="77777777" w:rsidR="00911DA7" w:rsidRPr="00F6682B" w:rsidRDefault="00911DA7" w:rsidP="00911DA7">
      <w:pPr>
        <w:rPr>
          <w:color w:val="000000"/>
          <w:sz w:val="28"/>
          <w:szCs w:val="28"/>
        </w:rPr>
      </w:pPr>
    </w:p>
    <w:p w14:paraId="02F3D961" w14:textId="77777777" w:rsidR="00911DA7" w:rsidRPr="00F6682B" w:rsidRDefault="00911DA7" w:rsidP="00911DA7">
      <w:pPr>
        <w:numPr>
          <w:ilvl w:val="0"/>
          <w:numId w:val="10"/>
        </w:numPr>
        <w:rPr>
          <w:color w:val="000000"/>
          <w:sz w:val="28"/>
          <w:szCs w:val="28"/>
        </w:rPr>
      </w:pPr>
      <w:r w:rsidRPr="00F6682B">
        <w:rPr>
          <w:color w:val="000000"/>
          <w:sz w:val="28"/>
          <w:szCs w:val="28"/>
        </w:rPr>
        <w:t xml:space="preserve">To recommend a change in the transcript requirements for international students with a U.S. graduate degree. </w:t>
      </w:r>
      <w:hyperlink w:anchor="b" w:history="1">
        <w:r w:rsidRPr="00F6682B">
          <w:rPr>
            <w:rStyle w:val="Hyperlink"/>
            <w:b/>
            <w:bCs/>
            <w:sz w:val="28"/>
            <w:szCs w:val="28"/>
          </w:rPr>
          <w:t>(GC-23-12-04-PC)</w:t>
        </w:r>
      </w:hyperlink>
      <w:r w:rsidRPr="00F6682B">
        <w:rPr>
          <w:color w:val="FF0000"/>
          <w:sz w:val="28"/>
          <w:szCs w:val="28"/>
        </w:rPr>
        <w:t xml:space="preserve"> </w:t>
      </w:r>
      <w:r w:rsidRPr="00F6682B">
        <w:rPr>
          <w:color w:val="000000"/>
          <w:sz w:val="28"/>
          <w:szCs w:val="28"/>
        </w:rPr>
        <w:t xml:space="preserve">(See attachment) </w:t>
      </w:r>
    </w:p>
    <w:p w14:paraId="5FE71648" w14:textId="77777777" w:rsidR="00911DA7" w:rsidRPr="00F6682B" w:rsidRDefault="00911DA7" w:rsidP="00911DA7">
      <w:pPr>
        <w:pStyle w:val="ListParagraph"/>
        <w:rPr>
          <w:color w:val="000000"/>
          <w:sz w:val="28"/>
          <w:szCs w:val="28"/>
        </w:rPr>
      </w:pPr>
    </w:p>
    <w:p w14:paraId="3F4EC344" w14:textId="77777777" w:rsidR="00911DA7" w:rsidRPr="00F6682B" w:rsidRDefault="00911DA7" w:rsidP="00911DA7">
      <w:pPr>
        <w:numPr>
          <w:ilvl w:val="0"/>
          <w:numId w:val="10"/>
        </w:numPr>
        <w:rPr>
          <w:color w:val="000000"/>
          <w:sz w:val="28"/>
          <w:szCs w:val="28"/>
        </w:rPr>
      </w:pPr>
      <w:r w:rsidRPr="00F6682B">
        <w:rPr>
          <w:color w:val="000000"/>
          <w:sz w:val="28"/>
          <w:szCs w:val="28"/>
        </w:rPr>
        <w:t xml:space="preserve">To recommend a change in the definition of full-time status for graduate students in the summer. </w:t>
      </w:r>
      <w:bookmarkStart w:id="0" w:name="c"/>
      <w:r w:rsidRPr="00F6682B">
        <w:rPr>
          <w:b/>
          <w:bCs/>
          <w:color w:val="FF0000"/>
          <w:sz w:val="28"/>
          <w:szCs w:val="28"/>
        </w:rPr>
        <w:fldChar w:fldCharType="begin"/>
      </w:r>
      <w:r w:rsidRPr="00F6682B">
        <w:rPr>
          <w:b/>
          <w:bCs/>
          <w:color w:val="FF0000"/>
          <w:sz w:val="28"/>
          <w:szCs w:val="28"/>
        </w:rPr>
        <w:instrText>HYPERLINK  \l "c"</w:instrText>
      </w:r>
      <w:r w:rsidRPr="00F6682B">
        <w:rPr>
          <w:b/>
          <w:bCs/>
          <w:color w:val="FF0000"/>
          <w:sz w:val="28"/>
          <w:szCs w:val="28"/>
        </w:rPr>
      </w:r>
      <w:r w:rsidRPr="00F6682B">
        <w:rPr>
          <w:b/>
          <w:bCs/>
          <w:color w:val="FF0000"/>
          <w:sz w:val="28"/>
          <w:szCs w:val="28"/>
        </w:rPr>
        <w:fldChar w:fldCharType="separate"/>
      </w:r>
      <w:r w:rsidRPr="00F6682B">
        <w:rPr>
          <w:rStyle w:val="Hyperlink"/>
          <w:b/>
          <w:bCs/>
          <w:sz w:val="28"/>
          <w:szCs w:val="28"/>
        </w:rPr>
        <w:t>(GC-23-12-05-PC)</w:t>
      </w:r>
      <w:r w:rsidRPr="00F6682B">
        <w:rPr>
          <w:b/>
          <w:bCs/>
          <w:color w:val="FF0000"/>
          <w:sz w:val="28"/>
          <w:szCs w:val="28"/>
        </w:rPr>
        <w:fldChar w:fldCharType="end"/>
      </w:r>
      <w:r w:rsidRPr="00F6682B">
        <w:rPr>
          <w:color w:val="FF0000"/>
          <w:sz w:val="28"/>
          <w:szCs w:val="28"/>
        </w:rPr>
        <w:t xml:space="preserve"> </w:t>
      </w:r>
      <w:bookmarkEnd w:id="0"/>
      <w:r w:rsidRPr="00F6682B">
        <w:rPr>
          <w:color w:val="000000"/>
          <w:sz w:val="28"/>
          <w:szCs w:val="28"/>
        </w:rPr>
        <w:t>(See attachment)</w:t>
      </w:r>
    </w:p>
    <w:p w14:paraId="4BA5E2E4" w14:textId="77777777" w:rsidR="00911DA7" w:rsidRPr="00F6682B" w:rsidRDefault="00911DA7" w:rsidP="00911DA7">
      <w:pPr>
        <w:rPr>
          <w:color w:val="FF0000"/>
          <w:sz w:val="28"/>
          <w:szCs w:val="28"/>
        </w:rPr>
      </w:pPr>
    </w:p>
    <w:p w14:paraId="35FE20D7" w14:textId="77777777" w:rsidR="00911DA7" w:rsidRPr="00F6682B" w:rsidRDefault="00911DA7" w:rsidP="00911DA7">
      <w:pPr>
        <w:rPr>
          <w:rFonts w:eastAsiaTheme="minorHAnsi"/>
          <w:color w:val="212121"/>
        </w:rPr>
      </w:pPr>
      <w:r w:rsidRPr="00F6682B">
        <w:rPr>
          <w:color w:val="212121"/>
        </w:rPr>
        <w:t> </w:t>
      </w:r>
    </w:p>
    <w:p w14:paraId="713EB40A" w14:textId="77777777" w:rsidR="00911DA7" w:rsidRPr="00F6682B" w:rsidRDefault="00911DA7" w:rsidP="00911DA7">
      <w:pPr>
        <w:rPr>
          <w:color w:val="212121"/>
          <w:sz w:val="24"/>
          <w:szCs w:val="24"/>
        </w:rPr>
      </w:pPr>
      <w:r w:rsidRPr="00F6682B">
        <w:rPr>
          <w:color w:val="212121"/>
          <w:sz w:val="24"/>
          <w:szCs w:val="24"/>
          <w:u w:val="single"/>
        </w:rPr>
        <w:t>College of Arts and Media </w:t>
      </w:r>
      <w:r w:rsidRPr="00F6682B">
        <w:rPr>
          <w:b/>
          <w:bCs/>
          <w:color w:val="FF0000"/>
          <w:sz w:val="24"/>
          <w:szCs w:val="24"/>
          <w:u w:val="single"/>
        </w:rPr>
        <w:t>(GC-23-12-06-PC)</w:t>
      </w:r>
    </w:p>
    <w:p w14:paraId="0D8DDEF8" w14:textId="77777777" w:rsidR="00911DA7" w:rsidRPr="00F6682B" w:rsidRDefault="00911DA7" w:rsidP="00911DA7">
      <w:pPr>
        <w:rPr>
          <w:color w:val="212121"/>
          <w:sz w:val="24"/>
          <w:szCs w:val="24"/>
        </w:rPr>
      </w:pPr>
      <w:r w:rsidRPr="00F6682B">
        <w:rPr>
          <w:color w:val="212121"/>
          <w:sz w:val="24"/>
          <w:szCs w:val="24"/>
        </w:rPr>
        <w:t> </w:t>
      </w:r>
    </w:p>
    <w:p w14:paraId="16AF82F9" w14:textId="77777777" w:rsidR="00911DA7" w:rsidRPr="00F6682B" w:rsidRDefault="00911DA7" w:rsidP="00911DA7">
      <w:pPr>
        <w:pStyle w:val="ListParagraph"/>
        <w:numPr>
          <w:ilvl w:val="0"/>
          <w:numId w:val="11"/>
        </w:numPr>
        <w:contextualSpacing w:val="0"/>
        <w:rPr>
          <w:rFonts w:eastAsia="Times New Roman"/>
          <w:color w:val="212121"/>
          <w:szCs w:val="24"/>
        </w:rPr>
      </w:pPr>
      <w:r w:rsidRPr="00F6682B">
        <w:rPr>
          <w:rFonts w:eastAsia="Times New Roman"/>
          <w:i/>
          <w:iCs/>
          <w:color w:val="212121"/>
          <w:szCs w:val="24"/>
          <w:shd w:val="clear" w:color="auto" w:fill="FFFF00"/>
        </w:rPr>
        <w:t>Request for Area of Emphasis Change</w:t>
      </w:r>
    </w:p>
    <w:p w14:paraId="66404ABE" w14:textId="77777777" w:rsidR="00911DA7" w:rsidRPr="00F6682B" w:rsidRDefault="00911DA7" w:rsidP="00911DA7">
      <w:pPr>
        <w:rPr>
          <w:rFonts w:eastAsiaTheme="minorHAnsi"/>
          <w:color w:val="212121"/>
          <w:sz w:val="24"/>
          <w:szCs w:val="24"/>
        </w:rPr>
      </w:pPr>
      <w:r w:rsidRPr="00F6682B">
        <w:rPr>
          <w:color w:val="212121"/>
          <w:sz w:val="24"/>
          <w:szCs w:val="24"/>
        </w:rPr>
        <w:t>Department: School of Music</w:t>
      </w:r>
    </w:p>
    <w:p w14:paraId="4B805562" w14:textId="77777777" w:rsidR="00911DA7" w:rsidRPr="00F6682B" w:rsidRDefault="00911DA7" w:rsidP="00911DA7">
      <w:pPr>
        <w:rPr>
          <w:color w:val="212121"/>
          <w:sz w:val="24"/>
          <w:szCs w:val="24"/>
        </w:rPr>
      </w:pPr>
      <w:r w:rsidRPr="00F6682B">
        <w:rPr>
          <w:color w:val="212121"/>
          <w:sz w:val="24"/>
          <w:szCs w:val="24"/>
        </w:rPr>
        <w:t>Degree Program: </w:t>
      </w:r>
      <w:r w:rsidRPr="00F6682B">
        <w:rPr>
          <w:b/>
          <w:bCs/>
          <w:color w:val="212121"/>
          <w:sz w:val="24"/>
          <w:szCs w:val="24"/>
        </w:rPr>
        <w:t>M.A. in Music</w:t>
      </w:r>
    </w:p>
    <w:p w14:paraId="15585BD5" w14:textId="77777777" w:rsidR="00911DA7" w:rsidRPr="00F6682B" w:rsidRDefault="00911DA7" w:rsidP="00911DA7">
      <w:pPr>
        <w:rPr>
          <w:color w:val="212121"/>
          <w:sz w:val="24"/>
          <w:szCs w:val="24"/>
        </w:rPr>
      </w:pPr>
      <w:r w:rsidRPr="00F6682B">
        <w:rPr>
          <w:color w:val="212121"/>
          <w:sz w:val="24"/>
          <w:szCs w:val="24"/>
        </w:rPr>
        <w:t>Area of Emphasis: Music Theory and Composition</w:t>
      </w:r>
    </w:p>
    <w:p w14:paraId="79C7BBF0" w14:textId="77777777" w:rsidR="00911DA7" w:rsidRPr="00F6682B" w:rsidRDefault="00911DA7" w:rsidP="00911DA7">
      <w:pPr>
        <w:rPr>
          <w:color w:val="212121"/>
          <w:sz w:val="24"/>
          <w:szCs w:val="24"/>
        </w:rPr>
      </w:pPr>
      <w:r w:rsidRPr="00F6682B">
        <w:rPr>
          <w:color w:val="212121"/>
          <w:sz w:val="24"/>
          <w:szCs w:val="24"/>
        </w:rPr>
        <w:t>Type of Change:</w:t>
      </w:r>
      <w:r w:rsidRPr="00F6682B">
        <w:rPr>
          <w:rStyle w:val="apple-converted-space"/>
          <w:color w:val="212121"/>
          <w:sz w:val="24"/>
          <w:szCs w:val="24"/>
        </w:rPr>
        <w:t> </w:t>
      </w:r>
      <w:r w:rsidRPr="00F6682B">
        <w:rPr>
          <w:color w:val="212121"/>
          <w:sz w:val="24"/>
          <w:szCs w:val="24"/>
        </w:rPr>
        <w:t>Name chan</w:t>
      </w:r>
      <w:r w:rsidRPr="00F6682B">
        <w:rPr>
          <w:sz w:val="24"/>
          <w:szCs w:val="24"/>
        </w:rPr>
        <w:t>ge</w:t>
      </w:r>
      <w:r w:rsidRPr="00F6682B">
        <w:rPr>
          <w:color w:val="212121"/>
          <w:sz w:val="24"/>
          <w:szCs w:val="24"/>
        </w:rPr>
        <w:t xml:space="preserve"> from Music Theory and Composition to Composition</w:t>
      </w:r>
    </w:p>
    <w:p w14:paraId="7E81E3EA" w14:textId="77777777" w:rsidR="00911DA7" w:rsidRPr="00F6682B" w:rsidRDefault="00911DA7" w:rsidP="00911DA7">
      <w:pPr>
        <w:rPr>
          <w:color w:val="212121"/>
          <w:sz w:val="24"/>
          <w:szCs w:val="24"/>
        </w:rPr>
      </w:pPr>
      <w:r w:rsidRPr="00F6682B">
        <w:rPr>
          <w:color w:val="212121"/>
          <w:sz w:val="24"/>
          <w:szCs w:val="24"/>
        </w:rPr>
        <w:t>Effective Date:</w:t>
      </w:r>
      <w:r w:rsidRPr="00F6682B">
        <w:rPr>
          <w:rStyle w:val="apple-converted-space"/>
          <w:color w:val="212121"/>
          <w:sz w:val="24"/>
          <w:szCs w:val="24"/>
        </w:rPr>
        <w:t> </w:t>
      </w:r>
      <w:r w:rsidRPr="00F6682B">
        <w:rPr>
          <w:color w:val="212121"/>
          <w:sz w:val="24"/>
          <w:szCs w:val="24"/>
        </w:rPr>
        <w:t>Spring 2024</w:t>
      </w:r>
    </w:p>
    <w:p w14:paraId="5811806B" w14:textId="77777777" w:rsidR="00911DA7" w:rsidRPr="00F6682B" w:rsidRDefault="00911DA7" w:rsidP="00911DA7">
      <w:pPr>
        <w:rPr>
          <w:color w:val="212121"/>
          <w:sz w:val="24"/>
          <w:szCs w:val="24"/>
        </w:rPr>
      </w:pPr>
      <w:r w:rsidRPr="00F6682B">
        <w:rPr>
          <w:color w:val="212121"/>
          <w:sz w:val="24"/>
          <w:szCs w:val="24"/>
        </w:rPr>
        <w:t>Rationale:</w:t>
      </w:r>
      <w:r w:rsidRPr="00F6682B">
        <w:rPr>
          <w:rStyle w:val="apple-converted-space"/>
          <w:color w:val="212121"/>
          <w:sz w:val="24"/>
          <w:szCs w:val="24"/>
        </w:rPr>
        <w:t> </w:t>
      </w:r>
      <w:r w:rsidRPr="00F6682B">
        <w:rPr>
          <w:color w:val="212121"/>
          <w:sz w:val="24"/>
          <w:szCs w:val="24"/>
        </w:rPr>
        <w:t>“The name of this AOE was apparently changed in 2006 in the catalog but not in Banner. No curricular form documenting the change is still available. This form will document the name change.”</w:t>
      </w:r>
    </w:p>
    <w:p w14:paraId="32785ED1" w14:textId="77777777" w:rsidR="00911DA7" w:rsidRPr="00F6682B" w:rsidRDefault="00911DA7" w:rsidP="00911DA7">
      <w:pPr>
        <w:rPr>
          <w:color w:val="212121"/>
          <w:sz w:val="24"/>
          <w:szCs w:val="24"/>
        </w:rPr>
      </w:pPr>
      <w:r w:rsidRPr="00F6682B">
        <w:rPr>
          <w:color w:val="212121"/>
          <w:sz w:val="24"/>
          <w:szCs w:val="24"/>
        </w:rPr>
        <w:t> </w:t>
      </w:r>
    </w:p>
    <w:p w14:paraId="4EDA3883" w14:textId="77777777" w:rsidR="00911DA7" w:rsidRPr="00F6682B" w:rsidRDefault="00911DA7" w:rsidP="00911DA7">
      <w:pPr>
        <w:rPr>
          <w:color w:val="212121"/>
          <w:sz w:val="24"/>
          <w:szCs w:val="24"/>
          <w:shd w:val="clear" w:color="auto" w:fill="00FF00"/>
        </w:rPr>
      </w:pPr>
      <w:r w:rsidRPr="00F6682B">
        <w:rPr>
          <w:color w:val="212121"/>
          <w:sz w:val="24"/>
          <w:szCs w:val="24"/>
          <w:shd w:val="clear" w:color="auto" w:fill="00FF00"/>
        </w:rPr>
        <w:t>Planning Committee recommends approval.</w:t>
      </w:r>
    </w:p>
    <w:p w14:paraId="24B6E976" w14:textId="77777777" w:rsidR="00911DA7" w:rsidRPr="00F6682B" w:rsidRDefault="00911DA7" w:rsidP="00911DA7">
      <w:pPr>
        <w:rPr>
          <w:color w:val="212121"/>
          <w:sz w:val="24"/>
          <w:szCs w:val="24"/>
          <w:shd w:val="clear" w:color="auto" w:fill="00FF00"/>
        </w:rPr>
      </w:pPr>
    </w:p>
    <w:p w14:paraId="18270E9D" w14:textId="77777777" w:rsidR="00911DA7" w:rsidRPr="00F6682B" w:rsidRDefault="00911DA7" w:rsidP="00911DA7">
      <w:pPr>
        <w:rPr>
          <w:color w:val="212121"/>
          <w:sz w:val="24"/>
          <w:szCs w:val="24"/>
          <w:shd w:val="clear" w:color="auto" w:fill="00FF00"/>
        </w:rPr>
      </w:pPr>
    </w:p>
    <w:p w14:paraId="2D686019" w14:textId="77777777" w:rsidR="00911DA7" w:rsidRPr="00F6682B" w:rsidRDefault="00911DA7" w:rsidP="00911DA7">
      <w:pPr>
        <w:rPr>
          <w:color w:val="FF0000"/>
          <w:sz w:val="24"/>
          <w:szCs w:val="24"/>
        </w:rPr>
      </w:pPr>
    </w:p>
    <w:p w14:paraId="183B685D" w14:textId="77777777" w:rsidR="00911DA7" w:rsidRPr="00F6682B" w:rsidRDefault="00911DA7" w:rsidP="00911DA7">
      <w:pPr>
        <w:rPr>
          <w:color w:val="212121"/>
          <w:sz w:val="24"/>
          <w:szCs w:val="24"/>
        </w:rPr>
      </w:pPr>
      <w:r w:rsidRPr="00F6682B">
        <w:rPr>
          <w:color w:val="212121"/>
          <w:sz w:val="24"/>
          <w:szCs w:val="24"/>
        </w:rPr>
        <w:t> </w:t>
      </w:r>
    </w:p>
    <w:p w14:paraId="3A1F83FD" w14:textId="77777777" w:rsidR="00911DA7" w:rsidRPr="00F6682B" w:rsidRDefault="00911DA7" w:rsidP="00911DA7">
      <w:pPr>
        <w:rPr>
          <w:color w:val="212121"/>
          <w:sz w:val="24"/>
          <w:szCs w:val="24"/>
          <w:u w:val="single"/>
        </w:rPr>
      </w:pPr>
    </w:p>
    <w:p w14:paraId="66175055" w14:textId="77777777" w:rsidR="00911DA7" w:rsidRPr="00F6682B" w:rsidRDefault="00911DA7" w:rsidP="00911DA7">
      <w:pPr>
        <w:rPr>
          <w:color w:val="212121"/>
          <w:sz w:val="24"/>
          <w:szCs w:val="24"/>
          <w:u w:val="single"/>
        </w:rPr>
      </w:pPr>
    </w:p>
    <w:p w14:paraId="2771BB66" w14:textId="77777777" w:rsidR="00911DA7" w:rsidRPr="00F6682B" w:rsidRDefault="00911DA7" w:rsidP="00911DA7">
      <w:pPr>
        <w:rPr>
          <w:color w:val="212121"/>
          <w:sz w:val="24"/>
          <w:szCs w:val="24"/>
          <w:u w:val="single"/>
        </w:rPr>
      </w:pPr>
    </w:p>
    <w:p w14:paraId="512F0ED2" w14:textId="77777777" w:rsidR="00911DA7" w:rsidRPr="00F6682B" w:rsidRDefault="00911DA7" w:rsidP="00911DA7">
      <w:pPr>
        <w:rPr>
          <w:color w:val="212121"/>
          <w:sz w:val="24"/>
          <w:szCs w:val="24"/>
          <w:u w:val="single"/>
        </w:rPr>
      </w:pPr>
    </w:p>
    <w:p w14:paraId="1558752B" w14:textId="77777777" w:rsidR="00911DA7" w:rsidRPr="00F6682B" w:rsidRDefault="00911DA7" w:rsidP="00911DA7">
      <w:pPr>
        <w:rPr>
          <w:color w:val="212121"/>
          <w:sz w:val="24"/>
          <w:szCs w:val="24"/>
          <w:u w:val="single"/>
        </w:rPr>
      </w:pPr>
    </w:p>
    <w:p w14:paraId="7D93B527" w14:textId="77777777" w:rsidR="00911DA7" w:rsidRPr="00F6682B" w:rsidRDefault="00911DA7" w:rsidP="00911DA7">
      <w:pPr>
        <w:rPr>
          <w:color w:val="212121"/>
          <w:sz w:val="24"/>
          <w:szCs w:val="24"/>
          <w:u w:val="single"/>
        </w:rPr>
      </w:pPr>
    </w:p>
    <w:p w14:paraId="2699A4C3" w14:textId="77777777" w:rsidR="00911DA7" w:rsidRPr="00F6682B" w:rsidRDefault="00911DA7" w:rsidP="00911DA7">
      <w:pPr>
        <w:rPr>
          <w:color w:val="212121"/>
          <w:sz w:val="24"/>
          <w:szCs w:val="24"/>
          <w:u w:val="single"/>
        </w:rPr>
      </w:pPr>
    </w:p>
    <w:p w14:paraId="6F528F99" w14:textId="77777777" w:rsidR="00911DA7" w:rsidRPr="00F6682B" w:rsidRDefault="00911DA7" w:rsidP="00911DA7">
      <w:pPr>
        <w:rPr>
          <w:color w:val="212121"/>
          <w:sz w:val="24"/>
          <w:szCs w:val="24"/>
          <w:u w:val="single"/>
        </w:rPr>
      </w:pPr>
    </w:p>
    <w:p w14:paraId="4D5BDAB7" w14:textId="77777777" w:rsidR="00911DA7" w:rsidRPr="00F6682B" w:rsidRDefault="00911DA7" w:rsidP="00911DA7">
      <w:pPr>
        <w:rPr>
          <w:color w:val="212121"/>
          <w:sz w:val="24"/>
          <w:szCs w:val="24"/>
          <w:u w:val="single"/>
        </w:rPr>
      </w:pPr>
    </w:p>
    <w:p w14:paraId="57E27B51" w14:textId="77777777" w:rsidR="00911DA7" w:rsidRPr="00F6682B" w:rsidRDefault="00911DA7" w:rsidP="00911DA7">
      <w:pPr>
        <w:rPr>
          <w:color w:val="212121"/>
          <w:sz w:val="24"/>
          <w:szCs w:val="24"/>
          <w:u w:val="single"/>
        </w:rPr>
      </w:pPr>
    </w:p>
    <w:p w14:paraId="26A1AE4A" w14:textId="77777777" w:rsidR="00911DA7" w:rsidRPr="00F6682B" w:rsidRDefault="00911DA7" w:rsidP="00911DA7">
      <w:pPr>
        <w:rPr>
          <w:color w:val="212121"/>
          <w:sz w:val="24"/>
          <w:szCs w:val="24"/>
          <w:u w:val="single"/>
        </w:rPr>
      </w:pPr>
    </w:p>
    <w:p w14:paraId="23A81AE3" w14:textId="77777777" w:rsidR="00911DA7" w:rsidRPr="00F6682B" w:rsidRDefault="00911DA7" w:rsidP="00911DA7">
      <w:pPr>
        <w:rPr>
          <w:color w:val="212121"/>
          <w:sz w:val="24"/>
          <w:szCs w:val="24"/>
          <w:u w:val="single"/>
        </w:rPr>
      </w:pPr>
    </w:p>
    <w:p w14:paraId="031C2D51" w14:textId="77777777" w:rsidR="00911DA7" w:rsidRPr="00F6682B" w:rsidRDefault="00911DA7" w:rsidP="00911DA7">
      <w:pPr>
        <w:rPr>
          <w:color w:val="212121"/>
          <w:sz w:val="24"/>
          <w:szCs w:val="24"/>
          <w:u w:val="single"/>
        </w:rPr>
      </w:pPr>
    </w:p>
    <w:p w14:paraId="6B032E67" w14:textId="77777777" w:rsidR="00911DA7" w:rsidRPr="00F6682B" w:rsidRDefault="00911DA7" w:rsidP="00911DA7">
      <w:pPr>
        <w:rPr>
          <w:b/>
          <w:bCs/>
          <w:color w:val="FF0000"/>
          <w:sz w:val="24"/>
          <w:szCs w:val="24"/>
        </w:rPr>
      </w:pPr>
      <w:r w:rsidRPr="00F6682B">
        <w:rPr>
          <w:color w:val="212121"/>
          <w:sz w:val="24"/>
          <w:szCs w:val="24"/>
          <w:u w:val="single"/>
        </w:rPr>
        <w:t xml:space="preserve">College of Engineering and Computer Science </w:t>
      </w:r>
      <w:r w:rsidRPr="00F6682B">
        <w:rPr>
          <w:b/>
          <w:bCs/>
          <w:color w:val="FF0000"/>
          <w:sz w:val="24"/>
          <w:szCs w:val="24"/>
          <w:u w:val="single"/>
        </w:rPr>
        <w:t>(GC-23-12-07-PC)</w:t>
      </w:r>
    </w:p>
    <w:p w14:paraId="7418052D" w14:textId="77777777" w:rsidR="00911DA7" w:rsidRPr="00F6682B" w:rsidRDefault="00911DA7" w:rsidP="00911DA7">
      <w:pPr>
        <w:rPr>
          <w:b/>
          <w:bCs/>
          <w:color w:val="FF0000"/>
          <w:sz w:val="24"/>
          <w:szCs w:val="24"/>
        </w:rPr>
      </w:pPr>
      <w:r w:rsidRPr="00F6682B">
        <w:rPr>
          <w:b/>
          <w:bCs/>
          <w:color w:val="FF0000"/>
          <w:sz w:val="24"/>
          <w:szCs w:val="24"/>
        </w:rPr>
        <w:t>  </w:t>
      </w:r>
    </w:p>
    <w:p w14:paraId="588B8582" w14:textId="77777777" w:rsidR="00911DA7" w:rsidRPr="00F6682B" w:rsidRDefault="00911DA7" w:rsidP="00911DA7">
      <w:pPr>
        <w:pStyle w:val="ListParagraph"/>
        <w:numPr>
          <w:ilvl w:val="0"/>
          <w:numId w:val="12"/>
        </w:numPr>
        <w:contextualSpacing w:val="0"/>
        <w:rPr>
          <w:rFonts w:eastAsia="Times New Roman"/>
          <w:color w:val="212121"/>
          <w:szCs w:val="24"/>
        </w:rPr>
      </w:pPr>
      <w:r w:rsidRPr="00F6682B">
        <w:rPr>
          <w:rFonts w:eastAsia="Times New Roman"/>
          <w:i/>
          <w:iCs/>
          <w:color w:val="000000"/>
          <w:szCs w:val="24"/>
          <w:shd w:val="clear" w:color="auto" w:fill="FFFF00"/>
        </w:rPr>
        <w:t>Request for Addition of a Degree</w:t>
      </w:r>
    </w:p>
    <w:p w14:paraId="7B8DB74C" w14:textId="77777777" w:rsidR="00911DA7" w:rsidRPr="00F6682B" w:rsidRDefault="00911DA7" w:rsidP="00911DA7">
      <w:pPr>
        <w:rPr>
          <w:rFonts w:eastAsiaTheme="minorHAnsi"/>
          <w:color w:val="212121"/>
          <w:sz w:val="24"/>
          <w:szCs w:val="24"/>
        </w:rPr>
      </w:pPr>
      <w:r w:rsidRPr="00F6682B">
        <w:rPr>
          <w:color w:val="212121"/>
          <w:sz w:val="24"/>
          <w:szCs w:val="24"/>
        </w:rPr>
        <w:t>Department: CECS</w:t>
      </w:r>
    </w:p>
    <w:p w14:paraId="06BDCE1B" w14:textId="77777777" w:rsidR="00911DA7" w:rsidRPr="00F6682B" w:rsidRDefault="00911DA7" w:rsidP="00911DA7">
      <w:pPr>
        <w:rPr>
          <w:color w:val="212121"/>
          <w:sz w:val="24"/>
          <w:szCs w:val="24"/>
        </w:rPr>
      </w:pPr>
      <w:r w:rsidRPr="00F6682B">
        <w:rPr>
          <w:color w:val="212121"/>
          <w:sz w:val="24"/>
          <w:szCs w:val="24"/>
        </w:rPr>
        <w:t>Degree program: </w:t>
      </w:r>
      <w:r w:rsidRPr="00F6682B">
        <w:rPr>
          <w:b/>
          <w:bCs/>
          <w:color w:val="212121"/>
          <w:sz w:val="24"/>
          <w:szCs w:val="24"/>
        </w:rPr>
        <w:t>PhD in Engineering</w:t>
      </w:r>
    </w:p>
    <w:p w14:paraId="3A98A013" w14:textId="77777777" w:rsidR="00911DA7" w:rsidRPr="00F6682B" w:rsidRDefault="00911DA7" w:rsidP="00911DA7">
      <w:pPr>
        <w:rPr>
          <w:color w:val="212121"/>
          <w:sz w:val="24"/>
          <w:szCs w:val="24"/>
        </w:rPr>
      </w:pPr>
      <w:r w:rsidRPr="00F6682B">
        <w:rPr>
          <w:color w:val="212121"/>
          <w:sz w:val="24"/>
          <w:szCs w:val="24"/>
        </w:rPr>
        <w:t>Type of Change: Addition</w:t>
      </w:r>
    </w:p>
    <w:p w14:paraId="0C41D092" w14:textId="77777777" w:rsidR="00911DA7" w:rsidRPr="00F6682B" w:rsidRDefault="00911DA7" w:rsidP="00911DA7">
      <w:pPr>
        <w:rPr>
          <w:color w:val="212121"/>
          <w:sz w:val="24"/>
          <w:szCs w:val="24"/>
        </w:rPr>
      </w:pPr>
      <w:r w:rsidRPr="00F6682B">
        <w:rPr>
          <w:color w:val="212121"/>
          <w:sz w:val="24"/>
          <w:szCs w:val="24"/>
        </w:rPr>
        <w:t>Effective Date: Fall 2024</w:t>
      </w:r>
    </w:p>
    <w:p w14:paraId="53EB3872" w14:textId="77777777" w:rsidR="00911DA7" w:rsidRPr="00F6682B" w:rsidRDefault="00911DA7" w:rsidP="00911DA7">
      <w:pPr>
        <w:rPr>
          <w:color w:val="212121"/>
          <w:sz w:val="24"/>
          <w:szCs w:val="24"/>
        </w:rPr>
      </w:pPr>
      <w:r w:rsidRPr="00F6682B">
        <w:rPr>
          <w:color w:val="212121"/>
          <w:sz w:val="24"/>
          <w:szCs w:val="24"/>
        </w:rPr>
        <w:t>Rationale: “To keep its global leadership and competitiveness, it is important for the United States to produce new leaders in engineering to address 21st century engineering problems. One of the HEPC's primary goals of the Vision 2025: West Virginia Science and Technology Plan is to increase the number of doctoral graduates to support research activity and the proposed degree program would align well with this strategic vision. The proposed PhD program in Engineering will enable the concept of approaching applied problems via a holistic solution-oriented approach and graduates will be qualified for wide array of public-sector and private-sector engineering positions. CECS strongly believes that the establishment of this program is timely given the strong potential of this degree program to increase the College's research impact and productivity, increase the enrollment, and stimulate economic development in the area, meeting the state's job demands that require more advanced research skills and qualifications.”</w:t>
      </w:r>
    </w:p>
    <w:p w14:paraId="01E14B3A" w14:textId="77777777" w:rsidR="00911DA7" w:rsidRPr="00F6682B" w:rsidRDefault="00911DA7" w:rsidP="00911DA7">
      <w:pPr>
        <w:rPr>
          <w:color w:val="212121"/>
          <w:sz w:val="24"/>
          <w:szCs w:val="24"/>
        </w:rPr>
      </w:pPr>
      <w:r w:rsidRPr="00F6682B">
        <w:rPr>
          <w:color w:val="212121"/>
          <w:sz w:val="24"/>
          <w:szCs w:val="24"/>
        </w:rPr>
        <w:t> </w:t>
      </w:r>
    </w:p>
    <w:p w14:paraId="3B0FB36E" w14:textId="77777777" w:rsidR="00911DA7" w:rsidRPr="00F6682B" w:rsidRDefault="00911DA7" w:rsidP="00911DA7">
      <w:pPr>
        <w:rPr>
          <w:color w:val="212121"/>
          <w:sz w:val="24"/>
          <w:szCs w:val="24"/>
        </w:rPr>
      </w:pPr>
      <w:r w:rsidRPr="00F6682B">
        <w:rPr>
          <w:color w:val="212121"/>
          <w:sz w:val="24"/>
          <w:szCs w:val="24"/>
          <w:shd w:val="clear" w:color="auto" w:fill="00FF00"/>
        </w:rPr>
        <w:t>Planning Committee recommends approval.</w:t>
      </w:r>
    </w:p>
    <w:p w14:paraId="6463681D" w14:textId="77777777" w:rsidR="00911DA7" w:rsidRPr="00F6682B" w:rsidRDefault="00911DA7" w:rsidP="00911DA7">
      <w:pPr>
        <w:rPr>
          <w:color w:val="212121"/>
          <w:sz w:val="24"/>
          <w:szCs w:val="24"/>
        </w:rPr>
      </w:pPr>
      <w:r w:rsidRPr="00F6682B">
        <w:rPr>
          <w:color w:val="212121"/>
          <w:sz w:val="24"/>
          <w:szCs w:val="24"/>
        </w:rPr>
        <w:t> </w:t>
      </w:r>
    </w:p>
    <w:p w14:paraId="549E199E" w14:textId="77777777" w:rsidR="00911DA7" w:rsidRPr="00F6682B" w:rsidRDefault="00911DA7" w:rsidP="00911DA7">
      <w:pPr>
        <w:rPr>
          <w:color w:val="212121"/>
          <w:sz w:val="24"/>
          <w:szCs w:val="24"/>
        </w:rPr>
      </w:pPr>
      <w:r w:rsidRPr="00F6682B">
        <w:rPr>
          <w:color w:val="212121"/>
          <w:sz w:val="24"/>
          <w:szCs w:val="24"/>
          <w:u w:val="single"/>
        </w:rPr>
        <w:t xml:space="preserve">College of Health Professions </w:t>
      </w:r>
      <w:r w:rsidRPr="00F6682B">
        <w:rPr>
          <w:b/>
          <w:bCs/>
          <w:color w:val="FF0000"/>
          <w:sz w:val="24"/>
          <w:szCs w:val="24"/>
          <w:u w:val="single"/>
        </w:rPr>
        <w:t>(GC-23-12-08-PC)</w:t>
      </w:r>
    </w:p>
    <w:p w14:paraId="5049B09E" w14:textId="77777777" w:rsidR="00911DA7" w:rsidRPr="00F6682B" w:rsidRDefault="00911DA7" w:rsidP="00911DA7">
      <w:pPr>
        <w:rPr>
          <w:color w:val="212121"/>
          <w:sz w:val="24"/>
          <w:szCs w:val="24"/>
        </w:rPr>
      </w:pPr>
      <w:r w:rsidRPr="00F6682B">
        <w:rPr>
          <w:color w:val="212121"/>
          <w:sz w:val="24"/>
          <w:szCs w:val="24"/>
        </w:rPr>
        <w:t> </w:t>
      </w:r>
    </w:p>
    <w:p w14:paraId="36097EA8" w14:textId="77777777" w:rsidR="00911DA7" w:rsidRPr="00F6682B" w:rsidRDefault="00911DA7" w:rsidP="00911DA7">
      <w:pPr>
        <w:pStyle w:val="ListParagraph"/>
        <w:numPr>
          <w:ilvl w:val="0"/>
          <w:numId w:val="12"/>
        </w:numPr>
        <w:rPr>
          <w:color w:val="212121"/>
          <w:szCs w:val="24"/>
        </w:rPr>
      </w:pPr>
      <w:r w:rsidRPr="00F6682B">
        <w:rPr>
          <w:i/>
          <w:iCs/>
          <w:color w:val="000000"/>
          <w:szCs w:val="24"/>
          <w:shd w:val="clear" w:color="auto" w:fill="FFFF00"/>
        </w:rPr>
        <w:t>Accelerated Masters</w:t>
      </w:r>
      <w:r w:rsidRPr="00F6682B">
        <w:rPr>
          <w:rStyle w:val="apple-converted-space"/>
          <w:rFonts w:eastAsia="Times New Roman"/>
          <w:i/>
          <w:iCs/>
          <w:color w:val="000000"/>
          <w:szCs w:val="24"/>
          <w:shd w:val="clear" w:color="auto" w:fill="FFFF00"/>
        </w:rPr>
        <w:t> </w:t>
      </w:r>
      <w:r w:rsidRPr="00F6682B">
        <w:rPr>
          <w:i/>
          <w:iCs/>
          <w:color w:val="212121"/>
          <w:szCs w:val="24"/>
          <w:shd w:val="clear" w:color="auto" w:fill="FFFF00"/>
        </w:rPr>
        <w:t>Request</w:t>
      </w:r>
    </w:p>
    <w:p w14:paraId="254CC408" w14:textId="77777777" w:rsidR="00911DA7" w:rsidRPr="00F6682B" w:rsidRDefault="00911DA7" w:rsidP="00911DA7">
      <w:pPr>
        <w:rPr>
          <w:rFonts w:eastAsiaTheme="minorHAnsi"/>
          <w:color w:val="212121"/>
          <w:sz w:val="24"/>
          <w:szCs w:val="24"/>
        </w:rPr>
      </w:pPr>
      <w:r w:rsidRPr="00F6682B">
        <w:rPr>
          <w:color w:val="212121"/>
          <w:sz w:val="24"/>
          <w:szCs w:val="24"/>
        </w:rPr>
        <w:t>Department:</w:t>
      </w:r>
      <w:r w:rsidRPr="00F6682B">
        <w:rPr>
          <w:rStyle w:val="apple-converted-space"/>
          <w:color w:val="212121"/>
          <w:sz w:val="24"/>
          <w:szCs w:val="24"/>
        </w:rPr>
        <w:t> </w:t>
      </w:r>
      <w:r w:rsidRPr="00F6682B">
        <w:rPr>
          <w:color w:val="212121"/>
          <w:sz w:val="24"/>
          <w:szCs w:val="24"/>
        </w:rPr>
        <w:t>Social Work</w:t>
      </w:r>
    </w:p>
    <w:p w14:paraId="0D0927F3" w14:textId="77777777" w:rsidR="00911DA7" w:rsidRPr="00F6682B" w:rsidRDefault="00911DA7" w:rsidP="00911DA7">
      <w:pPr>
        <w:rPr>
          <w:color w:val="212121"/>
          <w:sz w:val="24"/>
          <w:szCs w:val="24"/>
        </w:rPr>
      </w:pPr>
      <w:r w:rsidRPr="00F6682B">
        <w:rPr>
          <w:color w:val="212121"/>
          <w:sz w:val="24"/>
          <w:szCs w:val="24"/>
        </w:rPr>
        <w:t>Degree Program: </w:t>
      </w:r>
      <w:r w:rsidRPr="00F6682B">
        <w:rPr>
          <w:b/>
          <w:bCs/>
          <w:color w:val="212121"/>
          <w:sz w:val="24"/>
          <w:szCs w:val="24"/>
        </w:rPr>
        <w:t>Master of Social Work/Bachelor of Social Work</w:t>
      </w:r>
    </w:p>
    <w:p w14:paraId="334E3BDE" w14:textId="77777777" w:rsidR="00911DA7" w:rsidRPr="00F6682B" w:rsidRDefault="00911DA7" w:rsidP="00911DA7">
      <w:pPr>
        <w:rPr>
          <w:color w:val="212121"/>
          <w:sz w:val="24"/>
          <w:szCs w:val="24"/>
        </w:rPr>
      </w:pPr>
      <w:r w:rsidRPr="00F6682B">
        <w:rPr>
          <w:color w:val="212121"/>
          <w:sz w:val="24"/>
          <w:szCs w:val="24"/>
        </w:rPr>
        <w:t>Allowable Credits: 12</w:t>
      </w:r>
    </w:p>
    <w:p w14:paraId="5B5B7C07" w14:textId="77777777" w:rsidR="00911DA7" w:rsidRPr="00F6682B" w:rsidRDefault="00911DA7" w:rsidP="00911DA7">
      <w:pPr>
        <w:rPr>
          <w:color w:val="212121"/>
          <w:sz w:val="24"/>
          <w:szCs w:val="24"/>
        </w:rPr>
      </w:pPr>
      <w:r w:rsidRPr="00F6682B">
        <w:rPr>
          <w:color w:val="212121"/>
          <w:sz w:val="24"/>
          <w:szCs w:val="24"/>
        </w:rPr>
        <w:t>Student Eligibility Requirements: Admission requirements that are currently in place are the same for the BSW and MSW programs. However, the Accelerated MSW program requires that students have a Social Work GPA of3.30 by the end of the 2nd Semester of their junior year in the BSW program to be provisionally admitted to the AMD. Students are required to provide one academic reference from the Marshall University BSW program, apply for provisional admission to the MU MSW program, and complete an AMD plan of study by the end of their junior year.</w:t>
      </w:r>
    </w:p>
    <w:p w14:paraId="5FB20437" w14:textId="77777777" w:rsidR="00911DA7" w:rsidRPr="00F6682B" w:rsidRDefault="00911DA7" w:rsidP="00911DA7">
      <w:pPr>
        <w:rPr>
          <w:color w:val="212121"/>
          <w:sz w:val="24"/>
          <w:szCs w:val="24"/>
        </w:rPr>
      </w:pPr>
      <w:r w:rsidRPr="00F6682B">
        <w:rPr>
          <w:color w:val="212121"/>
          <w:sz w:val="24"/>
          <w:szCs w:val="24"/>
        </w:rPr>
        <w:t>Rationale:</w:t>
      </w:r>
      <w:r w:rsidRPr="00F6682B">
        <w:rPr>
          <w:rStyle w:val="apple-converted-space"/>
          <w:color w:val="212121"/>
          <w:sz w:val="24"/>
          <w:szCs w:val="24"/>
        </w:rPr>
        <w:t> </w:t>
      </w:r>
      <w:r w:rsidRPr="00F6682B">
        <w:rPr>
          <w:color w:val="212121"/>
          <w:sz w:val="24"/>
          <w:szCs w:val="24"/>
        </w:rPr>
        <w:t>“Both the Bachelor of Social Work and the Master of Social Work programs are in the same departments and housed within</w:t>
      </w:r>
    </w:p>
    <w:p w14:paraId="4B588C7E" w14:textId="77777777" w:rsidR="00911DA7" w:rsidRPr="00F6682B" w:rsidRDefault="00911DA7" w:rsidP="00911DA7">
      <w:pPr>
        <w:rPr>
          <w:color w:val="212121"/>
          <w:sz w:val="24"/>
          <w:szCs w:val="24"/>
        </w:rPr>
      </w:pPr>
      <w:r w:rsidRPr="00F6682B">
        <w:rPr>
          <w:color w:val="212121"/>
          <w:sz w:val="24"/>
          <w:szCs w:val="24"/>
        </w:rPr>
        <w:t>the same building. Most students complete the BSW program in December. BSW students beginning their junior year can</w:t>
      </w:r>
    </w:p>
    <w:p w14:paraId="1F12A7CD" w14:textId="77777777" w:rsidR="00911DA7" w:rsidRPr="00F6682B" w:rsidRDefault="00911DA7" w:rsidP="00911DA7">
      <w:pPr>
        <w:rPr>
          <w:color w:val="212121"/>
          <w:sz w:val="24"/>
          <w:szCs w:val="24"/>
        </w:rPr>
      </w:pPr>
      <w:r w:rsidRPr="00F6682B">
        <w:rPr>
          <w:color w:val="212121"/>
          <w:sz w:val="24"/>
          <w:szCs w:val="24"/>
        </w:rPr>
        <w:t>elect to participate in the AMD by being provisionally admitted to the MSW program, and taking courses from the 600 level MSW program instead of electives from the BSW program up to 12 hours. AMD students who graduate in December will</w:t>
      </w:r>
    </w:p>
    <w:p w14:paraId="29BC17C6" w14:textId="77777777" w:rsidR="00911DA7" w:rsidRPr="00F6682B" w:rsidRDefault="00911DA7" w:rsidP="00911DA7">
      <w:pPr>
        <w:rPr>
          <w:color w:val="212121"/>
          <w:sz w:val="24"/>
          <w:szCs w:val="24"/>
        </w:rPr>
      </w:pPr>
      <w:r w:rsidRPr="00F6682B">
        <w:rPr>
          <w:color w:val="212121"/>
          <w:sz w:val="24"/>
          <w:szCs w:val="24"/>
        </w:rPr>
        <w:t>then be fully admitted to the MSW program, will begin classes in January (Spring semester), and will complete the MSW program during the spring and summer semesters. Students will complete the BSW/MSW program in 9 semesters.”</w:t>
      </w:r>
    </w:p>
    <w:p w14:paraId="2FE8D887" w14:textId="77777777" w:rsidR="00911DA7" w:rsidRPr="00F6682B" w:rsidRDefault="00911DA7" w:rsidP="00911DA7">
      <w:pPr>
        <w:rPr>
          <w:color w:val="212121"/>
          <w:sz w:val="24"/>
          <w:szCs w:val="24"/>
        </w:rPr>
      </w:pPr>
      <w:r w:rsidRPr="00F6682B">
        <w:rPr>
          <w:color w:val="212121"/>
          <w:sz w:val="24"/>
          <w:szCs w:val="24"/>
        </w:rPr>
        <w:t> </w:t>
      </w:r>
    </w:p>
    <w:p w14:paraId="12C78578" w14:textId="77777777" w:rsidR="00911DA7" w:rsidRPr="00F6682B" w:rsidRDefault="00911DA7" w:rsidP="00911DA7">
      <w:pPr>
        <w:rPr>
          <w:color w:val="212121"/>
          <w:sz w:val="24"/>
          <w:szCs w:val="24"/>
        </w:rPr>
      </w:pPr>
      <w:r w:rsidRPr="00F6682B">
        <w:rPr>
          <w:color w:val="212121"/>
          <w:sz w:val="24"/>
          <w:szCs w:val="24"/>
          <w:shd w:val="clear" w:color="auto" w:fill="00FF00"/>
        </w:rPr>
        <w:t>Planning Committee recommends approval.</w:t>
      </w:r>
    </w:p>
    <w:p w14:paraId="0B57F895" w14:textId="77777777" w:rsidR="00911DA7" w:rsidRPr="00F6682B" w:rsidRDefault="00911DA7" w:rsidP="00911DA7">
      <w:pPr>
        <w:rPr>
          <w:color w:val="212121"/>
          <w:sz w:val="24"/>
          <w:szCs w:val="24"/>
        </w:rPr>
      </w:pPr>
      <w:r w:rsidRPr="00F6682B">
        <w:rPr>
          <w:color w:val="212121"/>
          <w:sz w:val="24"/>
          <w:szCs w:val="24"/>
        </w:rPr>
        <w:t> </w:t>
      </w:r>
    </w:p>
    <w:p w14:paraId="48E81125" w14:textId="77777777" w:rsidR="00911DA7" w:rsidRPr="00F6682B" w:rsidRDefault="00911DA7" w:rsidP="00911DA7">
      <w:pPr>
        <w:rPr>
          <w:b/>
          <w:bCs/>
          <w:color w:val="FF0000"/>
          <w:sz w:val="28"/>
          <w:szCs w:val="28"/>
        </w:rPr>
      </w:pPr>
      <w:r w:rsidRPr="00F6682B">
        <w:rPr>
          <w:b/>
          <w:bCs/>
          <w:color w:val="FF0000"/>
          <w:sz w:val="28"/>
          <w:szCs w:val="28"/>
        </w:rPr>
        <w:lastRenderedPageBreak/>
        <w:t>(GC-23-12-09-PC)</w:t>
      </w:r>
    </w:p>
    <w:p w14:paraId="09E687F2" w14:textId="77777777" w:rsidR="00911DA7" w:rsidRPr="00F6682B" w:rsidRDefault="00911DA7" w:rsidP="00911DA7">
      <w:pPr>
        <w:pStyle w:val="ListParagraph"/>
        <w:numPr>
          <w:ilvl w:val="0"/>
          <w:numId w:val="12"/>
        </w:numPr>
        <w:rPr>
          <w:color w:val="212121"/>
          <w:szCs w:val="24"/>
        </w:rPr>
      </w:pPr>
      <w:r w:rsidRPr="00F6682B">
        <w:rPr>
          <w:i/>
          <w:iCs/>
          <w:color w:val="212121"/>
          <w:szCs w:val="24"/>
          <w:shd w:val="clear" w:color="auto" w:fill="FFFF00"/>
        </w:rPr>
        <w:t xml:space="preserve">Request for Non-Curricular Change </w:t>
      </w:r>
    </w:p>
    <w:p w14:paraId="6BF9F7AC" w14:textId="77777777" w:rsidR="00911DA7" w:rsidRPr="00F6682B" w:rsidRDefault="00911DA7" w:rsidP="00911DA7">
      <w:pPr>
        <w:rPr>
          <w:color w:val="212121"/>
          <w:sz w:val="24"/>
          <w:szCs w:val="24"/>
        </w:rPr>
      </w:pPr>
      <w:r w:rsidRPr="00F6682B">
        <w:rPr>
          <w:color w:val="212121"/>
          <w:sz w:val="24"/>
          <w:szCs w:val="24"/>
        </w:rPr>
        <w:t>Department: Public Health</w:t>
      </w:r>
    </w:p>
    <w:p w14:paraId="6F9F7A7E" w14:textId="77777777" w:rsidR="00911DA7" w:rsidRPr="00F6682B" w:rsidRDefault="00911DA7" w:rsidP="00911DA7">
      <w:pPr>
        <w:rPr>
          <w:color w:val="212121"/>
          <w:sz w:val="24"/>
          <w:szCs w:val="24"/>
        </w:rPr>
      </w:pPr>
      <w:r w:rsidRPr="00F6682B">
        <w:rPr>
          <w:color w:val="212121"/>
          <w:sz w:val="24"/>
          <w:szCs w:val="24"/>
        </w:rPr>
        <w:t>Degree Program: </w:t>
      </w:r>
      <w:r w:rsidRPr="00F6682B">
        <w:rPr>
          <w:b/>
          <w:bCs/>
          <w:color w:val="212121"/>
          <w:sz w:val="24"/>
          <w:szCs w:val="24"/>
        </w:rPr>
        <w:t>Master of Public Health</w:t>
      </w:r>
    </w:p>
    <w:p w14:paraId="542B1B19" w14:textId="77777777" w:rsidR="00911DA7" w:rsidRPr="00F6682B" w:rsidRDefault="00911DA7" w:rsidP="00911DA7">
      <w:pPr>
        <w:rPr>
          <w:color w:val="212121"/>
          <w:sz w:val="24"/>
          <w:szCs w:val="24"/>
        </w:rPr>
      </w:pPr>
      <w:r w:rsidRPr="00F6682B">
        <w:rPr>
          <w:color w:val="212121"/>
          <w:sz w:val="24"/>
          <w:szCs w:val="24"/>
        </w:rPr>
        <w:t>Type of Change: Deletion of certain concentrations and updating Plans of Study</w:t>
      </w:r>
    </w:p>
    <w:p w14:paraId="14BB7A82" w14:textId="77777777" w:rsidR="00911DA7" w:rsidRPr="00F6682B" w:rsidRDefault="00911DA7" w:rsidP="00911DA7">
      <w:pPr>
        <w:rPr>
          <w:color w:val="212121"/>
          <w:sz w:val="24"/>
          <w:szCs w:val="24"/>
        </w:rPr>
      </w:pPr>
      <w:r w:rsidRPr="00F6682B">
        <w:rPr>
          <w:color w:val="212121"/>
          <w:sz w:val="24"/>
          <w:szCs w:val="24"/>
        </w:rPr>
        <w:t>Effective Date: Spring 2024</w:t>
      </w:r>
    </w:p>
    <w:p w14:paraId="77577A55" w14:textId="77777777" w:rsidR="00911DA7" w:rsidRPr="00F6682B" w:rsidRDefault="00911DA7" w:rsidP="00911DA7">
      <w:pPr>
        <w:rPr>
          <w:color w:val="212121"/>
          <w:sz w:val="24"/>
          <w:szCs w:val="24"/>
        </w:rPr>
      </w:pPr>
      <w:r w:rsidRPr="00F6682B">
        <w:rPr>
          <w:color w:val="212121"/>
          <w:sz w:val="24"/>
          <w:szCs w:val="24"/>
        </w:rPr>
        <w:t>Rationale: “We would like to request suspension of the following MPH program pathways and concentrations.</w:t>
      </w:r>
    </w:p>
    <w:p w14:paraId="71FCF60D" w14:textId="77777777" w:rsidR="00911DA7" w:rsidRPr="00F6682B" w:rsidRDefault="00911DA7" w:rsidP="00911DA7">
      <w:pPr>
        <w:rPr>
          <w:color w:val="212121"/>
          <w:sz w:val="24"/>
          <w:szCs w:val="24"/>
        </w:rPr>
      </w:pPr>
      <w:r w:rsidRPr="00F6682B">
        <w:rPr>
          <w:color w:val="212121"/>
          <w:sz w:val="24"/>
          <w:szCs w:val="24"/>
        </w:rPr>
        <w:t>MPH-Research, Evaluation and Policy concentration</w:t>
      </w:r>
    </w:p>
    <w:p w14:paraId="10785593" w14:textId="77777777" w:rsidR="00911DA7" w:rsidRPr="00F6682B" w:rsidRDefault="00911DA7" w:rsidP="00911DA7">
      <w:pPr>
        <w:rPr>
          <w:color w:val="212121"/>
          <w:sz w:val="24"/>
          <w:szCs w:val="24"/>
        </w:rPr>
      </w:pPr>
      <w:r w:rsidRPr="00F6682B">
        <w:rPr>
          <w:color w:val="212121"/>
          <w:sz w:val="24"/>
          <w:szCs w:val="24"/>
        </w:rPr>
        <w:t>BS-MPH- Global &amp; Community Health concentration</w:t>
      </w:r>
    </w:p>
    <w:p w14:paraId="73779DD3" w14:textId="77777777" w:rsidR="00911DA7" w:rsidRPr="00F6682B" w:rsidRDefault="00911DA7" w:rsidP="00911DA7">
      <w:pPr>
        <w:rPr>
          <w:color w:val="212121"/>
          <w:sz w:val="24"/>
          <w:szCs w:val="24"/>
        </w:rPr>
      </w:pPr>
      <w:r w:rsidRPr="00F6682B">
        <w:rPr>
          <w:color w:val="212121"/>
          <w:sz w:val="24"/>
          <w:szCs w:val="24"/>
        </w:rPr>
        <w:t>BS-MPH- Research, Evaluation and Policy concentration</w:t>
      </w:r>
    </w:p>
    <w:p w14:paraId="4EEE950C" w14:textId="77777777" w:rsidR="00911DA7" w:rsidRPr="00F6682B" w:rsidRDefault="00911DA7" w:rsidP="00911DA7">
      <w:pPr>
        <w:rPr>
          <w:color w:val="212121"/>
          <w:sz w:val="24"/>
          <w:szCs w:val="24"/>
        </w:rPr>
      </w:pPr>
      <w:r w:rsidRPr="00F6682B">
        <w:rPr>
          <w:color w:val="212121"/>
          <w:sz w:val="24"/>
          <w:szCs w:val="24"/>
        </w:rPr>
        <w:t>PharmD-MPH Dual degree pathway.</w:t>
      </w:r>
    </w:p>
    <w:p w14:paraId="31D8CEB1" w14:textId="77777777" w:rsidR="00911DA7" w:rsidRPr="00F6682B" w:rsidRDefault="00911DA7" w:rsidP="00911DA7">
      <w:pPr>
        <w:rPr>
          <w:color w:val="212121"/>
          <w:sz w:val="24"/>
          <w:szCs w:val="24"/>
        </w:rPr>
      </w:pPr>
      <w:r w:rsidRPr="00F6682B">
        <w:rPr>
          <w:color w:val="212121"/>
          <w:sz w:val="24"/>
          <w:szCs w:val="24"/>
        </w:rPr>
        <w:t>There are no students enrolled currently in MPH-Research, Evaluation and Policy concentration. There are no students in other pathways/concentration. Due to financial and accreditation concerns, we request suspension of these concentrations/pathways.</w:t>
      </w:r>
    </w:p>
    <w:p w14:paraId="657E3444" w14:textId="77777777" w:rsidR="00911DA7" w:rsidRPr="00F6682B" w:rsidRDefault="00911DA7" w:rsidP="00911DA7">
      <w:pPr>
        <w:rPr>
          <w:color w:val="212121"/>
          <w:sz w:val="24"/>
          <w:szCs w:val="24"/>
        </w:rPr>
      </w:pPr>
      <w:r w:rsidRPr="00F6682B">
        <w:rPr>
          <w:color w:val="212121"/>
          <w:sz w:val="24"/>
          <w:szCs w:val="24"/>
        </w:rPr>
        <w:t>We would also like to request a change in plan of study. We would like to replace PH 686- Health Information Technology with PH 615- Health Systems Research as the core course. These courses are already approved and are being offered currently.</w:t>
      </w:r>
    </w:p>
    <w:p w14:paraId="35A7F7FC" w14:textId="77777777" w:rsidR="00911DA7" w:rsidRPr="00F6682B" w:rsidRDefault="00911DA7" w:rsidP="00911DA7">
      <w:pPr>
        <w:rPr>
          <w:color w:val="212121"/>
          <w:sz w:val="24"/>
          <w:szCs w:val="24"/>
        </w:rPr>
      </w:pPr>
      <w:r w:rsidRPr="00F6682B">
        <w:rPr>
          <w:color w:val="212121"/>
          <w:sz w:val="24"/>
          <w:szCs w:val="24"/>
        </w:rPr>
        <w:t>Additionally, the MPH program is always a 44 credit hour program. However, it is currently indicated as 62 hours as it counted the electives and required students to take the same course twice (counted twice as the courses PH 694 and PH 696) were offered both in Spring and Fall.)</w:t>
      </w:r>
    </w:p>
    <w:p w14:paraId="07E14BE0" w14:textId="77777777" w:rsidR="00911DA7" w:rsidRPr="00F6682B" w:rsidRDefault="00911DA7" w:rsidP="00911DA7">
      <w:pPr>
        <w:rPr>
          <w:color w:val="212121"/>
          <w:sz w:val="24"/>
          <w:szCs w:val="24"/>
        </w:rPr>
      </w:pPr>
      <w:r w:rsidRPr="00F6682B">
        <w:rPr>
          <w:color w:val="212121"/>
          <w:sz w:val="24"/>
          <w:szCs w:val="24"/>
        </w:rPr>
        <w:t> </w:t>
      </w:r>
    </w:p>
    <w:p w14:paraId="6928953B" w14:textId="77777777" w:rsidR="00911DA7" w:rsidRPr="00F6682B" w:rsidRDefault="00911DA7" w:rsidP="00911DA7">
      <w:pPr>
        <w:rPr>
          <w:color w:val="212121"/>
          <w:sz w:val="24"/>
          <w:szCs w:val="24"/>
        </w:rPr>
      </w:pPr>
      <w:r w:rsidRPr="00F6682B">
        <w:rPr>
          <w:color w:val="212121"/>
          <w:sz w:val="24"/>
          <w:szCs w:val="24"/>
          <w:shd w:val="clear" w:color="auto" w:fill="00FF00"/>
        </w:rPr>
        <w:t>Planning Committee recommends approval.</w:t>
      </w:r>
    </w:p>
    <w:p w14:paraId="54F1F5DD" w14:textId="77777777" w:rsidR="00911DA7" w:rsidRPr="00F6682B" w:rsidRDefault="00911DA7" w:rsidP="00911DA7">
      <w:pPr>
        <w:rPr>
          <w:color w:val="212121"/>
          <w:sz w:val="24"/>
          <w:szCs w:val="24"/>
        </w:rPr>
      </w:pPr>
      <w:r w:rsidRPr="00F6682B">
        <w:rPr>
          <w:color w:val="212121"/>
          <w:sz w:val="24"/>
          <w:szCs w:val="24"/>
        </w:rPr>
        <w:t> </w:t>
      </w:r>
    </w:p>
    <w:p w14:paraId="6171FBAC" w14:textId="77777777" w:rsidR="00911DA7" w:rsidRPr="00F6682B" w:rsidRDefault="00911DA7" w:rsidP="00911DA7">
      <w:pPr>
        <w:rPr>
          <w:color w:val="FF0000"/>
          <w:sz w:val="24"/>
          <w:szCs w:val="24"/>
        </w:rPr>
      </w:pPr>
    </w:p>
    <w:p w14:paraId="6CD0CDE6" w14:textId="77777777" w:rsidR="00911DA7" w:rsidRPr="00F6682B" w:rsidRDefault="00911DA7" w:rsidP="00911DA7">
      <w:pPr>
        <w:rPr>
          <w:color w:val="212121"/>
          <w:sz w:val="24"/>
          <w:szCs w:val="24"/>
        </w:rPr>
      </w:pPr>
      <w:r w:rsidRPr="00F6682B">
        <w:rPr>
          <w:color w:val="212121"/>
          <w:sz w:val="24"/>
          <w:szCs w:val="24"/>
          <w:u w:val="single"/>
        </w:rPr>
        <w:t xml:space="preserve">School of Medicine </w:t>
      </w:r>
      <w:r w:rsidRPr="00F6682B">
        <w:rPr>
          <w:b/>
          <w:bCs/>
          <w:color w:val="FF0000"/>
          <w:sz w:val="24"/>
          <w:szCs w:val="24"/>
        </w:rPr>
        <w:t>(GC-23-12-10-PC)</w:t>
      </w:r>
    </w:p>
    <w:p w14:paraId="2177D749" w14:textId="77777777" w:rsidR="00911DA7" w:rsidRPr="00F6682B" w:rsidRDefault="00911DA7" w:rsidP="00911DA7">
      <w:pPr>
        <w:pStyle w:val="ListParagraph"/>
        <w:numPr>
          <w:ilvl w:val="0"/>
          <w:numId w:val="12"/>
        </w:numPr>
        <w:rPr>
          <w:color w:val="212121"/>
          <w:szCs w:val="24"/>
        </w:rPr>
      </w:pPr>
      <w:r w:rsidRPr="00F6682B">
        <w:rPr>
          <w:i/>
          <w:iCs/>
          <w:color w:val="212121"/>
          <w:szCs w:val="24"/>
          <w:shd w:val="clear" w:color="auto" w:fill="FFFF00"/>
        </w:rPr>
        <w:t>Request for</w:t>
      </w:r>
      <w:r w:rsidRPr="00F6682B">
        <w:rPr>
          <w:rStyle w:val="apple-converted-space"/>
          <w:rFonts w:eastAsia="Times New Roman"/>
          <w:i/>
          <w:iCs/>
          <w:color w:val="212121"/>
          <w:szCs w:val="24"/>
          <w:shd w:val="clear" w:color="auto" w:fill="FFFF00"/>
        </w:rPr>
        <w:t> </w:t>
      </w:r>
      <w:r w:rsidRPr="00F6682B">
        <w:rPr>
          <w:i/>
          <w:iCs/>
          <w:color w:val="000000"/>
          <w:szCs w:val="24"/>
          <w:shd w:val="clear" w:color="auto" w:fill="FFFF00"/>
        </w:rPr>
        <w:t>Change of a Major or Degree</w:t>
      </w:r>
    </w:p>
    <w:p w14:paraId="0D8AC033" w14:textId="77777777" w:rsidR="00911DA7" w:rsidRPr="00F6682B" w:rsidRDefault="00911DA7" w:rsidP="00911DA7">
      <w:pPr>
        <w:rPr>
          <w:rFonts w:eastAsiaTheme="minorHAnsi"/>
          <w:color w:val="212121"/>
          <w:sz w:val="24"/>
          <w:szCs w:val="24"/>
        </w:rPr>
      </w:pPr>
      <w:r w:rsidRPr="00F6682B">
        <w:rPr>
          <w:color w:val="212121"/>
          <w:sz w:val="24"/>
          <w:szCs w:val="24"/>
        </w:rPr>
        <w:t>Department:</w:t>
      </w:r>
      <w:r w:rsidRPr="00F6682B">
        <w:rPr>
          <w:rStyle w:val="apple-converted-space"/>
          <w:color w:val="212121"/>
          <w:sz w:val="24"/>
          <w:szCs w:val="24"/>
        </w:rPr>
        <w:t> </w:t>
      </w:r>
      <w:r w:rsidRPr="00F6682B">
        <w:rPr>
          <w:color w:val="212121"/>
          <w:sz w:val="24"/>
          <w:szCs w:val="24"/>
        </w:rPr>
        <w:t>Biomedical Research</w:t>
      </w:r>
    </w:p>
    <w:p w14:paraId="1EFC0C3E" w14:textId="77777777" w:rsidR="00911DA7" w:rsidRPr="00F6682B" w:rsidRDefault="00911DA7" w:rsidP="00911DA7">
      <w:pPr>
        <w:rPr>
          <w:color w:val="212121"/>
          <w:sz w:val="24"/>
          <w:szCs w:val="24"/>
        </w:rPr>
      </w:pPr>
      <w:r w:rsidRPr="00F6682B">
        <w:rPr>
          <w:color w:val="212121"/>
          <w:sz w:val="24"/>
          <w:szCs w:val="24"/>
        </w:rPr>
        <w:t>Degree Program: </w:t>
      </w:r>
      <w:r w:rsidRPr="00F6682B">
        <w:rPr>
          <w:b/>
          <w:bCs/>
          <w:color w:val="212121"/>
          <w:sz w:val="24"/>
          <w:szCs w:val="24"/>
        </w:rPr>
        <w:t>M.S. in Biomedical Research (non-thesis option)</w:t>
      </w:r>
    </w:p>
    <w:p w14:paraId="466E6457" w14:textId="77777777" w:rsidR="00911DA7" w:rsidRPr="00F6682B" w:rsidRDefault="00911DA7" w:rsidP="00911DA7">
      <w:pPr>
        <w:rPr>
          <w:color w:val="212121"/>
          <w:sz w:val="24"/>
          <w:szCs w:val="24"/>
        </w:rPr>
      </w:pPr>
      <w:r w:rsidRPr="00F6682B">
        <w:rPr>
          <w:color w:val="212121"/>
          <w:sz w:val="24"/>
          <w:szCs w:val="24"/>
        </w:rPr>
        <w:t>Type of Change:</w:t>
      </w:r>
      <w:r w:rsidRPr="00F6682B">
        <w:rPr>
          <w:rStyle w:val="apple-converted-space"/>
          <w:color w:val="212121"/>
          <w:sz w:val="24"/>
          <w:szCs w:val="24"/>
        </w:rPr>
        <w:t> </w:t>
      </w:r>
      <w:r w:rsidRPr="00F6682B">
        <w:rPr>
          <w:color w:val="212121"/>
          <w:sz w:val="24"/>
          <w:szCs w:val="24"/>
        </w:rPr>
        <w:t>Change</w:t>
      </w:r>
    </w:p>
    <w:p w14:paraId="140C31D4" w14:textId="77777777" w:rsidR="00911DA7" w:rsidRPr="00F6682B" w:rsidRDefault="00911DA7" w:rsidP="00911DA7">
      <w:pPr>
        <w:rPr>
          <w:color w:val="212121"/>
          <w:sz w:val="24"/>
          <w:szCs w:val="24"/>
        </w:rPr>
      </w:pPr>
      <w:r w:rsidRPr="00F6682B">
        <w:rPr>
          <w:color w:val="212121"/>
          <w:sz w:val="24"/>
          <w:szCs w:val="24"/>
        </w:rPr>
        <w:t>Effective Date:</w:t>
      </w:r>
      <w:r w:rsidRPr="00F6682B">
        <w:rPr>
          <w:rStyle w:val="apple-converted-space"/>
          <w:color w:val="212121"/>
          <w:sz w:val="24"/>
          <w:szCs w:val="24"/>
        </w:rPr>
        <w:t> </w:t>
      </w:r>
      <w:r w:rsidRPr="00F6682B">
        <w:rPr>
          <w:color w:val="212121"/>
          <w:sz w:val="24"/>
          <w:szCs w:val="24"/>
        </w:rPr>
        <w:t>Spring 2024</w:t>
      </w:r>
    </w:p>
    <w:p w14:paraId="32E04BC9" w14:textId="77777777" w:rsidR="00911DA7" w:rsidRPr="00F6682B" w:rsidRDefault="00911DA7" w:rsidP="00911DA7">
      <w:pPr>
        <w:rPr>
          <w:color w:val="212121"/>
          <w:sz w:val="24"/>
          <w:szCs w:val="24"/>
        </w:rPr>
      </w:pPr>
      <w:r w:rsidRPr="00F6682B">
        <w:rPr>
          <w:color w:val="212121"/>
          <w:sz w:val="24"/>
          <w:szCs w:val="24"/>
        </w:rPr>
        <w:t>Rationale:</w:t>
      </w:r>
      <w:r w:rsidRPr="00F6682B">
        <w:rPr>
          <w:rStyle w:val="apple-converted-space"/>
          <w:color w:val="212121"/>
          <w:sz w:val="24"/>
          <w:szCs w:val="24"/>
        </w:rPr>
        <w:t> </w:t>
      </w:r>
      <w:r w:rsidRPr="00F6682B">
        <w:rPr>
          <w:color w:val="212121"/>
          <w:sz w:val="24"/>
          <w:szCs w:val="24"/>
        </w:rPr>
        <w:t>“The medical sciences program was developed as a master's program to help students prepare for medical school and has been successful in helping many students since its start. With the evolution of medical education in the last few years we need to adapt the program accordingly to help maximize the potential of our students. We currently provide two areas of emphasis for the program under the Biomedical Research (non-thesis) option, a medical sciences option and a research option. The purpose of the requested change is to clarify the academic plans and to update the graduate catalog, we will also clean up some of the language to make it more readable. Currently the information for the two courses is confusing and students have complained about not knowing what to expect.  Much of the confusion is related to the many changes that have occurred in the Medical school curriculum, which resulted in classes being changed considerably to match new expectations. This resulted in the Medical Sciences academic plan being put in the catalog twice and the research academic plan being deleted. The hope is that by creating an academic plan that has a core curriculum and clearly showing the difference between the areas of emphasis we will alleviate student frustration. We are also requesting the addition of up-to 12 hours of electives to the program. This is to enable students to explore other areas that are relevant to their future career goals.”</w:t>
      </w:r>
    </w:p>
    <w:p w14:paraId="61C83995" w14:textId="77777777" w:rsidR="00911DA7" w:rsidRPr="00F6682B" w:rsidRDefault="00911DA7" w:rsidP="00911DA7">
      <w:pPr>
        <w:rPr>
          <w:color w:val="212121"/>
          <w:sz w:val="24"/>
          <w:szCs w:val="24"/>
        </w:rPr>
      </w:pPr>
      <w:r w:rsidRPr="00F6682B">
        <w:rPr>
          <w:color w:val="212121"/>
          <w:sz w:val="24"/>
          <w:szCs w:val="24"/>
        </w:rPr>
        <w:t> </w:t>
      </w:r>
    </w:p>
    <w:p w14:paraId="5955E19E" w14:textId="77777777" w:rsidR="00911DA7" w:rsidRPr="00F6682B" w:rsidRDefault="00911DA7" w:rsidP="00911DA7">
      <w:pPr>
        <w:rPr>
          <w:color w:val="212121"/>
          <w:sz w:val="24"/>
          <w:szCs w:val="24"/>
          <w:shd w:val="clear" w:color="auto" w:fill="00FF00"/>
        </w:rPr>
      </w:pPr>
      <w:r w:rsidRPr="00F6682B">
        <w:rPr>
          <w:color w:val="212121"/>
          <w:sz w:val="24"/>
          <w:szCs w:val="24"/>
          <w:shd w:val="clear" w:color="auto" w:fill="00FF00"/>
        </w:rPr>
        <w:t>Planning Committee recommends approval.</w:t>
      </w:r>
    </w:p>
    <w:p w14:paraId="4EBD5818" w14:textId="77777777" w:rsidR="00911DA7" w:rsidRPr="00F6682B" w:rsidRDefault="00911DA7" w:rsidP="00911DA7">
      <w:pPr>
        <w:spacing w:after="160" w:line="259" w:lineRule="auto"/>
        <w:rPr>
          <w:color w:val="212121"/>
          <w:sz w:val="24"/>
          <w:szCs w:val="24"/>
          <w:shd w:val="clear" w:color="auto" w:fill="00FF00"/>
        </w:rPr>
      </w:pPr>
      <w:r w:rsidRPr="00F6682B">
        <w:rPr>
          <w:color w:val="212121"/>
          <w:sz w:val="24"/>
          <w:szCs w:val="24"/>
          <w:shd w:val="clear" w:color="auto" w:fill="00FF00"/>
        </w:rPr>
        <w:br w:type="page"/>
      </w:r>
    </w:p>
    <w:p w14:paraId="50E9678F" w14:textId="77777777" w:rsidR="00911DA7" w:rsidRPr="00F6682B" w:rsidRDefault="00911DA7" w:rsidP="00911DA7">
      <w:pPr>
        <w:jc w:val="center"/>
        <w:rPr>
          <w:b/>
          <w:bCs/>
          <w:sz w:val="36"/>
          <w:szCs w:val="36"/>
        </w:rPr>
      </w:pPr>
      <w:bookmarkStart w:id="1" w:name="a"/>
      <w:r w:rsidRPr="00F6682B">
        <w:rPr>
          <w:b/>
          <w:bCs/>
          <w:color w:val="FF0000"/>
          <w:sz w:val="36"/>
          <w:szCs w:val="36"/>
        </w:rPr>
        <w:lastRenderedPageBreak/>
        <w:t>(GC-23-12-03-PC)</w:t>
      </w:r>
    </w:p>
    <w:bookmarkEnd w:id="1"/>
    <w:p w14:paraId="2536C6CC" w14:textId="77777777" w:rsidR="00911DA7" w:rsidRPr="00F6682B" w:rsidRDefault="00911DA7" w:rsidP="00911DA7">
      <w:pPr>
        <w:tabs>
          <w:tab w:val="left" w:pos="10230"/>
        </w:tabs>
        <w:jc w:val="center"/>
        <w:rPr>
          <w:b/>
          <w:bCs/>
          <w:sz w:val="36"/>
          <w:szCs w:val="36"/>
        </w:rPr>
      </w:pPr>
    </w:p>
    <w:p w14:paraId="41753E86" w14:textId="77777777" w:rsidR="00911DA7" w:rsidRPr="00F6682B" w:rsidRDefault="00911DA7" w:rsidP="00911DA7">
      <w:pPr>
        <w:tabs>
          <w:tab w:val="left" w:pos="1080"/>
        </w:tabs>
        <w:rPr>
          <w:sz w:val="24"/>
          <w:szCs w:val="24"/>
        </w:rPr>
      </w:pPr>
      <w:r w:rsidRPr="00F6682B">
        <w:rPr>
          <w:b/>
          <w:bCs/>
          <w:sz w:val="24"/>
          <w:szCs w:val="24"/>
        </w:rPr>
        <w:t xml:space="preserve">To: </w:t>
      </w:r>
      <w:r w:rsidRPr="00F6682B">
        <w:rPr>
          <w:sz w:val="24"/>
          <w:szCs w:val="24"/>
        </w:rPr>
        <w:tab/>
        <w:t>Graduate Council, Graduate Admissions Office</w:t>
      </w:r>
    </w:p>
    <w:p w14:paraId="49EC8048" w14:textId="77777777" w:rsidR="00911DA7" w:rsidRPr="00F6682B" w:rsidRDefault="00911DA7" w:rsidP="00911DA7">
      <w:pPr>
        <w:tabs>
          <w:tab w:val="left" w:pos="1080"/>
        </w:tabs>
        <w:rPr>
          <w:sz w:val="24"/>
          <w:szCs w:val="24"/>
        </w:rPr>
      </w:pPr>
      <w:r w:rsidRPr="00F6682B">
        <w:rPr>
          <w:b/>
          <w:bCs/>
          <w:sz w:val="24"/>
          <w:szCs w:val="24"/>
        </w:rPr>
        <w:t xml:space="preserve">From: </w:t>
      </w:r>
      <w:r w:rsidRPr="00F6682B">
        <w:rPr>
          <w:sz w:val="24"/>
          <w:szCs w:val="24"/>
        </w:rPr>
        <w:tab/>
        <w:t>Carl Mummert, Assistant Provost for Graduate Studies</w:t>
      </w:r>
    </w:p>
    <w:p w14:paraId="11022FB0" w14:textId="77777777" w:rsidR="00911DA7" w:rsidRPr="00F6682B" w:rsidRDefault="00911DA7" w:rsidP="00911DA7">
      <w:pPr>
        <w:tabs>
          <w:tab w:val="left" w:pos="1080"/>
        </w:tabs>
        <w:rPr>
          <w:sz w:val="24"/>
          <w:szCs w:val="24"/>
        </w:rPr>
      </w:pPr>
      <w:r w:rsidRPr="00F6682B">
        <w:rPr>
          <w:b/>
          <w:bCs/>
          <w:sz w:val="24"/>
          <w:szCs w:val="24"/>
        </w:rPr>
        <w:t xml:space="preserve">Date: </w:t>
      </w:r>
      <w:r w:rsidRPr="00F6682B">
        <w:rPr>
          <w:sz w:val="24"/>
          <w:szCs w:val="24"/>
        </w:rPr>
        <w:tab/>
        <w:t>October 18, 2023</w:t>
      </w:r>
    </w:p>
    <w:p w14:paraId="1BEC2B23" w14:textId="77777777" w:rsidR="00911DA7" w:rsidRPr="00F6682B" w:rsidRDefault="00911DA7" w:rsidP="00911DA7">
      <w:pPr>
        <w:tabs>
          <w:tab w:val="left" w:pos="1080"/>
        </w:tabs>
        <w:ind w:left="1080" w:hanging="1080"/>
        <w:rPr>
          <w:b/>
          <w:bCs/>
          <w:sz w:val="24"/>
          <w:szCs w:val="24"/>
        </w:rPr>
      </w:pPr>
      <w:r w:rsidRPr="00F6682B">
        <w:rPr>
          <w:b/>
          <w:bCs/>
          <w:sz w:val="24"/>
          <w:szCs w:val="24"/>
        </w:rPr>
        <w:t xml:space="preserve">Subject: </w:t>
      </w:r>
      <w:r w:rsidRPr="00F6682B">
        <w:rPr>
          <w:b/>
          <w:bCs/>
          <w:sz w:val="24"/>
          <w:szCs w:val="24"/>
        </w:rPr>
        <w:tab/>
        <w:t>Proposed graduate admissions criteria change: conditional and provisional admissions</w:t>
      </w:r>
    </w:p>
    <w:p w14:paraId="4E3F9A08" w14:textId="77777777" w:rsidR="00911DA7" w:rsidRPr="00F6682B" w:rsidRDefault="00911DA7" w:rsidP="00911DA7">
      <w:pPr>
        <w:rPr>
          <w:sz w:val="24"/>
          <w:szCs w:val="24"/>
        </w:rPr>
      </w:pPr>
    </w:p>
    <w:p w14:paraId="79050736" w14:textId="77777777" w:rsidR="00911DA7" w:rsidRPr="00F6682B" w:rsidRDefault="00911DA7" w:rsidP="00911DA7">
      <w:pPr>
        <w:rPr>
          <w:sz w:val="24"/>
          <w:szCs w:val="24"/>
        </w:rPr>
      </w:pPr>
      <w:r w:rsidRPr="00F6682B">
        <w:rPr>
          <w:sz w:val="24"/>
          <w:szCs w:val="24"/>
        </w:rPr>
        <w:t xml:space="preserve">I would like to propose a change in the graduate admissions criteria in the Graduate Catalog. </w:t>
      </w:r>
    </w:p>
    <w:p w14:paraId="50F28872" w14:textId="77777777" w:rsidR="00911DA7" w:rsidRPr="00F6682B" w:rsidRDefault="00911DA7" w:rsidP="00911DA7">
      <w:pPr>
        <w:rPr>
          <w:sz w:val="24"/>
          <w:szCs w:val="24"/>
        </w:rPr>
      </w:pPr>
      <w:r w:rsidRPr="00F6682B">
        <w:rPr>
          <w:sz w:val="24"/>
          <w:szCs w:val="24"/>
        </w:rPr>
        <w:t xml:space="preserve">The current language can be found at </w:t>
      </w:r>
      <w:hyperlink r:id="rId13" w:history="1">
        <w:r w:rsidRPr="00F6682B">
          <w:rPr>
            <w:rStyle w:val="Hyperlink"/>
            <w:sz w:val="24"/>
            <w:szCs w:val="24"/>
          </w:rPr>
          <w:t>https://catalog.marshall.edu/graduate/admissions/</w:t>
        </w:r>
      </w:hyperlink>
      <w:r w:rsidRPr="00F6682B">
        <w:rPr>
          <w:sz w:val="24"/>
          <w:szCs w:val="24"/>
        </w:rPr>
        <w:t xml:space="preserve">. </w:t>
      </w:r>
    </w:p>
    <w:p w14:paraId="03695190" w14:textId="77777777" w:rsidR="00911DA7" w:rsidRPr="00F6682B" w:rsidRDefault="00911DA7" w:rsidP="00911DA7">
      <w:pPr>
        <w:rPr>
          <w:sz w:val="24"/>
          <w:szCs w:val="24"/>
        </w:rPr>
      </w:pPr>
    </w:p>
    <w:p w14:paraId="7A6AB41C" w14:textId="77777777" w:rsidR="00911DA7" w:rsidRPr="00F6682B" w:rsidRDefault="00911DA7" w:rsidP="00911DA7">
      <w:pPr>
        <w:rPr>
          <w:sz w:val="24"/>
          <w:szCs w:val="24"/>
        </w:rPr>
      </w:pPr>
      <w:r w:rsidRPr="00F6682B">
        <w:rPr>
          <w:sz w:val="24"/>
          <w:szCs w:val="24"/>
        </w:rPr>
        <w:t>The proposed change would allow programs to accept students conditionally and/or provisionally unless the program has specifically stated otherwise in their program-specific admissions language.</w:t>
      </w:r>
    </w:p>
    <w:p w14:paraId="6A8C9C37" w14:textId="77777777" w:rsidR="00911DA7" w:rsidRPr="00F6682B" w:rsidRDefault="00911DA7" w:rsidP="00911DA7">
      <w:pPr>
        <w:rPr>
          <w:sz w:val="24"/>
          <w:szCs w:val="24"/>
        </w:rPr>
      </w:pPr>
    </w:p>
    <w:p w14:paraId="2F51E889" w14:textId="77777777" w:rsidR="00911DA7" w:rsidRPr="00F6682B" w:rsidRDefault="00911DA7" w:rsidP="00911DA7">
      <w:pPr>
        <w:rPr>
          <w:b/>
          <w:bCs/>
          <w:sz w:val="24"/>
          <w:szCs w:val="24"/>
        </w:rPr>
      </w:pPr>
      <w:r w:rsidRPr="00F6682B">
        <w:rPr>
          <w:b/>
          <w:bCs/>
          <w:sz w:val="24"/>
          <w:szCs w:val="24"/>
        </w:rPr>
        <w:t>Rationale</w:t>
      </w:r>
    </w:p>
    <w:p w14:paraId="7452A197" w14:textId="77777777" w:rsidR="00911DA7" w:rsidRPr="00F6682B" w:rsidRDefault="00911DA7" w:rsidP="00911DA7">
      <w:pPr>
        <w:rPr>
          <w:sz w:val="24"/>
          <w:szCs w:val="24"/>
        </w:rPr>
      </w:pPr>
    </w:p>
    <w:p w14:paraId="210E052F" w14:textId="77777777" w:rsidR="00911DA7" w:rsidRPr="00F6682B" w:rsidRDefault="00911DA7" w:rsidP="00911DA7">
      <w:pPr>
        <w:rPr>
          <w:sz w:val="24"/>
          <w:szCs w:val="24"/>
        </w:rPr>
      </w:pPr>
      <w:r w:rsidRPr="00F6682B">
        <w:rPr>
          <w:sz w:val="24"/>
          <w:szCs w:val="24"/>
        </w:rPr>
        <w:t xml:space="preserve">The current practice is that programs cannot accept students provisionally or conditionally unless the program has already “opted in” with language in their program-specific admissions criteria in the catalog. </w:t>
      </w:r>
    </w:p>
    <w:p w14:paraId="31E9A222" w14:textId="77777777" w:rsidR="00911DA7" w:rsidRPr="00F6682B" w:rsidRDefault="00911DA7" w:rsidP="00911DA7">
      <w:pPr>
        <w:rPr>
          <w:sz w:val="24"/>
          <w:szCs w:val="24"/>
        </w:rPr>
      </w:pPr>
    </w:p>
    <w:p w14:paraId="6AFDC5D2" w14:textId="77777777" w:rsidR="00911DA7" w:rsidRPr="00F6682B" w:rsidRDefault="00911DA7" w:rsidP="00911DA7">
      <w:pPr>
        <w:rPr>
          <w:sz w:val="24"/>
          <w:szCs w:val="24"/>
        </w:rPr>
      </w:pPr>
      <w:r w:rsidRPr="00F6682B">
        <w:rPr>
          <w:sz w:val="24"/>
          <w:szCs w:val="24"/>
        </w:rPr>
        <w:t xml:space="preserve">Often, a program does not realize they need to opt in until they encounter a situation where they want to give a conditional or provisional admission. At that point, it is usually too late to add language to the catalog. This is a continuing source of stress for programs and creates a self-imposed obstacle. </w:t>
      </w:r>
    </w:p>
    <w:p w14:paraId="249AF078" w14:textId="77777777" w:rsidR="00911DA7" w:rsidRPr="00F6682B" w:rsidRDefault="00911DA7" w:rsidP="00911DA7">
      <w:pPr>
        <w:rPr>
          <w:sz w:val="24"/>
          <w:szCs w:val="24"/>
        </w:rPr>
      </w:pPr>
    </w:p>
    <w:p w14:paraId="6707E3B7" w14:textId="77777777" w:rsidR="00911DA7" w:rsidRPr="00F6682B" w:rsidRDefault="00911DA7" w:rsidP="00911DA7">
      <w:pPr>
        <w:rPr>
          <w:sz w:val="24"/>
          <w:szCs w:val="24"/>
        </w:rPr>
      </w:pPr>
      <w:r w:rsidRPr="00F6682B">
        <w:rPr>
          <w:sz w:val="24"/>
          <w:szCs w:val="24"/>
        </w:rPr>
        <w:t xml:space="preserve">The restriction that programs must explicitly opt in is a Marshall practice which we can adjust by editing the catalog language.  It would still be a best practice for each program to state explicitly whether they allow provisional and/or conditional admission, but the default would now be to allow it unless the program has opted out. </w:t>
      </w:r>
    </w:p>
    <w:p w14:paraId="34B7BF32" w14:textId="77777777" w:rsidR="00911DA7" w:rsidRPr="00F6682B" w:rsidRDefault="00911DA7" w:rsidP="00911DA7">
      <w:pPr>
        <w:rPr>
          <w:sz w:val="24"/>
          <w:szCs w:val="24"/>
        </w:rPr>
      </w:pPr>
    </w:p>
    <w:p w14:paraId="082EA13B" w14:textId="77777777" w:rsidR="00911DA7" w:rsidRPr="00F6682B" w:rsidRDefault="00911DA7" w:rsidP="00911DA7">
      <w:pPr>
        <w:rPr>
          <w:sz w:val="24"/>
          <w:szCs w:val="24"/>
        </w:rPr>
      </w:pPr>
      <w:r w:rsidRPr="00F6682B">
        <w:rPr>
          <w:sz w:val="24"/>
          <w:szCs w:val="24"/>
        </w:rPr>
        <w:t xml:space="preserve">We also have a practice of admitting a small number of students provisionally into non-degree majors. A typical case is a student with an undergraduate GPA below 3.0, who has been out of school for some time, who wants to take professional development courses or wants to take a small number of graduate courses. The proposed language would make this practice explicit in the catalog and would require the Assistant Provost for Graduate Studies to approve these provisional admissions. </w:t>
      </w:r>
    </w:p>
    <w:p w14:paraId="7FEC1385" w14:textId="77777777" w:rsidR="00911DA7" w:rsidRPr="00F6682B" w:rsidRDefault="00911DA7" w:rsidP="00911DA7">
      <w:pPr>
        <w:rPr>
          <w:sz w:val="24"/>
          <w:szCs w:val="24"/>
        </w:rPr>
      </w:pPr>
    </w:p>
    <w:p w14:paraId="1EB5D346" w14:textId="77777777" w:rsidR="00911DA7" w:rsidRPr="00F6682B" w:rsidRDefault="00911DA7" w:rsidP="00911DA7">
      <w:pPr>
        <w:rPr>
          <w:sz w:val="24"/>
          <w:szCs w:val="24"/>
        </w:rPr>
      </w:pPr>
      <w:r w:rsidRPr="00F6682B">
        <w:rPr>
          <w:sz w:val="24"/>
          <w:szCs w:val="24"/>
        </w:rPr>
        <w:br w:type="page"/>
      </w:r>
    </w:p>
    <w:p w14:paraId="4076E4F1" w14:textId="77777777" w:rsidR="00911DA7" w:rsidRPr="00F6682B" w:rsidRDefault="00911DA7" w:rsidP="00911DA7">
      <w:pPr>
        <w:rPr>
          <w:sz w:val="24"/>
          <w:szCs w:val="24"/>
        </w:rPr>
      </w:pPr>
    </w:p>
    <w:p w14:paraId="2C39DA74" w14:textId="77777777" w:rsidR="00911DA7" w:rsidRPr="00F6682B" w:rsidRDefault="00911DA7" w:rsidP="00911DA7">
      <w:pPr>
        <w:rPr>
          <w:b/>
          <w:bCs/>
          <w:sz w:val="24"/>
          <w:szCs w:val="24"/>
        </w:rPr>
      </w:pPr>
      <w:r w:rsidRPr="00F6682B">
        <w:rPr>
          <w:b/>
          <w:bCs/>
          <w:sz w:val="24"/>
          <w:szCs w:val="24"/>
        </w:rPr>
        <w:t>Current catalog language</w:t>
      </w:r>
    </w:p>
    <w:p w14:paraId="427E5301" w14:textId="77777777" w:rsidR="00911DA7" w:rsidRPr="00F6682B" w:rsidRDefault="00911DA7" w:rsidP="00911DA7">
      <w:pPr>
        <w:rPr>
          <w:sz w:val="24"/>
          <w:szCs w:val="24"/>
        </w:rPr>
      </w:pPr>
    </w:p>
    <w:p w14:paraId="0343366B" w14:textId="77777777" w:rsidR="00911DA7" w:rsidRPr="00F6682B" w:rsidRDefault="00911DA7" w:rsidP="00911DA7">
      <w:pPr>
        <w:ind w:left="720"/>
        <w:rPr>
          <w:b/>
          <w:bCs/>
          <w:sz w:val="24"/>
          <w:szCs w:val="24"/>
        </w:rPr>
      </w:pPr>
      <w:r w:rsidRPr="00F6682B">
        <w:rPr>
          <w:b/>
          <w:bCs/>
          <w:sz w:val="24"/>
          <w:szCs w:val="24"/>
        </w:rPr>
        <w:t>Provisional Enrollment</w:t>
      </w:r>
    </w:p>
    <w:p w14:paraId="448B4D4F" w14:textId="77777777" w:rsidR="00911DA7" w:rsidRPr="00F6682B" w:rsidRDefault="00911DA7" w:rsidP="00911DA7">
      <w:pPr>
        <w:ind w:left="720"/>
        <w:rPr>
          <w:sz w:val="24"/>
          <w:szCs w:val="24"/>
        </w:rPr>
      </w:pPr>
      <w:r w:rsidRPr="00F6682B">
        <w:rPr>
          <w:sz w:val="24"/>
          <w:szCs w:val="24"/>
        </w:rPr>
        <w:t>A student may be admitted as provisional in a degree program after submission of all required application materials when he or she possesses a baccalaureate degree and shows academic promise but does not meet the criteria for regular admission. An academically provisional student must be reclassified as a regular student no later than the completion of the 12th graduate credit hour. This is accomplished by meeting the conditions established by the academic program and by maintaining at least a 3.0 GPA in courses identified by the program faculty and approved by the appropriate dean.</w:t>
      </w:r>
    </w:p>
    <w:p w14:paraId="2F21B083" w14:textId="77777777" w:rsidR="00911DA7" w:rsidRPr="00F6682B" w:rsidRDefault="00911DA7" w:rsidP="00911DA7">
      <w:pPr>
        <w:ind w:left="720"/>
        <w:rPr>
          <w:sz w:val="24"/>
          <w:szCs w:val="24"/>
        </w:rPr>
      </w:pPr>
    </w:p>
    <w:p w14:paraId="3A7D4FC8" w14:textId="77777777" w:rsidR="00911DA7" w:rsidRPr="00F6682B" w:rsidRDefault="00911DA7" w:rsidP="00911DA7">
      <w:pPr>
        <w:ind w:left="720"/>
        <w:rPr>
          <w:b/>
          <w:bCs/>
          <w:sz w:val="24"/>
          <w:szCs w:val="24"/>
        </w:rPr>
      </w:pPr>
      <w:r w:rsidRPr="00F6682B">
        <w:rPr>
          <w:b/>
          <w:bCs/>
          <w:sz w:val="24"/>
          <w:szCs w:val="24"/>
        </w:rPr>
        <w:t>Conditional Enrollment</w:t>
      </w:r>
    </w:p>
    <w:p w14:paraId="746A7C5A" w14:textId="77777777" w:rsidR="00911DA7" w:rsidRPr="00F6682B" w:rsidRDefault="00911DA7" w:rsidP="00911DA7">
      <w:pPr>
        <w:ind w:left="720"/>
        <w:rPr>
          <w:sz w:val="24"/>
          <w:szCs w:val="24"/>
        </w:rPr>
      </w:pPr>
      <w:r w:rsidRPr="00F6682B">
        <w:rPr>
          <w:sz w:val="24"/>
          <w:szCs w:val="24"/>
        </w:rPr>
        <w:t>In some programs, applicants who are not fully admitted may register for courses with conditional enrollment status in the semester for which they have applied for entry based upon submission of a properly completed Graduate Application for Admission form,</w:t>
      </w:r>
    </w:p>
    <w:p w14:paraId="34317A96" w14:textId="77777777" w:rsidR="00911DA7" w:rsidRPr="00F6682B" w:rsidRDefault="00911DA7" w:rsidP="00911DA7">
      <w:pPr>
        <w:ind w:left="720"/>
        <w:rPr>
          <w:sz w:val="24"/>
          <w:szCs w:val="24"/>
        </w:rPr>
      </w:pPr>
      <w:r w:rsidRPr="00F6682B">
        <w:rPr>
          <w:sz w:val="24"/>
          <w:szCs w:val="24"/>
        </w:rPr>
        <w:t>official undergraduate and graduate transcripts from institutions previously attended, including one which certifies the receipt of a bachelor’s degree from an accepted, accredited institution, an overall undergraduate GPA of 2.5 on a 4.0 scale, and the appropriate application fee.</w:t>
      </w:r>
    </w:p>
    <w:p w14:paraId="6938A9ED" w14:textId="77777777" w:rsidR="00911DA7" w:rsidRPr="00F6682B" w:rsidRDefault="00911DA7" w:rsidP="00911DA7">
      <w:pPr>
        <w:tabs>
          <w:tab w:val="left" w:pos="10230"/>
        </w:tabs>
        <w:jc w:val="center"/>
        <w:rPr>
          <w:b/>
          <w:bCs/>
          <w:sz w:val="28"/>
          <w:szCs w:val="28"/>
        </w:rPr>
      </w:pPr>
    </w:p>
    <w:p w14:paraId="3DDBD658" w14:textId="77777777" w:rsidR="00911DA7" w:rsidRPr="00F6682B" w:rsidRDefault="00911DA7" w:rsidP="00911DA7">
      <w:pPr>
        <w:tabs>
          <w:tab w:val="left" w:pos="10230"/>
        </w:tabs>
        <w:jc w:val="center"/>
        <w:rPr>
          <w:b/>
          <w:bCs/>
          <w:sz w:val="28"/>
          <w:szCs w:val="28"/>
        </w:rPr>
      </w:pPr>
    </w:p>
    <w:p w14:paraId="35BAC15D" w14:textId="77777777" w:rsidR="00911DA7" w:rsidRPr="00F6682B" w:rsidRDefault="00911DA7" w:rsidP="00911DA7">
      <w:pPr>
        <w:spacing w:after="160" w:line="259" w:lineRule="auto"/>
        <w:rPr>
          <w:b/>
          <w:bCs/>
          <w:sz w:val="28"/>
          <w:szCs w:val="28"/>
        </w:rPr>
      </w:pPr>
      <w:r w:rsidRPr="00F6682B">
        <w:rPr>
          <w:b/>
          <w:bCs/>
          <w:sz w:val="28"/>
          <w:szCs w:val="28"/>
        </w:rPr>
        <w:br w:type="page"/>
      </w:r>
    </w:p>
    <w:p w14:paraId="5898ECFE" w14:textId="77777777" w:rsidR="00911DA7" w:rsidRPr="00F6682B" w:rsidRDefault="00911DA7" w:rsidP="00911DA7">
      <w:pPr>
        <w:tabs>
          <w:tab w:val="left" w:pos="1080"/>
        </w:tabs>
        <w:jc w:val="center"/>
        <w:rPr>
          <w:b/>
          <w:bCs/>
          <w:sz w:val="22"/>
          <w:szCs w:val="22"/>
        </w:rPr>
      </w:pPr>
      <w:bookmarkStart w:id="2" w:name="b"/>
      <w:r w:rsidRPr="00F6682B">
        <w:rPr>
          <w:b/>
          <w:bCs/>
          <w:color w:val="FF0000"/>
          <w:sz w:val="32"/>
          <w:szCs w:val="32"/>
        </w:rPr>
        <w:lastRenderedPageBreak/>
        <w:t>(GC-23-12-04-PC)</w:t>
      </w:r>
    </w:p>
    <w:bookmarkEnd w:id="2"/>
    <w:p w14:paraId="7DC8AECD" w14:textId="77777777" w:rsidR="00911DA7" w:rsidRPr="00F6682B" w:rsidRDefault="00911DA7" w:rsidP="00911DA7">
      <w:pPr>
        <w:tabs>
          <w:tab w:val="left" w:pos="1080"/>
        </w:tabs>
        <w:rPr>
          <w:b/>
          <w:bCs/>
          <w:sz w:val="22"/>
          <w:szCs w:val="22"/>
        </w:rPr>
      </w:pPr>
    </w:p>
    <w:p w14:paraId="16E6E935" w14:textId="77777777" w:rsidR="00911DA7" w:rsidRPr="00F6682B" w:rsidRDefault="00911DA7" w:rsidP="00911DA7">
      <w:pPr>
        <w:tabs>
          <w:tab w:val="left" w:pos="1080"/>
        </w:tabs>
        <w:rPr>
          <w:sz w:val="22"/>
          <w:szCs w:val="22"/>
        </w:rPr>
      </w:pPr>
      <w:r w:rsidRPr="00F6682B">
        <w:rPr>
          <w:b/>
          <w:bCs/>
          <w:sz w:val="22"/>
          <w:szCs w:val="22"/>
        </w:rPr>
        <w:t xml:space="preserve">To: </w:t>
      </w:r>
      <w:r w:rsidRPr="00F6682B">
        <w:rPr>
          <w:sz w:val="22"/>
          <w:szCs w:val="22"/>
        </w:rPr>
        <w:tab/>
        <w:t>Graduate Council, International Admissions Office</w:t>
      </w:r>
    </w:p>
    <w:p w14:paraId="338D5E1C" w14:textId="77777777" w:rsidR="00911DA7" w:rsidRPr="00F6682B" w:rsidRDefault="00911DA7" w:rsidP="00911DA7">
      <w:pPr>
        <w:tabs>
          <w:tab w:val="left" w:pos="1080"/>
        </w:tabs>
        <w:rPr>
          <w:sz w:val="22"/>
          <w:szCs w:val="22"/>
        </w:rPr>
      </w:pPr>
      <w:r w:rsidRPr="00F6682B">
        <w:rPr>
          <w:b/>
          <w:bCs/>
          <w:sz w:val="22"/>
          <w:szCs w:val="22"/>
        </w:rPr>
        <w:t xml:space="preserve">From: </w:t>
      </w:r>
      <w:r w:rsidRPr="00F6682B">
        <w:rPr>
          <w:sz w:val="22"/>
          <w:szCs w:val="22"/>
        </w:rPr>
        <w:tab/>
        <w:t>Carl Mummert, Assistant Provost for Graduate Studies</w:t>
      </w:r>
    </w:p>
    <w:p w14:paraId="5160396E" w14:textId="77777777" w:rsidR="00911DA7" w:rsidRPr="00F6682B" w:rsidRDefault="00911DA7" w:rsidP="00911DA7">
      <w:pPr>
        <w:tabs>
          <w:tab w:val="left" w:pos="1080"/>
        </w:tabs>
        <w:rPr>
          <w:sz w:val="22"/>
          <w:szCs w:val="22"/>
        </w:rPr>
      </w:pPr>
      <w:r w:rsidRPr="00F6682B">
        <w:rPr>
          <w:b/>
          <w:bCs/>
          <w:sz w:val="22"/>
          <w:szCs w:val="22"/>
        </w:rPr>
        <w:t xml:space="preserve">Date: </w:t>
      </w:r>
      <w:r w:rsidRPr="00F6682B">
        <w:rPr>
          <w:sz w:val="22"/>
          <w:szCs w:val="22"/>
        </w:rPr>
        <w:tab/>
        <w:t>October 18, 2023</w:t>
      </w:r>
    </w:p>
    <w:p w14:paraId="738801F5" w14:textId="77777777" w:rsidR="00911DA7" w:rsidRPr="00F6682B" w:rsidRDefault="00911DA7" w:rsidP="00911DA7">
      <w:pPr>
        <w:tabs>
          <w:tab w:val="left" w:pos="1080"/>
        </w:tabs>
        <w:rPr>
          <w:b/>
          <w:bCs/>
          <w:sz w:val="22"/>
          <w:szCs w:val="22"/>
        </w:rPr>
      </w:pPr>
      <w:r w:rsidRPr="00F6682B">
        <w:rPr>
          <w:b/>
          <w:bCs/>
          <w:sz w:val="22"/>
          <w:szCs w:val="22"/>
        </w:rPr>
        <w:t xml:space="preserve">Subject: </w:t>
      </w:r>
      <w:r w:rsidRPr="00F6682B">
        <w:rPr>
          <w:b/>
          <w:bCs/>
          <w:sz w:val="22"/>
          <w:szCs w:val="22"/>
        </w:rPr>
        <w:tab/>
        <w:t>Proposed graduate admissions criteria change: transcripts</w:t>
      </w:r>
    </w:p>
    <w:p w14:paraId="43BFFB68" w14:textId="77777777" w:rsidR="00911DA7" w:rsidRPr="00F6682B" w:rsidRDefault="00911DA7" w:rsidP="00911DA7">
      <w:pPr>
        <w:rPr>
          <w:sz w:val="22"/>
          <w:szCs w:val="22"/>
        </w:rPr>
      </w:pPr>
    </w:p>
    <w:p w14:paraId="371C91BC" w14:textId="77777777" w:rsidR="00911DA7" w:rsidRPr="00F6682B" w:rsidRDefault="00911DA7" w:rsidP="00911DA7">
      <w:pPr>
        <w:rPr>
          <w:sz w:val="22"/>
          <w:szCs w:val="22"/>
        </w:rPr>
      </w:pPr>
      <w:r w:rsidRPr="00F6682B">
        <w:rPr>
          <w:sz w:val="22"/>
          <w:szCs w:val="22"/>
        </w:rPr>
        <w:t xml:space="preserve">I would like to propose a change in the graduate admissions criteria in the Graduate Catalog. </w:t>
      </w:r>
    </w:p>
    <w:p w14:paraId="5E0FA1AD" w14:textId="77777777" w:rsidR="00911DA7" w:rsidRPr="00F6682B" w:rsidRDefault="00911DA7" w:rsidP="00911DA7">
      <w:pPr>
        <w:rPr>
          <w:sz w:val="22"/>
          <w:szCs w:val="22"/>
        </w:rPr>
      </w:pPr>
      <w:r w:rsidRPr="00F6682B">
        <w:rPr>
          <w:sz w:val="22"/>
          <w:szCs w:val="22"/>
        </w:rPr>
        <w:t xml:space="preserve">The current language can be found at </w:t>
      </w:r>
      <w:hyperlink r:id="rId14" w:history="1">
        <w:r w:rsidRPr="00F6682B">
          <w:rPr>
            <w:rStyle w:val="Hyperlink"/>
            <w:sz w:val="22"/>
            <w:szCs w:val="22"/>
          </w:rPr>
          <w:t>https://catalog.marshall.edu/graduate/admissions/</w:t>
        </w:r>
      </w:hyperlink>
      <w:r w:rsidRPr="00F6682B">
        <w:rPr>
          <w:sz w:val="22"/>
          <w:szCs w:val="22"/>
        </w:rPr>
        <w:t xml:space="preserve">. </w:t>
      </w:r>
    </w:p>
    <w:p w14:paraId="18BA5586" w14:textId="77777777" w:rsidR="00911DA7" w:rsidRPr="00F6682B" w:rsidRDefault="00911DA7" w:rsidP="00911DA7">
      <w:pPr>
        <w:rPr>
          <w:sz w:val="22"/>
          <w:szCs w:val="22"/>
        </w:rPr>
      </w:pPr>
    </w:p>
    <w:p w14:paraId="3F6FA9D5" w14:textId="77777777" w:rsidR="00911DA7" w:rsidRPr="00126E38" w:rsidRDefault="00911DA7" w:rsidP="00911DA7">
      <w:pPr>
        <w:rPr>
          <w:sz w:val="22"/>
          <w:szCs w:val="22"/>
        </w:rPr>
      </w:pPr>
      <w:r w:rsidRPr="00F6682B">
        <w:rPr>
          <w:sz w:val="22"/>
          <w:szCs w:val="22"/>
        </w:rPr>
        <w:t>The change would allow international students who have earned a bachelor’s degree from a non-U.S. institution and a graduate degree from a U.S. institution to be fully admitted by providing the official transcripts for the graduate degree and any subsequent degrees. These students would not need to provide the official transcript for the international bachelor’s degree.</w:t>
      </w:r>
    </w:p>
    <w:p w14:paraId="39D3140A" w14:textId="77777777" w:rsidR="00911DA7" w:rsidRPr="00126E38" w:rsidRDefault="00911DA7" w:rsidP="00911DA7">
      <w:pPr>
        <w:rPr>
          <w:sz w:val="22"/>
          <w:szCs w:val="22"/>
        </w:rPr>
      </w:pPr>
    </w:p>
    <w:p w14:paraId="71B49E4B" w14:textId="77777777" w:rsidR="00911DA7" w:rsidRPr="00126E38" w:rsidRDefault="00911DA7" w:rsidP="00911DA7">
      <w:pPr>
        <w:rPr>
          <w:sz w:val="22"/>
          <w:szCs w:val="22"/>
        </w:rPr>
      </w:pPr>
      <w:r w:rsidRPr="00126E38">
        <w:rPr>
          <w:sz w:val="22"/>
          <w:szCs w:val="22"/>
        </w:rPr>
        <w:t xml:space="preserve">This change was proposed by the Enrollment Action Committee. </w:t>
      </w:r>
    </w:p>
    <w:p w14:paraId="39299B35" w14:textId="77777777" w:rsidR="00911DA7" w:rsidRPr="00126E38" w:rsidRDefault="00911DA7" w:rsidP="00911DA7">
      <w:pPr>
        <w:rPr>
          <w:sz w:val="22"/>
          <w:szCs w:val="22"/>
        </w:rPr>
      </w:pPr>
    </w:p>
    <w:p w14:paraId="0C3412C1" w14:textId="77777777" w:rsidR="00911DA7" w:rsidRPr="00126E38" w:rsidRDefault="00911DA7" w:rsidP="00911DA7">
      <w:pPr>
        <w:rPr>
          <w:b/>
          <w:bCs/>
          <w:sz w:val="22"/>
          <w:szCs w:val="22"/>
        </w:rPr>
      </w:pPr>
      <w:r w:rsidRPr="00126E38">
        <w:rPr>
          <w:b/>
          <w:bCs/>
          <w:sz w:val="22"/>
          <w:szCs w:val="22"/>
        </w:rPr>
        <w:t>Rationale</w:t>
      </w:r>
    </w:p>
    <w:p w14:paraId="44C02911" w14:textId="77777777" w:rsidR="00911DA7" w:rsidRPr="00126E38" w:rsidRDefault="00911DA7" w:rsidP="00911DA7">
      <w:pPr>
        <w:rPr>
          <w:sz w:val="22"/>
          <w:szCs w:val="22"/>
        </w:rPr>
      </w:pPr>
    </w:p>
    <w:p w14:paraId="1AF4386F" w14:textId="77777777" w:rsidR="00911DA7" w:rsidRPr="00126E38" w:rsidRDefault="00911DA7" w:rsidP="00911DA7">
      <w:pPr>
        <w:rPr>
          <w:sz w:val="22"/>
          <w:szCs w:val="22"/>
        </w:rPr>
      </w:pPr>
      <w:r w:rsidRPr="00126E38">
        <w:rPr>
          <w:sz w:val="22"/>
          <w:szCs w:val="22"/>
        </w:rPr>
        <w:t xml:space="preserve">It is necessary for international students to be fully admitted to be eligible for an F-1 visa to attend Marshall.  The current requirement that the international bachelor’s degree transcript must always be provided, even when there is a later U.S. degree, can cause delays the admissions process and cause stress for applicants. </w:t>
      </w:r>
    </w:p>
    <w:p w14:paraId="2625CA33" w14:textId="77777777" w:rsidR="00911DA7" w:rsidRPr="00126E38" w:rsidRDefault="00911DA7" w:rsidP="00911DA7">
      <w:pPr>
        <w:rPr>
          <w:sz w:val="22"/>
          <w:szCs w:val="22"/>
        </w:rPr>
      </w:pPr>
    </w:p>
    <w:p w14:paraId="12CAD222" w14:textId="77777777" w:rsidR="00911DA7" w:rsidRPr="00126E38" w:rsidRDefault="00911DA7" w:rsidP="00911DA7">
      <w:pPr>
        <w:rPr>
          <w:sz w:val="22"/>
          <w:szCs w:val="22"/>
        </w:rPr>
      </w:pPr>
      <w:r w:rsidRPr="00126E38">
        <w:rPr>
          <w:sz w:val="22"/>
          <w:szCs w:val="22"/>
        </w:rPr>
        <w:t>It can be difficult and time-consuming for students to obtain transcripts from international institutions.  If a student has earned a graduate degree from an accepted, accredited U.S. institution,</w:t>
      </w:r>
    </w:p>
    <w:p w14:paraId="09EC2065" w14:textId="77777777" w:rsidR="00911DA7" w:rsidRPr="00126E38" w:rsidRDefault="00911DA7" w:rsidP="00911DA7">
      <w:pPr>
        <w:rPr>
          <w:sz w:val="22"/>
          <w:szCs w:val="22"/>
        </w:rPr>
      </w:pPr>
      <w:r w:rsidRPr="00126E38">
        <w:rPr>
          <w:sz w:val="22"/>
          <w:szCs w:val="22"/>
        </w:rPr>
        <w:t xml:space="preserve">this should be sufficient evidence of the student’s preparation and ability to succeed in a graduate degree at Marshall.  In these cases, this proposal would allow the student to be fully admitted without sending the international bachelor’s degree transcript.  </w:t>
      </w:r>
    </w:p>
    <w:p w14:paraId="42A38574" w14:textId="77777777" w:rsidR="00911DA7" w:rsidRPr="00126E38" w:rsidRDefault="00911DA7" w:rsidP="00911DA7">
      <w:pPr>
        <w:rPr>
          <w:sz w:val="22"/>
          <w:szCs w:val="22"/>
        </w:rPr>
      </w:pPr>
    </w:p>
    <w:p w14:paraId="164386EA" w14:textId="77777777" w:rsidR="00911DA7" w:rsidRPr="00126E38" w:rsidRDefault="00911DA7" w:rsidP="00911DA7">
      <w:pPr>
        <w:rPr>
          <w:sz w:val="22"/>
          <w:szCs w:val="22"/>
        </w:rPr>
      </w:pPr>
      <w:r w:rsidRPr="00126E38">
        <w:rPr>
          <w:sz w:val="22"/>
          <w:szCs w:val="22"/>
        </w:rPr>
        <w:t xml:space="preserve">Students who do not have a U.S. graduate degree would still need to provide the international bachelor’s degree transcripts. Marshall does need to have some official transcript to justify graduate admission. The proposal would allow international graduate students to use a previous U.S. graduate degree to meet this requirement. </w:t>
      </w:r>
    </w:p>
    <w:p w14:paraId="379B7555" w14:textId="77777777" w:rsidR="00911DA7" w:rsidRPr="00126E38" w:rsidRDefault="00911DA7" w:rsidP="00911DA7">
      <w:pPr>
        <w:rPr>
          <w:sz w:val="22"/>
          <w:szCs w:val="22"/>
        </w:rPr>
      </w:pPr>
    </w:p>
    <w:p w14:paraId="61F10BCD" w14:textId="77777777" w:rsidR="00911DA7" w:rsidRPr="00126E38" w:rsidRDefault="00911DA7" w:rsidP="00911DA7">
      <w:pPr>
        <w:rPr>
          <w:sz w:val="22"/>
          <w:szCs w:val="22"/>
        </w:rPr>
      </w:pPr>
      <w:r w:rsidRPr="00126E38">
        <w:rPr>
          <w:sz w:val="22"/>
          <w:szCs w:val="22"/>
        </w:rPr>
        <w:t>A student applying for graduate admission to Marshall must still hold a bachelor’s degree. The Admissions section of the Graduate Catalog states, “The receipt of a bachelor’s degree from an accepted, accredited college or university is the basic requirement for admission as a graduate student to Marshall University. An applicant who holds a master’s degree, or higher, from an institution that is accepted and accredited, but holds a bachelor’s degree that is not accepted and accredited, may file an appeal to request a waiver of this requirement.”</w:t>
      </w:r>
    </w:p>
    <w:p w14:paraId="775EB413" w14:textId="77777777" w:rsidR="00911DA7" w:rsidRPr="00126E38" w:rsidRDefault="00911DA7" w:rsidP="00911DA7">
      <w:pPr>
        <w:rPr>
          <w:sz w:val="22"/>
          <w:szCs w:val="22"/>
        </w:rPr>
      </w:pPr>
    </w:p>
    <w:p w14:paraId="072F3FBB" w14:textId="77777777" w:rsidR="00911DA7" w:rsidRPr="00126E38" w:rsidRDefault="00911DA7" w:rsidP="00911DA7">
      <w:pPr>
        <w:rPr>
          <w:sz w:val="22"/>
          <w:szCs w:val="22"/>
        </w:rPr>
      </w:pPr>
      <w:r w:rsidRPr="00126E38">
        <w:rPr>
          <w:sz w:val="22"/>
          <w:szCs w:val="22"/>
        </w:rPr>
        <w:t xml:space="preserve">The applicant will list all degrees, including the bachelor’s degree, on the application for admission. This proposal changes only the documentation required to support the application.  Essentially, we would be using the admission and graduation from an accepted, accredited U.S. institution to verify the bachelor’s degree, instead of the official transcripts.  There appears to be a very limited downside or risk from this change, as receiving a graduate degree requires a significant amount of effort and academic preparation. </w:t>
      </w:r>
    </w:p>
    <w:p w14:paraId="3AACA21B" w14:textId="77777777" w:rsidR="00911DA7" w:rsidRPr="00126E38" w:rsidRDefault="00911DA7" w:rsidP="00911DA7">
      <w:pPr>
        <w:rPr>
          <w:sz w:val="22"/>
          <w:szCs w:val="22"/>
        </w:rPr>
      </w:pPr>
    </w:p>
    <w:p w14:paraId="0BD3AFFE" w14:textId="77777777" w:rsidR="00911DA7" w:rsidRPr="00126E38" w:rsidRDefault="00911DA7" w:rsidP="00911DA7">
      <w:pPr>
        <w:rPr>
          <w:sz w:val="22"/>
          <w:szCs w:val="22"/>
        </w:rPr>
      </w:pPr>
      <w:r w:rsidRPr="00126E38">
        <w:rPr>
          <w:sz w:val="22"/>
          <w:szCs w:val="22"/>
        </w:rPr>
        <w:br w:type="page"/>
      </w:r>
    </w:p>
    <w:p w14:paraId="53135001" w14:textId="77777777" w:rsidR="00911DA7" w:rsidRPr="00EE77B9" w:rsidRDefault="00911DA7" w:rsidP="00911DA7">
      <w:pPr>
        <w:rPr>
          <w:b/>
          <w:bCs/>
          <w:sz w:val="32"/>
          <w:szCs w:val="32"/>
        </w:rPr>
      </w:pPr>
      <w:r w:rsidRPr="00EE77B9">
        <w:rPr>
          <w:b/>
          <w:bCs/>
          <w:sz w:val="32"/>
          <w:szCs w:val="32"/>
        </w:rPr>
        <w:lastRenderedPageBreak/>
        <w:t>Current catalog language</w:t>
      </w:r>
    </w:p>
    <w:p w14:paraId="26F12110" w14:textId="77777777" w:rsidR="00911DA7" w:rsidRPr="00126E38" w:rsidRDefault="00911DA7" w:rsidP="00911DA7">
      <w:pPr>
        <w:rPr>
          <w:sz w:val="22"/>
          <w:szCs w:val="22"/>
        </w:rPr>
      </w:pPr>
    </w:p>
    <w:p w14:paraId="0B8E2F78" w14:textId="77777777" w:rsidR="00911DA7" w:rsidRPr="00126E38" w:rsidRDefault="00911DA7" w:rsidP="00911DA7">
      <w:pPr>
        <w:spacing w:after="120"/>
        <w:ind w:left="720"/>
        <w:rPr>
          <w:color w:val="00B050"/>
          <w:sz w:val="32"/>
          <w:szCs w:val="32"/>
        </w:rPr>
      </w:pPr>
      <w:r w:rsidRPr="00126E38">
        <w:rPr>
          <w:color w:val="00B050"/>
          <w:sz w:val="32"/>
          <w:szCs w:val="32"/>
        </w:rPr>
        <w:t>Admission Of International Students</w:t>
      </w:r>
    </w:p>
    <w:p w14:paraId="68BFBB19" w14:textId="77777777" w:rsidR="00911DA7" w:rsidRPr="00126E38" w:rsidRDefault="00911DA7" w:rsidP="00911DA7">
      <w:pPr>
        <w:ind w:left="720"/>
        <w:rPr>
          <w:sz w:val="22"/>
          <w:szCs w:val="22"/>
        </w:rPr>
      </w:pPr>
      <w:r w:rsidRPr="00126E38">
        <w:rPr>
          <w:sz w:val="22"/>
          <w:szCs w:val="22"/>
        </w:rPr>
        <w:t>Marshall University is authorized by the U.S. Department of Homeland Security to enroll non-immigrant visa students with F-1 or J-1 status. International students must have earned the equivalent of a U.S. baccalaureate degree from an accepted, accredited institution.</w:t>
      </w:r>
    </w:p>
    <w:p w14:paraId="1E79AA3E" w14:textId="77777777" w:rsidR="00911DA7" w:rsidRPr="00126E38" w:rsidRDefault="00911DA7" w:rsidP="00911DA7">
      <w:pPr>
        <w:ind w:left="720"/>
        <w:rPr>
          <w:sz w:val="22"/>
          <w:szCs w:val="22"/>
        </w:rPr>
      </w:pPr>
    </w:p>
    <w:p w14:paraId="3C84BF2D" w14:textId="77777777" w:rsidR="00911DA7" w:rsidRPr="00126E38" w:rsidRDefault="00911DA7" w:rsidP="00911DA7">
      <w:pPr>
        <w:ind w:left="720"/>
        <w:rPr>
          <w:b/>
          <w:bCs/>
          <w:sz w:val="22"/>
          <w:szCs w:val="22"/>
        </w:rPr>
      </w:pPr>
      <w:r w:rsidRPr="00126E38">
        <w:rPr>
          <w:b/>
          <w:bCs/>
          <w:sz w:val="22"/>
          <w:szCs w:val="22"/>
        </w:rPr>
        <w:t>How to Apply</w:t>
      </w:r>
    </w:p>
    <w:p w14:paraId="4BA6F318" w14:textId="77777777" w:rsidR="00911DA7" w:rsidRPr="00126E38" w:rsidRDefault="00911DA7" w:rsidP="00911DA7">
      <w:pPr>
        <w:ind w:left="720"/>
        <w:rPr>
          <w:b/>
          <w:bCs/>
          <w:sz w:val="22"/>
          <w:szCs w:val="22"/>
        </w:rPr>
      </w:pPr>
    </w:p>
    <w:p w14:paraId="5EC8C013" w14:textId="77777777" w:rsidR="00911DA7" w:rsidRPr="00126E38" w:rsidRDefault="00911DA7" w:rsidP="00911DA7">
      <w:pPr>
        <w:ind w:left="720"/>
        <w:rPr>
          <w:b/>
          <w:bCs/>
          <w:sz w:val="22"/>
          <w:szCs w:val="22"/>
        </w:rPr>
      </w:pPr>
      <w:r w:rsidRPr="00126E38">
        <w:rPr>
          <w:b/>
          <w:bCs/>
          <w:sz w:val="22"/>
          <w:szCs w:val="22"/>
        </w:rPr>
        <w:t>1. Meet Admission Requirements</w:t>
      </w:r>
    </w:p>
    <w:p w14:paraId="567D895E" w14:textId="77777777" w:rsidR="00911DA7" w:rsidRPr="00126E38" w:rsidRDefault="00911DA7" w:rsidP="00911DA7">
      <w:pPr>
        <w:ind w:left="720"/>
        <w:rPr>
          <w:sz w:val="22"/>
          <w:szCs w:val="22"/>
        </w:rPr>
      </w:pPr>
      <w:r w:rsidRPr="00126E38">
        <w:rPr>
          <w:sz w:val="22"/>
          <w:szCs w:val="22"/>
        </w:rPr>
        <w:t>Review the admission requirements of the degree program you have selected to determine if you have met the requirements for admission. Degree requirements for every program are listed in this catalog.</w:t>
      </w:r>
    </w:p>
    <w:p w14:paraId="290BCDA4" w14:textId="77777777" w:rsidR="00911DA7" w:rsidRPr="00126E38" w:rsidRDefault="00911DA7" w:rsidP="00911DA7">
      <w:pPr>
        <w:ind w:left="720"/>
        <w:rPr>
          <w:sz w:val="22"/>
          <w:szCs w:val="22"/>
        </w:rPr>
      </w:pPr>
    </w:p>
    <w:p w14:paraId="44DCD509" w14:textId="77777777" w:rsidR="00911DA7" w:rsidRPr="00126E38" w:rsidRDefault="00911DA7" w:rsidP="00911DA7">
      <w:pPr>
        <w:ind w:left="720"/>
        <w:rPr>
          <w:b/>
          <w:bCs/>
          <w:sz w:val="22"/>
          <w:szCs w:val="22"/>
        </w:rPr>
      </w:pPr>
      <w:r w:rsidRPr="00126E38">
        <w:rPr>
          <w:b/>
          <w:bCs/>
          <w:sz w:val="22"/>
          <w:szCs w:val="22"/>
        </w:rPr>
        <w:t>2. Understand the Admission Process</w:t>
      </w:r>
    </w:p>
    <w:p w14:paraId="66E5868B" w14:textId="77777777" w:rsidR="00911DA7" w:rsidRPr="00126E38" w:rsidRDefault="00911DA7" w:rsidP="00911DA7">
      <w:pPr>
        <w:ind w:left="720"/>
        <w:rPr>
          <w:sz w:val="22"/>
          <w:szCs w:val="22"/>
        </w:rPr>
      </w:pPr>
      <w:r w:rsidRPr="00126E38">
        <w:rPr>
          <w:sz w:val="22"/>
          <w:szCs w:val="22"/>
        </w:rPr>
        <w:t>The Graduate Admissions office will review your application to ensure that the application is complete and that you have met the minimum institutional requirements for admission. Your completed application and supporting materials are then sent to the degree program you selected on your application for a secondary evaluation and an admission decision.</w:t>
      </w:r>
    </w:p>
    <w:p w14:paraId="0E677F41" w14:textId="77777777" w:rsidR="00911DA7" w:rsidRPr="00126E38" w:rsidRDefault="00911DA7" w:rsidP="00911DA7">
      <w:pPr>
        <w:ind w:left="720"/>
        <w:rPr>
          <w:sz w:val="22"/>
          <w:szCs w:val="22"/>
        </w:rPr>
      </w:pPr>
    </w:p>
    <w:p w14:paraId="3389A4A6" w14:textId="77777777" w:rsidR="00911DA7" w:rsidRPr="00126E38" w:rsidRDefault="00911DA7" w:rsidP="00911DA7">
      <w:pPr>
        <w:ind w:left="720"/>
        <w:rPr>
          <w:b/>
          <w:bCs/>
          <w:sz w:val="22"/>
          <w:szCs w:val="22"/>
        </w:rPr>
      </w:pPr>
      <w:r w:rsidRPr="00126E38">
        <w:rPr>
          <w:b/>
          <w:bCs/>
          <w:sz w:val="22"/>
          <w:szCs w:val="22"/>
        </w:rPr>
        <w:t>3. Submit Your Application</w:t>
      </w:r>
    </w:p>
    <w:p w14:paraId="427E4B72" w14:textId="77777777" w:rsidR="00911DA7" w:rsidRPr="00126E38" w:rsidRDefault="00911DA7" w:rsidP="00911DA7">
      <w:pPr>
        <w:ind w:left="720"/>
        <w:rPr>
          <w:sz w:val="22"/>
          <w:szCs w:val="22"/>
        </w:rPr>
      </w:pPr>
      <w:r w:rsidRPr="00126E38">
        <w:rPr>
          <w:sz w:val="22"/>
          <w:szCs w:val="22"/>
        </w:rPr>
        <w:t>International students must submit ALL required documents to be considered for admission.</w:t>
      </w:r>
    </w:p>
    <w:p w14:paraId="022137C6" w14:textId="77777777" w:rsidR="00911DA7" w:rsidRPr="00126E38" w:rsidRDefault="00911DA7" w:rsidP="00911DA7">
      <w:pPr>
        <w:ind w:left="720"/>
        <w:rPr>
          <w:sz w:val="22"/>
          <w:szCs w:val="22"/>
        </w:rPr>
      </w:pPr>
      <w:r w:rsidRPr="00126E38">
        <w:rPr>
          <w:sz w:val="22"/>
          <w:szCs w:val="22"/>
        </w:rPr>
        <w:t>Complete and submit the online application for admission at: www.marshall.edu/graduate/admissions/international-admission/.</w:t>
      </w:r>
    </w:p>
    <w:p w14:paraId="4F6554DC" w14:textId="77777777" w:rsidR="00911DA7" w:rsidRPr="00126E38" w:rsidRDefault="00911DA7" w:rsidP="00911DA7">
      <w:pPr>
        <w:ind w:left="720"/>
        <w:rPr>
          <w:sz w:val="22"/>
          <w:szCs w:val="22"/>
        </w:rPr>
      </w:pPr>
    </w:p>
    <w:p w14:paraId="7D756306" w14:textId="77777777" w:rsidR="00911DA7" w:rsidRPr="00126E38" w:rsidRDefault="00911DA7" w:rsidP="00911DA7">
      <w:pPr>
        <w:ind w:left="720"/>
        <w:rPr>
          <w:b/>
          <w:bCs/>
          <w:sz w:val="22"/>
          <w:szCs w:val="22"/>
        </w:rPr>
      </w:pPr>
      <w:r w:rsidRPr="00126E38">
        <w:rPr>
          <w:sz w:val="22"/>
          <w:szCs w:val="22"/>
        </w:rPr>
        <w:t xml:space="preserve">The application requires a non-refundable application fee payable by check, money order, or credit card to Marshall University. Please note that this is a non-refundable fee and cannot be refunded in the event that you are not accepted or you are unable to obtain a student visa. All checks must have a 9-digit routing number. </w:t>
      </w:r>
      <w:r w:rsidRPr="00126E38">
        <w:rPr>
          <w:b/>
          <w:bCs/>
          <w:sz w:val="22"/>
          <w:szCs w:val="22"/>
        </w:rPr>
        <w:t>Do Not Send Cash.</w:t>
      </w:r>
    </w:p>
    <w:p w14:paraId="1B64CBA0" w14:textId="77777777" w:rsidR="00911DA7" w:rsidRPr="00126E38" w:rsidRDefault="00911DA7" w:rsidP="00911DA7">
      <w:pPr>
        <w:ind w:left="720"/>
        <w:rPr>
          <w:b/>
          <w:bCs/>
          <w:sz w:val="22"/>
          <w:szCs w:val="22"/>
        </w:rPr>
      </w:pPr>
    </w:p>
    <w:p w14:paraId="04E48914" w14:textId="77777777" w:rsidR="00911DA7" w:rsidRPr="00126E38" w:rsidRDefault="00911DA7" w:rsidP="00911DA7">
      <w:pPr>
        <w:ind w:left="720"/>
        <w:rPr>
          <w:b/>
          <w:bCs/>
          <w:sz w:val="22"/>
          <w:szCs w:val="22"/>
        </w:rPr>
      </w:pPr>
      <w:r w:rsidRPr="00126E38">
        <w:rPr>
          <w:b/>
          <w:bCs/>
          <w:sz w:val="22"/>
          <w:szCs w:val="22"/>
        </w:rPr>
        <w:t>Mail to:</w:t>
      </w:r>
    </w:p>
    <w:p w14:paraId="4E6B7079" w14:textId="77777777" w:rsidR="00911DA7" w:rsidRPr="00126E38" w:rsidRDefault="00911DA7" w:rsidP="00911DA7">
      <w:pPr>
        <w:ind w:left="1080"/>
        <w:rPr>
          <w:sz w:val="22"/>
          <w:szCs w:val="22"/>
        </w:rPr>
      </w:pPr>
      <w:r w:rsidRPr="00126E38">
        <w:rPr>
          <w:sz w:val="22"/>
          <w:szCs w:val="22"/>
        </w:rPr>
        <w:t>Marshall University</w:t>
      </w:r>
    </w:p>
    <w:p w14:paraId="0AC6B23E" w14:textId="77777777" w:rsidR="00911DA7" w:rsidRPr="00126E38" w:rsidRDefault="00911DA7" w:rsidP="00911DA7">
      <w:pPr>
        <w:ind w:left="1080"/>
        <w:rPr>
          <w:sz w:val="22"/>
          <w:szCs w:val="22"/>
        </w:rPr>
      </w:pPr>
      <w:r w:rsidRPr="00126E38">
        <w:rPr>
          <w:sz w:val="22"/>
          <w:szCs w:val="22"/>
        </w:rPr>
        <w:t>Graduate Admissions Office</w:t>
      </w:r>
    </w:p>
    <w:p w14:paraId="03B0B7AA" w14:textId="77777777" w:rsidR="00911DA7" w:rsidRPr="00126E38" w:rsidRDefault="00911DA7" w:rsidP="00911DA7">
      <w:pPr>
        <w:ind w:left="1080"/>
        <w:rPr>
          <w:sz w:val="22"/>
          <w:szCs w:val="22"/>
        </w:rPr>
      </w:pPr>
      <w:r w:rsidRPr="00126E38">
        <w:rPr>
          <w:sz w:val="22"/>
          <w:szCs w:val="22"/>
        </w:rPr>
        <w:t>One John Marshall Drive</w:t>
      </w:r>
    </w:p>
    <w:p w14:paraId="2D829EA5" w14:textId="77777777" w:rsidR="00911DA7" w:rsidRPr="00126E38" w:rsidRDefault="00911DA7" w:rsidP="00911DA7">
      <w:pPr>
        <w:ind w:left="1080"/>
        <w:rPr>
          <w:sz w:val="22"/>
          <w:szCs w:val="22"/>
        </w:rPr>
      </w:pPr>
      <w:r w:rsidRPr="00126E38">
        <w:rPr>
          <w:sz w:val="22"/>
          <w:szCs w:val="22"/>
        </w:rPr>
        <w:t>Huntington, WV 25755</w:t>
      </w:r>
    </w:p>
    <w:p w14:paraId="070CE807" w14:textId="77777777" w:rsidR="00911DA7" w:rsidRPr="00126E38" w:rsidRDefault="00911DA7" w:rsidP="00911DA7">
      <w:pPr>
        <w:ind w:left="1080"/>
        <w:rPr>
          <w:sz w:val="22"/>
          <w:szCs w:val="22"/>
        </w:rPr>
      </w:pPr>
    </w:p>
    <w:p w14:paraId="152DFDFB" w14:textId="77777777" w:rsidR="00911DA7" w:rsidRPr="00126E38" w:rsidRDefault="00911DA7" w:rsidP="00911DA7">
      <w:pPr>
        <w:ind w:left="720"/>
        <w:rPr>
          <w:sz w:val="22"/>
          <w:szCs w:val="22"/>
        </w:rPr>
      </w:pPr>
      <w:r w:rsidRPr="00126E38">
        <w:rPr>
          <w:sz w:val="22"/>
          <w:szCs w:val="22"/>
        </w:rPr>
        <w:t>You can pay the application fee with a credit card by contacting Graduate Admissions at 1-800-642-9842. A 2.5% processing fee, per transaction, will be required to make payment by credit card. VISA, MasterCard, Discover and American Express credit cards are accepted.</w:t>
      </w:r>
    </w:p>
    <w:p w14:paraId="20754AD2" w14:textId="77777777" w:rsidR="00911DA7" w:rsidRPr="00126E38" w:rsidRDefault="00911DA7" w:rsidP="00911DA7">
      <w:pPr>
        <w:ind w:left="720"/>
        <w:rPr>
          <w:sz w:val="22"/>
          <w:szCs w:val="22"/>
        </w:rPr>
      </w:pPr>
    </w:p>
    <w:p w14:paraId="4EC41C73" w14:textId="77777777" w:rsidR="00911DA7" w:rsidRPr="00126E38" w:rsidRDefault="00911DA7" w:rsidP="00911DA7">
      <w:pPr>
        <w:ind w:left="720"/>
        <w:rPr>
          <w:sz w:val="22"/>
          <w:szCs w:val="22"/>
        </w:rPr>
      </w:pPr>
      <w:r w:rsidRPr="00126E38">
        <w:rPr>
          <w:sz w:val="22"/>
          <w:szCs w:val="22"/>
        </w:rPr>
        <w:t>After we receive all of your application materials, your credentials will be evaluated. If admissible, you will be sent a letter of admission and a list of items needed to issue the I-20. The I-20 form is used to apply for a student visa (F-1) at an American embassy or consulate. We will also send a housing application and a form you can complete to notify us of your arrival.</w:t>
      </w:r>
    </w:p>
    <w:p w14:paraId="54845087" w14:textId="77777777" w:rsidR="00911DA7" w:rsidRPr="00126E38" w:rsidRDefault="00911DA7" w:rsidP="00911DA7">
      <w:pPr>
        <w:ind w:left="720"/>
        <w:rPr>
          <w:sz w:val="22"/>
          <w:szCs w:val="22"/>
        </w:rPr>
      </w:pPr>
    </w:p>
    <w:p w14:paraId="73122255" w14:textId="77777777" w:rsidR="00911DA7" w:rsidRPr="00126E38" w:rsidRDefault="00911DA7" w:rsidP="00911DA7">
      <w:pPr>
        <w:ind w:left="720"/>
        <w:rPr>
          <w:sz w:val="22"/>
          <w:szCs w:val="22"/>
        </w:rPr>
      </w:pPr>
    </w:p>
    <w:p w14:paraId="19BC082C" w14:textId="77777777" w:rsidR="00911DA7" w:rsidRPr="00126E38" w:rsidRDefault="00911DA7" w:rsidP="00911DA7">
      <w:pPr>
        <w:ind w:left="720"/>
        <w:rPr>
          <w:b/>
          <w:bCs/>
          <w:sz w:val="22"/>
          <w:szCs w:val="22"/>
        </w:rPr>
      </w:pPr>
      <w:r w:rsidRPr="00126E38">
        <w:rPr>
          <w:b/>
          <w:bCs/>
          <w:sz w:val="22"/>
          <w:szCs w:val="22"/>
        </w:rPr>
        <w:t>4. Provide Supporting Documents</w:t>
      </w:r>
    </w:p>
    <w:p w14:paraId="5D924C09" w14:textId="77777777" w:rsidR="00911DA7" w:rsidRPr="00126E38" w:rsidRDefault="00911DA7" w:rsidP="00911DA7">
      <w:pPr>
        <w:ind w:left="720"/>
        <w:rPr>
          <w:sz w:val="22"/>
          <w:szCs w:val="22"/>
        </w:rPr>
      </w:pPr>
    </w:p>
    <w:p w14:paraId="507BDD1F" w14:textId="77777777" w:rsidR="00911DA7" w:rsidRPr="00126E38" w:rsidRDefault="00911DA7" w:rsidP="00911DA7">
      <w:pPr>
        <w:ind w:left="720"/>
        <w:rPr>
          <w:b/>
          <w:bCs/>
          <w:sz w:val="22"/>
          <w:szCs w:val="22"/>
        </w:rPr>
      </w:pPr>
      <w:r w:rsidRPr="00126E38">
        <w:rPr>
          <w:b/>
          <w:bCs/>
          <w:sz w:val="22"/>
          <w:szCs w:val="22"/>
        </w:rPr>
        <w:sym w:font="Symbol" w:char="F0B7"/>
      </w:r>
      <w:r w:rsidRPr="00126E38">
        <w:rPr>
          <w:b/>
          <w:bCs/>
          <w:sz w:val="22"/>
          <w:szCs w:val="22"/>
        </w:rPr>
        <w:t xml:space="preserve"> Official Transcripts</w:t>
      </w:r>
    </w:p>
    <w:p w14:paraId="3ADEBEA9" w14:textId="77777777" w:rsidR="00911DA7" w:rsidRPr="00126E38" w:rsidRDefault="00911DA7" w:rsidP="00911DA7">
      <w:pPr>
        <w:ind w:left="720"/>
        <w:rPr>
          <w:sz w:val="22"/>
          <w:szCs w:val="22"/>
        </w:rPr>
      </w:pPr>
      <w:r w:rsidRPr="00126E38">
        <w:rPr>
          <w:sz w:val="22"/>
          <w:szCs w:val="22"/>
        </w:rPr>
        <w:t>Transcripts must be in the original language, accompanied by a certified English translation, and contain all college or university academic credits and grades. The transcripts must be sent directly to the Marshall University Graduate Admissions Office by the registrar or equivalent at the institution that you attended. You may, in some cases, be required to have an evaluation completed by an approved evaluation agency.</w:t>
      </w:r>
    </w:p>
    <w:p w14:paraId="0E452F6A" w14:textId="77777777" w:rsidR="00911DA7" w:rsidRPr="00126E38" w:rsidRDefault="00911DA7" w:rsidP="00911DA7">
      <w:pPr>
        <w:ind w:left="720"/>
        <w:rPr>
          <w:sz w:val="22"/>
          <w:szCs w:val="22"/>
        </w:rPr>
      </w:pPr>
    </w:p>
    <w:p w14:paraId="0F38BD11" w14:textId="77777777" w:rsidR="00911DA7" w:rsidRPr="00126E38" w:rsidRDefault="00911DA7" w:rsidP="00911DA7">
      <w:pPr>
        <w:ind w:left="720"/>
        <w:rPr>
          <w:b/>
          <w:bCs/>
          <w:sz w:val="22"/>
          <w:szCs w:val="22"/>
        </w:rPr>
      </w:pPr>
      <w:r w:rsidRPr="00126E38">
        <w:rPr>
          <w:b/>
          <w:bCs/>
          <w:sz w:val="22"/>
          <w:szCs w:val="22"/>
        </w:rPr>
        <w:sym w:font="Symbol" w:char="F0B7"/>
      </w:r>
      <w:r w:rsidRPr="00126E38">
        <w:rPr>
          <w:b/>
          <w:bCs/>
          <w:sz w:val="22"/>
          <w:szCs w:val="22"/>
        </w:rPr>
        <w:t xml:space="preserve"> Proof of English Language Proficiency</w:t>
      </w:r>
    </w:p>
    <w:p w14:paraId="0EB9FA90" w14:textId="77777777" w:rsidR="00911DA7" w:rsidRPr="00126E38" w:rsidRDefault="00911DA7" w:rsidP="00911DA7">
      <w:pPr>
        <w:ind w:left="720"/>
        <w:rPr>
          <w:sz w:val="22"/>
          <w:szCs w:val="22"/>
        </w:rPr>
      </w:pPr>
      <w:r w:rsidRPr="00126E38">
        <w:rPr>
          <w:sz w:val="22"/>
          <w:szCs w:val="22"/>
        </w:rPr>
        <w:t xml:space="preserve">All applicants, regardless of citizenship, must provide proof of English Language Proficiency to be considered for admission to Marshall University.  Minimum standardized exam scores for graduate English proficiency are listed below. If one or more of the exemption criteria is met, applicants may be considered exempt from providing standardized exam scores for proof of English proficiency. </w:t>
      </w:r>
    </w:p>
    <w:p w14:paraId="0FCE216F" w14:textId="77777777" w:rsidR="00911DA7" w:rsidRPr="00126E38" w:rsidRDefault="00911DA7" w:rsidP="00911DA7">
      <w:pPr>
        <w:ind w:left="720"/>
        <w:rPr>
          <w:sz w:val="22"/>
          <w:szCs w:val="22"/>
        </w:rPr>
      </w:pPr>
    </w:p>
    <w:p w14:paraId="71E55EDC" w14:textId="77777777" w:rsidR="00911DA7" w:rsidRPr="00126E38" w:rsidRDefault="00911DA7" w:rsidP="00911DA7">
      <w:pPr>
        <w:ind w:left="720"/>
        <w:rPr>
          <w:i/>
          <w:iCs/>
          <w:sz w:val="22"/>
          <w:szCs w:val="22"/>
        </w:rPr>
      </w:pPr>
      <w:r w:rsidRPr="00126E38">
        <w:rPr>
          <w:i/>
          <w:iCs/>
          <w:sz w:val="22"/>
          <w:szCs w:val="22"/>
        </w:rPr>
        <w:t xml:space="preserve">Exam Requirements </w:t>
      </w:r>
    </w:p>
    <w:p w14:paraId="07751F54" w14:textId="77777777" w:rsidR="00911DA7" w:rsidRPr="00126E38" w:rsidRDefault="00911DA7" w:rsidP="00911DA7">
      <w:pPr>
        <w:ind w:left="720"/>
        <w:rPr>
          <w:sz w:val="22"/>
          <w:szCs w:val="22"/>
        </w:rPr>
      </w:pPr>
    </w:p>
    <w:p w14:paraId="333F814E" w14:textId="77777777" w:rsidR="00911DA7" w:rsidRPr="00126E38" w:rsidRDefault="00911DA7" w:rsidP="00911DA7">
      <w:pPr>
        <w:ind w:left="720"/>
        <w:rPr>
          <w:sz w:val="22"/>
          <w:szCs w:val="22"/>
        </w:rPr>
      </w:pPr>
      <w:r w:rsidRPr="00126E38">
        <w:rPr>
          <w:sz w:val="22"/>
          <w:szCs w:val="22"/>
        </w:rPr>
        <w:t>TOEFL iBT: 80</w:t>
      </w:r>
    </w:p>
    <w:p w14:paraId="2650521F" w14:textId="77777777" w:rsidR="00911DA7" w:rsidRPr="00126E38" w:rsidRDefault="00911DA7" w:rsidP="00911DA7">
      <w:pPr>
        <w:ind w:left="720"/>
        <w:rPr>
          <w:sz w:val="22"/>
          <w:szCs w:val="22"/>
        </w:rPr>
      </w:pPr>
      <w:r w:rsidRPr="00126E38">
        <w:rPr>
          <w:sz w:val="22"/>
          <w:szCs w:val="22"/>
        </w:rPr>
        <w:t>IELTS: 6.5</w:t>
      </w:r>
    </w:p>
    <w:p w14:paraId="726B3F5B" w14:textId="77777777" w:rsidR="00911DA7" w:rsidRPr="00126E38" w:rsidRDefault="00911DA7" w:rsidP="00911DA7">
      <w:pPr>
        <w:ind w:left="720"/>
        <w:rPr>
          <w:sz w:val="22"/>
          <w:szCs w:val="22"/>
        </w:rPr>
      </w:pPr>
      <w:r w:rsidRPr="00126E38">
        <w:rPr>
          <w:sz w:val="22"/>
          <w:szCs w:val="22"/>
        </w:rPr>
        <w:t>Duolingo: 105</w:t>
      </w:r>
    </w:p>
    <w:p w14:paraId="176A8CEF" w14:textId="77777777" w:rsidR="00911DA7" w:rsidRPr="00126E38" w:rsidRDefault="00911DA7" w:rsidP="00911DA7">
      <w:pPr>
        <w:ind w:left="720"/>
        <w:rPr>
          <w:sz w:val="22"/>
          <w:szCs w:val="22"/>
        </w:rPr>
      </w:pPr>
      <w:r w:rsidRPr="00126E38">
        <w:rPr>
          <w:sz w:val="22"/>
          <w:szCs w:val="22"/>
        </w:rPr>
        <w:t>MELAB: 82%</w:t>
      </w:r>
    </w:p>
    <w:p w14:paraId="6DAD5E80" w14:textId="77777777" w:rsidR="00911DA7" w:rsidRPr="00126E38" w:rsidRDefault="00911DA7" w:rsidP="00911DA7">
      <w:pPr>
        <w:ind w:left="720"/>
        <w:rPr>
          <w:sz w:val="22"/>
          <w:szCs w:val="22"/>
        </w:rPr>
      </w:pPr>
      <w:r w:rsidRPr="00126E38">
        <w:rPr>
          <w:sz w:val="22"/>
          <w:szCs w:val="22"/>
        </w:rPr>
        <w:t>PTEA: 53</w:t>
      </w:r>
    </w:p>
    <w:p w14:paraId="2F0F3EC0" w14:textId="77777777" w:rsidR="00911DA7" w:rsidRPr="00126E38" w:rsidRDefault="00911DA7" w:rsidP="00911DA7">
      <w:pPr>
        <w:ind w:left="720"/>
        <w:rPr>
          <w:sz w:val="22"/>
          <w:szCs w:val="22"/>
        </w:rPr>
      </w:pPr>
    </w:p>
    <w:p w14:paraId="76E7151A" w14:textId="77777777" w:rsidR="00911DA7" w:rsidRPr="00126E38" w:rsidRDefault="00911DA7" w:rsidP="00911DA7">
      <w:pPr>
        <w:ind w:left="720"/>
        <w:rPr>
          <w:i/>
          <w:iCs/>
          <w:sz w:val="22"/>
          <w:szCs w:val="22"/>
        </w:rPr>
      </w:pPr>
      <w:r w:rsidRPr="00126E38">
        <w:rPr>
          <w:i/>
          <w:iCs/>
          <w:sz w:val="22"/>
          <w:szCs w:val="22"/>
        </w:rPr>
        <w:t>Exam Exemptions</w:t>
      </w:r>
    </w:p>
    <w:p w14:paraId="1A217FFB" w14:textId="77777777" w:rsidR="00911DA7" w:rsidRPr="00126E38" w:rsidRDefault="00911DA7" w:rsidP="00911DA7">
      <w:pPr>
        <w:ind w:left="720"/>
        <w:rPr>
          <w:sz w:val="22"/>
          <w:szCs w:val="22"/>
        </w:rPr>
      </w:pPr>
    </w:p>
    <w:p w14:paraId="12378BA4" w14:textId="77777777" w:rsidR="00911DA7" w:rsidRPr="00126E38" w:rsidRDefault="00911DA7" w:rsidP="00911DA7">
      <w:pPr>
        <w:ind w:left="720"/>
        <w:rPr>
          <w:sz w:val="22"/>
          <w:szCs w:val="22"/>
        </w:rPr>
      </w:pPr>
      <w:r w:rsidRPr="00126E38">
        <w:rPr>
          <w:sz w:val="22"/>
          <w:szCs w:val="22"/>
        </w:rPr>
        <w:t>Transfer credit equivalent to ENG 101 Beginning Composition from an accepted, accredited institution with a grade of C or better.</w:t>
      </w:r>
    </w:p>
    <w:p w14:paraId="77F4C2AE" w14:textId="77777777" w:rsidR="00911DA7" w:rsidRPr="00126E38" w:rsidRDefault="00911DA7" w:rsidP="00911DA7">
      <w:pPr>
        <w:ind w:left="720"/>
        <w:rPr>
          <w:sz w:val="22"/>
          <w:szCs w:val="22"/>
        </w:rPr>
      </w:pPr>
    </w:p>
    <w:p w14:paraId="03DD7E95" w14:textId="77777777" w:rsidR="00911DA7" w:rsidRPr="00126E38" w:rsidRDefault="00911DA7" w:rsidP="00911DA7">
      <w:pPr>
        <w:ind w:left="720"/>
        <w:rPr>
          <w:sz w:val="22"/>
          <w:szCs w:val="22"/>
        </w:rPr>
      </w:pPr>
      <w:r w:rsidRPr="00126E38">
        <w:rPr>
          <w:sz w:val="22"/>
          <w:szCs w:val="22"/>
        </w:rPr>
        <w:t>Successful completion of an approved ESL program (i.e., Marshall University English Language Institute).</w:t>
      </w:r>
    </w:p>
    <w:p w14:paraId="634DC6DC" w14:textId="77777777" w:rsidR="00911DA7" w:rsidRPr="00126E38" w:rsidRDefault="00911DA7" w:rsidP="00911DA7">
      <w:pPr>
        <w:ind w:left="720"/>
        <w:rPr>
          <w:sz w:val="22"/>
          <w:szCs w:val="22"/>
        </w:rPr>
      </w:pPr>
    </w:p>
    <w:p w14:paraId="39D2D09F" w14:textId="77777777" w:rsidR="00911DA7" w:rsidRPr="00126E38" w:rsidRDefault="00911DA7" w:rsidP="00911DA7">
      <w:pPr>
        <w:ind w:left="720"/>
        <w:rPr>
          <w:sz w:val="22"/>
          <w:szCs w:val="22"/>
        </w:rPr>
      </w:pPr>
      <w:r w:rsidRPr="00126E38">
        <w:rPr>
          <w:sz w:val="22"/>
          <w:szCs w:val="22"/>
        </w:rPr>
        <w:t xml:space="preserve">Completion of the equivalent to a U.S. post-secondary degree from an accepted, accredited institution in an approved country where the primary language is English. To view the current list of approved countries, please visit: </w:t>
      </w:r>
      <w:hyperlink r:id="rId15" w:history="1">
        <w:r w:rsidRPr="00126E38">
          <w:rPr>
            <w:rStyle w:val="Hyperlink"/>
            <w:sz w:val="22"/>
            <w:szCs w:val="22"/>
          </w:rPr>
          <w:t>https://www.marshall.edu/admissions/approved-list-of-countries-for-english-proficiency-exemption/</w:t>
        </w:r>
      </w:hyperlink>
      <w:r w:rsidRPr="00126E38">
        <w:rPr>
          <w:sz w:val="22"/>
          <w:szCs w:val="22"/>
        </w:rPr>
        <w:t xml:space="preserve"> . </w:t>
      </w:r>
    </w:p>
    <w:p w14:paraId="679A3069" w14:textId="77777777" w:rsidR="00911DA7" w:rsidRPr="00126E38" w:rsidRDefault="00911DA7" w:rsidP="00911DA7">
      <w:pPr>
        <w:ind w:left="720"/>
        <w:rPr>
          <w:sz w:val="22"/>
          <w:szCs w:val="22"/>
        </w:rPr>
      </w:pPr>
    </w:p>
    <w:p w14:paraId="21402561" w14:textId="77777777" w:rsidR="00911DA7" w:rsidRPr="00126E38" w:rsidRDefault="00911DA7" w:rsidP="00911DA7">
      <w:pPr>
        <w:ind w:left="720"/>
        <w:rPr>
          <w:sz w:val="22"/>
          <w:szCs w:val="22"/>
        </w:rPr>
      </w:pPr>
      <w:r w:rsidRPr="00126E38">
        <w:rPr>
          <w:sz w:val="22"/>
          <w:szCs w:val="22"/>
        </w:rPr>
        <w:t>NOTE: English test results that were taken more than two (2) years prior to the date of the application submission cannot be accepted. Some programs may require higher scores for admission.</w:t>
      </w:r>
    </w:p>
    <w:p w14:paraId="34E6D008" w14:textId="77777777" w:rsidR="00911DA7" w:rsidRPr="00126E38" w:rsidRDefault="00911DA7" w:rsidP="00911DA7">
      <w:pPr>
        <w:ind w:left="720"/>
        <w:rPr>
          <w:sz w:val="22"/>
          <w:szCs w:val="22"/>
        </w:rPr>
      </w:pPr>
    </w:p>
    <w:p w14:paraId="15C79BED" w14:textId="77777777" w:rsidR="00911DA7" w:rsidRPr="00126E38" w:rsidRDefault="00911DA7" w:rsidP="00911DA7">
      <w:pPr>
        <w:ind w:left="720"/>
        <w:rPr>
          <w:b/>
          <w:bCs/>
          <w:sz w:val="22"/>
          <w:szCs w:val="22"/>
        </w:rPr>
      </w:pPr>
      <w:r w:rsidRPr="00126E38">
        <w:rPr>
          <w:b/>
          <w:bCs/>
          <w:sz w:val="22"/>
          <w:szCs w:val="22"/>
        </w:rPr>
        <w:t>5. Graduate Admission Examinations</w:t>
      </w:r>
    </w:p>
    <w:p w14:paraId="25B57E7C" w14:textId="77777777" w:rsidR="00911DA7" w:rsidRPr="00126E38" w:rsidRDefault="00911DA7" w:rsidP="00911DA7">
      <w:pPr>
        <w:ind w:left="720"/>
        <w:rPr>
          <w:sz w:val="22"/>
          <w:szCs w:val="22"/>
        </w:rPr>
      </w:pPr>
    </w:p>
    <w:p w14:paraId="3EC2150B" w14:textId="77777777" w:rsidR="00911DA7" w:rsidRPr="00126E38" w:rsidRDefault="00911DA7" w:rsidP="00911DA7">
      <w:pPr>
        <w:ind w:left="720"/>
        <w:rPr>
          <w:sz w:val="22"/>
          <w:szCs w:val="22"/>
        </w:rPr>
      </w:pPr>
      <w:r w:rsidRPr="00126E38">
        <w:rPr>
          <w:sz w:val="22"/>
          <w:szCs w:val="22"/>
        </w:rPr>
        <w:t>Some programs will not consider applications without GRE, GMAT or other graduate admission test scores. Students should refer to the graduate catalog on our website, www.marshall.edu/graduate for additional requirements and application deadlines for specific programs. Admission to Marshall University does not guarantee admission to all programs.</w:t>
      </w:r>
    </w:p>
    <w:p w14:paraId="36AE111A" w14:textId="77777777" w:rsidR="00911DA7" w:rsidRPr="00126E38" w:rsidRDefault="00911DA7" w:rsidP="00911DA7">
      <w:pPr>
        <w:ind w:left="720"/>
        <w:rPr>
          <w:sz w:val="22"/>
          <w:szCs w:val="22"/>
        </w:rPr>
      </w:pPr>
      <w:r w:rsidRPr="00126E38">
        <w:rPr>
          <w:sz w:val="22"/>
          <w:szCs w:val="22"/>
        </w:rPr>
        <w:t>The ETS code for Marshall University is #5396.</w:t>
      </w:r>
    </w:p>
    <w:p w14:paraId="4ED2DE92" w14:textId="77777777" w:rsidR="00911DA7" w:rsidRPr="00126E38" w:rsidRDefault="00911DA7" w:rsidP="00911DA7">
      <w:pPr>
        <w:ind w:firstLine="720"/>
        <w:rPr>
          <w:b/>
          <w:bCs/>
          <w:sz w:val="22"/>
          <w:szCs w:val="22"/>
        </w:rPr>
      </w:pPr>
      <w:r w:rsidRPr="00126E38">
        <w:rPr>
          <w:b/>
          <w:bCs/>
          <w:sz w:val="22"/>
          <w:szCs w:val="22"/>
        </w:rPr>
        <w:t>Send All Application Materials to:</w:t>
      </w:r>
    </w:p>
    <w:p w14:paraId="0AB175DD" w14:textId="77777777" w:rsidR="00911DA7" w:rsidRPr="00126E38" w:rsidRDefault="00911DA7" w:rsidP="00911DA7">
      <w:pPr>
        <w:ind w:left="720"/>
        <w:rPr>
          <w:sz w:val="22"/>
          <w:szCs w:val="22"/>
        </w:rPr>
      </w:pPr>
    </w:p>
    <w:p w14:paraId="55034533" w14:textId="77777777" w:rsidR="00911DA7" w:rsidRPr="00126E38" w:rsidRDefault="00911DA7" w:rsidP="00911DA7">
      <w:pPr>
        <w:ind w:left="720"/>
        <w:rPr>
          <w:sz w:val="22"/>
          <w:szCs w:val="22"/>
        </w:rPr>
      </w:pPr>
      <w:r w:rsidRPr="00126E38">
        <w:rPr>
          <w:sz w:val="22"/>
          <w:szCs w:val="22"/>
        </w:rPr>
        <w:t>Marshall University</w:t>
      </w:r>
    </w:p>
    <w:p w14:paraId="79828BEB" w14:textId="77777777" w:rsidR="00911DA7" w:rsidRPr="00126E38" w:rsidRDefault="00911DA7" w:rsidP="00911DA7">
      <w:pPr>
        <w:ind w:left="720"/>
        <w:rPr>
          <w:sz w:val="22"/>
          <w:szCs w:val="22"/>
        </w:rPr>
      </w:pPr>
      <w:r w:rsidRPr="00126E38">
        <w:rPr>
          <w:sz w:val="22"/>
          <w:szCs w:val="22"/>
        </w:rPr>
        <w:t>Graduate Admissions Office</w:t>
      </w:r>
    </w:p>
    <w:p w14:paraId="203EA0C6" w14:textId="77777777" w:rsidR="00911DA7" w:rsidRPr="00126E38" w:rsidRDefault="00911DA7" w:rsidP="00911DA7">
      <w:pPr>
        <w:ind w:left="720"/>
        <w:rPr>
          <w:sz w:val="22"/>
          <w:szCs w:val="22"/>
        </w:rPr>
      </w:pPr>
      <w:r w:rsidRPr="00126E38">
        <w:rPr>
          <w:b/>
          <w:bCs/>
          <w:sz w:val="22"/>
          <w:szCs w:val="22"/>
        </w:rPr>
        <w:t>Attn:</w:t>
      </w:r>
      <w:r w:rsidRPr="00126E38">
        <w:rPr>
          <w:sz w:val="22"/>
          <w:szCs w:val="22"/>
        </w:rPr>
        <w:t xml:space="preserve"> International Admission</w:t>
      </w:r>
    </w:p>
    <w:p w14:paraId="1DAA7CB6" w14:textId="77777777" w:rsidR="00911DA7" w:rsidRPr="00126E38" w:rsidRDefault="00911DA7" w:rsidP="00911DA7">
      <w:pPr>
        <w:ind w:left="720"/>
        <w:rPr>
          <w:sz w:val="22"/>
          <w:szCs w:val="22"/>
        </w:rPr>
      </w:pPr>
      <w:r w:rsidRPr="00126E38">
        <w:rPr>
          <w:sz w:val="22"/>
          <w:szCs w:val="22"/>
        </w:rPr>
        <w:t>One John Marshall Drive</w:t>
      </w:r>
    </w:p>
    <w:p w14:paraId="307F0F1C" w14:textId="77777777" w:rsidR="00911DA7" w:rsidRPr="00126E38" w:rsidRDefault="00911DA7" w:rsidP="00911DA7">
      <w:pPr>
        <w:ind w:left="720"/>
        <w:rPr>
          <w:sz w:val="22"/>
          <w:szCs w:val="22"/>
        </w:rPr>
      </w:pPr>
      <w:r w:rsidRPr="00126E38">
        <w:rPr>
          <w:sz w:val="22"/>
          <w:szCs w:val="22"/>
        </w:rPr>
        <w:t>Huntington, WV 25755</w:t>
      </w:r>
    </w:p>
    <w:p w14:paraId="15737978" w14:textId="77777777" w:rsidR="00911DA7" w:rsidRPr="00126E38" w:rsidRDefault="00473889" w:rsidP="00911DA7">
      <w:pPr>
        <w:ind w:left="720"/>
        <w:rPr>
          <w:sz w:val="22"/>
          <w:szCs w:val="22"/>
        </w:rPr>
      </w:pPr>
      <w:hyperlink r:id="rId16" w:history="1">
        <w:r w:rsidR="00911DA7" w:rsidRPr="00126E38">
          <w:rPr>
            <w:rStyle w:val="Hyperlink"/>
            <w:sz w:val="22"/>
            <w:szCs w:val="22"/>
          </w:rPr>
          <w:t>international@marshall.edu</w:t>
        </w:r>
      </w:hyperlink>
    </w:p>
    <w:p w14:paraId="0A07B156" w14:textId="77777777" w:rsidR="00911DA7" w:rsidRPr="00126E38" w:rsidRDefault="00911DA7" w:rsidP="00911DA7">
      <w:pPr>
        <w:rPr>
          <w:sz w:val="22"/>
          <w:szCs w:val="22"/>
        </w:rPr>
      </w:pPr>
    </w:p>
    <w:p w14:paraId="642AE151" w14:textId="77777777" w:rsidR="00911DA7" w:rsidRDefault="00911DA7" w:rsidP="00911DA7">
      <w:pPr>
        <w:ind w:left="720"/>
        <w:rPr>
          <w:color w:val="00B050"/>
          <w:sz w:val="32"/>
          <w:szCs w:val="32"/>
        </w:rPr>
      </w:pPr>
    </w:p>
    <w:p w14:paraId="5C12DFA7" w14:textId="77777777" w:rsidR="00911DA7" w:rsidRDefault="00911DA7" w:rsidP="00911DA7">
      <w:pPr>
        <w:ind w:left="720"/>
        <w:rPr>
          <w:color w:val="00B050"/>
          <w:sz w:val="32"/>
          <w:szCs w:val="32"/>
        </w:rPr>
      </w:pPr>
    </w:p>
    <w:p w14:paraId="5B1AF3D7" w14:textId="77777777" w:rsidR="00911DA7" w:rsidRDefault="00911DA7" w:rsidP="00911DA7">
      <w:pPr>
        <w:ind w:left="720"/>
        <w:rPr>
          <w:color w:val="00B050"/>
          <w:sz w:val="32"/>
          <w:szCs w:val="32"/>
        </w:rPr>
      </w:pPr>
    </w:p>
    <w:p w14:paraId="340967B5" w14:textId="77777777" w:rsidR="00911DA7" w:rsidRDefault="00911DA7" w:rsidP="00911DA7">
      <w:pPr>
        <w:ind w:left="720"/>
        <w:rPr>
          <w:color w:val="00B050"/>
          <w:sz w:val="32"/>
          <w:szCs w:val="32"/>
        </w:rPr>
      </w:pPr>
    </w:p>
    <w:p w14:paraId="67DC541B" w14:textId="77777777" w:rsidR="00911DA7" w:rsidRDefault="00911DA7" w:rsidP="00911DA7">
      <w:pPr>
        <w:ind w:left="720"/>
        <w:rPr>
          <w:color w:val="00B050"/>
          <w:sz w:val="32"/>
          <w:szCs w:val="32"/>
        </w:rPr>
      </w:pPr>
    </w:p>
    <w:p w14:paraId="0A938959" w14:textId="77777777" w:rsidR="00911DA7" w:rsidRPr="00126E38" w:rsidRDefault="00911DA7" w:rsidP="00911DA7">
      <w:pPr>
        <w:ind w:left="720"/>
        <w:rPr>
          <w:color w:val="00B050"/>
          <w:sz w:val="32"/>
          <w:szCs w:val="32"/>
        </w:rPr>
      </w:pPr>
      <w:r w:rsidRPr="00126E38">
        <w:rPr>
          <w:color w:val="00B050"/>
          <w:sz w:val="32"/>
          <w:szCs w:val="32"/>
        </w:rPr>
        <w:lastRenderedPageBreak/>
        <w:t>Application Deadlines</w:t>
      </w:r>
    </w:p>
    <w:p w14:paraId="5908C045" w14:textId="77777777" w:rsidR="00911DA7" w:rsidRPr="00126E38" w:rsidRDefault="00911DA7" w:rsidP="00911DA7">
      <w:pPr>
        <w:ind w:left="720"/>
        <w:rPr>
          <w:sz w:val="22"/>
          <w:szCs w:val="22"/>
        </w:rPr>
      </w:pPr>
      <w:r w:rsidRPr="00126E38">
        <w:rPr>
          <w:sz w:val="22"/>
          <w:szCs w:val="22"/>
        </w:rPr>
        <w:t>June 15 - for students applying to the fall semester beginning in August</w:t>
      </w:r>
    </w:p>
    <w:p w14:paraId="3FC505F6" w14:textId="77777777" w:rsidR="00911DA7" w:rsidRPr="00126E38" w:rsidRDefault="00911DA7" w:rsidP="00911DA7">
      <w:pPr>
        <w:ind w:left="720"/>
        <w:rPr>
          <w:sz w:val="22"/>
          <w:szCs w:val="22"/>
        </w:rPr>
      </w:pPr>
    </w:p>
    <w:p w14:paraId="0482819E" w14:textId="77777777" w:rsidR="00911DA7" w:rsidRPr="00126E38" w:rsidRDefault="00911DA7" w:rsidP="00911DA7">
      <w:pPr>
        <w:ind w:left="720"/>
        <w:rPr>
          <w:sz w:val="22"/>
          <w:szCs w:val="22"/>
        </w:rPr>
      </w:pPr>
      <w:r w:rsidRPr="00126E38">
        <w:rPr>
          <w:sz w:val="22"/>
          <w:szCs w:val="22"/>
        </w:rPr>
        <w:t>October 15 - for students applying to the spring semester beginning in January</w:t>
      </w:r>
    </w:p>
    <w:p w14:paraId="1DB3364F" w14:textId="77777777" w:rsidR="00911DA7" w:rsidRPr="00126E38" w:rsidRDefault="00911DA7" w:rsidP="00911DA7">
      <w:pPr>
        <w:ind w:left="720"/>
        <w:rPr>
          <w:sz w:val="22"/>
          <w:szCs w:val="22"/>
        </w:rPr>
      </w:pPr>
    </w:p>
    <w:p w14:paraId="7F37391B" w14:textId="77777777" w:rsidR="00911DA7" w:rsidRPr="00126E38" w:rsidRDefault="00911DA7" w:rsidP="00911DA7">
      <w:pPr>
        <w:ind w:left="720"/>
        <w:rPr>
          <w:sz w:val="22"/>
          <w:szCs w:val="22"/>
        </w:rPr>
      </w:pPr>
      <w:r w:rsidRPr="00126E38">
        <w:rPr>
          <w:sz w:val="22"/>
          <w:szCs w:val="22"/>
        </w:rPr>
        <w:t>March 15 - for students applying to the summer term</w:t>
      </w:r>
    </w:p>
    <w:p w14:paraId="0496BACC" w14:textId="77777777" w:rsidR="00911DA7" w:rsidRPr="00126E38" w:rsidRDefault="00911DA7" w:rsidP="00911DA7">
      <w:pPr>
        <w:ind w:left="720"/>
        <w:rPr>
          <w:sz w:val="22"/>
          <w:szCs w:val="22"/>
        </w:rPr>
      </w:pPr>
    </w:p>
    <w:p w14:paraId="2588CC7F" w14:textId="77777777" w:rsidR="00911DA7" w:rsidRPr="00126E38" w:rsidRDefault="00911DA7" w:rsidP="00911DA7">
      <w:pPr>
        <w:ind w:left="720"/>
        <w:rPr>
          <w:sz w:val="22"/>
          <w:szCs w:val="22"/>
        </w:rPr>
      </w:pPr>
      <w:r w:rsidRPr="00126E38">
        <w:rPr>
          <w:sz w:val="22"/>
          <w:szCs w:val="22"/>
        </w:rPr>
        <w:t>Note: Some programs may have application deadlines that are earlier than the ones provided above. In such cases you will need to meet the program’s deadline.</w:t>
      </w:r>
    </w:p>
    <w:p w14:paraId="0C19FA4F" w14:textId="77777777" w:rsidR="00911DA7" w:rsidRPr="00126E38" w:rsidRDefault="00911DA7" w:rsidP="00911DA7">
      <w:pPr>
        <w:tabs>
          <w:tab w:val="left" w:pos="2994"/>
        </w:tabs>
        <w:rPr>
          <w:sz w:val="22"/>
          <w:szCs w:val="22"/>
        </w:rPr>
      </w:pPr>
      <w:r w:rsidRPr="00126E38">
        <w:rPr>
          <w:sz w:val="22"/>
          <w:szCs w:val="22"/>
        </w:rPr>
        <w:tab/>
      </w:r>
    </w:p>
    <w:p w14:paraId="5BA457D4" w14:textId="77777777" w:rsidR="00911DA7" w:rsidRPr="00126E38" w:rsidRDefault="00911DA7" w:rsidP="00911DA7">
      <w:pPr>
        <w:rPr>
          <w:sz w:val="22"/>
          <w:szCs w:val="22"/>
        </w:rPr>
      </w:pPr>
    </w:p>
    <w:p w14:paraId="4ACA4385" w14:textId="77777777" w:rsidR="00911DA7" w:rsidRPr="00126E38" w:rsidRDefault="00911DA7" w:rsidP="00911DA7">
      <w:pPr>
        <w:rPr>
          <w:sz w:val="22"/>
          <w:szCs w:val="22"/>
        </w:rPr>
      </w:pPr>
      <w:r w:rsidRPr="00126E38">
        <w:rPr>
          <w:sz w:val="22"/>
          <w:szCs w:val="22"/>
        </w:rPr>
        <w:br w:type="page"/>
      </w:r>
    </w:p>
    <w:p w14:paraId="4C8D278C" w14:textId="77777777" w:rsidR="00911DA7" w:rsidRPr="006516B8" w:rsidRDefault="00911DA7" w:rsidP="00911DA7">
      <w:pPr>
        <w:rPr>
          <w:b/>
          <w:bCs/>
          <w:sz w:val="32"/>
          <w:szCs w:val="32"/>
        </w:rPr>
      </w:pPr>
      <w:r w:rsidRPr="006516B8">
        <w:rPr>
          <w:b/>
          <w:bCs/>
          <w:sz w:val="32"/>
          <w:szCs w:val="32"/>
        </w:rPr>
        <w:lastRenderedPageBreak/>
        <w:t>Proposed catalog language - markup</w:t>
      </w:r>
    </w:p>
    <w:p w14:paraId="5E3304B8" w14:textId="77777777" w:rsidR="00911DA7" w:rsidRPr="00126E38" w:rsidRDefault="00911DA7" w:rsidP="00911DA7">
      <w:pPr>
        <w:rPr>
          <w:sz w:val="22"/>
          <w:szCs w:val="22"/>
        </w:rPr>
      </w:pPr>
    </w:p>
    <w:p w14:paraId="6648DF08" w14:textId="77777777" w:rsidR="00911DA7" w:rsidRPr="00126E38" w:rsidRDefault="00911DA7" w:rsidP="00911DA7">
      <w:pPr>
        <w:spacing w:after="120"/>
        <w:ind w:left="720"/>
        <w:rPr>
          <w:color w:val="00B050"/>
          <w:sz w:val="32"/>
          <w:szCs w:val="32"/>
        </w:rPr>
      </w:pPr>
      <w:r w:rsidRPr="00126E38">
        <w:rPr>
          <w:color w:val="00B050"/>
          <w:sz w:val="32"/>
          <w:szCs w:val="32"/>
        </w:rPr>
        <w:t>Admission Of International Students</w:t>
      </w:r>
    </w:p>
    <w:p w14:paraId="14A12E18" w14:textId="77777777" w:rsidR="00911DA7" w:rsidRPr="00126E38" w:rsidRDefault="00911DA7" w:rsidP="00911DA7">
      <w:pPr>
        <w:ind w:left="720"/>
        <w:rPr>
          <w:sz w:val="22"/>
          <w:szCs w:val="22"/>
        </w:rPr>
      </w:pPr>
      <w:r w:rsidRPr="00126E38">
        <w:rPr>
          <w:sz w:val="22"/>
          <w:szCs w:val="22"/>
        </w:rPr>
        <w:t>Marshall University is authorized by the U.S. Department of Homeland Security to enroll non-immigrant visa students with F-1 or J-1 status. International students must have earned the equivalent of a U.S. baccalaureate degree from an accepted, accredited institution.</w:t>
      </w:r>
    </w:p>
    <w:p w14:paraId="06720FAF" w14:textId="77777777" w:rsidR="00911DA7" w:rsidRPr="00126E38" w:rsidRDefault="00911DA7" w:rsidP="00911DA7">
      <w:pPr>
        <w:ind w:left="720"/>
        <w:rPr>
          <w:sz w:val="22"/>
          <w:szCs w:val="22"/>
        </w:rPr>
      </w:pPr>
    </w:p>
    <w:p w14:paraId="60D0728E" w14:textId="77777777" w:rsidR="00911DA7" w:rsidRPr="00126E38" w:rsidRDefault="00911DA7" w:rsidP="00911DA7">
      <w:pPr>
        <w:ind w:left="720"/>
        <w:rPr>
          <w:b/>
          <w:bCs/>
          <w:sz w:val="22"/>
          <w:szCs w:val="22"/>
        </w:rPr>
      </w:pPr>
      <w:r w:rsidRPr="00126E38">
        <w:rPr>
          <w:b/>
          <w:bCs/>
          <w:sz w:val="22"/>
          <w:szCs w:val="22"/>
        </w:rPr>
        <w:t>How to Apply</w:t>
      </w:r>
    </w:p>
    <w:p w14:paraId="37C7A474" w14:textId="77777777" w:rsidR="00911DA7" w:rsidRPr="00126E38" w:rsidRDefault="00911DA7" w:rsidP="00911DA7">
      <w:pPr>
        <w:ind w:left="720"/>
        <w:rPr>
          <w:b/>
          <w:bCs/>
          <w:sz w:val="22"/>
          <w:szCs w:val="22"/>
        </w:rPr>
      </w:pPr>
    </w:p>
    <w:p w14:paraId="00FCBB14" w14:textId="77777777" w:rsidR="00911DA7" w:rsidRPr="00126E38" w:rsidRDefault="00911DA7" w:rsidP="00911DA7">
      <w:pPr>
        <w:ind w:left="720"/>
        <w:rPr>
          <w:b/>
          <w:bCs/>
          <w:sz w:val="22"/>
          <w:szCs w:val="22"/>
        </w:rPr>
      </w:pPr>
      <w:r w:rsidRPr="00126E38">
        <w:rPr>
          <w:b/>
          <w:bCs/>
          <w:sz w:val="22"/>
          <w:szCs w:val="22"/>
        </w:rPr>
        <w:t>1. Meet Admission Requirements</w:t>
      </w:r>
    </w:p>
    <w:p w14:paraId="7AA1A5EF" w14:textId="77777777" w:rsidR="00911DA7" w:rsidRPr="00126E38" w:rsidRDefault="00911DA7" w:rsidP="00911DA7">
      <w:pPr>
        <w:ind w:left="720"/>
        <w:rPr>
          <w:sz w:val="22"/>
          <w:szCs w:val="22"/>
        </w:rPr>
      </w:pPr>
      <w:r w:rsidRPr="00126E38">
        <w:rPr>
          <w:sz w:val="22"/>
          <w:szCs w:val="22"/>
        </w:rPr>
        <w:t>Review the admission requirements of the degree program you have selected to determine if you have met the requirements for admission. Degree requirements for every program are listed in this catalog.</w:t>
      </w:r>
    </w:p>
    <w:p w14:paraId="2667C075" w14:textId="77777777" w:rsidR="00911DA7" w:rsidRPr="00126E38" w:rsidRDefault="00911DA7" w:rsidP="00911DA7">
      <w:pPr>
        <w:ind w:left="720"/>
        <w:rPr>
          <w:sz w:val="22"/>
          <w:szCs w:val="22"/>
        </w:rPr>
      </w:pPr>
    </w:p>
    <w:p w14:paraId="754F0677" w14:textId="77777777" w:rsidR="00911DA7" w:rsidRPr="00126E38" w:rsidRDefault="00911DA7" w:rsidP="00911DA7">
      <w:pPr>
        <w:ind w:left="720"/>
        <w:rPr>
          <w:b/>
          <w:bCs/>
          <w:sz w:val="22"/>
          <w:szCs w:val="22"/>
        </w:rPr>
      </w:pPr>
      <w:r w:rsidRPr="00126E38">
        <w:rPr>
          <w:b/>
          <w:bCs/>
          <w:sz w:val="22"/>
          <w:szCs w:val="22"/>
        </w:rPr>
        <w:t>2. Understand the Admission Process</w:t>
      </w:r>
    </w:p>
    <w:p w14:paraId="73B80BBF" w14:textId="77777777" w:rsidR="00911DA7" w:rsidRPr="00126E38" w:rsidRDefault="00911DA7" w:rsidP="00911DA7">
      <w:pPr>
        <w:ind w:left="720"/>
        <w:rPr>
          <w:sz w:val="22"/>
          <w:szCs w:val="22"/>
        </w:rPr>
      </w:pPr>
      <w:r w:rsidRPr="00126E38">
        <w:rPr>
          <w:sz w:val="22"/>
          <w:szCs w:val="22"/>
        </w:rPr>
        <w:t>The Graduate Admissions office will review your application to ensure that the application is complete and that you have met the minimum institutional requirements for admission. Your completed application and supporting materials are then sent to the degree program you selected on your application for a secondary evaluation and an admission decision.</w:t>
      </w:r>
    </w:p>
    <w:p w14:paraId="76A79CCA" w14:textId="77777777" w:rsidR="00911DA7" w:rsidRPr="00126E38" w:rsidRDefault="00911DA7" w:rsidP="00911DA7">
      <w:pPr>
        <w:ind w:left="720"/>
        <w:rPr>
          <w:sz w:val="22"/>
          <w:szCs w:val="22"/>
        </w:rPr>
      </w:pPr>
    </w:p>
    <w:p w14:paraId="1736DBB5" w14:textId="77777777" w:rsidR="00911DA7" w:rsidRPr="00126E38" w:rsidRDefault="00911DA7" w:rsidP="00911DA7">
      <w:pPr>
        <w:ind w:left="720"/>
        <w:rPr>
          <w:b/>
          <w:bCs/>
          <w:sz w:val="22"/>
          <w:szCs w:val="22"/>
        </w:rPr>
      </w:pPr>
      <w:r w:rsidRPr="00126E38">
        <w:rPr>
          <w:b/>
          <w:bCs/>
          <w:sz w:val="22"/>
          <w:szCs w:val="22"/>
        </w:rPr>
        <w:t>3. Submit Your Application</w:t>
      </w:r>
    </w:p>
    <w:p w14:paraId="2E977F01" w14:textId="77777777" w:rsidR="00911DA7" w:rsidRPr="00126E38" w:rsidRDefault="00911DA7" w:rsidP="00911DA7">
      <w:pPr>
        <w:ind w:left="720"/>
        <w:rPr>
          <w:sz w:val="22"/>
          <w:szCs w:val="22"/>
        </w:rPr>
      </w:pPr>
      <w:r w:rsidRPr="00126E38">
        <w:rPr>
          <w:sz w:val="22"/>
          <w:szCs w:val="22"/>
        </w:rPr>
        <w:t>International students must submit ALL required documents to be considered for admission.</w:t>
      </w:r>
    </w:p>
    <w:p w14:paraId="04F01173" w14:textId="77777777" w:rsidR="00911DA7" w:rsidRPr="00126E38" w:rsidRDefault="00911DA7" w:rsidP="00911DA7">
      <w:pPr>
        <w:ind w:left="720"/>
        <w:rPr>
          <w:sz w:val="22"/>
          <w:szCs w:val="22"/>
        </w:rPr>
      </w:pPr>
      <w:r w:rsidRPr="00126E38">
        <w:rPr>
          <w:sz w:val="22"/>
          <w:szCs w:val="22"/>
        </w:rPr>
        <w:t>Complete and submit the online application for admission at: www.marshall.edu/graduate/admissions/international-admission/.</w:t>
      </w:r>
    </w:p>
    <w:p w14:paraId="08DA1237" w14:textId="77777777" w:rsidR="00911DA7" w:rsidRPr="00126E38" w:rsidRDefault="00911DA7" w:rsidP="00911DA7">
      <w:pPr>
        <w:ind w:left="720"/>
        <w:rPr>
          <w:sz w:val="22"/>
          <w:szCs w:val="22"/>
        </w:rPr>
      </w:pPr>
    </w:p>
    <w:p w14:paraId="30F98C9E" w14:textId="77777777" w:rsidR="00911DA7" w:rsidRPr="00126E38" w:rsidRDefault="00911DA7" w:rsidP="00911DA7">
      <w:pPr>
        <w:ind w:left="720"/>
        <w:rPr>
          <w:b/>
          <w:bCs/>
          <w:sz w:val="22"/>
          <w:szCs w:val="22"/>
        </w:rPr>
      </w:pPr>
      <w:r w:rsidRPr="00126E38">
        <w:rPr>
          <w:sz w:val="22"/>
          <w:szCs w:val="22"/>
        </w:rPr>
        <w:t xml:space="preserve">The application requires a non-refundable application fee payable by check, money order, or credit card to Marshall University. Please note that this is a non-refundable fee and cannot be refunded in the event that you are not accepted or you are unable to obtain a student visa. All checks must have a 9-digit routing number. </w:t>
      </w:r>
      <w:r w:rsidRPr="00126E38">
        <w:rPr>
          <w:b/>
          <w:bCs/>
          <w:sz w:val="22"/>
          <w:szCs w:val="22"/>
        </w:rPr>
        <w:t>Do Not Send Cash.</w:t>
      </w:r>
    </w:p>
    <w:p w14:paraId="70944B8F" w14:textId="77777777" w:rsidR="00911DA7" w:rsidRPr="00126E38" w:rsidRDefault="00911DA7" w:rsidP="00911DA7">
      <w:pPr>
        <w:ind w:left="720"/>
        <w:rPr>
          <w:b/>
          <w:bCs/>
          <w:sz w:val="22"/>
          <w:szCs w:val="22"/>
        </w:rPr>
      </w:pPr>
    </w:p>
    <w:p w14:paraId="042395B4" w14:textId="77777777" w:rsidR="00911DA7" w:rsidRPr="00126E38" w:rsidRDefault="00911DA7" w:rsidP="00911DA7">
      <w:pPr>
        <w:ind w:left="720"/>
        <w:rPr>
          <w:b/>
          <w:bCs/>
          <w:sz w:val="22"/>
          <w:szCs w:val="22"/>
        </w:rPr>
      </w:pPr>
      <w:r w:rsidRPr="00126E38">
        <w:rPr>
          <w:b/>
          <w:bCs/>
          <w:sz w:val="22"/>
          <w:szCs w:val="22"/>
        </w:rPr>
        <w:t>Mail to:</w:t>
      </w:r>
    </w:p>
    <w:p w14:paraId="6432CB77" w14:textId="77777777" w:rsidR="00911DA7" w:rsidRPr="00126E38" w:rsidRDefault="00911DA7" w:rsidP="00911DA7">
      <w:pPr>
        <w:ind w:left="1080"/>
        <w:rPr>
          <w:sz w:val="22"/>
          <w:szCs w:val="22"/>
        </w:rPr>
      </w:pPr>
      <w:r w:rsidRPr="00126E38">
        <w:rPr>
          <w:sz w:val="22"/>
          <w:szCs w:val="22"/>
        </w:rPr>
        <w:t>Marshall University</w:t>
      </w:r>
    </w:p>
    <w:p w14:paraId="0BB49376" w14:textId="77777777" w:rsidR="00911DA7" w:rsidRPr="00126E38" w:rsidRDefault="00911DA7" w:rsidP="00911DA7">
      <w:pPr>
        <w:ind w:left="1080"/>
        <w:rPr>
          <w:sz w:val="22"/>
          <w:szCs w:val="22"/>
        </w:rPr>
      </w:pPr>
      <w:r w:rsidRPr="00126E38">
        <w:rPr>
          <w:sz w:val="22"/>
          <w:szCs w:val="22"/>
        </w:rPr>
        <w:t>Graduate Admissions Office</w:t>
      </w:r>
    </w:p>
    <w:p w14:paraId="2989D9AE" w14:textId="77777777" w:rsidR="00911DA7" w:rsidRPr="00126E38" w:rsidRDefault="00911DA7" w:rsidP="00911DA7">
      <w:pPr>
        <w:ind w:left="1080"/>
        <w:rPr>
          <w:sz w:val="22"/>
          <w:szCs w:val="22"/>
        </w:rPr>
      </w:pPr>
      <w:r w:rsidRPr="00126E38">
        <w:rPr>
          <w:sz w:val="22"/>
          <w:szCs w:val="22"/>
        </w:rPr>
        <w:t>One John Marshall Drive</w:t>
      </w:r>
    </w:p>
    <w:p w14:paraId="2870AA73" w14:textId="77777777" w:rsidR="00911DA7" w:rsidRPr="00126E38" w:rsidRDefault="00911DA7" w:rsidP="00911DA7">
      <w:pPr>
        <w:ind w:left="1080"/>
        <w:rPr>
          <w:sz w:val="22"/>
          <w:szCs w:val="22"/>
        </w:rPr>
      </w:pPr>
      <w:r w:rsidRPr="00126E38">
        <w:rPr>
          <w:sz w:val="22"/>
          <w:szCs w:val="22"/>
        </w:rPr>
        <w:t>Huntington, WV 25755</w:t>
      </w:r>
    </w:p>
    <w:p w14:paraId="0547C723" w14:textId="77777777" w:rsidR="00911DA7" w:rsidRPr="00126E38" w:rsidRDefault="00911DA7" w:rsidP="00911DA7">
      <w:pPr>
        <w:ind w:left="1080"/>
        <w:rPr>
          <w:sz w:val="22"/>
          <w:szCs w:val="22"/>
        </w:rPr>
      </w:pPr>
    </w:p>
    <w:p w14:paraId="2DAF3686" w14:textId="77777777" w:rsidR="00911DA7" w:rsidRPr="00126E38" w:rsidRDefault="00911DA7" w:rsidP="00911DA7">
      <w:pPr>
        <w:ind w:left="720"/>
        <w:rPr>
          <w:sz w:val="22"/>
          <w:szCs w:val="22"/>
        </w:rPr>
      </w:pPr>
      <w:r w:rsidRPr="00126E38">
        <w:rPr>
          <w:sz w:val="22"/>
          <w:szCs w:val="22"/>
        </w:rPr>
        <w:t xml:space="preserve">You can pay the application fee with a credit card by contacting Graduate Admissions at </w:t>
      </w:r>
    </w:p>
    <w:p w14:paraId="35CB7DFC" w14:textId="77777777" w:rsidR="00911DA7" w:rsidRPr="00126E38" w:rsidRDefault="00911DA7" w:rsidP="00911DA7">
      <w:pPr>
        <w:ind w:left="720"/>
        <w:rPr>
          <w:sz w:val="22"/>
          <w:szCs w:val="22"/>
        </w:rPr>
      </w:pPr>
      <w:r w:rsidRPr="00126E38">
        <w:rPr>
          <w:sz w:val="22"/>
          <w:szCs w:val="22"/>
        </w:rPr>
        <w:t>1-800-642-9842. A 2.5% processing fee, per transaction, will be required to make payment by credit card. VISA, MasterCard, Discover and American Express credit cards are accepted.</w:t>
      </w:r>
    </w:p>
    <w:p w14:paraId="5AACF513" w14:textId="77777777" w:rsidR="00911DA7" w:rsidRPr="00126E38" w:rsidRDefault="00911DA7" w:rsidP="00911DA7">
      <w:pPr>
        <w:ind w:left="720"/>
        <w:rPr>
          <w:sz w:val="22"/>
          <w:szCs w:val="22"/>
        </w:rPr>
      </w:pPr>
    </w:p>
    <w:p w14:paraId="3842D383" w14:textId="77777777" w:rsidR="00911DA7" w:rsidRPr="00126E38" w:rsidRDefault="00911DA7" w:rsidP="00911DA7">
      <w:pPr>
        <w:ind w:left="720"/>
        <w:rPr>
          <w:sz w:val="22"/>
          <w:szCs w:val="22"/>
        </w:rPr>
      </w:pPr>
      <w:r w:rsidRPr="00126E38">
        <w:rPr>
          <w:sz w:val="22"/>
          <w:szCs w:val="22"/>
        </w:rPr>
        <w:t>After we receive all of your application materials, your credentials will be evaluated. If admissible, you will be sent a letter of admission and a list of items needed to issue the I-20. The I-20 form is used to apply for a student visa (F-1) at an American embassy or consulate. We will also send a housing application and a form you can complete to notify us of your arrival.</w:t>
      </w:r>
    </w:p>
    <w:p w14:paraId="76B91ADC" w14:textId="77777777" w:rsidR="00911DA7" w:rsidRPr="00126E38" w:rsidRDefault="00911DA7" w:rsidP="00911DA7">
      <w:pPr>
        <w:ind w:left="720"/>
        <w:rPr>
          <w:sz w:val="22"/>
          <w:szCs w:val="22"/>
        </w:rPr>
      </w:pPr>
    </w:p>
    <w:p w14:paraId="364854B2" w14:textId="77777777" w:rsidR="00911DA7" w:rsidRPr="00126E38" w:rsidRDefault="00911DA7" w:rsidP="00911DA7">
      <w:pPr>
        <w:ind w:left="720"/>
        <w:rPr>
          <w:sz w:val="22"/>
          <w:szCs w:val="22"/>
        </w:rPr>
      </w:pPr>
    </w:p>
    <w:p w14:paraId="0FE6045D" w14:textId="77777777" w:rsidR="00911DA7" w:rsidRPr="00126E38" w:rsidRDefault="00911DA7" w:rsidP="00911DA7">
      <w:pPr>
        <w:ind w:firstLine="720"/>
        <w:rPr>
          <w:b/>
          <w:bCs/>
          <w:sz w:val="22"/>
          <w:szCs w:val="22"/>
        </w:rPr>
      </w:pPr>
      <w:r w:rsidRPr="00126E38">
        <w:rPr>
          <w:b/>
          <w:bCs/>
          <w:sz w:val="22"/>
          <w:szCs w:val="22"/>
        </w:rPr>
        <w:t>4. Provide Supporting Documents</w:t>
      </w:r>
    </w:p>
    <w:p w14:paraId="06421325" w14:textId="77777777" w:rsidR="00911DA7" w:rsidRPr="00126E38" w:rsidRDefault="00911DA7" w:rsidP="00911DA7">
      <w:pPr>
        <w:ind w:left="720"/>
        <w:rPr>
          <w:sz w:val="22"/>
          <w:szCs w:val="22"/>
        </w:rPr>
      </w:pPr>
    </w:p>
    <w:p w14:paraId="2FE51E20" w14:textId="77777777" w:rsidR="00911DA7" w:rsidRPr="00126E38" w:rsidRDefault="00911DA7" w:rsidP="00911DA7">
      <w:pPr>
        <w:ind w:left="720"/>
        <w:rPr>
          <w:b/>
          <w:bCs/>
          <w:sz w:val="22"/>
          <w:szCs w:val="22"/>
        </w:rPr>
      </w:pPr>
      <w:r w:rsidRPr="00126E38">
        <w:rPr>
          <w:b/>
          <w:bCs/>
          <w:sz w:val="22"/>
          <w:szCs w:val="22"/>
        </w:rPr>
        <w:sym w:font="Symbol" w:char="F0B7"/>
      </w:r>
      <w:r w:rsidRPr="00126E38">
        <w:rPr>
          <w:b/>
          <w:bCs/>
          <w:sz w:val="22"/>
          <w:szCs w:val="22"/>
        </w:rPr>
        <w:t xml:space="preserve"> Official Transcripts</w:t>
      </w:r>
    </w:p>
    <w:p w14:paraId="03C1877F" w14:textId="77777777" w:rsidR="00911DA7" w:rsidRPr="00126E38" w:rsidRDefault="00911DA7" w:rsidP="00911DA7">
      <w:pPr>
        <w:ind w:left="720"/>
        <w:rPr>
          <w:sz w:val="22"/>
          <w:szCs w:val="22"/>
        </w:rPr>
      </w:pPr>
      <w:r w:rsidRPr="00126E38">
        <w:rPr>
          <w:sz w:val="22"/>
          <w:szCs w:val="22"/>
        </w:rPr>
        <w:t>Transcripts must be in the original language, accompanied by a certified English translation, and contain all college or university academic credits and grades. The transcripts must be sent directly to the Marshall University Graduate Admissions Office by the registrar or equivalent at the institution that you attended. You may, in some cases, be required to have an evaluation completed by an approved evaluation agency.</w:t>
      </w:r>
    </w:p>
    <w:p w14:paraId="3277CCC2" w14:textId="77777777" w:rsidR="00911DA7" w:rsidRPr="00126E38" w:rsidRDefault="00911DA7" w:rsidP="00911DA7">
      <w:pPr>
        <w:ind w:left="720"/>
        <w:rPr>
          <w:sz w:val="22"/>
          <w:szCs w:val="22"/>
        </w:rPr>
      </w:pPr>
    </w:p>
    <w:p w14:paraId="38F6FC1A" w14:textId="77777777" w:rsidR="00911DA7" w:rsidRPr="00126E38" w:rsidRDefault="00911DA7" w:rsidP="00911DA7">
      <w:pPr>
        <w:ind w:left="720"/>
        <w:rPr>
          <w:color w:val="FF0000"/>
          <w:sz w:val="22"/>
          <w:szCs w:val="22"/>
        </w:rPr>
      </w:pPr>
      <w:r w:rsidRPr="00126E38">
        <w:rPr>
          <w:color w:val="FF0000"/>
          <w:sz w:val="22"/>
          <w:szCs w:val="22"/>
        </w:rPr>
        <w:t xml:space="preserve">Applicants who have earned a bachelor’s degree outside of the United States, who have subsequently earned a graduate degree from an accepted, accredited institution in the United States, may be fully admitted by providing the official transcript for the graduate degree earned in the United States and official transcripts for all subsequent degrees earned or attempted, along with all other required application materials. </w:t>
      </w:r>
    </w:p>
    <w:p w14:paraId="7632522D" w14:textId="77777777" w:rsidR="00911DA7" w:rsidRPr="00126E38" w:rsidRDefault="00911DA7" w:rsidP="00911DA7">
      <w:pPr>
        <w:rPr>
          <w:sz w:val="22"/>
          <w:szCs w:val="22"/>
        </w:rPr>
      </w:pPr>
    </w:p>
    <w:p w14:paraId="0387754C" w14:textId="77777777" w:rsidR="00911DA7" w:rsidRPr="00126E38" w:rsidRDefault="00911DA7" w:rsidP="00911DA7">
      <w:pPr>
        <w:ind w:left="720"/>
        <w:rPr>
          <w:b/>
          <w:bCs/>
          <w:sz w:val="22"/>
          <w:szCs w:val="22"/>
        </w:rPr>
      </w:pPr>
      <w:r w:rsidRPr="00126E38">
        <w:rPr>
          <w:b/>
          <w:bCs/>
          <w:sz w:val="22"/>
          <w:szCs w:val="22"/>
        </w:rPr>
        <w:sym w:font="Symbol" w:char="F0B7"/>
      </w:r>
      <w:r w:rsidRPr="00126E38">
        <w:rPr>
          <w:b/>
          <w:bCs/>
          <w:sz w:val="22"/>
          <w:szCs w:val="22"/>
        </w:rPr>
        <w:t xml:space="preserve"> Proof of English Language Proficiency</w:t>
      </w:r>
    </w:p>
    <w:p w14:paraId="7EAB9C47" w14:textId="77777777" w:rsidR="00911DA7" w:rsidRPr="00126E38" w:rsidRDefault="00911DA7" w:rsidP="00911DA7">
      <w:pPr>
        <w:ind w:left="720"/>
        <w:rPr>
          <w:sz w:val="22"/>
          <w:szCs w:val="22"/>
        </w:rPr>
      </w:pPr>
      <w:r w:rsidRPr="00126E38">
        <w:rPr>
          <w:sz w:val="22"/>
          <w:szCs w:val="22"/>
        </w:rPr>
        <w:t xml:space="preserve">All applicants, regardless of citizenship, must provide proof of English Language Proficiency to be considered for admission to Marshall University.  Minimum standardized exam scores for graduate English proficiency are listed below. If one or more of the exemption criteria is met, applicants may be considered exempt from providing standardized exam scores for proof of English proficiency. </w:t>
      </w:r>
    </w:p>
    <w:p w14:paraId="18974E6D" w14:textId="77777777" w:rsidR="00911DA7" w:rsidRPr="00126E38" w:rsidRDefault="00911DA7" w:rsidP="00911DA7">
      <w:pPr>
        <w:ind w:left="720"/>
        <w:rPr>
          <w:sz w:val="22"/>
          <w:szCs w:val="22"/>
        </w:rPr>
      </w:pPr>
    </w:p>
    <w:p w14:paraId="7FA85E2C" w14:textId="77777777" w:rsidR="00911DA7" w:rsidRPr="00126E38" w:rsidRDefault="00911DA7" w:rsidP="00911DA7">
      <w:pPr>
        <w:ind w:left="720"/>
        <w:rPr>
          <w:i/>
          <w:iCs/>
          <w:sz w:val="22"/>
          <w:szCs w:val="22"/>
        </w:rPr>
      </w:pPr>
      <w:r w:rsidRPr="00126E38">
        <w:rPr>
          <w:i/>
          <w:iCs/>
          <w:sz w:val="22"/>
          <w:szCs w:val="22"/>
        </w:rPr>
        <w:t xml:space="preserve">Exam Requirements </w:t>
      </w:r>
    </w:p>
    <w:p w14:paraId="7931AF1F" w14:textId="77777777" w:rsidR="00911DA7" w:rsidRPr="00126E38" w:rsidRDefault="00911DA7" w:rsidP="00911DA7">
      <w:pPr>
        <w:ind w:left="720"/>
        <w:rPr>
          <w:sz w:val="22"/>
          <w:szCs w:val="22"/>
        </w:rPr>
      </w:pPr>
    </w:p>
    <w:p w14:paraId="02184342" w14:textId="77777777" w:rsidR="00911DA7" w:rsidRPr="00126E38" w:rsidRDefault="00911DA7" w:rsidP="00911DA7">
      <w:pPr>
        <w:ind w:left="720"/>
        <w:rPr>
          <w:sz w:val="22"/>
          <w:szCs w:val="22"/>
        </w:rPr>
      </w:pPr>
      <w:r w:rsidRPr="00126E38">
        <w:rPr>
          <w:sz w:val="22"/>
          <w:szCs w:val="22"/>
        </w:rPr>
        <w:t>TOEFL iBT: 80</w:t>
      </w:r>
    </w:p>
    <w:p w14:paraId="77D8EC5A" w14:textId="77777777" w:rsidR="00911DA7" w:rsidRPr="00126E38" w:rsidRDefault="00911DA7" w:rsidP="00911DA7">
      <w:pPr>
        <w:ind w:left="720"/>
        <w:rPr>
          <w:sz w:val="22"/>
          <w:szCs w:val="22"/>
        </w:rPr>
      </w:pPr>
      <w:r w:rsidRPr="00126E38">
        <w:rPr>
          <w:sz w:val="22"/>
          <w:szCs w:val="22"/>
        </w:rPr>
        <w:t>IELTS: 6.5</w:t>
      </w:r>
    </w:p>
    <w:p w14:paraId="57F02D6F" w14:textId="77777777" w:rsidR="00911DA7" w:rsidRPr="00126E38" w:rsidRDefault="00911DA7" w:rsidP="00911DA7">
      <w:pPr>
        <w:ind w:left="720"/>
        <w:rPr>
          <w:sz w:val="22"/>
          <w:szCs w:val="22"/>
        </w:rPr>
      </w:pPr>
      <w:r w:rsidRPr="00126E38">
        <w:rPr>
          <w:sz w:val="22"/>
          <w:szCs w:val="22"/>
        </w:rPr>
        <w:t>Duolingo: 105</w:t>
      </w:r>
    </w:p>
    <w:p w14:paraId="340BEC18" w14:textId="77777777" w:rsidR="00911DA7" w:rsidRPr="00126E38" w:rsidRDefault="00911DA7" w:rsidP="00911DA7">
      <w:pPr>
        <w:ind w:left="720"/>
        <w:rPr>
          <w:sz w:val="22"/>
          <w:szCs w:val="22"/>
        </w:rPr>
      </w:pPr>
      <w:r w:rsidRPr="00126E38">
        <w:rPr>
          <w:sz w:val="22"/>
          <w:szCs w:val="22"/>
        </w:rPr>
        <w:t>MELAB: 82%</w:t>
      </w:r>
    </w:p>
    <w:p w14:paraId="486D165B" w14:textId="77777777" w:rsidR="00911DA7" w:rsidRPr="00126E38" w:rsidRDefault="00911DA7" w:rsidP="00911DA7">
      <w:pPr>
        <w:ind w:left="720"/>
        <w:rPr>
          <w:sz w:val="22"/>
          <w:szCs w:val="22"/>
        </w:rPr>
      </w:pPr>
      <w:r w:rsidRPr="00126E38">
        <w:rPr>
          <w:sz w:val="22"/>
          <w:szCs w:val="22"/>
        </w:rPr>
        <w:t>PTEA: 53</w:t>
      </w:r>
    </w:p>
    <w:p w14:paraId="1BFF7F65" w14:textId="77777777" w:rsidR="00911DA7" w:rsidRPr="00126E38" w:rsidRDefault="00911DA7" w:rsidP="00911DA7">
      <w:pPr>
        <w:rPr>
          <w:sz w:val="22"/>
          <w:szCs w:val="22"/>
        </w:rPr>
      </w:pPr>
    </w:p>
    <w:p w14:paraId="33C71378" w14:textId="77777777" w:rsidR="00911DA7" w:rsidRPr="00126E38" w:rsidRDefault="00911DA7" w:rsidP="00911DA7">
      <w:pPr>
        <w:ind w:left="720"/>
        <w:rPr>
          <w:i/>
          <w:iCs/>
          <w:sz w:val="22"/>
          <w:szCs w:val="22"/>
        </w:rPr>
      </w:pPr>
      <w:r w:rsidRPr="00126E38">
        <w:rPr>
          <w:i/>
          <w:iCs/>
          <w:sz w:val="22"/>
          <w:szCs w:val="22"/>
        </w:rPr>
        <w:t>Exam Exemptions</w:t>
      </w:r>
    </w:p>
    <w:p w14:paraId="7742AAE6" w14:textId="77777777" w:rsidR="00911DA7" w:rsidRPr="00126E38" w:rsidRDefault="00911DA7" w:rsidP="00911DA7">
      <w:pPr>
        <w:ind w:left="720"/>
        <w:rPr>
          <w:sz w:val="22"/>
          <w:szCs w:val="22"/>
        </w:rPr>
      </w:pPr>
    </w:p>
    <w:p w14:paraId="53A31E42" w14:textId="77777777" w:rsidR="00911DA7" w:rsidRPr="00126E38" w:rsidRDefault="00911DA7" w:rsidP="00911DA7">
      <w:pPr>
        <w:ind w:left="720"/>
        <w:rPr>
          <w:sz w:val="22"/>
          <w:szCs w:val="22"/>
        </w:rPr>
      </w:pPr>
      <w:r w:rsidRPr="00126E38">
        <w:rPr>
          <w:sz w:val="22"/>
          <w:szCs w:val="22"/>
        </w:rPr>
        <w:t>Transfer credit equivalent to ENG 101 Beginning Composition from an accepted, accredited institution with a grade of C or better.</w:t>
      </w:r>
    </w:p>
    <w:p w14:paraId="33CCA89D" w14:textId="77777777" w:rsidR="00911DA7" w:rsidRPr="00126E38" w:rsidRDefault="00911DA7" w:rsidP="00911DA7">
      <w:pPr>
        <w:ind w:left="720"/>
        <w:rPr>
          <w:sz w:val="22"/>
          <w:szCs w:val="22"/>
        </w:rPr>
      </w:pPr>
    </w:p>
    <w:p w14:paraId="4D6D5252" w14:textId="77777777" w:rsidR="00911DA7" w:rsidRPr="00126E38" w:rsidRDefault="00911DA7" w:rsidP="00911DA7">
      <w:pPr>
        <w:ind w:left="720"/>
        <w:rPr>
          <w:sz w:val="22"/>
          <w:szCs w:val="22"/>
        </w:rPr>
      </w:pPr>
      <w:r w:rsidRPr="00126E38">
        <w:rPr>
          <w:sz w:val="22"/>
          <w:szCs w:val="22"/>
        </w:rPr>
        <w:t>Successful completion of an approved ESL program (i.e., Marshall University English Language Institute).</w:t>
      </w:r>
    </w:p>
    <w:p w14:paraId="75FBF1F9" w14:textId="77777777" w:rsidR="00911DA7" w:rsidRPr="00126E38" w:rsidRDefault="00911DA7" w:rsidP="00911DA7">
      <w:pPr>
        <w:ind w:left="720"/>
        <w:rPr>
          <w:sz w:val="22"/>
          <w:szCs w:val="22"/>
        </w:rPr>
      </w:pPr>
    </w:p>
    <w:p w14:paraId="5D7EC3A8" w14:textId="77777777" w:rsidR="00911DA7" w:rsidRPr="00126E38" w:rsidRDefault="00911DA7" w:rsidP="00911DA7">
      <w:pPr>
        <w:ind w:left="720"/>
        <w:rPr>
          <w:sz w:val="22"/>
          <w:szCs w:val="22"/>
        </w:rPr>
      </w:pPr>
      <w:r w:rsidRPr="00126E38">
        <w:rPr>
          <w:sz w:val="22"/>
          <w:szCs w:val="22"/>
        </w:rPr>
        <w:t xml:space="preserve">Completion of the equivalent to a U.S. post-secondary degree from an accepted, accredited institution in an approved country where the primary language is English. To view the current list of approved countries, please visit: </w:t>
      </w:r>
      <w:hyperlink r:id="rId17" w:history="1">
        <w:r w:rsidRPr="00126E38">
          <w:rPr>
            <w:rStyle w:val="Hyperlink"/>
            <w:sz w:val="22"/>
            <w:szCs w:val="22"/>
          </w:rPr>
          <w:t>https://www.marshall.edu/admissions/approved-list-of-countries-for-english-proficiency-exemption/</w:t>
        </w:r>
      </w:hyperlink>
      <w:r w:rsidRPr="00126E38">
        <w:rPr>
          <w:sz w:val="22"/>
          <w:szCs w:val="22"/>
        </w:rPr>
        <w:t xml:space="preserve"> . </w:t>
      </w:r>
    </w:p>
    <w:p w14:paraId="6324FAF1" w14:textId="77777777" w:rsidR="00911DA7" w:rsidRPr="00126E38" w:rsidRDefault="00911DA7" w:rsidP="00911DA7">
      <w:pPr>
        <w:ind w:left="720"/>
        <w:rPr>
          <w:sz w:val="22"/>
          <w:szCs w:val="22"/>
        </w:rPr>
      </w:pPr>
    </w:p>
    <w:p w14:paraId="1CBBD382" w14:textId="77777777" w:rsidR="00911DA7" w:rsidRPr="00126E38" w:rsidRDefault="00911DA7" w:rsidP="00911DA7">
      <w:pPr>
        <w:ind w:left="720"/>
        <w:rPr>
          <w:sz w:val="22"/>
          <w:szCs w:val="22"/>
        </w:rPr>
      </w:pPr>
      <w:r w:rsidRPr="00126E38">
        <w:rPr>
          <w:sz w:val="22"/>
          <w:szCs w:val="22"/>
        </w:rPr>
        <w:t>NOTE: English test results that were taken more than two (2) years prior to the date of the application submission cannot be accepted. Some programs may require higher scores for admission.</w:t>
      </w:r>
    </w:p>
    <w:p w14:paraId="6CADE18A" w14:textId="77777777" w:rsidR="00911DA7" w:rsidRPr="00126E38" w:rsidRDefault="00911DA7" w:rsidP="00911DA7">
      <w:pPr>
        <w:ind w:left="720"/>
        <w:rPr>
          <w:sz w:val="22"/>
          <w:szCs w:val="22"/>
        </w:rPr>
      </w:pPr>
    </w:p>
    <w:p w14:paraId="65B257A1" w14:textId="77777777" w:rsidR="00911DA7" w:rsidRPr="00126E38" w:rsidRDefault="00911DA7" w:rsidP="00911DA7">
      <w:pPr>
        <w:ind w:left="720"/>
        <w:rPr>
          <w:sz w:val="22"/>
          <w:szCs w:val="22"/>
        </w:rPr>
      </w:pPr>
    </w:p>
    <w:p w14:paraId="05D895EE" w14:textId="77777777" w:rsidR="00911DA7" w:rsidRPr="00126E38" w:rsidRDefault="00911DA7" w:rsidP="00911DA7">
      <w:pPr>
        <w:ind w:left="720"/>
        <w:rPr>
          <w:sz w:val="22"/>
          <w:szCs w:val="22"/>
        </w:rPr>
      </w:pPr>
    </w:p>
    <w:p w14:paraId="60FC8827" w14:textId="77777777" w:rsidR="00911DA7" w:rsidRPr="00126E38" w:rsidRDefault="00911DA7" w:rsidP="00911DA7">
      <w:pPr>
        <w:ind w:left="720"/>
        <w:rPr>
          <w:b/>
          <w:bCs/>
          <w:sz w:val="22"/>
          <w:szCs w:val="22"/>
        </w:rPr>
      </w:pPr>
      <w:r w:rsidRPr="00126E38">
        <w:rPr>
          <w:b/>
          <w:bCs/>
          <w:sz w:val="22"/>
          <w:szCs w:val="22"/>
        </w:rPr>
        <w:t>5. Graduate Admission Examinations</w:t>
      </w:r>
    </w:p>
    <w:p w14:paraId="53001EF4" w14:textId="77777777" w:rsidR="00911DA7" w:rsidRPr="00126E38" w:rsidRDefault="00911DA7" w:rsidP="00911DA7">
      <w:pPr>
        <w:ind w:left="720"/>
        <w:rPr>
          <w:sz w:val="22"/>
          <w:szCs w:val="22"/>
        </w:rPr>
      </w:pPr>
    </w:p>
    <w:p w14:paraId="46B047DD" w14:textId="77777777" w:rsidR="00911DA7" w:rsidRPr="00126E38" w:rsidRDefault="00911DA7" w:rsidP="00911DA7">
      <w:pPr>
        <w:ind w:left="720"/>
        <w:rPr>
          <w:sz w:val="22"/>
          <w:szCs w:val="22"/>
        </w:rPr>
      </w:pPr>
      <w:r w:rsidRPr="00126E38">
        <w:rPr>
          <w:sz w:val="22"/>
          <w:szCs w:val="22"/>
        </w:rPr>
        <w:t>Some programs will not consider applications without GRE, GMAT or other graduate admission test scores. Students should refer to the graduate catalog on our website, www.marshall.edu/graduate for additional requirements and application deadlines for specific programs. Admission to Marshall University does not guarantee admission to all programs.</w:t>
      </w:r>
    </w:p>
    <w:p w14:paraId="73C1BF3A" w14:textId="77777777" w:rsidR="00911DA7" w:rsidRPr="00126E38" w:rsidRDefault="00911DA7" w:rsidP="00911DA7">
      <w:pPr>
        <w:ind w:left="720"/>
        <w:rPr>
          <w:sz w:val="22"/>
          <w:szCs w:val="22"/>
        </w:rPr>
      </w:pPr>
      <w:r w:rsidRPr="00126E38">
        <w:rPr>
          <w:sz w:val="22"/>
          <w:szCs w:val="22"/>
        </w:rPr>
        <w:t>The ETS code for Marshall University is #5396.</w:t>
      </w:r>
    </w:p>
    <w:p w14:paraId="6AD1FB05" w14:textId="77777777" w:rsidR="00911DA7" w:rsidRPr="00126E38" w:rsidRDefault="00911DA7" w:rsidP="00911DA7">
      <w:pPr>
        <w:ind w:left="720"/>
        <w:rPr>
          <w:sz w:val="22"/>
          <w:szCs w:val="22"/>
        </w:rPr>
      </w:pPr>
    </w:p>
    <w:p w14:paraId="1497DED6" w14:textId="77777777" w:rsidR="00911DA7" w:rsidRPr="00126E38" w:rsidRDefault="00911DA7" w:rsidP="00911DA7">
      <w:pPr>
        <w:ind w:left="720"/>
        <w:rPr>
          <w:b/>
          <w:bCs/>
          <w:sz w:val="22"/>
          <w:szCs w:val="22"/>
        </w:rPr>
      </w:pPr>
      <w:r w:rsidRPr="00126E38">
        <w:rPr>
          <w:b/>
          <w:bCs/>
          <w:sz w:val="22"/>
          <w:szCs w:val="22"/>
        </w:rPr>
        <w:t>Send All Application Materials to:</w:t>
      </w:r>
    </w:p>
    <w:p w14:paraId="214C8080" w14:textId="77777777" w:rsidR="00911DA7" w:rsidRPr="00126E38" w:rsidRDefault="00911DA7" w:rsidP="00911DA7">
      <w:pPr>
        <w:ind w:left="720"/>
        <w:rPr>
          <w:sz w:val="22"/>
          <w:szCs w:val="22"/>
        </w:rPr>
      </w:pPr>
    </w:p>
    <w:p w14:paraId="0EEA704A" w14:textId="77777777" w:rsidR="00911DA7" w:rsidRPr="00126E38" w:rsidRDefault="00911DA7" w:rsidP="00911DA7">
      <w:pPr>
        <w:ind w:left="720"/>
        <w:rPr>
          <w:sz w:val="22"/>
          <w:szCs w:val="22"/>
        </w:rPr>
      </w:pPr>
      <w:r w:rsidRPr="00126E38">
        <w:rPr>
          <w:sz w:val="22"/>
          <w:szCs w:val="22"/>
        </w:rPr>
        <w:t>Marshall University</w:t>
      </w:r>
    </w:p>
    <w:p w14:paraId="52E28CCA" w14:textId="77777777" w:rsidR="00911DA7" w:rsidRPr="00126E38" w:rsidRDefault="00911DA7" w:rsidP="00911DA7">
      <w:pPr>
        <w:ind w:left="720"/>
        <w:rPr>
          <w:sz w:val="22"/>
          <w:szCs w:val="22"/>
        </w:rPr>
      </w:pPr>
      <w:r w:rsidRPr="00126E38">
        <w:rPr>
          <w:sz w:val="22"/>
          <w:szCs w:val="22"/>
        </w:rPr>
        <w:t>Graduate Admissions Office</w:t>
      </w:r>
    </w:p>
    <w:p w14:paraId="58400D47" w14:textId="77777777" w:rsidR="00911DA7" w:rsidRPr="00126E38" w:rsidRDefault="00911DA7" w:rsidP="00911DA7">
      <w:pPr>
        <w:ind w:left="720"/>
        <w:rPr>
          <w:sz w:val="22"/>
          <w:szCs w:val="22"/>
        </w:rPr>
      </w:pPr>
      <w:r w:rsidRPr="00126E38">
        <w:rPr>
          <w:b/>
          <w:bCs/>
          <w:sz w:val="22"/>
          <w:szCs w:val="22"/>
        </w:rPr>
        <w:t>Attn:</w:t>
      </w:r>
      <w:r w:rsidRPr="00126E38">
        <w:rPr>
          <w:sz w:val="22"/>
          <w:szCs w:val="22"/>
        </w:rPr>
        <w:t xml:space="preserve"> International Admission</w:t>
      </w:r>
    </w:p>
    <w:p w14:paraId="2C4A4C36" w14:textId="77777777" w:rsidR="00911DA7" w:rsidRPr="00126E38" w:rsidRDefault="00911DA7" w:rsidP="00911DA7">
      <w:pPr>
        <w:ind w:left="720"/>
        <w:rPr>
          <w:sz w:val="22"/>
          <w:szCs w:val="22"/>
        </w:rPr>
      </w:pPr>
      <w:r w:rsidRPr="00126E38">
        <w:rPr>
          <w:sz w:val="22"/>
          <w:szCs w:val="22"/>
        </w:rPr>
        <w:t>One John Marshall Drive</w:t>
      </w:r>
    </w:p>
    <w:p w14:paraId="395A9147" w14:textId="77777777" w:rsidR="00911DA7" w:rsidRPr="00126E38" w:rsidRDefault="00911DA7" w:rsidP="00911DA7">
      <w:pPr>
        <w:ind w:left="720"/>
        <w:rPr>
          <w:sz w:val="22"/>
          <w:szCs w:val="22"/>
        </w:rPr>
      </w:pPr>
      <w:r w:rsidRPr="00126E38">
        <w:rPr>
          <w:sz w:val="22"/>
          <w:szCs w:val="22"/>
        </w:rPr>
        <w:t>Huntington, WV 25755</w:t>
      </w:r>
    </w:p>
    <w:p w14:paraId="62842C94" w14:textId="77777777" w:rsidR="00911DA7" w:rsidRPr="00126E38" w:rsidRDefault="00473889" w:rsidP="00911DA7">
      <w:pPr>
        <w:ind w:left="720"/>
        <w:rPr>
          <w:sz w:val="22"/>
          <w:szCs w:val="22"/>
        </w:rPr>
      </w:pPr>
      <w:hyperlink r:id="rId18" w:history="1">
        <w:r w:rsidR="00911DA7" w:rsidRPr="00126E38">
          <w:rPr>
            <w:rStyle w:val="Hyperlink"/>
            <w:sz w:val="22"/>
            <w:szCs w:val="22"/>
          </w:rPr>
          <w:t>international@marshall.edu</w:t>
        </w:r>
      </w:hyperlink>
    </w:p>
    <w:p w14:paraId="03AF172A" w14:textId="77777777" w:rsidR="00911DA7" w:rsidRPr="00126E38" w:rsidRDefault="00911DA7" w:rsidP="00911DA7">
      <w:pPr>
        <w:ind w:left="720"/>
        <w:rPr>
          <w:sz w:val="22"/>
          <w:szCs w:val="22"/>
        </w:rPr>
      </w:pPr>
    </w:p>
    <w:p w14:paraId="6F186139" w14:textId="77777777" w:rsidR="00911DA7" w:rsidRPr="00126E38" w:rsidRDefault="00911DA7" w:rsidP="00911DA7">
      <w:pPr>
        <w:ind w:left="720"/>
        <w:rPr>
          <w:strike/>
          <w:color w:val="00B050"/>
          <w:sz w:val="32"/>
          <w:szCs w:val="32"/>
        </w:rPr>
      </w:pPr>
      <w:r w:rsidRPr="00126E38">
        <w:rPr>
          <w:strike/>
          <w:color w:val="00B050"/>
          <w:sz w:val="32"/>
          <w:szCs w:val="32"/>
        </w:rPr>
        <w:t>Application Deadlines</w:t>
      </w:r>
    </w:p>
    <w:p w14:paraId="1556C60A" w14:textId="77777777" w:rsidR="00911DA7" w:rsidRPr="00126E38" w:rsidRDefault="00911DA7" w:rsidP="00911DA7">
      <w:pPr>
        <w:ind w:left="720"/>
        <w:rPr>
          <w:b/>
          <w:bCs/>
          <w:color w:val="FF0000"/>
          <w:sz w:val="22"/>
          <w:szCs w:val="22"/>
        </w:rPr>
      </w:pPr>
      <w:r w:rsidRPr="00126E38">
        <w:rPr>
          <w:b/>
          <w:bCs/>
          <w:color w:val="FF0000"/>
          <w:sz w:val="22"/>
          <w:szCs w:val="22"/>
        </w:rPr>
        <w:t>International Application Deadlines</w:t>
      </w:r>
    </w:p>
    <w:p w14:paraId="3CF82AB3" w14:textId="77777777" w:rsidR="00911DA7" w:rsidRPr="00126E38" w:rsidRDefault="00911DA7" w:rsidP="00911DA7">
      <w:pPr>
        <w:ind w:left="720"/>
        <w:rPr>
          <w:sz w:val="22"/>
          <w:szCs w:val="22"/>
        </w:rPr>
      </w:pPr>
      <w:r w:rsidRPr="00126E38">
        <w:rPr>
          <w:b/>
          <w:bCs/>
          <w:color w:val="FF0000"/>
          <w:sz w:val="22"/>
          <w:szCs w:val="22"/>
        </w:rPr>
        <w:sym w:font="Symbol" w:char="F0B7"/>
      </w:r>
      <w:r w:rsidRPr="00126E38">
        <w:rPr>
          <w:b/>
          <w:bCs/>
          <w:color w:val="FF0000"/>
          <w:sz w:val="22"/>
          <w:szCs w:val="22"/>
        </w:rPr>
        <w:t xml:space="preserve">  </w:t>
      </w:r>
      <w:r w:rsidRPr="00126E38">
        <w:rPr>
          <w:sz w:val="22"/>
          <w:szCs w:val="22"/>
        </w:rPr>
        <w:t>June 15 - for students applying to the fall semester beginning in August</w:t>
      </w:r>
    </w:p>
    <w:p w14:paraId="178AF04B" w14:textId="77777777" w:rsidR="00911DA7" w:rsidRPr="00126E38" w:rsidRDefault="00911DA7" w:rsidP="00911DA7">
      <w:pPr>
        <w:ind w:left="720"/>
        <w:rPr>
          <w:sz w:val="22"/>
          <w:szCs w:val="22"/>
        </w:rPr>
      </w:pPr>
      <w:r w:rsidRPr="00126E38">
        <w:rPr>
          <w:b/>
          <w:bCs/>
          <w:color w:val="FF0000"/>
          <w:sz w:val="22"/>
          <w:szCs w:val="22"/>
        </w:rPr>
        <w:sym w:font="Symbol" w:char="F0B7"/>
      </w:r>
      <w:r w:rsidRPr="00126E38">
        <w:rPr>
          <w:b/>
          <w:bCs/>
          <w:color w:val="FF0000"/>
          <w:sz w:val="22"/>
          <w:szCs w:val="22"/>
        </w:rPr>
        <w:t xml:space="preserve">  </w:t>
      </w:r>
      <w:r w:rsidRPr="00126E38">
        <w:rPr>
          <w:sz w:val="22"/>
          <w:szCs w:val="22"/>
        </w:rPr>
        <w:t>October 15 - for students applying to the spring semester beginning in January</w:t>
      </w:r>
    </w:p>
    <w:p w14:paraId="483129DD" w14:textId="77777777" w:rsidR="00911DA7" w:rsidRPr="00126E38" w:rsidRDefault="00911DA7" w:rsidP="00911DA7">
      <w:pPr>
        <w:ind w:left="720"/>
        <w:rPr>
          <w:sz w:val="22"/>
          <w:szCs w:val="22"/>
        </w:rPr>
      </w:pPr>
      <w:r w:rsidRPr="00126E38">
        <w:rPr>
          <w:b/>
          <w:bCs/>
          <w:color w:val="FF0000"/>
          <w:sz w:val="22"/>
          <w:szCs w:val="22"/>
        </w:rPr>
        <w:sym w:font="Symbol" w:char="F0B7"/>
      </w:r>
      <w:r w:rsidRPr="00126E38">
        <w:rPr>
          <w:b/>
          <w:bCs/>
          <w:color w:val="FF0000"/>
          <w:sz w:val="22"/>
          <w:szCs w:val="22"/>
        </w:rPr>
        <w:t xml:space="preserve">  </w:t>
      </w:r>
      <w:r w:rsidRPr="00126E38">
        <w:rPr>
          <w:sz w:val="22"/>
          <w:szCs w:val="22"/>
        </w:rPr>
        <w:t>March 15 - for students applying to the summer term</w:t>
      </w:r>
    </w:p>
    <w:p w14:paraId="211FDB1A" w14:textId="77777777" w:rsidR="00911DA7" w:rsidRPr="00126E38" w:rsidRDefault="00911DA7" w:rsidP="00911DA7">
      <w:pPr>
        <w:ind w:left="720"/>
        <w:rPr>
          <w:sz w:val="22"/>
          <w:szCs w:val="22"/>
        </w:rPr>
      </w:pPr>
    </w:p>
    <w:p w14:paraId="5E2549CA" w14:textId="77777777" w:rsidR="00911DA7" w:rsidRPr="00126E38" w:rsidRDefault="00911DA7" w:rsidP="00911DA7">
      <w:pPr>
        <w:ind w:left="720"/>
        <w:rPr>
          <w:sz w:val="22"/>
          <w:szCs w:val="22"/>
        </w:rPr>
      </w:pPr>
      <w:r w:rsidRPr="00126E38">
        <w:rPr>
          <w:sz w:val="22"/>
          <w:szCs w:val="22"/>
        </w:rPr>
        <w:t>Note: Some programs may have application deadlines that are earlier than the ones provided above. In such cases you will need to meet the program’s deadline.</w:t>
      </w:r>
    </w:p>
    <w:p w14:paraId="578C9FF3" w14:textId="77777777" w:rsidR="00911DA7" w:rsidRPr="00126E38" w:rsidRDefault="00911DA7" w:rsidP="00911DA7">
      <w:pPr>
        <w:rPr>
          <w:sz w:val="22"/>
          <w:szCs w:val="22"/>
        </w:rPr>
      </w:pPr>
    </w:p>
    <w:p w14:paraId="48E117C0" w14:textId="77777777" w:rsidR="00911DA7" w:rsidRPr="00126E38" w:rsidRDefault="00911DA7" w:rsidP="00911DA7">
      <w:pPr>
        <w:rPr>
          <w:sz w:val="22"/>
          <w:szCs w:val="22"/>
        </w:rPr>
      </w:pPr>
    </w:p>
    <w:p w14:paraId="7E58FEDB" w14:textId="77777777" w:rsidR="00911DA7" w:rsidRPr="00126E38" w:rsidRDefault="00911DA7" w:rsidP="00911DA7">
      <w:pPr>
        <w:rPr>
          <w:sz w:val="22"/>
          <w:szCs w:val="22"/>
        </w:rPr>
      </w:pPr>
      <w:r w:rsidRPr="00126E38">
        <w:rPr>
          <w:sz w:val="22"/>
          <w:szCs w:val="22"/>
        </w:rPr>
        <w:br w:type="page"/>
      </w:r>
    </w:p>
    <w:p w14:paraId="37361D28" w14:textId="77777777" w:rsidR="00911DA7" w:rsidRPr="00EE77B9" w:rsidRDefault="00911DA7" w:rsidP="00911DA7">
      <w:pPr>
        <w:rPr>
          <w:b/>
          <w:bCs/>
          <w:sz w:val="32"/>
          <w:szCs w:val="32"/>
        </w:rPr>
      </w:pPr>
      <w:r w:rsidRPr="00EE77B9">
        <w:rPr>
          <w:b/>
          <w:bCs/>
          <w:sz w:val="32"/>
          <w:szCs w:val="32"/>
        </w:rPr>
        <w:lastRenderedPageBreak/>
        <w:t>Proposed catalog language – clean version</w:t>
      </w:r>
    </w:p>
    <w:p w14:paraId="32095C47" w14:textId="77777777" w:rsidR="00911DA7" w:rsidRPr="00126E38" w:rsidRDefault="00911DA7" w:rsidP="00911DA7">
      <w:pPr>
        <w:rPr>
          <w:sz w:val="22"/>
          <w:szCs w:val="22"/>
        </w:rPr>
      </w:pPr>
    </w:p>
    <w:p w14:paraId="2C25D3FB" w14:textId="77777777" w:rsidR="00911DA7" w:rsidRPr="00126E38" w:rsidRDefault="00911DA7" w:rsidP="00911DA7">
      <w:pPr>
        <w:spacing w:after="120"/>
        <w:ind w:left="720"/>
        <w:rPr>
          <w:color w:val="00B050"/>
          <w:sz w:val="32"/>
          <w:szCs w:val="32"/>
        </w:rPr>
      </w:pPr>
      <w:r w:rsidRPr="00126E38">
        <w:rPr>
          <w:color w:val="00B050"/>
          <w:sz w:val="32"/>
          <w:szCs w:val="32"/>
        </w:rPr>
        <w:t>Admission Of International Students</w:t>
      </w:r>
    </w:p>
    <w:p w14:paraId="424202E6" w14:textId="77777777" w:rsidR="00911DA7" w:rsidRPr="00126E38" w:rsidRDefault="00911DA7" w:rsidP="00911DA7">
      <w:pPr>
        <w:ind w:left="720"/>
        <w:rPr>
          <w:sz w:val="22"/>
          <w:szCs w:val="22"/>
        </w:rPr>
      </w:pPr>
      <w:r w:rsidRPr="00126E38">
        <w:rPr>
          <w:sz w:val="22"/>
          <w:szCs w:val="22"/>
        </w:rPr>
        <w:t>Marshall University is authorized by the U.S. Department of Homeland Security to enroll non-immigrant visa students with F-1 or J-1 status. International students must have earned the equivalent of a U.S. baccalaureate degree from an accepted, accredited institution.</w:t>
      </w:r>
    </w:p>
    <w:p w14:paraId="79760CAA" w14:textId="77777777" w:rsidR="00911DA7" w:rsidRPr="00126E38" w:rsidRDefault="00911DA7" w:rsidP="00911DA7">
      <w:pPr>
        <w:ind w:left="720"/>
        <w:rPr>
          <w:sz w:val="22"/>
          <w:szCs w:val="22"/>
        </w:rPr>
      </w:pPr>
    </w:p>
    <w:p w14:paraId="40D0D12A" w14:textId="77777777" w:rsidR="00911DA7" w:rsidRPr="00126E38" w:rsidRDefault="00911DA7" w:rsidP="00911DA7">
      <w:pPr>
        <w:ind w:left="720"/>
        <w:rPr>
          <w:b/>
          <w:bCs/>
          <w:sz w:val="22"/>
          <w:szCs w:val="22"/>
        </w:rPr>
      </w:pPr>
      <w:r w:rsidRPr="00126E38">
        <w:rPr>
          <w:b/>
          <w:bCs/>
          <w:sz w:val="22"/>
          <w:szCs w:val="22"/>
        </w:rPr>
        <w:t>How to Apply</w:t>
      </w:r>
    </w:p>
    <w:p w14:paraId="25F51865" w14:textId="77777777" w:rsidR="00911DA7" w:rsidRPr="00126E38" w:rsidRDefault="00911DA7" w:rsidP="00911DA7">
      <w:pPr>
        <w:ind w:left="720"/>
        <w:rPr>
          <w:b/>
          <w:bCs/>
          <w:sz w:val="22"/>
          <w:szCs w:val="22"/>
        </w:rPr>
      </w:pPr>
    </w:p>
    <w:p w14:paraId="46B58FE4" w14:textId="77777777" w:rsidR="00911DA7" w:rsidRPr="00126E38" w:rsidRDefault="00911DA7" w:rsidP="00911DA7">
      <w:pPr>
        <w:ind w:left="720"/>
        <w:rPr>
          <w:b/>
          <w:bCs/>
          <w:sz w:val="22"/>
          <w:szCs w:val="22"/>
        </w:rPr>
      </w:pPr>
      <w:r w:rsidRPr="00126E38">
        <w:rPr>
          <w:b/>
          <w:bCs/>
          <w:sz w:val="22"/>
          <w:szCs w:val="22"/>
        </w:rPr>
        <w:t>1. Meet Admission Requirements</w:t>
      </w:r>
    </w:p>
    <w:p w14:paraId="3E5DF652" w14:textId="77777777" w:rsidR="00911DA7" w:rsidRPr="00126E38" w:rsidRDefault="00911DA7" w:rsidP="00911DA7">
      <w:pPr>
        <w:ind w:left="720"/>
        <w:rPr>
          <w:sz w:val="22"/>
          <w:szCs w:val="22"/>
        </w:rPr>
      </w:pPr>
      <w:r w:rsidRPr="00126E38">
        <w:rPr>
          <w:sz w:val="22"/>
          <w:szCs w:val="22"/>
        </w:rPr>
        <w:t>Review the admission requirements of the degree program you have selected to determine if you have met the requirements for admission. Degree requirements for every program are listed in this catalog.</w:t>
      </w:r>
    </w:p>
    <w:p w14:paraId="35BF6F1F" w14:textId="77777777" w:rsidR="00911DA7" w:rsidRPr="00126E38" w:rsidRDefault="00911DA7" w:rsidP="00911DA7">
      <w:pPr>
        <w:ind w:left="720"/>
        <w:rPr>
          <w:sz w:val="22"/>
          <w:szCs w:val="22"/>
        </w:rPr>
      </w:pPr>
    </w:p>
    <w:p w14:paraId="0C16CF1B" w14:textId="77777777" w:rsidR="00911DA7" w:rsidRPr="00126E38" w:rsidRDefault="00911DA7" w:rsidP="00911DA7">
      <w:pPr>
        <w:ind w:left="720"/>
        <w:rPr>
          <w:b/>
          <w:bCs/>
          <w:sz w:val="22"/>
          <w:szCs w:val="22"/>
        </w:rPr>
      </w:pPr>
      <w:r w:rsidRPr="00126E38">
        <w:rPr>
          <w:b/>
          <w:bCs/>
          <w:sz w:val="22"/>
          <w:szCs w:val="22"/>
        </w:rPr>
        <w:t>2. Understand the Admission Process</w:t>
      </w:r>
    </w:p>
    <w:p w14:paraId="6214064A" w14:textId="77777777" w:rsidR="00911DA7" w:rsidRPr="00126E38" w:rsidRDefault="00911DA7" w:rsidP="00911DA7">
      <w:pPr>
        <w:ind w:left="720"/>
        <w:rPr>
          <w:sz w:val="22"/>
          <w:szCs w:val="22"/>
        </w:rPr>
      </w:pPr>
      <w:r w:rsidRPr="00126E38">
        <w:rPr>
          <w:sz w:val="22"/>
          <w:szCs w:val="22"/>
        </w:rPr>
        <w:t>The Graduate Admissions office will review your application to ensure that the application is complete and that you have met the minimum institutional requirements for admission. Your completed application and supporting materials are then sent to the degree program you selected on your application for a secondary evaluation and an admission decision.</w:t>
      </w:r>
    </w:p>
    <w:p w14:paraId="354229AA" w14:textId="77777777" w:rsidR="00911DA7" w:rsidRPr="00126E38" w:rsidRDefault="00911DA7" w:rsidP="00911DA7">
      <w:pPr>
        <w:ind w:left="720"/>
        <w:rPr>
          <w:sz w:val="22"/>
          <w:szCs w:val="22"/>
        </w:rPr>
      </w:pPr>
    </w:p>
    <w:p w14:paraId="46451DFF" w14:textId="77777777" w:rsidR="00911DA7" w:rsidRPr="00126E38" w:rsidRDefault="00911DA7" w:rsidP="00911DA7">
      <w:pPr>
        <w:ind w:left="720"/>
        <w:rPr>
          <w:b/>
          <w:bCs/>
          <w:sz w:val="22"/>
          <w:szCs w:val="22"/>
        </w:rPr>
      </w:pPr>
      <w:r w:rsidRPr="00126E38">
        <w:rPr>
          <w:b/>
          <w:bCs/>
          <w:sz w:val="22"/>
          <w:szCs w:val="22"/>
        </w:rPr>
        <w:t>3. Submit Your Application</w:t>
      </w:r>
    </w:p>
    <w:p w14:paraId="649CA52A" w14:textId="77777777" w:rsidR="00911DA7" w:rsidRPr="00126E38" w:rsidRDefault="00911DA7" w:rsidP="00911DA7">
      <w:pPr>
        <w:ind w:left="720"/>
        <w:rPr>
          <w:sz w:val="22"/>
          <w:szCs w:val="22"/>
        </w:rPr>
      </w:pPr>
      <w:r w:rsidRPr="00126E38">
        <w:rPr>
          <w:sz w:val="22"/>
          <w:szCs w:val="22"/>
        </w:rPr>
        <w:t>International students must submit ALL required documents to be considered for admission.</w:t>
      </w:r>
    </w:p>
    <w:p w14:paraId="68791AD1" w14:textId="77777777" w:rsidR="00911DA7" w:rsidRPr="00126E38" w:rsidRDefault="00911DA7" w:rsidP="00911DA7">
      <w:pPr>
        <w:ind w:left="720"/>
        <w:rPr>
          <w:sz w:val="22"/>
          <w:szCs w:val="22"/>
        </w:rPr>
      </w:pPr>
      <w:r w:rsidRPr="00126E38">
        <w:rPr>
          <w:sz w:val="22"/>
          <w:szCs w:val="22"/>
        </w:rPr>
        <w:t>Complete and submit the online application for admission at: www.marshall.edu/graduate/admissions/international-admission/.</w:t>
      </w:r>
    </w:p>
    <w:p w14:paraId="0906A69C" w14:textId="77777777" w:rsidR="00911DA7" w:rsidRPr="00126E38" w:rsidRDefault="00911DA7" w:rsidP="00911DA7">
      <w:pPr>
        <w:ind w:left="720"/>
        <w:rPr>
          <w:sz w:val="22"/>
          <w:szCs w:val="22"/>
        </w:rPr>
      </w:pPr>
    </w:p>
    <w:p w14:paraId="5F326A9D" w14:textId="77777777" w:rsidR="00911DA7" w:rsidRPr="00126E38" w:rsidRDefault="00911DA7" w:rsidP="00911DA7">
      <w:pPr>
        <w:ind w:left="720"/>
        <w:rPr>
          <w:b/>
          <w:bCs/>
          <w:sz w:val="22"/>
          <w:szCs w:val="22"/>
        </w:rPr>
      </w:pPr>
      <w:r w:rsidRPr="00126E38">
        <w:rPr>
          <w:sz w:val="22"/>
          <w:szCs w:val="22"/>
        </w:rPr>
        <w:t xml:space="preserve">The application requires a non-refundable application fee payable by check, money order, or credit card to Marshall University. Please note that this is a non-refundable fee and cannot be refunded in the event that you are not accepted or you are unable to obtain a student visa. All checks must have a 9-digit routing number. </w:t>
      </w:r>
      <w:r w:rsidRPr="00126E38">
        <w:rPr>
          <w:b/>
          <w:bCs/>
          <w:sz w:val="22"/>
          <w:szCs w:val="22"/>
        </w:rPr>
        <w:t>Do Not Send Cash.</w:t>
      </w:r>
    </w:p>
    <w:p w14:paraId="2C30EEDD" w14:textId="77777777" w:rsidR="00911DA7" w:rsidRPr="00126E38" w:rsidRDefault="00911DA7" w:rsidP="00911DA7">
      <w:pPr>
        <w:ind w:left="720"/>
        <w:rPr>
          <w:b/>
          <w:bCs/>
          <w:sz w:val="22"/>
          <w:szCs w:val="22"/>
        </w:rPr>
      </w:pPr>
    </w:p>
    <w:p w14:paraId="6C48685A" w14:textId="77777777" w:rsidR="00911DA7" w:rsidRPr="00126E38" w:rsidRDefault="00911DA7" w:rsidP="00911DA7">
      <w:pPr>
        <w:ind w:left="720"/>
        <w:rPr>
          <w:b/>
          <w:bCs/>
          <w:sz w:val="22"/>
          <w:szCs w:val="22"/>
        </w:rPr>
      </w:pPr>
      <w:r w:rsidRPr="00126E38">
        <w:rPr>
          <w:b/>
          <w:bCs/>
          <w:sz w:val="22"/>
          <w:szCs w:val="22"/>
        </w:rPr>
        <w:t>Mail to:</w:t>
      </w:r>
    </w:p>
    <w:p w14:paraId="30D83D42" w14:textId="77777777" w:rsidR="00911DA7" w:rsidRPr="00126E38" w:rsidRDefault="00911DA7" w:rsidP="00911DA7">
      <w:pPr>
        <w:ind w:left="1080"/>
        <w:rPr>
          <w:sz w:val="22"/>
          <w:szCs w:val="22"/>
        </w:rPr>
      </w:pPr>
      <w:r w:rsidRPr="00126E38">
        <w:rPr>
          <w:sz w:val="22"/>
          <w:szCs w:val="22"/>
        </w:rPr>
        <w:t>Marshall University</w:t>
      </w:r>
    </w:p>
    <w:p w14:paraId="72B2CA7D" w14:textId="77777777" w:rsidR="00911DA7" w:rsidRPr="00126E38" w:rsidRDefault="00911DA7" w:rsidP="00911DA7">
      <w:pPr>
        <w:ind w:left="1080"/>
        <w:rPr>
          <w:sz w:val="22"/>
          <w:szCs w:val="22"/>
        </w:rPr>
      </w:pPr>
      <w:r w:rsidRPr="00126E38">
        <w:rPr>
          <w:sz w:val="22"/>
          <w:szCs w:val="22"/>
        </w:rPr>
        <w:t>Graduate Admissions Office</w:t>
      </w:r>
    </w:p>
    <w:p w14:paraId="500F227B" w14:textId="77777777" w:rsidR="00911DA7" w:rsidRPr="00126E38" w:rsidRDefault="00911DA7" w:rsidP="00911DA7">
      <w:pPr>
        <w:ind w:left="1080"/>
        <w:rPr>
          <w:sz w:val="22"/>
          <w:szCs w:val="22"/>
        </w:rPr>
      </w:pPr>
      <w:r w:rsidRPr="00126E38">
        <w:rPr>
          <w:sz w:val="22"/>
          <w:szCs w:val="22"/>
        </w:rPr>
        <w:t>One John Marshall Drive</w:t>
      </w:r>
    </w:p>
    <w:p w14:paraId="6FAAB94C" w14:textId="77777777" w:rsidR="00911DA7" w:rsidRPr="00126E38" w:rsidRDefault="00911DA7" w:rsidP="00911DA7">
      <w:pPr>
        <w:ind w:left="1080"/>
        <w:rPr>
          <w:sz w:val="22"/>
          <w:szCs w:val="22"/>
        </w:rPr>
      </w:pPr>
      <w:r w:rsidRPr="00126E38">
        <w:rPr>
          <w:sz w:val="22"/>
          <w:szCs w:val="22"/>
        </w:rPr>
        <w:t>Huntington, WV 25755</w:t>
      </w:r>
    </w:p>
    <w:p w14:paraId="0393990A" w14:textId="77777777" w:rsidR="00911DA7" w:rsidRPr="00126E38" w:rsidRDefault="00911DA7" w:rsidP="00911DA7">
      <w:pPr>
        <w:ind w:left="1080"/>
        <w:rPr>
          <w:sz w:val="22"/>
          <w:szCs w:val="22"/>
        </w:rPr>
      </w:pPr>
    </w:p>
    <w:p w14:paraId="5062D4FF" w14:textId="77777777" w:rsidR="00911DA7" w:rsidRPr="00126E38" w:rsidRDefault="00911DA7" w:rsidP="00911DA7">
      <w:pPr>
        <w:ind w:left="720"/>
        <w:rPr>
          <w:sz w:val="22"/>
          <w:szCs w:val="22"/>
        </w:rPr>
      </w:pPr>
      <w:r w:rsidRPr="00126E38">
        <w:rPr>
          <w:sz w:val="22"/>
          <w:szCs w:val="22"/>
        </w:rPr>
        <w:t xml:space="preserve">You can pay the application fee with a credit card by contacting Graduate Admissions at </w:t>
      </w:r>
    </w:p>
    <w:p w14:paraId="7A921599" w14:textId="77777777" w:rsidR="00911DA7" w:rsidRPr="00126E38" w:rsidRDefault="00911DA7" w:rsidP="00911DA7">
      <w:pPr>
        <w:ind w:left="720"/>
        <w:rPr>
          <w:sz w:val="22"/>
          <w:szCs w:val="22"/>
        </w:rPr>
      </w:pPr>
      <w:r w:rsidRPr="00126E38">
        <w:rPr>
          <w:sz w:val="22"/>
          <w:szCs w:val="22"/>
        </w:rPr>
        <w:t>1-800-642-9842. A 2.5% processing fee, per transaction, will be required to make payment by credit card. VISA, MasterCard, Discover and American Express credit cards are accepted.</w:t>
      </w:r>
    </w:p>
    <w:p w14:paraId="51537C0D" w14:textId="77777777" w:rsidR="00911DA7" w:rsidRPr="00126E38" w:rsidRDefault="00911DA7" w:rsidP="00911DA7">
      <w:pPr>
        <w:ind w:left="720"/>
        <w:rPr>
          <w:sz w:val="22"/>
          <w:szCs w:val="22"/>
        </w:rPr>
      </w:pPr>
    </w:p>
    <w:p w14:paraId="0ACAE71A" w14:textId="77777777" w:rsidR="00911DA7" w:rsidRPr="00126E38" w:rsidRDefault="00911DA7" w:rsidP="00911DA7">
      <w:pPr>
        <w:ind w:left="720"/>
        <w:rPr>
          <w:sz w:val="22"/>
          <w:szCs w:val="22"/>
        </w:rPr>
      </w:pPr>
      <w:r w:rsidRPr="00126E38">
        <w:rPr>
          <w:sz w:val="22"/>
          <w:szCs w:val="22"/>
        </w:rPr>
        <w:t>After we receive all of your application materials, your credentials will be evaluated. If admissible, you will be sent a letter of admission and a list of items needed to issue the I-20. The I-20 form is used to apply for a student visa (F-1) at an American embassy or consulate. We will also send a housing application and a form you can complete to notify us of your arrival.</w:t>
      </w:r>
    </w:p>
    <w:p w14:paraId="251084E6" w14:textId="77777777" w:rsidR="00911DA7" w:rsidRPr="00126E38" w:rsidRDefault="00911DA7" w:rsidP="00911DA7">
      <w:pPr>
        <w:ind w:left="720"/>
        <w:rPr>
          <w:sz w:val="22"/>
          <w:szCs w:val="22"/>
        </w:rPr>
      </w:pPr>
    </w:p>
    <w:p w14:paraId="05C724BB" w14:textId="77777777" w:rsidR="00911DA7" w:rsidRDefault="00911DA7" w:rsidP="00911DA7">
      <w:pPr>
        <w:ind w:left="720"/>
        <w:rPr>
          <w:sz w:val="22"/>
          <w:szCs w:val="22"/>
        </w:rPr>
      </w:pPr>
    </w:p>
    <w:p w14:paraId="43D8BDC0" w14:textId="77777777" w:rsidR="00911DA7" w:rsidRDefault="00911DA7" w:rsidP="00911DA7">
      <w:pPr>
        <w:ind w:left="720"/>
        <w:rPr>
          <w:sz w:val="22"/>
          <w:szCs w:val="22"/>
        </w:rPr>
      </w:pPr>
    </w:p>
    <w:p w14:paraId="6CF441D8" w14:textId="77777777" w:rsidR="00911DA7" w:rsidRDefault="00911DA7" w:rsidP="00911DA7">
      <w:pPr>
        <w:ind w:left="720"/>
        <w:rPr>
          <w:sz w:val="22"/>
          <w:szCs w:val="22"/>
        </w:rPr>
      </w:pPr>
    </w:p>
    <w:p w14:paraId="718EE62A" w14:textId="77777777" w:rsidR="00911DA7" w:rsidRDefault="00911DA7" w:rsidP="00911DA7">
      <w:pPr>
        <w:ind w:left="720"/>
        <w:rPr>
          <w:sz w:val="22"/>
          <w:szCs w:val="22"/>
        </w:rPr>
      </w:pPr>
    </w:p>
    <w:p w14:paraId="1220CC47" w14:textId="77777777" w:rsidR="00911DA7" w:rsidRDefault="00911DA7" w:rsidP="00911DA7">
      <w:pPr>
        <w:ind w:left="720"/>
        <w:rPr>
          <w:sz w:val="22"/>
          <w:szCs w:val="22"/>
        </w:rPr>
      </w:pPr>
    </w:p>
    <w:p w14:paraId="0F496C61" w14:textId="77777777" w:rsidR="00911DA7" w:rsidRDefault="00911DA7" w:rsidP="00911DA7">
      <w:pPr>
        <w:ind w:left="720"/>
        <w:rPr>
          <w:sz w:val="22"/>
          <w:szCs w:val="22"/>
        </w:rPr>
      </w:pPr>
    </w:p>
    <w:p w14:paraId="0ECF7BA4" w14:textId="77777777" w:rsidR="00911DA7" w:rsidRDefault="00911DA7" w:rsidP="00911DA7">
      <w:pPr>
        <w:ind w:left="720"/>
        <w:rPr>
          <w:sz w:val="22"/>
          <w:szCs w:val="22"/>
        </w:rPr>
      </w:pPr>
    </w:p>
    <w:p w14:paraId="48C6F11C" w14:textId="77777777" w:rsidR="00911DA7" w:rsidRDefault="00911DA7" w:rsidP="00911DA7">
      <w:pPr>
        <w:ind w:left="720"/>
        <w:rPr>
          <w:sz w:val="22"/>
          <w:szCs w:val="22"/>
        </w:rPr>
      </w:pPr>
    </w:p>
    <w:p w14:paraId="131C914C" w14:textId="77777777" w:rsidR="00911DA7" w:rsidRDefault="00911DA7" w:rsidP="00911DA7">
      <w:pPr>
        <w:ind w:left="720"/>
        <w:rPr>
          <w:sz w:val="22"/>
          <w:szCs w:val="22"/>
        </w:rPr>
      </w:pPr>
    </w:p>
    <w:p w14:paraId="49FEC715" w14:textId="77777777" w:rsidR="00911DA7" w:rsidRPr="00126E38" w:rsidRDefault="00911DA7" w:rsidP="00911DA7">
      <w:pPr>
        <w:ind w:left="720"/>
        <w:rPr>
          <w:sz w:val="22"/>
          <w:szCs w:val="22"/>
        </w:rPr>
      </w:pPr>
    </w:p>
    <w:p w14:paraId="4E284C7E" w14:textId="77777777" w:rsidR="00911DA7" w:rsidRPr="00126E38" w:rsidRDefault="00911DA7" w:rsidP="00911DA7">
      <w:pPr>
        <w:ind w:firstLine="720"/>
        <w:rPr>
          <w:b/>
          <w:bCs/>
          <w:sz w:val="22"/>
          <w:szCs w:val="22"/>
        </w:rPr>
      </w:pPr>
      <w:r w:rsidRPr="00126E38">
        <w:rPr>
          <w:b/>
          <w:bCs/>
          <w:sz w:val="22"/>
          <w:szCs w:val="22"/>
        </w:rPr>
        <w:t>4. Provide Supporting Documents</w:t>
      </w:r>
    </w:p>
    <w:p w14:paraId="7B0B4BC5" w14:textId="77777777" w:rsidR="00911DA7" w:rsidRPr="00126E38" w:rsidRDefault="00911DA7" w:rsidP="00911DA7">
      <w:pPr>
        <w:ind w:left="720"/>
        <w:rPr>
          <w:sz w:val="22"/>
          <w:szCs w:val="22"/>
        </w:rPr>
      </w:pPr>
    </w:p>
    <w:p w14:paraId="7B66C823" w14:textId="77777777" w:rsidR="00911DA7" w:rsidRPr="00126E38" w:rsidRDefault="00911DA7" w:rsidP="00911DA7">
      <w:pPr>
        <w:ind w:left="720"/>
        <w:rPr>
          <w:b/>
          <w:bCs/>
          <w:sz w:val="22"/>
          <w:szCs w:val="22"/>
        </w:rPr>
      </w:pPr>
      <w:r w:rsidRPr="00126E38">
        <w:rPr>
          <w:b/>
          <w:bCs/>
          <w:sz w:val="22"/>
          <w:szCs w:val="22"/>
        </w:rPr>
        <w:sym w:font="Symbol" w:char="F0B7"/>
      </w:r>
      <w:r w:rsidRPr="00126E38">
        <w:rPr>
          <w:b/>
          <w:bCs/>
          <w:sz w:val="22"/>
          <w:szCs w:val="22"/>
        </w:rPr>
        <w:t xml:space="preserve"> Official Transcripts</w:t>
      </w:r>
    </w:p>
    <w:p w14:paraId="3118E56B" w14:textId="77777777" w:rsidR="00911DA7" w:rsidRPr="00126E38" w:rsidRDefault="00911DA7" w:rsidP="00911DA7">
      <w:pPr>
        <w:ind w:left="720"/>
        <w:rPr>
          <w:sz w:val="22"/>
          <w:szCs w:val="22"/>
        </w:rPr>
      </w:pPr>
      <w:r w:rsidRPr="00126E38">
        <w:rPr>
          <w:sz w:val="22"/>
          <w:szCs w:val="22"/>
        </w:rPr>
        <w:t>Transcripts must be in the original language, accompanied by a certified English translation, and contain all college or university academic credits and grades. The transcripts must be sent directly to the Marshall University Graduate Admissions Office by the registrar or equivalent at the institution that you attended. You may, in some cases, be required to have an evaluation completed by an approved evaluation agency.</w:t>
      </w:r>
    </w:p>
    <w:p w14:paraId="232619B5" w14:textId="77777777" w:rsidR="00911DA7" w:rsidRPr="00126E38" w:rsidRDefault="00911DA7" w:rsidP="00911DA7">
      <w:pPr>
        <w:ind w:left="720"/>
        <w:rPr>
          <w:sz w:val="22"/>
          <w:szCs w:val="22"/>
        </w:rPr>
      </w:pPr>
    </w:p>
    <w:p w14:paraId="07B4F472" w14:textId="77777777" w:rsidR="00911DA7" w:rsidRPr="00126E38" w:rsidRDefault="00911DA7" w:rsidP="00911DA7">
      <w:pPr>
        <w:ind w:left="720"/>
        <w:rPr>
          <w:color w:val="000000" w:themeColor="text1"/>
          <w:sz w:val="22"/>
          <w:szCs w:val="22"/>
        </w:rPr>
      </w:pPr>
      <w:r w:rsidRPr="00126E38">
        <w:rPr>
          <w:color w:val="000000" w:themeColor="text1"/>
          <w:sz w:val="22"/>
          <w:szCs w:val="22"/>
        </w:rPr>
        <w:t>Applicants who have earned a bachelor’s degree outside of the United States and Canada,</w:t>
      </w:r>
    </w:p>
    <w:p w14:paraId="44127C07" w14:textId="77777777" w:rsidR="00911DA7" w:rsidRPr="00126E38" w:rsidRDefault="00911DA7" w:rsidP="00911DA7">
      <w:pPr>
        <w:ind w:left="720"/>
        <w:rPr>
          <w:color w:val="000000" w:themeColor="text1"/>
          <w:sz w:val="22"/>
          <w:szCs w:val="22"/>
        </w:rPr>
      </w:pPr>
      <w:r w:rsidRPr="00126E38">
        <w:rPr>
          <w:color w:val="000000" w:themeColor="text1"/>
          <w:sz w:val="22"/>
          <w:szCs w:val="22"/>
        </w:rPr>
        <w:t xml:space="preserve">who have subsequently earned a graduate degree from an accepted, accredited institution in the United States, may be fully admitted by providing the official transcript for the graduate degree earned in the United States and official transcripts for all subsequent degrees earned or attempted, along with all other required application materials. </w:t>
      </w:r>
    </w:p>
    <w:p w14:paraId="142CDE61" w14:textId="77777777" w:rsidR="00911DA7" w:rsidRPr="00126E38" w:rsidRDefault="00911DA7" w:rsidP="00911DA7">
      <w:pPr>
        <w:rPr>
          <w:sz w:val="22"/>
          <w:szCs w:val="22"/>
        </w:rPr>
      </w:pPr>
    </w:p>
    <w:p w14:paraId="185BEDCE" w14:textId="77777777" w:rsidR="00911DA7" w:rsidRPr="00126E38" w:rsidRDefault="00911DA7" w:rsidP="00911DA7">
      <w:pPr>
        <w:ind w:left="720"/>
        <w:rPr>
          <w:b/>
          <w:bCs/>
          <w:sz w:val="22"/>
          <w:szCs w:val="22"/>
        </w:rPr>
      </w:pPr>
      <w:r w:rsidRPr="00126E38">
        <w:rPr>
          <w:b/>
          <w:bCs/>
          <w:sz w:val="22"/>
          <w:szCs w:val="22"/>
        </w:rPr>
        <w:sym w:font="Symbol" w:char="F0B7"/>
      </w:r>
      <w:r w:rsidRPr="00126E38">
        <w:rPr>
          <w:b/>
          <w:bCs/>
          <w:sz w:val="22"/>
          <w:szCs w:val="22"/>
        </w:rPr>
        <w:t xml:space="preserve"> Proof of English Language Proficiency</w:t>
      </w:r>
    </w:p>
    <w:p w14:paraId="19BEC504" w14:textId="77777777" w:rsidR="00911DA7" w:rsidRPr="00126E38" w:rsidRDefault="00911DA7" w:rsidP="00911DA7">
      <w:pPr>
        <w:ind w:left="720"/>
        <w:rPr>
          <w:sz w:val="22"/>
          <w:szCs w:val="22"/>
        </w:rPr>
      </w:pPr>
      <w:r w:rsidRPr="00126E38">
        <w:rPr>
          <w:sz w:val="22"/>
          <w:szCs w:val="22"/>
        </w:rPr>
        <w:t xml:space="preserve">All applicants, regardless of citizenship, must provide proof of English Language Proficiency to be considered for admission to Marshall University.  Minimum standardized exam scores for graduate English proficiency are listed below. If one or more of the exemption criteria is met, applicants may be considered exempt from providing standardized exam scores for proof of English proficiency. </w:t>
      </w:r>
    </w:p>
    <w:p w14:paraId="4698E160" w14:textId="77777777" w:rsidR="00911DA7" w:rsidRPr="00126E38" w:rsidRDefault="00911DA7" w:rsidP="00911DA7">
      <w:pPr>
        <w:ind w:left="720"/>
        <w:rPr>
          <w:sz w:val="22"/>
          <w:szCs w:val="22"/>
        </w:rPr>
      </w:pPr>
    </w:p>
    <w:p w14:paraId="720AFF2E" w14:textId="77777777" w:rsidR="00911DA7" w:rsidRPr="00126E38" w:rsidRDefault="00911DA7" w:rsidP="00911DA7">
      <w:pPr>
        <w:ind w:left="720"/>
        <w:rPr>
          <w:i/>
          <w:iCs/>
          <w:sz w:val="22"/>
          <w:szCs w:val="22"/>
        </w:rPr>
      </w:pPr>
      <w:r w:rsidRPr="00126E38">
        <w:rPr>
          <w:i/>
          <w:iCs/>
          <w:sz w:val="22"/>
          <w:szCs w:val="22"/>
        </w:rPr>
        <w:t xml:space="preserve">Exam Requirements </w:t>
      </w:r>
    </w:p>
    <w:p w14:paraId="2AEC89B7" w14:textId="77777777" w:rsidR="00911DA7" w:rsidRPr="00126E38" w:rsidRDefault="00911DA7" w:rsidP="00911DA7">
      <w:pPr>
        <w:ind w:left="720"/>
        <w:rPr>
          <w:sz w:val="22"/>
          <w:szCs w:val="22"/>
        </w:rPr>
      </w:pPr>
    </w:p>
    <w:p w14:paraId="4F6BEAA6" w14:textId="77777777" w:rsidR="00911DA7" w:rsidRPr="00126E38" w:rsidRDefault="00911DA7" w:rsidP="00911DA7">
      <w:pPr>
        <w:ind w:left="720"/>
        <w:rPr>
          <w:sz w:val="22"/>
          <w:szCs w:val="22"/>
        </w:rPr>
      </w:pPr>
      <w:r w:rsidRPr="00126E38">
        <w:rPr>
          <w:sz w:val="22"/>
          <w:szCs w:val="22"/>
        </w:rPr>
        <w:t>TOEFL iBT: 80</w:t>
      </w:r>
    </w:p>
    <w:p w14:paraId="7A15D2D8" w14:textId="77777777" w:rsidR="00911DA7" w:rsidRPr="00126E38" w:rsidRDefault="00911DA7" w:rsidP="00911DA7">
      <w:pPr>
        <w:ind w:left="720"/>
        <w:rPr>
          <w:sz w:val="22"/>
          <w:szCs w:val="22"/>
        </w:rPr>
      </w:pPr>
      <w:r w:rsidRPr="00126E38">
        <w:rPr>
          <w:sz w:val="22"/>
          <w:szCs w:val="22"/>
        </w:rPr>
        <w:t>IELTS: 6.5</w:t>
      </w:r>
    </w:p>
    <w:p w14:paraId="3246A1EE" w14:textId="77777777" w:rsidR="00911DA7" w:rsidRPr="00126E38" w:rsidRDefault="00911DA7" w:rsidP="00911DA7">
      <w:pPr>
        <w:ind w:left="720"/>
        <w:rPr>
          <w:sz w:val="22"/>
          <w:szCs w:val="22"/>
        </w:rPr>
      </w:pPr>
      <w:r w:rsidRPr="00126E38">
        <w:rPr>
          <w:sz w:val="22"/>
          <w:szCs w:val="22"/>
        </w:rPr>
        <w:t>Duolingo: 105</w:t>
      </w:r>
    </w:p>
    <w:p w14:paraId="5ABEEBDF" w14:textId="77777777" w:rsidR="00911DA7" w:rsidRPr="00126E38" w:rsidRDefault="00911DA7" w:rsidP="00911DA7">
      <w:pPr>
        <w:ind w:left="720"/>
        <w:rPr>
          <w:sz w:val="22"/>
          <w:szCs w:val="22"/>
        </w:rPr>
      </w:pPr>
      <w:r w:rsidRPr="00126E38">
        <w:rPr>
          <w:sz w:val="22"/>
          <w:szCs w:val="22"/>
        </w:rPr>
        <w:t>MELAB: 82%</w:t>
      </w:r>
    </w:p>
    <w:p w14:paraId="696B9DA1" w14:textId="77777777" w:rsidR="00911DA7" w:rsidRPr="00126E38" w:rsidRDefault="00911DA7" w:rsidP="00911DA7">
      <w:pPr>
        <w:ind w:left="720"/>
        <w:rPr>
          <w:sz w:val="22"/>
          <w:szCs w:val="22"/>
        </w:rPr>
      </w:pPr>
      <w:r w:rsidRPr="00126E38">
        <w:rPr>
          <w:sz w:val="22"/>
          <w:szCs w:val="22"/>
        </w:rPr>
        <w:t>PTEA: 53</w:t>
      </w:r>
    </w:p>
    <w:p w14:paraId="608B1E99" w14:textId="77777777" w:rsidR="00911DA7" w:rsidRPr="00126E38" w:rsidRDefault="00911DA7" w:rsidP="00911DA7">
      <w:pPr>
        <w:rPr>
          <w:sz w:val="22"/>
          <w:szCs w:val="22"/>
        </w:rPr>
      </w:pPr>
    </w:p>
    <w:p w14:paraId="5421D01D" w14:textId="77777777" w:rsidR="00911DA7" w:rsidRPr="00126E38" w:rsidRDefault="00911DA7" w:rsidP="00911DA7">
      <w:pPr>
        <w:ind w:left="720"/>
        <w:rPr>
          <w:i/>
          <w:iCs/>
          <w:sz w:val="22"/>
          <w:szCs w:val="22"/>
        </w:rPr>
      </w:pPr>
      <w:r w:rsidRPr="00126E38">
        <w:rPr>
          <w:i/>
          <w:iCs/>
          <w:sz w:val="22"/>
          <w:szCs w:val="22"/>
        </w:rPr>
        <w:t>Exam Exemptions</w:t>
      </w:r>
    </w:p>
    <w:p w14:paraId="3039BE08" w14:textId="77777777" w:rsidR="00911DA7" w:rsidRPr="00126E38" w:rsidRDefault="00911DA7" w:rsidP="00911DA7">
      <w:pPr>
        <w:ind w:left="720"/>
        <w:rPr>
          <w:sz w:val="22"/>
          <w:szCs w:val="22"/>
        </w:rPr>
      </w:pPr>
    </w:p>
    <w:p w14:paraId="323BF60D" w14:textId="77777777" w:rsidR="00911DA7" w:rsidRPr="00126E38" w:rsidRDefault="00911DA7" w:rsidP="00911DA7">
      <w:pPr>
        <w:ind w:left="720"/>
        <w:rPr>
          <w:sz w:val="22"/>
          <w:szCs w:val="22"/>
        </w:rPr>
      </w:pPr>
      <w:r w:rsidRPr="00126E38">
        <w:rPr>
          <w:sz w:val="22"/>
          <w:szCs w:val="22"/>
        </w:rPr>
        <w:t>Transfer credit equivalent to ENG 101 Beginning Composition from an accepted, accredited institution with a grade of C or better.</w:t>
      </w:r>
    </w:p>
    <w:p w14:paraId="415B0C97" w14:textId="77777777" w:rsidR="00911DA7" w:rsidRPr="00126E38" w:rsidRDefault="00911DA7" w:rsidP="00911DA7">
      <w:pPr>
        <w:ind w:left="720"/>
        <w:rPr>
          <w:sz w:val="22"/>
          <w:szCs w:val="22"/>
        </w:rPr>
      </w:pPr>
    </w:p>
    <w:p w14:paraId="5CFEDBB7" w14:textId="77777777" w:rsidR="00911DA7" w:rsidRPr="00126E38" w:rsidRDefault="00911DA7" w:rsidP="00911DA7">
      <w:pPr>
        <w:ind w:left="720"/>
        <w:rPr>
          <w:sz w:val="22"/>
          <w:szCs w:val="22"/>
        </w:rPr>
      </w:pPr>
      <w:r w:rsidRPr="00126E38">
        <w:rPr>
          <w:sz w:val="22"/>
          <w:szCs w:val="22"/>
        </w:rPr>
        <w:t>Successful completion of an approved ESL program (i.e., Marshall University English Language Institute).</w:t>
      </w:r>
    </w:p>
    <w:p w14:paraId="383FD3AC" w14:textId="77777777" w:rsidR="00911DA7" w:rsidRPr="00126E38" w:rsidRDefault="00911DA7" w:rsidP="00911DA7">
      <w:pPr>
        <w:ind w:left="720"/>
        <w:rPr>
          <w:sz w:val="22"/>
          <w:szCs w:val="22"/>
        </w:rPr>
      </w:pPr>
    </w:p>
    <w:p w14:paraId="03A83F4F" w14:textId="77777777" w:rsidR="00911DA7" w:rsidRPr="00126E38" w:rsidRDefault="00911DA7" w:rsidP="00911DA7">
      <w:pPr>
        <w:ind w:left="720"/>
        <w:rPr>
          <w:sz w:val="22"/>
          <w:szCs w:val="22"/>
        </w:rPr>
      </w:pPr>
      <w:r w:rsidRPr="00126E38">
        <w:rPr>
          <w:sz w:val="22"/>
          <w:szCs w:val="22"/>
        </w:rPr>
        <w:t xml:space="preserve">Completion of the equivalent to a U.S. post-secondary degree from an accepted, accredited institution in an approved country where the primary language is English. To view the current list of approved countries, please visit: </w:t>
      </w:r>
      <w:hyperlink r:id="rId19" w:history="1">
        <w:r w:rsidRPr="00126E38">
          <w:rPr>
            <w:rStyle w:val="Hyperlink"/>
            <w:sz w:val="22"/>
            <w:szCs w:val="22"/>
          </w:rPr>
          <w:t>https://www.marshall.edu/admissions/approved-list-of-countries-for-english-proficiency-exemption/</w:t>
        </w:r>
      </w:hyperlink>
      <w:r w:rsidRPr="00126E38">
        <w:rPr>
          <w:sz w:val="22"/>
          <w:szCs w:val="22"/>
        </w:rPr>
        <w:t xml:space="preserve"> . </w:t>
      </w:r>
    </w:p>
    <w:p w14:paraId="68917AA9" w14:textId="77777777" w:rsidR="00911DA7" w:rsidRPr="00126E38" w:rsidRDefault="00911DA7" w:rsidP="00911DA7">
      <w:pPr>
        <w:ind w:left="720"/>
        <w:rPr>
          <w:sz w:val="22"/>
          <w:szCs w:val="22"/>
        </w:rPr>
      </w:pPr>
    </w:p>
    <w:p w14:paraId="301B91BE" w14:textId="77777777" w:rsidR="00911DA7" w:rsidRPr="00126E38" w:rsidRDefault="00911DA7" w:rsidP="00911DA7">
      <w:pPr>
        <w:ind w:left="720"/>
        <w:rPr>
          <w:sz w:val="22"/>
          <w:szCs w:val="22"/>
        </w:rPr>
      </w:pPr>
      <w:r w:rsidRPr="00126E38">
        <w:rPr>
          <w:sz w:val="22"/>
          <w:szCs w:val="22"/>
        </w:rPr>
        <w:t>NOTE: English test results that were taken more than two (2) years prior to the date of the application submission cannot be accepted. Some programs may require higher scores for admission.</w:t>
      </w:r>
    </w:p>
    <w:p w14:paraId="2CB2F287" w14:textId="77777777" w:rsidR="00911DA7" w:rsidRPr="00126E38" w:rsidRDefault="00911DA7" w:rsidP="00911DA7">
      <w:pPr>
        <w:ind w:left="720"/>
        <w:rPr>
          <w:sz w:val="22"/>
          <w:szCs w:val="22"/>
        </w:rPr>
      </w:pPr>
    </w:p>
    <w:p w14:paraId="680EE9FA" w14:textId="77777777" w:rsidR="00911DA7" w:rsidRDefault="00911DA7" w:rsidP="00911DA7">
      <w:pPr>
        <w:ind w:left="720"/>
        <w:rPr>
          <w:sz w:val="22"/>
          <w:szCs w:val="22"/>
        </w:rPr>
      </w:pPr>
    </w:p>
    <w:p w14:paraId="1F32F9DC" w14:textId="77777777" w:rsidR="00911DA7" w:rsidRDefault="00911DA7" w:rsidP="00911DA7">
      <w:pPr>
        <w:ind w:left="720"/>
        <w:rPr>
          <w:sz w:val="22"/>
          <w:szCs w:val="22"/>
        </w:rPr>
      </w:pPr>
    </w:p>
    <w:p w14:paraId="01A81ED4" w14:textId="77777777" w:rsidR="00911DA7" w:rsidRDefault="00911DA7" w:rsidP="00911DA7">
      <w:pPr>
        <w:ind w:left="720"/>
        <w:rPr>
          <w:sz w:val="22"/>
          <w:szCs w:val="22"/>
        </w:rPr>
      </w:pPr>
    </w:p>
    <w:p w14:paraId="29B35D72" w14:textId="77777777" w:rsidR="00911DA7" w:rsidRDefault="00911DA7" w:rsidP="00911DA7">
      <w:pPr>
        <w:ind w:left="720"/>
        <w:rPr>
          <w:sz w:val="22"/>
          <w:szCs w:val="22"/>
        </w:rPr>
      </w:pPr>
    </w:p>
    <w:p w14:paraId="61149B41" w14:textId="77777777" w:rsidR="00911DA7" w:rsidRDefault="00911DA7" w:rsidP="00911DA7">
      <w:pPr>
        <w:ind w:left="720"/>
        <w:rPr>
          <w:sz w:val="22"/>
          <w:szCs w:val="22"/>
        </w:rPr>
      </w:pPr>
    </w:p>
    <w:p w14:paraId="6E9504D5" w14:textId="77777777" w:rsidR="00911DA7" w:rsidRDefault="00911DA7" w:rsidP="00911DA7">
      <w:pPr>
        <w:ind w:left="720"/>
        <w:rPr>
          <w:sz w:val="22"/>
          <w:szCs w:val="22"/>
        </w:rPr>
      </w:pPr>
    </w:p>
    <w:p w14:paraId="65E75D68" w14:textId="77777777" w:rsidR="00911DA7" w:rsidRDefault="00911DA7" w:rsidP="00911DA7">
      <w:pPr>
        <w:ind w:left="720"/>
        <w:rPr>
          <w:sz w:val="22"/>
          <w:szCs w:val="22"/>
        </w:rPr>
      </w:pPr>
    </w:p>
    <w:p w14:paraId="77F74CB3" w14:textId="77777777" w:rsidR="00911DA7" w:rsidRPr="00126E38" w:rsidRDefault="00911DA7" w:rsidP="00911DA7">
      <w:pPr>
        <w:ind w:left="720"/>
        <w:rPr>
          <w:sz w:val="22"/>
          <w:szCs w:val="22"/>
        </w:rPr>
      </w:pPr>
    </w:p>
    <w:p w14:paraId="65465AC6" w14:textId="77777777" w:rsidR="00911DA7" w:rsidRPr="00126E38" w:rsidRDefault="00911DA7" w:rsidP="00911DA7">
      <w:pPr>
        <w:ind w:left="720"/>
        <w:rPr>
          <w:sz w:val="22"/>
          <w:szCs w:val="22"/>
        </w:rPr>
      </w:pPr>
    </w:p>
    <w:p w14:paraId="57153F8F" w14:textId="77777777" w:rsidR="00911DA7" w:rsidRPr="00126E38" w:rsidRDefault="00911DA7" w:rsidP="00911DA7">
      <w:pPr>
        <w:ind w:left="720"/>
        <w:rPr>
          <w:b/>
          <w:bCs/>
          <w:sz w:val="22"/>
          <w:szCs w:val="22"/>
        </w:rPr>
      </w:pPr>
      <w:r w:rsidRPr="00126E38">
        <w:rPr>
          <w:b/>
          <w:bCs/>
          <w:sz w:val="22"/>
          <w:szCs w:val="22"/>
        </w:rPr>
        <w:t>5. Graduate Admission Examinations</w:t>
      </w:r>
    </w:p>
    <w:p w14:paraId="653444C9" w14:textId="77777777" w:rsidR="00911DA7" w:rsidRPr="00126E38" w:rsidRDefault="00911DA7" w:rsidP="00911DA7">
      <w:pPr>
        <w:ind w:left="720"/>
        <w:rPr>
          <w:sz w:val="22"/>
          <w:szCs w:val="22"/>
        </w:rPr>
      </w:pPr>
    </w:p>
    <w:p w14:paraId="213FCC2E" w14:textId="77777777" w:rsidR="00911DA7" w:rsidRPr="00126E38" w:rsidRDefault="00911DA7" w:rsidP="00911DA7">
      <w:pPr>
        <w:ind w:left="720"/>
        <w:rPr>
          <w:sz w:val="22"/>
          <w:szCs w:val="22"/>
        </w:rPr>
      </w:pPr>
      <w:r w:rsidRPr="00126E38">
        <w:rPr>
          <w:sz w:val="22"/>
          <w:szCs w:val="22"/>
        </w:rPr>
        <w:t>Some programs will not consider applications without GRE, GMAT or other graduate admission test scores. Students should refer to the graduate catalog on our website, www.marshall.edu/graduate for additional requirements and application deadlines for specific programs. Admission to Marshall University does not guarantee admission to all programs.</w:t>
      </w:r>
    </w:p>
    <w:p w14:paraId="2788CF8A" w14:textId="77777777" w:rsidR="00911DA7" w:rsidRPr="00126E38" w:rsidRDefault="00911DA7" w:rsidP="00911DA7">
      <w:pPr>
        <w:ind w:left="720"/>
        <w:rPr>
          <w:sz w:val="22"/>
          <w:szCs w:val="22"/>
        </w:rPr>
      </w:pPr>
      <w:r w:rsidRPr="00126E38">
        <w:rPr>
          <w:sz w:val="22"/>
          <w:szCs w:val="22"/>
        </w:rPr>
        <w:t>The ETS code for Marshall University is #5396.</w:t>
      </w:r>
    </w:p>
    <w:p w14:paraId="468E97E8" w14:textId="77777777" w:rsidR="00911DA7" w:rsidRPr="00126E38" w:rsidRDefault="00911DA7" w:rsidP="00911DA7">
      <w:pPr>
        <w:ind w:left="720"/>
        <w:rPr>
          <w:sz w:val="22"/>
          <w:szCs w:val="22"/>
        </w:rPr>
      </w:pPr>
    </w:p>
    <w:p w14:paraId="676670A7" w14:textId="77777777" w:rsidR="00911DA7" w:rsidRPr="00126E38" w:rsidRDefault="00911DA7" w:rsidP="00911DA7">
      <w:pPr>
        <w:ind w:left="720"/>
        <w:rPr>
          <w:b/>
          <w:bCs/>
          <w:sz w:val="22"/>
          <w:szCs w:val="22"/>
        </w:rPr>
      </w:pPr>
      <w:r w:rsidRPr="00126E38">
        <w:rPr>
          <w:b/>
          <w:bCs/>
          <w:sz w:val="22"/>
          <w:szCs w:val="22"/>
        </w:rPr>
        <w:t>Send All Application Materials to:</w:t>
      </w:r>
    </w:p>
    <w:p w14:paraId="5FFC9A8C" w14:textId="77777777" w:rsidR="00911DA7" w:rsidRPr="00126E38" w:rsidRDefault="00911DA7" w:rsidP="00911DA7">
      <w:pPr>
        <w:ind w:left="720"/>
        <w:rPr>
          <w:sz w:val="22"/>
          <w:szCs w:val="22"/>
        </w:rPr>
      </w:pPr>
    </w:p>
    <w:p w14:paraId="78C1CB91" w14:textId="77777777" w:rsidR="00911DA7" w:rsidRPr="00126E38" w:rsidRDefault="00911DA7" w:rsidP="00911DA7">
      <w:pPr>
        <w:ind w:left="720"/>
        <w:rPr>
          <w:sz w:val="22"/>
          <w:szCs w:val="22"/>
        </w:rPr>
      </w:pPr>
      <w:r w:rsidRPr="00126E38">
        <w:rPr>
          <w:sz w:val="22"/>
          <w:szCs w:val="22"/>
        </w:rPr>
        <w:t>Marshall University</w:t>
      </w:r>
    </w:p>
    <w:p w14:paraId="3DAB6A4B" w14:textId="77777777" w:rsidR="00911DA7" w:rsidRPr="00126E38" w:rsidRDefault="00911DA7" w:rsidP="00911DA7">
      <w:pPr>
        <w:ind w:left="720"/>
        <w:rPr>
          <w:sz w:val="22"/>
          <w:szCs w:val="22"/>
        </w:rPr>
      </w:pPr>
      <w:r w:rsidRPr="00126E38">
        <w:rPr>
          <w:sz w:val="22"/>
          <w:szCs w:val="22"/>
        </w:rPr>
        <w:t>Graduate Admissions Office</w:t>
      </w:r>
    </w:p>
    <w:p w14:paraId="74199962" w14:textId="77777777" w:rsidR="00911DA7" w:rsidRPr="00126E38" w:rsidRDefault="00911DA7" w:rsidP="00911DA7">
      <w:pPr>
        <w:ind w:left="720"/>
        <w:rPr>
          <w:sz w:val="22"/>
          <w:szCs w:val="22"/>
        </w:rPr>
      </w:pPr>
      <w:r w:rsidRPr="00126E38">
        <w:rPr>
          <w:b/>
          <w:bCs/>
          <w:sz w:val="22"/>
          <w:szCs w:val="22"/>
        </w:rPr>
        <w:t>Attn:</w:t>
      </w:r>
      <w:r w:rsidRPr="00126E38">
        <w:rPr>
          <w:sz w:val="22"/>
          <w:szCs w:val="22"/>
        </w:rPr>
        <w:t xml:space="preserve"> International Admission</w:t>
      </w:r>
    </w:p>
    <w:p w14:paraId="151E3226" w14:textId="77777777" w:rsidR="00911DA7" w:rsidRPr="00126E38" w:rsidRDefault="00911DA7" w:rsidP="00911DA7">
      <w:pPr>
        <w:ind w:left="720"/>
        <w:rPr>
          <w:sz w:val="22"/>
          <w:szCs w:val="22"/>
        </w:rPr>
      </w:pPr>
      <w:r w:rsidRPr="00126E38">
        <w:rPr>
          <w:sz w:val="22"/>
          <w:szCs w:val="22"/>
        </w:rPr>
        <w:t>One John Marshall Drive</w:t>
      </w:r>
    </w:p>
    <w:p w14:paraId="4276A4DC" w14:textId="77777777" w:rsidR="00911DA7" w:rsidRPr="00126E38" w:rsidRDefault="00911DA7" w:rsidP="00911DA7">
      <w:pPr>
        <w:ind w:left="720"/>
        <w:rPr>
          <w:sz w:val="22"/>
          <w:szCs w:val="22"/>
        </w:rPr>
      </w:pPr>
      <w:r w:rsidRPr="00126E38">
        <w:rPr>
          <w:sz w:val="22"/>
          <w:szCs w:val="22"/>
        </w:rPr>
        <w:t>Huntington, WV 25755</w:t>
      </w:r>
    </w:p>
    <w:p w14:paraId="5C9F6995" w14:textId="77777777" w:rsidR="00911DA7" w:rsidRPr="00126E38" w:rsidRDefault="00473889" w:rsidP="00911DA7">
      <w:pPr>
        <w:ind w:left="720"/>
        <w:rPr>
          <w:sz w:val="22"/>
          <w:szCs w:val="22"/>
        </w:rPr>
      </w:pPr>
      <w:hyperlink r:id="rId20" w:history="1">
        <w:r w:rsidR="00911DA7" w:rsidRPr="00126E38">
          <w:rPr>
            <w:rStyle w:val="Hyperlink"/>
            <w:sz w:val="22"/>
            <w:szCs w:val="22"/>
          </w:rPr>
          <w:t>international@marshall.edu</w:t>
        </w:r>
      </w:hyperlink>
    </w:p>
    <w:p w14:paraId="6AA254EA" w14:textId="77777777" w:rsidR="00911DA7" w:rsidRPr="00126E38" w:rsidRDefault="00911DA7" w:rsidP="00911DA7">
      <w:pPr>
        <w:ind w:left="720"/>
        <w:rPr>
          <w:sz w:val="22"/>
          <w:szCs w:val="22"/>
        </w:rPr>
      </w:pPr>
    </w:p>
    <w:p w14:paraId="70A08267" w14:textId="77777777" w:rsidR="00911DA7" w:rsidRPr="00126E38" w:rsidRDefault="00911DA7" w:rsidP="00911DA7">
      <w:pPr>
        <w:ind w:left="720"/>
        <w:rPr>
          <w:b/>
          <w:bCs/>
          <w:color w:val="000000" w:themeColor="text1"/>
          <w:sz w:val="22"/>
          <w:szCs w:val="22"/>
        </w:rPr>
      </w:pPr>
      <w:r w:rsidRPr="00126E38">
        <w:rPr>
          <w:b/>
          <w:bCs/>
          <w:color w:val="000000" w:themeColor="text1"/>
          <w:sz w:val="22"/>
          <w:szCs w:val="22"/>
        </w:rPr>
        <w:t>International Application Deadlines</w:t>
      </w:r>
    </w:p>
    <w:p w14:paraId="58B78AC0" w14:textId="77777777" w:rsidR="00911DA7" w:rsidRPr="00126E38" w:rsidRDefault="00911DA7" w:rsidP="00911DA7">
      <w:pPr>
        <w:pStyle w:val="ListParagraph"/>
        <w:numPr>
          <w:ilvl w:val="0"/>
          <w:numId w:val="18"/>
        </w:numPr>
        <w:rPr>
          <w:rFonts w:eastAsia="Times New Roman"/>
          <w:color w:val="000000" w:themeColor="text1"/>
          <w:sz w:val="28"/>
          <w:szCs w:val="24"/>
        </w:rPr>
      </w:pPr>
      <w:r w:rsidRPr="00126E38">
        <w:rPr>
          <w:rFonts w:eastAsia="Times New Roman"/>
          <w:color w:val="000000" w:themeColor="text1"/>
          <w:sz w:val="28"/>
          <w:szCs w:val="24"/>
        </w:rPr>
        <w:t>June 15 - for students applying to the fall semester beginning in August</w:t>
      </w:r>
    </w:p>
    <w:p w14:paraId="1452BFCB" w14:textId="77777777" w:rsidR="00911DA7" w:rsidRPr="00126E38" w:rsidRDefault="00911DA7" w:rsidP="00911DA7">
      <w:pPr>
        <w:pStyle w:val="ListParagraph"/>
        <w:numPr>
          <w:ilvl w:val="0"/>
          <w:numId w:val="18"/>
        </w:numPr>
        <w:rPr>
          <w:rFonts w:eastAsia="Times New Roman"/>
          <w:color w:val="000000" w:themeColor="text1"/>
          <w:sz w:val="28"/>
          <w:szCs w:val="24"/>
        </w:rPr>
      </w:pPr>
      <w:r w:rsidRPr="00126E38">
        <w:rPr>
          <w:rFonts w:eastAsia="Times New Roman"/>
          <w:color w:val="000000" w:themeColor="text1"/>
          <w:sz w:val="28"/>
          <w:szCs w:val="24"/>
        </w:rPr>
        <w:t>October 15 - for students applying to the spring semester beginning in January</w:t>
      </w:r>
    </w:p>
    <w:p w14:paraId="459492A2" w14:textId="77777777" w:rsidR="00911DA7" w:rsidRPr="00126E38" w:rsidRDefault="00911DA7" w:rsidP="00911DA7">
      <w:pPr>
        <w:pStyle w:val="ListParagraph"/>
        <w:numPr>
          <w:ilvl w:val="0"/>
          <w:numId w:val="18"/>
        </w:numPr>
        <w:rPr>
          <w:rFonts w:eastAsia="Times New Roman"/>
          <w:color w:val="000000" w:themeColor="text1"/>
          <w:sz w:val="28"/>
          <w:szCs w:val="24"/>
        </w:rPr>
      </w:pPr>
      <w:r w:rsidRPr="00126E38">
        <w:rPr>
          <w:rFonts w:eastAsia="Times New Roman"/>
          <w:color w:val="000000" w:themeColor="text1"/>
          <w:sz w:val="28"/>
          <w:szCs w:val="24"/>
        </w:rPr>
        <w:t>March 15 - for students applying to the summer term</w:t>
      </w:r>
    </w:p>
    <w:p w14:paraId="6FCA1A0E" w14:textId="77777777" w:rsidR="00911DA7" w:rsidRPr="00126E38" w:rsidRDefault="00911DA7" w:rsidP="00911DA7">
      <w:pPr>
        <w:ind w:left="720"/>
        <w:rPr>
          <w:sz w:val="22"/>
          <w:szCs w:val="22"/>
        </w:rPr>
      </w:pPr>
    </w:p>
    <w:p w14:paraId="375676AF" w14:textId="77777777" w:rsidR="00911DA7" w:rsidRPr="00126E38" w:rsidRDefault="00911DA7" w:rsidP="00911DA7">
      <w:pPr>
        <w:ind w:left="720"/>
        <w:rPr>
          <w:sz w:val="22"/>
          <w:szCs w:val="22"/>
        </w:rPr>
      </w:pPr>
      <w:r w:rsidRPr="00126E38">
        <w:rPr>
          <w:sz w:val="22"/>
          <w:szCs w:val="22"/>
        </w:rPr>
        <w:t>Note: Some programs may have application deadlines that are earlier than the ones provided above. In such cases you will need to meet the program’s deadline.</w:t>
      </w:r>
    </w:p>
    <w:p w14:paraId="0B13EB1F" w14:textId="77777777" w:rsidR="00911DA7" w:rsidRDefault="00911DA7" w:rsidP="00911DA7">
      <w:pPr>
        <w:rPr>
          <w:rFonts w:ascii="Cambria" w:hAnsi="Cambria"/>
        </w:rPr>
      </w:pPr>
    </w:p>
    <w:p w14:paraId="162FCC0C" w14:textId="77777777" w:rsidR="00911DA7" w:rsidRDefault="00911DA7" w:rsidP="00911DA7">
      <w:pPr>
        <w:spacing w:after="160" w:line="259" w:lineRule="auto"/>
        <w:rPr>
          <w:rFonts w:ascii="Cambria" w:hAnsi="Cambria"/>
        </w:rPr>
      </w:pPr>
      <w:r>
        <w:rPr>
          <w:rFonts w:ascii="Cambria" w:hAnsi="Cambria"/>
        </w:rPr>
        <w:br w:type="page"/>
      </w:r>
    </w:p>
    <w:p w14:paraId="42B39C49" w14:textId="77777777" w:rsidR="00911DA7" w:rsidRPr="00AF6A1A" w:rsidRDefault="00911DA7" w:rsidP="00911DA7">
      <w:pPr>
        <w:jc w:val="center"/>
        <w:rPr>
          <w:sz w:val="28"/>
          <w:szCs w:val="28"/>
        </w:rPr>
      </w:pPr>
      <w:r w:rsidRPr="00AF6A1A">
        <w:rPr>
          <w:b/>
          <w:bCs/>
          <w:color w:val="FF0000"/>
          <w:sz w:val="28"/>
          <w:szCs w:val="28"/>
        </w:rPr>
        <w:lastRenderedPageBreak/>
        <w:t>(GC-23-12-05-PC)</w:t>
      </w:r>
    </w:p>
    <w:p w14:paraId="7F7F71A2" w14:textId="77777777" w:rsidR="00911DA7" w:rsidRPr="00782636" w:rsidRDefault="00911DA7" w:rsidP="00911DA7">
      <w:pPr>
        <w:rPr>
          <w:sz w:val="24"/>
          <w:szCs w:val="24"/>
        </w:rPr>
      </w:pPr>
    </w:p>
    <w:p w14:paraId="5737613D" w14:textId="77777777" w:rsidR="00911DA7" w:rsidRPr="00782636" w:rsidRDefault="00911DA7" w:rsidP="00911DA7">
      <w:pPr>
        <w:tabs>
          <w:tab w:val="left" w:pos="1080"/>
        </w:tabs>
        <w:rPr>
          <w:sz w:val="24"/>
          <w:szCs w:val="24"/>
        </w:rPr>
      </w:pPr>
      <w:r w:rsidRPr="00782636">
        <w:rPr>
          <w:b/>
          <w:bCs/>
          <w:sz w:val="24"/>
          <w:szCs w:val="24"/>
        </w:rPr>
        <w:t xml:space="preserve">To: </w:t>
      </w:r>
      <w:r w:rsidRPr="00782636">
        <w:rPr>
          <w:sz w:val="24"/>
          <w:szCs w:val="24"/>
        </w:rPr>
        <w:tab/>
        <w:t>Graduate Council, Financial Aid Office</w:t>
      </w:r>
    </w:p>
    <w:p w14:paraId="029A5813" w14:textId="77777777" w:rsidR="00911DA7" w:rsidRPr="00782636" w:rsidRDefault="00911DA7" w:rsidP="00911DA7">
      <w:pPr>
        <w:tabs>
          <w:tab w:val="left" w:pos="1080"/>
        </w:tabs>
        <w:rPr>
          <w:sz w:val="24"/>
          <w:szCs w:val="24"/>
        </w:rPr>
      </w:pPr>
      <w:r w:rsidRPr="00782636">
        <w:rPr>
          <w:b/>
          <w:bCs/>
          <w:sz w:val="24"/>
          <w:szCs w:val="24"/>
        </w:rPr>
        <w:t xml:space="preserve">From: </w:t>
      </w:r>
      <w:r w:rsidRPr="00782636">
        <w:rPr>
          <w:sz w:val="24"/>
          <w:szCs w:val="24"/>
        </w:rPr>
        <w:tab/>
        <w:t>Carl Mummert, Assistant Provost for Graduate Studies</w:t>
      </w:r>
    </w:p>
    <w:p w14:paraId="76318E7E" w14:textId="77777777" w:rsidR="00911DA7" w:rsidRPr="00782636" w:rsidRDefault="00911DA7" w:rsidP="00911DA7">
      <w:pPr>
        <w:tabs>
          <w:tab w:val="left" w:pos="1080"/>
        </w:tabs>
        <w:rPr>
          <w:sz w:val="24"/>
          <w:szCs w:val="24"/>
        </w:rPr>
      </w:pPr>
      <w:r w:rsidRPr="00782636">
        <w:rPr>
          <w:b/>
          <w:bCs/>
          <w:sz w:val="24"/>
          <w:szCs w:val="24"/>
        </w:rPr>
        <w:t xml:space="preserve">Date: </w:t>
      </w:r>
      <w:r w:rsidRPr="00782636">
        <w:rPr>
          <w:sz w:val="24"/>
          <w:szCs w:val="24"/>
        </w:rPr>
        <w:tab/>
        <w:t>October 18, 2023</w:t>
      </w:r>
    </w:p>
    <w:p w14:paraId="66345D74" w14:textId="77777777" w:rsidR="00911DA7" w:rsidRPr="00782636" w:rsidRDefault="00911DA7" w:rsidP="00911DA7">
      <w:pPr>
        <w:tabs>
          <w:tab w:val="left" w:pos="1080"/>
        </w:tabs>
        <w:ind w:left="1080" w:hanging="1080"/>
        <w:rPr>
          <w:b/>
          <w:bCs/>
          <w:sz w:val="24"/>
          <w:szCs w:val="24"/>
        </w:rPr>
      </w:pPr>
      <w:r w:rsidRPr="00782636">
        <w:rPr>
          <w:b/>
          <w:bCs/>
          <w:sz w:val="24"/>
          <w:szCs w:val="24"/>
        </w:rPr>
        <w:t xml:space="preserve">Subject: </w:t>
      </w:r>
      <w:r w:rsidRPr="00782636">
        <w:rPr>
          <w:b/>
          <w:bCs/>
          <w:sz w:val="24"/>
          <w:szCs w:val="24"/>
        </w:rPr>
        <w:tab/>
        <w:t xml:space="preserve">Proposed catalog change: definition of full time status for </w:t>
      </w:r>
    </w:p>
    <w:p w14:paraId="01F20848" w14:textId="77777777" w:rsidR="00911DA7" w:rsidRPr="00782636" w:rsidRDefault="00911DA7" w:rsidP="00911DA7">
      <w:pPr>
        <w:tabs>
          <w:tab w:val="left" w:pos="1080"/>
        </w:tabs>
        <w:ind w:left="1080" w:hanging="1080"/>
        <w:rPr>
          <w:b/>
          <w:bCs/>
          <w:sz w:val="24"/>
          <w:szCs w:val="24"/>
        </w:rPr>
      </w:pPr>
      <w:r w:rsidRPr="00782636">
        <w:rPr>
          <w:b/>
          <w:bCs/>
          <w:sz w:val="24"/>
          <w:szCs w:val="24"/>
        </w:rPr>
        <w:tab/>
        <w:t>summer graduate students</w:t>
      </w:r>
    </w:p>
    <w:p w14:paraId="3D345D2A" w14:textId="77777777" w:rsidR="00911DA7" w:rsidRPr="00782636" w:rsidRDefault="00911DA7" w:rsidP="00911DA7">
      <w:pPr>
        <w:rPr>
          <w:sz w:val="24"/>
          <w:szCs w:val="24"/>
        </w:rPr>
      </w:pPr>
    </w:p>
    <w:p w14:paraId="1CE6F824" w14:textId="77777777" w:rsidR="00911DA7" w:rsidRPr="00782636" w:rsidRDefault="00911DA7" w:rsidP="00911DA7">
      <w:pPr>
        <w:rPr>
          <w:sz w:val="24"/>
          <w:szCs w:val="24"/>
        </w:rPr>
      </w:pPr>
      <w:r w:rsidRPr="00782636">
        <w:rPr>
          <w:sz w:val="24"/>
          <w:szCs w:val="24"/>
        </w:rPr>
        <w:t>I would like to propose a change in the Graduate Catalog to update and clarify the definition of a ``full time’’ graduate student during a summer term.</w:t>
      </w:r>
    </w:p>
    <w:p w14:paraId="63CA4C6D" w14:textId="77777777" w:rsidR="00911DA7" w:rsidRPr="00782636" w:rsidRDefault="00911DA7" w:rsidP="00911DA7">
      <w:pPr>
        <w:rPr>
          <w:sz w:val="24"/>
          <w:szCs w:val="24"/>
        </w:rPr>
      </w:pPr>
    </w:p>
    <w:p w14:paraId="62E2D926" w14:textId="77777777" w:rsidR="00911DA7" w:rsidRPr="00782636" w:rsidRDefault="00911DA7" w:rsidP="00911DA7">
      <w:pPr>
        <w:rPr>
          <w:b/>
          <w:bCs/>
          <w:sz w:val="24"/>
          <w:szCs w:val="24"/>
        </w:rPr>
      </w:pPr>
      <w:r w:rsidRPr="00782636">
        <w:rPr>
          <w:b/>
          <w:bCs/>
          <w:sz w:val="24"/>
          <w:szCs w:val="24"/>
        </w:rPr>
        <w:t>Rationale</w:t>
      </w:r>
    </w:p>
    <w:p w14:paraId="33B161B2" w14:textId="77777777" w:rsidR="00911DA7" w:rsidRPr="00782636" w:rsidRDefault="00911DA7" w:rsidP="00911DA7">
      <w:pPr>
        <w:rPr>
          <w:sz w:val="24"/>
          <w:szCs w:val="24"/>
        </w:rPr>
      </w:pPr>
    </w:p>
    <w:p w14:paraId="36FDA9CE" w14:textId="77777777" w:rsidR="00911DA7" w:rsidRPr="00782636" w:rsidRDefault="00911DA7" w:rsidP="00911DA7">
      <w:pPr>
        <w:rPr>
          <w:sz w:val="24"/>
          <w:szCs w:val="24"/>
        </w:rPr>
      </w:pPr>
      <w:r w:rsidRPr="00782636">
        <w:rPr>
          <w:sz w:val="24"/>
          <w:szCs w:val="24"/>
        </w:rPr>
        <w:t xml:space="preserve">Until 2023, Marshall did not verify full-time enrollment during the summer.  To facilitate verifying full-time status going forward, the four summer sessions that were formerly separate terms were merged into one summer term with four sub-terms beginning in Summer 2023. </w:t>
      </w:r>
    </w:p>
    <w:p w14:paraId="3C6809E5" w14:textId="77777777" w:rsidR="00911DA7" w:rsidRPr="00782636" w:rsidRDefault="00911DA7" w:rsidP="00911DA7">
      <w:pPr>
        <w:rPr>
          <w:sz w:val="24"/>
          <w:szCs w:val="24"/>
        </w:rPr>
      </w:pPr>
    </w:p>
    <w:p w14:paraId="7E5069A8" w14:textId="77777777" w:rsidR="00911DA7" w:rsidRPr="00782636" w:rsidRDefault="00911DA7" w:rsidP="00911DA7">
      <w:pPr>
        <w:rPr>
          <w:sz w:val="24"/>
          <w:szCs w:val="24"/>
        </w:rPr>
      </w:pPr>
      <w:r w:rsidRPr="00782636">
        <w:rPr>
          <w:sz w:val="24"/>
          <w:szCs w:val="24"/>
        </w:rPr>
        <w:t xml:space="preserve">A side effect of this merger is that the definition of a  full-time graduate student, for the purposes of federal financial aid, was interpreted to be 9 hours during the summer, the same as in the fall and spring. Nine hours is a very heavy summer load, and many programs do not offer enough courses for an enrolled graduate student to take nine hours over the summer. </w:t>
      </w:r>
    </w:p>
    <w:p w14:paraId="6DF25F91" w14:textId="77777777" w:rsidR="00911DA7" w:rsidRPr="00782636" w:rsidRDefault="00911DA7" w:rsidP="00911DA7">
      <w:pPr>
        <w:rPr>
          <w:sz w:val="24"/>
          <w:szCs w:val="24"/>
        </w:rPr>
      </w:pPr>
    </w:p>
    <w:p w14:paraId="06494287" w14:textId="77777777" w:rsidR="00911DA7" w:rsidRPr="00782636" w:rsidRDefault="00911DA7" w:rsidP="00911DA7">
      <w:pPr>
        <w:rPr>
          <w:sz w:val="24"/>
          <w:szCs w:val="24"/>
        </w:rPr>
      </w:pPr>
      <w:r w:rsidRPr="00782636">
        <w:rPr>
          <w:sz w:val="24"/>
          <w:szCs w:val="24"/>
        </w:rPr>
        <w:t>The federal financial aid regulations give Marshall the ability to define our own standard for full-time enrollment over the summer. This proposal would define a full-time summer course load as six credit hours. This would mean a half-time summer load would be 3 hours. This change would put us in line with some of our peers and would align the definition of a full-time summer load with a reasonable amount of effort (6 hours).</w:t>
      </w:r>
    </w:p>
    <w:p w14:paraId="4389EA78" w14:textId="77777777" w:rsidR="00911DA7" w:rsidRPr="00782636" w:rsidRDefault="00911DA7" w:rsidP="00911DA7">
      <w:pPr>
        <w:rPr>
          <w:sz w:val="24"/>
          <w:szCs w:val="24"/>
        </w:rPr>
      </w:pPr>
    </w:p>
    <w:p w14:paraId="1CF4C4A1" w14:textId="77777777" w:rsidR="00911DA7" w:rsidRPr="00782636" w:rsidRDefault="00911DA7" w:rsidP="00911DA7">
      <w:pPr>
        <w:rPr>
          <w:sz w:val="24"/>
          <w:szCs w:val="24"/>
        </w:rPr>
      </w:pPr>
      <w:r w:rsidRPr="00782636">
        <w:rPr>
          <w:sz w:val="24"/>
          <w:szCs w:val="24"/>
        </w:rPr>
        <w:t>There are five paragraphs in the Graduate Catalog that refer to full time enrollment:</w:t>
      </w:r>
    </w:p>
    <w:p w14:paraId="75280F74" w14:textId="77777777" w:rsidR="00911DA7" w:rsidRPr="00782636" w:rsidRDefault="00911DA7" w:rsidP="00911DA7">
      <w:pPr>
        <w:pStyle w:val="ListParagraph"/>
        <w:numPr>
          <w:ilvl w:val="0"/>
          <w:numId w:val="19"/>
        </w:numPr>
        <w:spacing w:before="120" w:after="120"/>
        <w:contextualSpacing w:val="0"/>
        <w:rPr>
          <w:rFonts w:eastAsia="Times New Roman"/>
          <w:szCs w:val="24"/>
        </w:rPr>
      </w:pPr>
      <w:r w:rsidRPr="00782636">
        <w:rPr>
          <w:rFonts w:eastAsia="Times New Roman"/>
          <w:b/>
          <w:bCs/>
          <w:szCs w:val="24"/>
        </w:rPr>
        <w:t>Academic Progress</w:t>
      </w:r>
      <w:r w:rsidRPr="00782636">
        <w:rPr>
          <w:rFonts w:eastAsia="Times New Roman"/>
          <w:szCs w:val="24"/>
        </w:rPr>
        <w:t xml:space="preserve"> – this paragraph would be kept but clarified to show it is referring to normal progress in the fall and spring semesters.</w:t>
      </w:r>
    </w:p>
    <w:p w14:paraId="1CE5D379" w14:textId="77777777" w:rsidR="00911DA7" w:rsidRPr="00782636" w:rsidRDefault="00911DA7" w:rsidP="00911DA7">
      <w:pPr>
        <w:pStyle w:val="ListParagraph"/>
        <w:numPr>
          <w:ilvl w:val="0"/>
          <w:numId w:val="19"/>
        </w:numPr>
        <w:spacing w:before="120" w:after="120"/>
        <w:contextualSpacing w:val="0"/>
        <w:rPr>
          <w:rFonts w:eastAsia="Times New Roman"/>
          <w:szCs w:val="24"/>
        </w:rPr>
      </w:pPr>
      <w:r w:rsidRPr="00782636">
        <w:rPr>
          <w:rFonts w:eastAsia="Times New Roman"/>
          <w:b/>
          <w:bCs/>
          <w:szCs w:val="24"/>
        </w:rPr>
        <w:t>Course Load</w:t>
      </w:r>
      <w:r w:rsidRPr="00782636">
        <w:rPr>
          <w:rFonts w:eastAsia="Times New Roman"/>
          <w:szCs w:val="24"/>
        </w:rPr>
        <w:t xml:space="preserve"> – this paragraph defines the course load above which special approval is needed for registration.  The revision would state that the academic dean approves overloads, and would add a clarification that some programs routinely schedule students for more than a typical full course load.</w:t>
      </w:r>
    </w:p>
    <w:p w14:paraId="37EE8606" w14:textId="77777777" w:rsidR="00911DA7" w:rsidRPr="00782636" w:rsidRDefault="00911DA7" w:rsidP="00911DA7">
      <w:pPr>
        <w:pStyle w:val="ListParagraph"/>
        <w:numPr>
          <w:ilvl w:val="0"/>
          <w:numId w:val="19"/>
        </w:numPr>
        <w:spacing w:before="120" w:after="120"/>
        <w:contextualSpacing w:val="0"/>
        <w:rPr>
          <w:rFonts w:eastAsia="Times New Roman"/>
          <w:szCs w:val="24"/>
        </w:rPr>
      </w:pPr>
      <w:r w:rsidRPr="00782636">
        <w:rPr>
          <w:rFonts w:eastAsia="Times New Roman"/>
          <w:b/>
          <w:bCs/>
          <w:szCs w:val="24"/>
        </w:rPr>
        <w:t>Full-time graduate student</w:t>
      </w:r>
      <w:r w:rsidRPr="00782636">
        <w:rPr>
          <w:rFonts w:eastAsia="Times New Roman"/>
          <w:szCs w:val="24"/>
        </w:rPr>
        <w:t xml:space="preserve"> – this paragraph defines the number of hours required for full time enrollment. It would be revised to require nine hours in a fall or spring term and six hours in a summer term. The reference to the WV HEPC is not needed here. It is not relevant to students, who need to follow the definition used for financial aid purposes. </w:t>
      </w:r>
    </w:p>
    <w:p w14:paraId="54986F71" w14:textId="77777777" w:rsidR="00911DA7" w:rsidRDefault="00911DA7" w:rsidP="00911DA7">
      <w:pPr>
        <w:pStyle w:val="ListParagraph"/>
        <w:numPr>
          <w:ilvl w:val="0"/>
          <w:numId w:val="19"/>
        </w:numPr>
        <w:spacing w:before="120" w:after="120"/>
        <w:contextualSpacing w:val="0"/>
        <w:rPr>
          <w:rFonts w:eastAsia="Times New Roman"/>
          <w:szCs w:val="24"/>
        </w:rPr>
      </w:pPr>
      <w:r w:rsidRPr="00782636">
        <w:rPr>
          <w:rFonts w:eastAsia="Times New Roman"/>
          <w:b/>
          <w:bCs/>
          <w:szCs w:val="24"/>
        </w:rPr>
        <w:t>Graduate Student Employment</w:t>
      </w:r>
      <w:r w:rsidRPr="00782636">
        <w:rPr>
          <w:rFonts w:eastAsia="Times New Roman"/>
          <w:szCs w:val="24"/>
        </w:rPr>
        <w:t xml:space="preserve"> – this section seems to be entirely advice, and I propose removing it. The advice is not bad, but does not seem appropriate for a catalog. A more appropriate time for this advice is during an advising session when the student’s full situation can be considered. </w:t>
      </w:r>
    </w:p>
    <w:p w14:paraId="76F82507" w14:textId="77777777" w:rsidR="00911DA7" w:rsidRDefault="00911DA7" w:rsidP="00911DA7">
      <w:pPr>
        <w:spacing w:before="120" w:after="120"/>
        <w:rPr>
          <w:szCs w:val="24"/>
        </w:rPr>
      </w:pPr>
    </w:p>
    <w:p w14:paraId="28B17BB9" w14:textId="77777777" w:rsidR="00911DA7" w:rsidRDefault="00911DA7" w:rsidP="00911DA7">
      <w:pPr>
        <w:spacing w:before="120" w:after="120"/>
        <w:rPr>
          <w:szCs w:val="24"/>
        </w:rPr>
      </w:pPr>
    </w:p>
    <w:p w14:paraId="3BE43D8D" w14:textId="77777777" w:rsidR="00911DA7" w:rsidRDefault="00911DA7" w:rsidP="00911DA7">
      <w:pPr>
        <w:spacing w:before="120" w:after="120"/>
        <w:rPr>
          <w:szCs w:val="24"/>
        </w:rPr>
      </w:pPr>
    </w:p>
    <w:p w14:paraId="3E1A1FCB" w14:textId="77777777" w:rsidR="00911DA7" w:rsidRPr="00C95280" w:rsidRDefault="00911DA7" w:rsidP="00911DA7">
      <w:pPr>
        <w:spacing w:before="120" w:after="120"/>
        <w:rPr>
          <w:szCs w:val="24"/>
        </w:rPr>
      </w:pPr>
    </w:p>
    <w:p w14:paraId="0B4272DC" w14:textId="77777777" w:rsidR="00911DA7" w:rsidRPr="00782636" w:rsidRDefault="00911DA7" w:rsidP="00911DA7">
      <w:pPr>
        <w:pStyle w:val="ListParagraph"/>
        <w:numPr>
          <w:ilvl w:val="0"/>
          <w:numId w:val="19"/>
        </w:numPr>
        <w:spacing w:before="120" w:after="120"/>
        <w:contextualSpacing w:val="0"/>
        <w:rPr>
          <w:rFonts w:eastAsia="Times New Roman"/>
          <w:szCs w:val="24"/>
        </w:rPr>
      </w:pPr>
      <w:r w:rsidRPr="00782636">
        <w:rPr>
          <w:rFonts w:eastAsia="Times New Roman"/>
          <w:b/>
          <w:bCs/>
          <w:szCs w:val="24"/>
        </w:rPr>
        <w:lastRenderedPageBreak/>
        <w:t xml:space="preserve">Refund Procedures </w:t>
      </w:r>
      <w:r w:rsidRPr="00782636">
        <w:rPr>
          <w:rFonts w:eastAsia="Times New Roman"/>
          <w:szCs w:val="24"/>
        </w:rPr>
        <w:t xml:space="preserve">– this section inside “Financial information” states that students who drop a class receive a corresponding reduction in tuition and fees, provided that their course load after dropping the class is less than full time.  The paragraph includes the number of hours that is considered a full time load, and would be revised accordingly. </w:t>
      </w:r>
    </w:p>
    <w:p w14:paraId="0F3D19AC" w14:textId="77777777" w:rsidR="00911DA7" w:rsidRPr="00782636" w:rsidRDefault="00911DA7" w:rsidP="00911DA7">
      <w:pPr>
        <w:rPr>
          <w:b/>
          <w:bCs/>
          <w:sz w:val="24"/>
          <w:szCs w:val="24"/>
        </w:rPr>
      </w:pPr>
    </w:p>
    <w:p w14:paraId="360E945B" w14:textId="77777777" w:rsidR="00911DA7" w:rsidRPr="00782636" w:rsidRDefault="00911DA7" w:rsidP="00911DA7">
      <w:pPr>
        <w:rPr>
          <w:b/>
          <w:bCs/>
          <w:sz w:val="24"/>
          <w:szCs w:val="24"/>
        </w:rPr>
      </w:pPr>
      <w:r w:rsidRPr="00C95280">
        <w:rPr>
          <w:b/>
          <w:bCs/>
          <w:sz w:val="32"/>
          <w:szCs w:val="32"/>
        </w:rPr>
        <w:t>Current catalog language (spread through several sections of the Graduate Catalog)</w:t>
      </w:r>
    </w:p>
    <w:p w14:paraId="685E3BBA" w14:textId="77777777" w:rsidR="00911DA7" w:rsidRPr="00782636" w:rsidRDefault="00911DA7" w:rsidP="00911DA7">
      <w:pPr>
        <w:ind w:left="720"/>
        <w:rPr>
          <w:sz w:val="24"/>
          <w:szCs w:val="24"/>
        </w:rPr>
      </w:pPr>
    </w:p>
    <w:p w14:paraId="02263227"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b/>
          <w:bCs/>
          <w:color w:val="000000"/>
          <w:bdr w:val="none" w:sz="0" w:space="0" w:color="auto" w:frame="1"/>
        </w:rPr>
        <w:t>Academic Progress</w:t>
      </w:r>
      <w:r w:rsidRPr="00782636">
        <w:rPr>
          <w:b/>
          <w:bCs/>
          <w:color w:val="000000"/>
          <w:bdr w:val="none" w:sz="0" w:space="0" w:color="auto" w:frame="1"/>
        </w:rPr>
        <w:br/>
      </w:r>
      <w:r w:rsidRPr="00782636">
        <w:rPr>
          <w:color w:val="000000"/>
          <w:bdr w:val="none" w:sz="0" w:space="0" w:color="auto" w:frame="1"/>
        </w:rPr>
        <w:t>Graduate students may enroll in a minimum of 9 and maximum of 12 </w:t>
      </w:r>
      <w:r w:rsidRPr="00782636">
        <w:rPr>
          <w:rStyle w:val="mark0y16p9u4o"/>
          <w:color w:val="000000"/>
          <w:bdr w:val="none" w:sz="0" w:space="0" w:color="auto" w:frame="1"/>
        </w:rPr>
        <w:t>hours</w:t>
      </w:r>
      <w:r w:rsidRPr="00782636">
        <w:rPr>
          <w:color w:val="000000"/>
          <w:bdr w:val="none" w:sz="0" w:space="0" w:color="auto" w:frame="1"/>
        </w:rPr>
        <w:t> to be considered as enrolled </w:t>
      </w:r>
      <w:r w:rsidRPr="00782636">
        <w:rPr>
          <w:rStyle w:val="markcu09g53l3"/>
          <w:color w:val="000000"/>
          <w:bdr w:val="none" w:sz="0" w:space="0" w:color="auto" w:frame="1"/>
        </w:rPr>
        <w:t>full</w:t>
      </w:r>
      <w:r w:rsidRPr="00782636">
        <w:rPr>
          <w:color w:val="000000"/>
          <w:bdr w:val="none" w:sz="0" w:space="0" w:color="auto" w:frame="1"/>
        </w:rPr>
        <w:t> </w:t>
      </w:r>
      <w:r w:rsidRPr="00782636">
        <w:rPr>
          <w:rStyle w:val="markppiqd1rsu"/>
          <w:color w:val="000000"/>
          <w:bdr w:val="none" w:sz="0" w:space="0" w:color="auto" w:frame="1"/>
        </w:rPr>
        <w:t>time</w:t>
      </w:r>
      <w:r w:rsidRPr="00782636">
        <w:rPr>
          <w:color w:val="000000"/>
          <w:bdr w:val="none" w:sz="0" w:space="0" w:color="auto" w:frame="1"/>
        </w:rPr>
        <w:t>. A minimum Grade Point Average of 3.0 is required to be in Good Academic Standing. Therefore, a </w:t>
      </w:r>
      <w:r w:rsidRPr="00782636">
        <w:rPr>
          <w:rStyle w:val="markcu09g53l3"/>
          <w:color w:val="000000"/>
          <w:bdr w:val="none" w:sz="0" w:space="0" w:color="auto" w:frame="1"/>
        </w:rPr>
        <w:t>full</w:t>
      </w:r>
      <w:r w:rsidRPr="00782636">
        <w:rPr>
          <w:color w:val="000000"/>
          <w:bdr w:val="none" w:sz="0" w:space="0" w:color="auto" w:frame="1"/>
        </w:rPr>
        <w:t>-</w:t>
      </w:r>
      <w:r w:rsidRPr="00782636">
        <w:rPr>
          <w:rStyle w:val="markppiqd1rsu"/>
          <w:color w:val="000000"/>
          <w:bdr w:val="none" w:sz="0" w:space="0" w:color="auto" w:frame="1"/>
        </w:rPr>
        <w:t>time</w:t>
      </w:r>
      <w:r w:rsidRPr="00782636">
        <w:rPr>
          <w:color w:val="000000"/>
          <w:bdr w:val="none" w:sz="0" w:space="0" w:color="auto" w:frame="1"/>
        </w:rPr>
        <w:t> graduate student is required to complete a minimum of 9 </w:t>
      </w:r>
      <w:r w:rsidRPr="00782636">
        <w:rPr>
          <w:rStyle w:val="mark0y16p9u4o"/>
          <w:color w:val="000000"/>
          <w:bdr w:val="none" w:sz="0" w:space="0" w:color="auto" w:frame="1"/>
        </w:rPr>
        <w:t>hours</w:t>
      </w:r>
      <w:r w:rsidRPr="00782636">
        <w:rPr>
          <w:color w:val="000000"/>
          <w:bdr w:val="none" w:sz="0" w:space="0" w:color="auto" w:frame="1"/>
        </w:rPr>
        <w:t> with a 3.0 or higher GPA for normal academic progress.</w:t>
      </w:r>
    </w:p>
    <w:p w14:paraId="0E5EC502"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color w:val="000000"/>
          <w:bdr w:val="none" w:sz="0" w:space="0" w:color="auto" w:frame="1"/>
        </w:rPr>
        <w:t> </w:t>
      </w:r>
    </w:p>
    <w:p w14:paraId="64B8921A"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b/>
          <w:bCs/>
          <w:color w:val="000000"/>
          <w:bdr w:val="none" w:sz="0" w:space="0" w:color="auto" w:frame="1"/>
        </w:rPr>
        <w:t>Course Load</w:t>
      </w:r>
      <w:r w:rsidRPr="00782636">
        <w:rPr>
          <w:b/>
          <w:bCs/>
          <w:color w:val="000000"/>
          <w:bdr w:val="none" w:sz="0" w:space="0" w:color="auto" w:frame="1"/>
        </w:rPr>
        <w:br/>
      </w:r>
      <w:r w:rsidRPr="00782636">
        <w:rPr>
          <w:color w:val="000000"/>
          <w:bdr w:val="none" w:sz="0" w:space="0" w:color="auto" w:frame="1"/>
        </w:rPr>
        <w:t>A normal course load for graduate students is nine to twelve semester </w:t>
      </w:r>
      <w:r w:rsidRPr="00782636">
        <w:rPr>
          <w:rStyle w:val="mark0y16p9u4o"/>
          <w:color w:val="000000"/>
          <w:bdr w:val="none" w:sz="0" w:space="0" w:color="auto" w:frame="1"/>
        </w:rPr>
        <w:t>hours</w:t>
      </w:r>
      <w:r w:rsidRPr="00782636">
        <w:rPr>
          <w:color w:val="000000"/>
          <w:bdr w:val="none" w:sz="0" w:space="0" w:color="auto" w:frame="1"/>
        </w:rPr>
        <w:t> in the Fall and Spring semesters, and </w:t>
      </w:r>
      <w:r w:rsidRPr="00782636">
        <w:rPr>
          <w:rStyle w:val="markgpt77erpr"/>
          <w:color w:val="000000"/>
          <w:bdr w:val="none" w:sz="0" w:space="0" w:color="auto" w:frame="1"/>
        </w:rPr>
        <w:t>four</w:t>
      </w:r>
      <w:r w:rsidRPr="00782636">
        <w:rPr>
          <w:color w:val="000000"/>
          <w:bdr w:val="none" w:sz="0" w:space="0" w:color="auto" w:frame="1"/>
        </w:rPr>
        <w:t> to six semester </w:t>
      </w:r>
      <w:r w:rsidRPr="00782636">
        <w:rPr>
          <w:rStyle w:val="mark0y16p9u4o"/>
          <w:color w:val="000000"/>
          <w:bdr w:val="none" w:sz="0" w:space="0" w:color="auto" w:frame="1"/>
        </w:rPr>
        <w:t>hours</w:t>
      </w:r>
      <w:r w:rsidRPr="00782636">
        <w:rPr>
          <w:color w:val="000000"/>
          <w:bdr w:val="none" w:sz="0" w:space="0" w:color="auto" w:frame="1"/>
        </w:rPr>
        <w:t> in each of the summer terms. Any student seeking registration beyond this limit must request a course overload approval in the Graduate College office.</w:t>
      </w:r>
    </w:p>
    <w:p w14:paraId="17C9DF04"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color w:val="000000"/>
          <w:bdr w:val="none" w:sz="0" w:space="0" w:color="auto" w:frame="1"/>
        </w:rPr>
        <w:t> </w:t>
      </w:r>
    </w:p>
    <w:p w14:paraId="367D61B0"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rStyle w:val="markcu09g53l3"/>
          <w:b/>
          <w:bCs/>
          <w:color w:val="000000"/>
          <w:bdr w:val="none" w:sz="0" w:space="0" w:color="auto" w:frame="1"/>
        </w:rPr>
        <w:t>Full</w:t>
      </w:r>
      <w:r w:rsidRPr="00782636">
        <w:rPr>
          <w:b/>
          <w:bCs/>
          <w:color w:val="000000"/>
          <w:bdr w:val="none" w:sz="0" w:space="0" w:color="auto" w:frame="1"/>
        </w:rPr>
        <w:t>-</w:t>
      </w:r>
      <w:r w:rsidRPr="00782636">
        <w:rPr>
          <w:rStyle w:val="markppiqd1rsu"/>
          <w:b/>
          <w:bCs/>
          <w:color w:val="000000"/>
          <w:bdr w:val="none" w:sz="0" w:space="0" w:color="auto" w:frame="1"/>
        </w:rPr>
        <w:t>Time</w:t>
      </w:r>
      <w:r w:rsidRPr="00782636">
        <w:rPr>
          <w:b/>
          <w:bCs/>
          <w:color w:val="000000"/>
          <w:bdr w:val="none" w:sz="0" w:space="0" w:color="auto" w:frame="1"/>
        </w:rPr>
        <w:t> Graduate Student</w:t>
      </w:r>
      <w:r w:rsidRPr="00782636">
        <w:rPr>
          <w:b/>
          <w:bCs/>
          <w:color w:val="000000"/>
          <w:bdr w:val="none" w:sz="0" w:space="0" w:color="auto" w:frame="1"/>
        </w:rPr>
        <w:br/>
      </w:r>
      <w:r w:rsidRPr="00782636">
        <w:rPr>
          <w:color w:val="000000"/>
          <w:bdr w:val="none" w:sz="0" w:space="0" w:color="auto" w:frame="1"/>
        </w:rPr>
        <w:t>The West Virginia Higher Education Policy Commission defines a </w:t>
      </w:r>
      <w:r w:rsidRPr="00782636">
        <w:rPr>
          <w:rStyle w:val="markcu09g53l3"/>
          <w:color w:val="000000"/>
          <w:bdr w:val="none" w:sz="0" w:space="0" w:color="auto" w:frame="1"/>
        </w:rPr>
        <w:t>full</w:t>
      </w:r>
      <w:r w:rsidRPr="00782636">
        <w:rPr>
          <w:color w:val="000000"/>
          <w:bdr w:val="none" w:sz="0" w:space="0" w:color="auto" w:frame="1"/>
        </w:rPr>
        <w:t>-</w:t>
      </w:r>
      <w:r w:rsidRPr="00782636">
        <w:rPr>
          <w:rStyle w:val="markppiqd1rsu"/>
          <w:color w:val="000000"/>
          <w:bdr w:val="none" w:sz="0" w:space="0" w:color="auto" w:frame="1"/>
        </w:rPr>
        <w:t>time</w:t>
      </w:r>
      <w:r w:rsidRPr="00782636">
        <w:rPr>
          <w:color w:val="000000"/>
          <w:bdr w:val="none" w:sz="0" w:space="0" w:color="auto" w:frame="1"/>
        </w:rPr>
        <w:t> graduate student at Marshall University as carrying nine or more semester </w:t>
      </w:r>
      <w:r w:rsidRPr="00782636">
        <w:rPr>
          <w:rStyle w:val="mark0y16p9u4o"/>
          <w:color w:val="000000"/>
          <w:bdr w:val="none" w:sz="0" w:space="0" w:color="auto" w:frame="1"/>
        </w:rPr>
        <w:t>hours</w:t>
      </w:r>
      <w:r w:rsidRPr="00782636">
        <w:rPr>
          <w:color w:val="000000"/>
          <w:bdr w:val="none" w:sz="0" w:space="0" w:color="auto" w:frame="1"/>
        </w:rPr>
        <w:t> in a regular semester. During a single summer term a </w:t>
      </w:r>
      <w:r w:rsidRPr="00782636">
        <w:rPr>
          <w:rStyle w:val="markcu09g53l3"/>
          <w:color w:val="000000"/>
          <w:bdr w:val="none" w:sz="0" w:space="0" w:color="auto" w:frame="1"/>
        </w:rPr>
        <w:t>full</w:t>
      </w:r>
      <w:r w:rsidRPr="00782636">
        <w:rPr>
          <w:color w:val="000000"/>
          <w:bdr w:val="none" w:sz="0" w:space="0" w:color="auto" w:frame="1"/>
        </w:rPr>
        <w:t>-</w:t>
      </w:r>
      <w:r w:rsidRPr="00782636">
        <w:rPr>
          <w:rStyle w:val="markppiqd1rsu"/>
          <w:color w:val="000000"/>
          <w:bdr w:val="none" w:sz="0" w:space="0" w:color="auto" w:frame="1"/>
        </w:rPr>
        <w:t>time</w:t>
      </w:r>
      <w:r w:rsidRPr="00782636">
        <w:rPr>
          <w:color w:val="000000"/>
          <w:bdr w:val="none" w:sz="0" w:space="0" w:color="auto" w:frame="1"/>
        </w:rPr>
        <w:t> graduate student carries </w:t>
      </w:r>
      <w:r w:rsidRPr="00782636">
        <w:rPr>
          <w:rStyle w:val="markgpt77erpr"/>
          <w:color w:val="000000"/>
          <w:bdr w:val="none" w:sz="0" w:space="0" w:color="auto" w:frame="1"/>
        </w:rPr>
        <w:t>four</w:t>
      </w:r>
      <w:r w:rsidRPr="00782636">
        <w:rPr>
          <w:color w:val="000000"/>
          <w:bdr w:val="none" w:sz="0" w:space="0" w:color="auto" w:frame="1"/>
        </w:rPr>
        <w:t> or more semester </w:t>
      </w:r>
      <w:r w:rsidRPr="00782636">
        <w:rPr>
          <w:rStyle w:val="mark0y16p9u4o"/>
          <w:color w:val="000000"/>
          <w:bdr w:val="none" w:sz="0" w:space="0" w:color="auto" w:frame="1"/>
        </w:rPr>
        <w:t>hours</w:t>
      </w:r>
      <w:r w:rsidRPr="00782636">
        <w:rPr>
          <w:color w:val="000000"/>
          <w:bdr w:val="none" w:sz="0" w:space="0" w:color="auto" w:frame="1"/>
        </w:rPr>
        <w:t>. This may differ from the definition for fee purposes. (See Financial Information.)</w:t>
      </w:r>
    </w:p>
    <w:p w14:paraId="0319707D"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color w:val="000000"/>
          <w:bdr w:val="none" w:sz="0" w:space="0" w:color="auto" w:frame="1"/>
        </w:rPr>
        <w:t> </w:t>
      </w:r>
    </w:p>
    <w:p w14:paraId="01FD0CD5" w14:textId="77777777" w:rsidR="00911DA7" w:rsidRPr="00782636" w:rsidRDefault="00911DA7" w:rsidP="00911DA7">
      <w:pPr>
        <w:pStyle w:val="NormalWeb"/>
        <w:shd w:val="clear" w:color="auto" w:fill="FFFFFF"/>
        <w:spacing w:before="0" w:beforeAutospacing="0" w:after="0" w:afterAutospacing="0"/>
        <w:ind w:left="720"/>
        <w:textAlignment w:val="baseline"/>
        <w:rPr>
          <w:color w:val="000000"/>
          <w:bdr w:val="none" w:sz="0" w:space="0" w:color="auto" w:frame="1"/>
        </w:rPr>
      </w:pPr>
      <w:r w:rsidRPr="00782636">
        <w:rPr>
          <w:b/>
          <w:bCs/>
          <w:color w:val="000000"/>
          <w:bdr w:val="none" w:sz="0" w:space="0" w:color="auto" w:frame="1"/>
        </w:rPr>
        <w:t>Graduate Student Employment</w:t>
      </w:r>
      <w:r w:rsidRPr="00782636">
        <w:rPr>
          <w:b/>
          <w:bCs/>
          <w:color w:val="000000"/>
          <w:bdr w:val="none" w:sz="0" w:space="0" w:color="auto" w:frame="1"/>
        </w:rPr>
        <w:br/>
      </w:r>
      <w:r w:rsidRPr="00782636">
        <w:rPr>
          <w:color w:val="000000"/>
          <w:bdr w:val="none" w:sz="0" w:space="0" w:color="auto" w:frame="1"/>
        </w:rPr>
        <w:t>Graduate students who are employed should limit their schedules in proportion to the </w:t>
      </w:r>
      <w:r w:rsidRPr="00782636">
        <w:rPr>
          <w:rStyle w:val="markppiqd1rsu"/>
          <w:color w:val="000000"/>
          <w:bdr w:val="none" w:sz="0" w:space="0" w:color="auto" w:frame="1"/>
        </w:rPr>
        <w:t>time</w:t>
      </w:r>
      <w:r w:rsidRPr="00782636">
        <w:rPr>
          <w:color w:val="000000"/>
          <w:bdr w:val="none" w:sz="0" w:space="0" w:color="auto" w:frame="1"/>
        </w:rPr>
        <w:t> available for graduate study. As a general practice, the maximum graduate load recommended for a student who is employed </w:t>
      </w:r>
      <w:r w:rsidRPr="00782636">
        <w:rPr>
          <w:rStyle w:val="markcu09g53l3"/>
          <w:color w:val="000000"/>
          <w:bdr w:val="none" w:sz="0" w:space="0" w:color="auto" w:frame="1"/>
        </w:rPr>
        <w:t>full</w:t>
      </w:r>
      <w:r w:rsidRPr="00782636">
        <w:rPr>
          <w:color w:val="000000"/>
          <w:bdr w:val="none" w:sz="0" w:space="0" w:color="auto" w:frame="1"/>
        </w:rPr>
        <w:t>-</w:t>
      </w:r>
      <w:r w:rsidRPr="00782636">
        <w:rPr>
          <w:rStyle w:val="markppiqd1rsu"/>
          <w:color w:val="000000"/>
          <w:bdr w:val="none" w:sz="0" w:space="0" w:color="auto" w:frame="1"/>
        </w:rPr>
        <w:t>time</w:t>
      </w:r>
      <w:r w:rsidRPr="00782636">
        <w:rPr>
          <w:color w:val="000000"/>
          <w:bdr w:val="none" w:sz="0" w:space="0" w:color="auto" w:frame="1"/>
        </w:rPr>
        <w:t> is six </w:t>
      </w:r>
      <w:r w:rsidRPr="00782636">
        <w:rPr>
          <w:rStyle w:val="mark0y16p9u4o"/>
          <w:color w:val="000000"/>
          <w:bdr w:val="none" w:sz="0" w:space="0" w:color="auto" w:frame="1"/>
        </w:rPr>
        <w:t>hours</w:t>
      </w:r>
      <w:r w:rsidRPr="00782636">
        <w:rPr>
          <w:color w:val="000000"/>
          <w:bdr w:val="none" w:sz="0" w:space="0" w:color="auto" w:frame="1"/>
        </w:rPr>
        <w:t> in a regular semester or three </w:t>
      </w:r>
      <w:r w:rsidRPr="00782636">
        <w:rPr>
          <w:rStyle w:val="mark0y16p9u4o"/>
          <w:color w:val="000000"/>
          <w:bdr w:val="none" w:sz="0" w:space="0" w:color="auto" w:frame="1"/>
        </w:rPr>
        <w:t>hours</w:t>
      </w:r>
      <w:r w:rsidRPr="00782636">
        <w:rPr>
          <w:color w:val="000000"/>
          <w:bdr w:val="none" w:sz="0" w:space="0" w:color="auto" w:frame="1"/>
        </w:rPr>
        <w:t> in a summer term.</w:t>
      </w:r>
    </w:p>
    <w:p w14:paraId="63E1FB4E"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p>
    <w:p w14:paraId="6F72CB73" w14:textId="77777777" w:rsidR="00911DA7" w:rsidRPr="00782636" w:rsidRDefault="00911DA7" w:rsidP="00911DA7">
      <w:pPr>
        <w:ind w:left="720"/>
        <w:rPr>
          <w:b/>
          <w:bCs/>
          <w:sz w:val="24"/>
          <w:szCs w:val="24"/>
        </w:rPr>
      </w:pPr>
      <w:r w:rsidRPr="00782636">
        <w:rPr>
          <w:b/>
          <w:bCs/>
          <w:sz w:val="24"/>
          <w:szCs w:val="24"/>
        </w:rPr>
        <w:t>Refund Procedures</w:t>
      </w:r>
    </w:p>
    <w:p w14:paraId="21F3F776" w14:textId="77777777" w:rsidR="00911DA7" w:rsidRPr="00782636" w:rsidRDefault="00911DA7" w:rsidP="00911DA7">
      <w:pPr>
        <w:pStyle w:val="NormalWeb"/>
        <w:spacing w:before="0" w:beforeAutospacing="0" w:after="0" w:afterAutospacing="0"/>
        <w:ind w:left="720"/>
        <w:rPr>
          <w:color w:val="242424"/>
        </w:rPr>
      </w:pPr>
      <w:r w:rsidRPr="00782636">
        <w:rPr>
          <w:color w:val="242424"/>
        </w:rPr>
        <w:t>Enrollment fees (tuition fees) will be refunded during the period designated by the Office of the Registrar for Registration, Late Registration, and Schedule Adjustments for a regular semester or a summer term and published on the bursar’s office website at </w:t>
      </w:r>
      <w:hyperlink r:id="rId21" w:tgtFrame="_blank" w:history="1">
        <w:r w:rsidRPr="00782636">
          <w:rPr>
            <w:rStyle w:val="Hyperlink"/>
          </w:rPr>
          <w:t>www.marshall.edu/bursar</w:t>
        </w:r>
      </w:hyperlink>
      <w:r w:rsidRPr="00782636">
        <w:rPr>
          <w:color w:val="242424"/>
        </w:rPr>
        <w:t>. Enrollment fees (tuition fees) will be refunded to students for:</w:t>
      </w:r>
    </w:p>
    <w:p w14:paraId="276926F0" w14:textId="77777777" w:rsidR="00911DA7" w:rsidRPr="00782636" w:rsidRDefault="00911DA7" w:rsidP="00911DA7">
      <w:pPr>
        <w:pStyle w:val="NormalWeb"/>
        <w:numPr>
          <w:ilvl w:val="0"/>
          <w:numId w:val="20"/>
        </w:numPr>
        <w:ind w:left="1440"/>
        <w:rPr>
          <w:color w:val="242424"/>
        </w:rPr>
      </w:pPr>
      <w:r w:rsidRPr="00782636">
        <w:rPr>
          <w:i/>
          <w:iCs/>
          <w:color w:val="242424"/>
        </w:rPr>
        <w:t>Schedule Adjustments</w:t>
      </w:r>
      <w:r w:rsidRPr="00782636">
        <w:rPr>
          <w:color w:val="242424"/>
        </w:rPr>
        <w:t> - Students who drop one or more classes through the end of the Late Registration period shall be eligible for a full reduction of tuition and fees of the dropped course(s), provided that the remaining tuition and fee assessment falls below twelve credit hours for undergraduate students or nine credit hours for graduate students.</w:t>
      </w:r>
    </w:p>
    <w:p w14:paraId="08077A17" w14:textId="77777777" w:rsidR="00911DA7" w:rsidRPr="00782636" w:rsidRDefault="00911DA7" w:rsidP="00911DA7">
      <w:pPr>
        <w:rPr>
          <w:color w:val="242424"/>
          <w:sz w:val="24"/>
          <w:szCs w:val="24"/>
        </w:rPr>
      </w:pPr>
      <w:r w:rsidRPr="00782636">
        <w:rPr>
          <w:color w:val="242424"/>
          <w:sz w:val="24"/>
          <w:szCs w:val="24"/>
        </w:rPr>
        <w:br w:type="page"/>
      </w:r>
    </w:p>
    <w:p w14:paraId="21E380FA"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p>
    <w:p w14:paraId="2FD7A846" w14:textId="77777777" w:rsidR="00911DA7" w:rsidRPr="00C95280" w:rsidRDefault="00911DA7" w:rsidP="00911DA7">
      <w:pPr>
        <w:rPr>
          <w:b/>
          <w:bCs/>
          <w:sz w:val="32"/>
          <w:szCs w:val="32"/>
        </w:rPr>
      </w:pPr>
      <w:r w:rsidRPr="00C95280">
        <w:rPr>
          <w:b/>
          <w:bCs/>
          <w:sz w:val="32"/>
          <w:szCs w:val="32"/>
        </w:rPr>
        <w:t>Proposed catalog language – markup version</w:t>
      </w:r>
    </w:p>
    <w:p w14:paraId="7F5F5AC5" w14:textId="77777777" w:rsidR="00911DA7" w:rsidRPr="00782636" w:rsidRDefault="00911DA7" w:rsidP="00911DA7">
      <w:pPr>
        <w:rPr>
          <w:sz w:val="24"/>
          <w:szCs w:val="24"/>
        </w:rPr>
      </w:pPr>
    </w:p>
    <w:p w14:paraId="082A3380"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b/>
          <w:bCs/>
          <w:color w:val="000000"/>
          <w:bdr w:val="none" w:sz="0" w:space="0" w:color="auto" w:frame="1"/>
        </w:rPr>
        <w:t>Academic Progress</w:t>
      </w:r>
      <w:r w:rsidRPr="00782636">
        <w:rPr>
          <w:b/>
          <w:bCs/>
          <w:color w:val="000000"/>
          <w:bdr w:val="none" w:sz="0" w:space="0" w:color="auto" w:frame="1"/>
        </w:rPr>
        <w:br/>
      </w:r>
      <w:r w:rsidRPr="00782636">
        <w:rPr>
          <w:color w:val="000000"/>
          <w:bdr w:val="none" w:sz="0" w:space="0" w:color="auto" w:frame="1"/>
        </w:rPr>
        <w:t xml:space="preserve">Graduate students may enroll in a minimum of 9 and </w:t>
      </w:r>
      <w:r w:rsidRPr="00782636">
        <w:rPr>
          <w:color w:val="FF0000"/>
          <w:bdr w:val="none" w:sz="0" w:space="0" w:color="auto" w:frame="1"/>
        </w:rPr>
        <w:t>a</w:t>
      </w:r>
      <w:r w:rsidRPr="00782636">
        <w:rPr>
          <w:color w:val="000000"/>
          <w:bdr w:val="none" w:sz="0" w:space="0" w:color="auto" w:frame="1"/>
        </w:rPr>
        <w:t xml:space="preserve"> maximum of 12 </w:t>
      </w:r>
      <w:r w:rsidRPr="00782636">
        <w:rPr>
          <w:rStyle w:val="mark0y16p9u4o"/>
          <w:color w:val="000000"/>
          <w:bdr w:val="none" w:sz="0" w:space="0" w:color="auto" w:frame="1"/>
        </w:rPr>
        <w:t xml:space="preserve">hours </w:t>
      </w:r>
      <w:r w:rsidRPr="00782636">
        <w:rPr>
          <w:rStyle w:val="mark0y16p9u4o"/>
          <w:color w:val="FF0000"/>
          <w:bdr w:val="none" w:sz="0" w:space="0" w:color="auto" w:frame="1"/>
        </w:rPr>
        <w:t>during a fall or spring term</w:t>
      </w:r>
      <w:r w:rsidRPr="00782636">
        <w:rPr>
          <w:color w:val="000000"/>
          <w:bdr w:val="none" w:sz="0" w:space="0" w:color="auto" w:frame="1"/>
        </w:rPr>
        <w:t> to be considered as enrolled </w:t>
      </w:r>
      <w:r w:rsidRPr="00782636">
        <w:rPr>
          <w:rStyle w:val="markcu09g53l3"/>
          <w:color w:val="000000"/>
          <w:bdr w:val="none" w:sz="0" w:space="0" w:color="auto" w:frame="1"/>
        </w:rPr>
        <w:t>full</w:t>
      </w:r>
      <w:r w:rsidRPr="00782636">
        <w:rPr>
          <w:color w:val="000000"/>
          <w:bdr w:val="none" w:sz="0" w:space="0" w:color="auto" w:frame="1"/>
        </w:rPr>
        <w:t> </w:t>
      </w:r>
      <w:r w:rsidRPr="00782636">
        <w:rPr>
          <w:rStyle w:val="markppiqd1rsu"/>
          <w:color w:val="000000"/>
          <w:bdr w:val="none" w:sz="0" w:space="0" w:color="auto" w:frame="1"/>
        </w:rPr>
        <w:t>time</w:t>
      </w:r>
      <w:r w:rsidRPr="00782636">
        <w:rPr>
          <w:color w:val="000000"/>
          <w:bdr w:val="none" w:sz="0" w:space="0" w:color="auto" w:frame="1"/>
        </w:rPr>
        <w:t>. A minimum Grade Point Average of 3.0 is required to be in Good Academic Standing. Therefore, a </w:t>
      </w:r>
      <w:r w:rsidRPr="00782636">
        <w:rPr>
          <w:rStyle w:val="markcu09g53l3"/>
          <w:color w:val="000000"/>
          <w:bdr w:val="none" w:sz="0" w:space="0" w:color="auto" w:frame="1"/>
        </w:rPr>
        <w:t>full</w:t>
      </w:r>
      <w:r w:rsidRPr="00782636">
        <w:rPr>
          <w:color w:val="000000"/>
          <w:bdr w:val="none" w:sz="0" w:space="0" w:color="auto" w:frame="1"/>
        </w:rPr>
        <w:t>-</w:t>
      </w:r>
      <w:r w:rsidRPr="00782636">
        <w:rPr>
          <w:rStyle w:val="markppiqd1rsu"/>
          <w:color w:val="000000"/>
          <w:bdr w:val="none" w:sz="0" w:space="0" w:color="auto" w:frame="1"/>
        </w:rPr>
        <w:t>time</w:t>
      </w:r>
      <w:r w:rsidRPr="00782636">
        <w:rPr>
          <w:color w:val="000000"/>
          <w:bdr w:val="none" w:sz="0" w:space="0" w:color="auto" w:frame="1"/>
        </w:rPr>
        <w:t> graduate student is required to complete a minimum of 9 </w:t>
      </w:r>
      <w:r w:rsidRPr="00782636">
        <w:rPr>
          <w:rStyle w:val="mark0y16p9u4o"/>
          <w:color w:val="000000"/>
          <w:bdr w:val="none" w:sz="0" w:space="0" w:color="auto" w:frame="1"/>
        </w:rPr>
        <w:t>hours</w:t>
      </w:r>
      <w:r w:rsidRPr="00782636">
        <w:rPr>
          <w:color w:val="000000"/>
          <w:bdr w:val="none" w:sz="0" w:space="0" w:color="auto" w:frame="1"/>
        </w:rPr>
        <w:t xml:space="preserve"> with a 3.0 or higher GPA for normal academic progress during </w:t>
      </w:r>
      <w:r w:rsidRPr="00782636">
        <w:rPr>
          <w:color w:val="FF0000"/>
          <w:bdr w:val="none" w:sz="0" w:space="0" w:color="auto" w:frame="1"/>
        </w:rPr>
        <w:t>a fall or spring term</w:t>
      </w:r>
      <w:r w:rsidRPr="00782636">
        <w:rPr>
          <w:color w:val="000000"/>
          <w:bdr w:val="none" w:sz="0" w:space="0" w:color="auto" w:frame="1"/>
        </w:rPr>
        <w:t>.</w:t>
      </w:r>
    </w:p>
    <w:p w14:paraId="560679C2"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color w:val="000000"/>
          <w:bdr w:val="none" w:sz="0" w:space="0" w:color="auto" w:frame="1"/>
        </w:rPr>
        <w:t> </w:t>
      </w:r>
    </w:p>
    <w:p w14:paraId="5179F386"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b/>
          <w:bCs/>
          <w:color w:val="000000"/>
          <w:bdr w:val="none" w:sz="0" w:space="0" w:color="auto" w:frame="1"/>
        </w:rPr>
        <w:t>Course Load</w:t>
      </w:r>
      <w:r w:rsidRPr="00782636">
        <w:rPr>
          <w:b/>
          <w:bCs/>
          <w:color w:val="000000"/>
          <w:bdr w:val="none" w:sz="0" w:space="0" w:color="auto" w:frame="1"/>
        </w:rPr>
        <w:br/>
      </w:r>
      <w:r w:rsidRPr="00782636">
        <w:rPr>
          <w:color w:val="000000"/>
          <w:bdr w:val="none" w:sz="0" w:space="0" w:color="auto" w:frame="1"/>
        </w:rPr>
        <w:t>A normal course load for graduate students is nine to twelve semester </w:t>
      </w:r>
      <w:r w:rsidRPr="00782636">
        <w:rPr>
          <w:rStyle w:val="mark0y16p9u4o"/>
          <w:color w:val="000000"/>
          <w:bdr w:val="none" w:sz="0" w:space="0" w:color="auto" w:frame="1"/>
        </w:rPr>
        <w:t>hours</w:t>
      </w:r>
      <w:r w:rsidRPr="00782636">
        <w:rPr>
          <w:color w:val="000000"/>
          <w:bdr w:val="none" w:sz="0" w:space="0" w:color="auto" w:frame="1"/>
        </w:rPr>
        <w:t> in the Fall and Spring semesters, and </w:t>
      </w:r>
      <w:r w:rsidRPr="00782636">
        <w:rPr>
          <w:rStyle w:val="markgpt77erpr"/>
          <w:color w:val="FF0000"/>
          <w:bdr w:val="none" w:sz="0" w:space="0" w:color="auto" w:frame="1"/>
        </w:rPr>
        <w:t>three</w:t>
      </w:r>
      <w:r w:rsidRPr="00782636">
        <w:rPr>
          <w:color w:val="000000"/>
          <w:bdr w:val="none" w:sz="0" w:space="0" w:color="auto" w:frame="1"/>
        </w:rPr>
        <w:t> </w:t>
      </w:r>
      <w:r w:rsidRPr="00782636">
        <w:rPr>
          <w:strike/>
          <w:color w:val="FF0000"/>
          <w:bdr w:val="none" w:sz="0" w:space="0" w:color="auto" w:frame="1"/>
        </w:rPr>
        <w:t xml:space="preserve">four </w:t>
      </w:r>
      <w:r w:rsidRPr="00782636">
        <w:rPr>
          <w:color w:val="000000"/>
          <w:bdr w:val="none" w:sz="0" w:space="0" w:color="auto" w:frame="1"/>
        </w:rPr>
        <w:t>to six semester </w:t>
      </w:r>
      <w:r w:rsidRPr="00782636">
        <w:rPr>
          <w:rStyle w:val="mark0y16p9u4o"/>
          <w:color w:val="000000"/>
          <w:bdr w:val="none" w:sz="0" w:space="0" w:color="auto" w:frame="1"/>
        </w:rPr>
        <w:t>hours</w:t>
      </w:r>
      <w:r w:rsidRPr="00782636">
        <w:rPr>
          <w:color w:val="000000"/>
          <w:bdr w:val="none" w:sz="0" w:space="0" w:color="auto" w:frame="1"/>
        </w:rPr>
        <w:t xml:space="preserve"> in each of the summer terms. Any student seeking registration beyond this limit must request </w:t>
      </w:r>
      <w:r w:rsidRPr="00782636">
        <w:rPr>
          <w:strike/>
          <w:color w:val="FF0000"/>
          <w:bdr w:val="none" w:sz="0" w:space="0" w:color="auto" w:frame="1"/>
        </w:rPr>
        <w:t>a course overload</w:t>
      </w:r>
      <w:r w:rsidRPr="00782636">
        <w:rPr>
          <w:color w:val="FF0000"/>
          <w:bdr w:val="none" w:sz="0" w:space="0" w:color="auto" w:frame="1"/>
        </w:rPr>
        <w:t xml:space="preserve"> </w:t>
      </w:r>
      <w:r w:rsidRPr="00782636">
        <w:rPr>
          <w:color w:val="000000"/>
          <w:bdr w:val="none" w:sz="0" w:space="0" w:color="auto" w:frame="1"/>
        </w:rPr>
        <w:t xml:space="preserve">approval </w:t>
      </w:r>
      <w:r w:rsidRPr="00782636">
        <w:rPr>
          <w:color w:val="FF0000"/>
          <w:bdr w:val="none" w:sz="0" w:space="0" w:color="auto" w:frame="1"/>
        </w:rPr>
        <w:t xml:space="preserve">for a course overload from </w:t>
      </w:r>
      <w:r w:rsidRPr="00782636">
        <w:rPr>
          <w:strike/>
          <w:color w:val="FF0000"/>
          <w:bdr w:val="none" w:sz="0" w:space="0" w:color="auto" w:frame="1"/>
        </w:rPr>
        <w:t>the Graduate College office</w:t>
      </w:r>
      <w:r w:rsidRPr="00782636">
        <w:rPr>
          <w:color w:val="FF0000"/>
          <w:bdr w:val="none" w:sz="0" w:space="0" w:color="auto" w:frame="1"/>
        </w:rPr>
        <w:t xml:space="preserve"> the academic dean of their college. Certain programs, particularly in the health professions, routinely schedule students for more than a regular load, with the approval of the academic dean of their college. </w:t>
      </w:r>
    </w:p>
    <w:p w14:paraId="4E8032AC"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color w:val="000000"/>
          <w:bdr w:val="none" w:sz="0" w:space="0" w:color="auto" w:frame="1"/>
        </w:rPr>
        <w:t> </w:t>
      </w:r>
    </w:p>
    <w:p w14:paraId="2724C5E8" w14:textId="77777777" w:rsidR="00911DA7" w:rsidRPr="00782636" w:rsidRDefault="00911DA7" w:rsidP="00911DA7">
      <w:pPr>
        <w:pStyle w:val="NormalWeb"/>
        <w:shd w:val="clear" w:color="auto" w:fill="FFFFFF"/>
        <w:spacing w:before="0" w:beforeAutospacing="0" w:after="0" w:afterAutospacing="0"/>
        <w:ind w:left="720"/>
        <w:textAlignment w:val="baseline"/>
        <w:rPr>
          <w:b/>
          <w:bCs/>
          <w:color w:val="FF0000"/>
          <w:bdr w:val="none" w:sz="0" w:space="0" w:color="auto" w:frame="1"/>
        </w:rPr>
      </w:pPr>
      <w:r w:rsidRPr="00782636">
        <w:rPr>
          <w:rStyle w:val="markcu09g53l3"/>
          <w:b/>
          <w:bCs/>
          <w:color w:val="FF0000"/>
          <w:bdr w:val="none" w:sz="0" w:space="0" w:color="auto" w:frame="1"/>
        </w:rPr>
        <w:t>Full</w:t>
      </w:r>
      <w:r w:rsidRPr="00782636">
        <w:rPr>
          <w:b/>
          <w:bCs/>
          <w:color w:val="FF0000"/>
          <w:bdr w:val="none" w:sz="0" w:space="0" w:color="auto" w:frame="1"/>
        </w:rPr>
        <w:t>-</w:t>
      </w:r>
      <w:r w:rsidRPr="00782636">
        <w:rPr>
          <w:rStyle w:val="markppiqd1rsu"/>
          <w:b/>
          <w:bCs/>
          <w:color w:val="FF0000"/>
          <w:bdr w:val="none" w:sz="0" w:space="0" w:color="auto" w:frame="1"/>
        </w:rPr>
        <w:t>Time</w:t>
      </w:r>
      <w:r w:rsidRPr="00782636">
        <w:rPr>
          <w:b/>
          <w:bCs/>
          <w:color w:val="FF0000"/>
          <w:bdr w:val="none" w:sz="0" w:space="0" w:color="auto" w:frame="1"/>
        </w:rPr>
        <w:t> Graduate Student</w:t>
      </w:r>
    </w:p>
    <w:p w14:paraId="48C90B74" w14:textId="77777777" w:rsidR="00911DA7" w:rsidRPr="00782636" w:rsidRDefault="00911DA7" w:rsidP="00911DA7">
      <w:pPr>
        <w:pStyle w:val="NormalWeb"/>
        <w:shd w:val="clear" w:color="auto" w:fill="FFFFFF"/>
        <w:spacing w:before="0" w:beforeAutospacing="0" w:after="0" w:afterAutospacing="0"/>
        <w:ind w:left="720"/>
        <w:textAlignment w:val="baseline"/>
        <w:rPr>
          <w:color w:val="FF0000"/>
          <w:bdr w:val="none" w:sz="0" w:space="0" w:color="auto" w:frame="1"/>
        </w:rPr>
      </w:pPr>
      <w:r w:rsidRPr="00782636">
        <w:rPr>
          <w:color w:val="FF0000"/>
          <w:bdr w:val="none" w:sz="0" w:space="0" w:color="auto" w:frame="1"/>
        </w:rPr>
        <w:t>A graduate student is classified as full-time if the student is registered for at least nine credit hours during a fall or spring term, or registered for at least six credit hours during a summer term.</w:t>
      </w:r>
      <w:r w:rsidRPr="00782636">
        <w:rPr>
          <w:b/>
          <w:bCs/>
          <w:strike/>
          <w:color w:val="FF0000"/>
          <w:bdr w:val="none" w:sz="0" w:space="0" w:color="auto" w:frame="1"/>
        </w:rPr>
        <w:br/>
      </w:r>
      <w:r w:rsidRPr="00782636">
        <w:rPr>
          <w:strike/>
          <w:color w:val="FF0000"/>
          <w:bdr w:val="none" w:sz="0" w:space="0" w:color="auto" w:frame="1"/>
        </w:rPr>
        <w:t>The West Virginia Higher Education Policy Commission defines a </w:t>
      </w:r>
      <w:r w:rsidRPr="00782636">
        <w:rPr>
          <w:rStyle w:val="markcu09g53l3"/>
          <w:strike/>
          <w:color w:val="FF0000"/>
          <w:bdr w:val="none" w:sz="0" w:space="0" w:color="auto" w:frame="1"/>
        </w:rPr>
        <w:t>full</w:t>
      </w:r>
      <w:r w:rsidRPr="00782636">
        <w:rPr>
          <w:strike/>
          <w:color w:val="FF0000"/>
          <w:bdr w:val="none" w:sz="0" w:space="0" w:color="auto" w:frame="1"/>
        </w:rPr>
        <w:t>-</w:t>
      </w:r>
      <w:r w:rsidRPr="00782636">
        <w:rPr>
          <w:rStyle w:val="markppiqd1rsu"/>
          <w:strike/>
          <w:color w:val="FF0000"/>
          <w:bdr w:val="none" w:sz="0" w:space="0" w:color="auto" w:frame="1"/>
        </w:rPr>
        <w:t>time</w:t>
      </w:r>
      <w:r w:rsidRPr="00782636">
        <w:rPr>
          <w:strike/>
          <w:color w:val="FF0000"/>
          <w:bdr w:val="none" w:sz="0" w:space="0" w:color="auto" w:frame="1"/>
        </w:rPr>
        <w:t> graduate student at Marshall University as carrying nine or more semester </w:t>
      </w:r>
      <w:r w:rsidRPr="00782636">
        <w:rPr>
          <w:rStyle w:val="mark0y16p9u4o"/>
          <w:strike/>
          <w:color w:val="FF0000"/>
          <w:bdr w:val="none" w:sz="0" w:space="0" w:color="auto" w:frame="1"/>
        </w:rPr>
        <w:t>hours</w:t>
      </w:r>
      <w:r w:rsidRPr="00782636">
        <w:rPr>
          <w:strike/>
          <w:color w:val="FF0000"/>
          <w:bdr w:val="none" w:sz="0" w:space="0" w:color="auto" w:frame="1"/>
        </w:rPr>
        <w:t> in a regular semester. During a single summer term a </w:t>
      </w:r>
      <w:r w:rsidRPr="00782636">
        <w:rPr>
          <w:rStyle w:val="markcu09g53l3"/>
          <w:strike/>
          <w:color w:val="FF0000"/>
          <w:bdr w:val="none" w:sz="0" w:space="0" w:color="auto" w:frame="1"/>
        </w:rPr>
        <w:t>full</w:t>
      </w:r>
      <w:r w:rsidRPr="00782636">
        <w:rPr>
          <w:strike/>
          <w:color w:val="FF0000"/>
          <w:bdr w:val="none" w:sz="0" w:space="0" w:color="auto" w:frame="1"/>
        </w:rPr>
        <w:t>-</w:t>
      </w:r>
      <w:r w:rsidRPr="00782636">
        <w:rPr>
          <w:rStyle w:val="markppiqd1rsu"/>
          <w:strike/>
          <w:color w:val="FF0000"/>
          <w:bdr w:val="none" w:sz="0" w:space="0" w:color="auto" w:frame="1"/>
        </w:rPr>
        <w:t>time</w:t>
      </w:r>
      <w:r w:rsidRPr="00782636">
        <w:rPr>
          <w:strike/>
          <w:color w:val="FF0000"/>
          <w:bdr w:val="none" w:sz="0" w:space="0" w:color="auto" w:frame="1"/>
        </w:rPr>
        <w:t> graduate student carries </w:t>
      </w:r>
      <w:r w:rsidRPr="00782636">
        <w:rPr>
          <w:rStyle w:val="markgpt77erpr"/>
          <w:strike/>
          <w:color w:val="FF0000"/>
          <w:bdr w:val="none" w:sz="0" w:space="0" w:color="auto" w:frame="1"/>
        </w:rPr>
        <w:t>four</w:t>
      </w:r>
      <w:r w:rsidRPr="00782636">
        <w:rPr>
          <w:strike/>
          <w:color w:val="FF0000"/>
          <w:bdr w:val="none" w:sz="0" w:space="0" w:color="auto" w:frame="1"/>
        </w:rPr>
        <w:t> or more semester </w:t>
      </w:r>
      <w:r w:rsidRPr="00782636">
        <w:rPr>
          <w:rStyle w:val="mark0y16p9u4o"/>
          <w:strike/>
          <w:color w:val="FF0000"/>
          <w:bdr w:val="none" w:sz="0" w:space="0" w:color="auto" w:frame="1"/>
        </w:rPr>
        <w:t>hours</w:t>
      </w:r>
      <w:r w:rsidRPr="00782636">
        <w:rPr>
          <w:strike/>
          <w:color w:val="FF0000"/>
          <w:bdr w:val="none" w:sz="0" w:space="0" w:color="auto" w:frame="1"/>
        </w:rPr>
        <w:t xml:space="preserve">. This may differ from the definition for fee purposes. </w:t>
      </w:r>
      <w:r w:rsidRPr="00782636">
        <w:rPr>
          <w:color w:val="000000" w:themeColor="text1"/>
          <w:bdr w:val="none" w:sz="0" w:space="0" w:color="auto" w:frame="1"/>
        </w:rPr>
        <w:t xml:space="preserve">(See </w:t>
      </w:r>
      <w:r w:rsidRPr="00782636">
        <w:rPr>
          <w:color w:val="FF0000"/>
          <w:bdr w:val="none" w:sz="0" w:space="0" w:color="auto" w:frame="1"/>
        </w:rPr>
        <w:t xml:space="preserve">Refund Procedures under </w:t>
      </w:r>
      <w:r w:rsidRPr="00782636">
        <w:rPr>
          <w:color w:val="000000" w:themeColor="text1"/>
          <w:bdr w:val="none" w:sz="0" w:space="0" w:color="auto" w:frame="1"/>
        </w:rPr>
        <w:t>Financial Information.)</w:t>
      </w:r>
    </w:p>
    <w:p w14:paraId="63C9477E"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color w:val="000000"/>
          <w:bdr w:val="none" w:sz="0" w:space="0" w:color="auto" w:frame="1"/>
        </w:rPr>
        <w:t> </w:t>
      </w:r>
    </w:p>
    <w:p w14:paraId="3BC88B42" w14:textId="77777777" w:rsidR="00911DA7" w:rsidRPr="00782636" w:rsidRDefault="00911DA7" w:rsidP="00911DA7">
      <w:pPr>
        <w:pStyle w:val="NormalWeb"/>
        <w:shd w:val="clear" w:color="auto" w:fill="FFFFFF"/>
        <w:spacing w:before="0" w:beforeAutospacing="0" w:after="0" w:afterAutospacing="0"/>
        <w:ind w:left="720"/>
        <w:textAlignment w:val="baseline"/>
        <w:rPr>
          <w:strike/>
          <w:color w:val="FF0000"/>
        </w:rPr>
      </w:pPr>
      <w:r w:rsidRPr="00782636">
        <w:rPr>
          <w:b/>
          <w:bCs/>
          <w:strike/>
          <w:color w:val="FF0000"/>
          <w:bdr w:val="none" w:sz="0" w:space="0" w:color="auto" w:frame="1"/>
        </w:rPr>
        <w:t>Graduate Student Employment</w:t>
      </w:r>
      <w:r w:rsidRPr="00782636">
        <w:rPr>
          <w:b/>
          <w:bCs/>
          <w:strike/>
          <w:color w:val="FF0000"/>
          <w:bdr w:val="none" w:sz="0" w:space="0" w:color="auto" w:frame="1"/>
        </w:rPr>
        <w:br/>
      </w:r>
      <w:r w:rsidRPr="00782636">
        <w:rPr>
          <w:strike/>
          <w:color w:val="FF0000"/>
          <w:bdr w:val="none" w:sz="0" w:space="0" w:color="auto" w:frame="1"/>
        </w:rPr>
        <w:t>Graduate students who are employed should limit their schedules in proportion to the </w:t>
      </w:r>
      <w:r w:rsidRPr="00782636">
        <w:rPr>
          <w:rStyle w:val="markppiqd1rsu"/>
          <w:strike/>
          <w:color w:val="FF0000"/>
          <w:bdr w:val="none" w:sz="0" w:space="0" w:color="auto" w:frame="1"/>
        </w:rPr>
        <w:t>time</w:t>
      </w:r>
      <w:r w:rsidRPr="00782636">
        <w:rPr>
          <w:strike/>
          <w:color w:val="FF0000"/>
          <w:bdr w:val="none" w:sz="0" w:space="0" w:color="auto" w:frame="1"/>
        </w:rPr>
        <w:t> available for graduate study. As a general practice, the maximum graduate load recommended for a student who is employed </w:t>
      </w:r>
      <w:r w:rsidRPr="00782636">
        <w:rPr>
          <w:rStyle w:val="markcu09g53l3"/>
          <w:strike/>
          <w:color w:val="FF0000"/>
          <w:bdr w:val="none" w:sz="0" w:space="0" w:color="auto" w:frame="1"/>
        </w:rPr>
        <w:t>full</w:t>
      </w:r>
      <w:r w:rsidRPr="00782636">
        <w:rPr>
          <w:strike/>
          <w:color w:val="FF0000"/>
          <w:bdr w:val="none" w:sz="0" w:space="0" w:color="auto" w:frame="1"/>
        </w:rPr>
        <w:t>-</w:t>
      </w:r>
      <w:r w:rsidRPr="00782636">
        <w:rPr>
          <w:rStyle w:val="markppiqd1rsu"/>
          <w:strike/>
          <w:color w:val="FF0000"/>
          <w:bdr w:val="none" w:sz="0" w:space="0" w:color="auto" w:frame="1"/>
        </w:rPr>
        <w:t>time</w:t>
      </w:r>
      <w:r w:rsidRPr="00782636">
        <w:rPr>
          <w:strike/>
          <w:color w:val="FF0000"/>
          <w:bdr w:val="none" w:sz="0" w:space="0" w:color="auto" w:frame="1"/>
        </w:rPr>
        <w:t> is six </w:t>
      </w:r>
      <w:r w:rsidRPr="00782636">
        <w:rPr>
          <w:rStyle w:val="mark0y16p9u4o"/>
          <w:strike/>
          <w:color w:val="FF0000"/>
          <w:bdr w:val="none" w:sz="0" w:space="0" w:color="auto" w:frame="1"/>
        </w:rPr>
        <w:t>hours</w:t>
      </w:r>
      <w:r w:rsidRPr="00782636">
        <w:rPr>
          <w:strike/>
          <w:color w:val="FF0000"/>
          <w:bdr w:val="none" w:sz="0" w:space="0" w:color="auto" w:frame="1"/>
        </w:rPr>
        <w:t> in a regular semester or three </w:t>
      </w:r>
      <w:r w:rsidRPr="00782636">
        <w:rPr>
          <w:rStyle w:val="mark0y16p9u4o"/>
          <w:strike/>
          <w:color w:val="FF0000"/>
          <w:bdr w:val="none" w:sz="0" w:space="0" w:color="auto" w:frame="1"/>
        </w:rPr>
        <w:t>hours</w:t>
      </w:r>
      <w:r w:rsidRPr="00782636">
        <w:rPr>
          <w:strike/>
          <w:color w:val="FF0000"/>
          <w:bdr w:val="none" w:sz="0" w:space="0" w:color="auto" w:frame="1"/>
        </w:rPr>
        <w:t> in a summer term.</w:t>
      </w:r>
    </w:p>
    <w:p w14:paraId="17933EB1" w14:textId="77777777" w:rsidR="00911DA7" w:rsidRPr="00782636" w:rsidRDefault="00911DA7" w:rsidP="00911DA7">
      <w:pPr>
        <w:rPr>
          <w:sz w:val="24"/>
          <w:szCs w:val="24"/>
        </w:rPr>
      </w:pPr>
    </w:p>
    <w:p w14:paraId="06D8CC5E" w14:textId="77777777" w:rsidR="00911DA7" w:rsidRPr="00782636" w:rsidRDefault="00911DA7" w:rsidP="00911DA7">
      <w:pPr>
        <w:ind w:left="720"/>
        <w:rPr>
          <w:b/>
          <w:bCs/>
          <w:sz w:val="24"/>
          <w:szCs w:val="24"/>
        </w:rPr>
      </w:pPr>
      <w:r w:rsidRPr="00782636">
        <w:rPr>
          <w:b/>
          <w:bCs/>
          <w:sz w:val="24"/>
          <w:szCs w:val="24"/>
        </w:rPr>
        <w:t>Refund Procedures</w:t>
      </w:r>
    </w:p>
    <w:p w14:paraId="4624F13D" w14:textId="77777777" w:rsidR="00911DA7" w:rsidRPr="00782636" w:rsidRDefault="00911DA7" w:rsidP="00911DA7">
      <w:pPr>
        <w:pStyle w:val="NormalWeb"/>
        <w:spacing w:before="0" w:beforeAutospacing="0" w:after="0" w:afterAutospacing="0"/>
        <w:ind w:left="720"/>
        <w:rPr>
          <w:color w:val="242424"/>
        </w:rPr>
      </w:pPr>
      <w:r w:rsidRPr="00782636">
        <w:rPr>
          <w:color w:val="242424"/>
        </w:rPr>
        <w:t>Enrollment fees (tuition fees) will be refunded during the period designated by the Office of the Registrar for Registration, Late Registration, and Schedule Adjustments for a regular semester or a summer term and published on the bursar’s office website at </w:t>
      </w:r>
      <w:hyperlink r:id="rId22" w:tgtFrame="_blank" w:history="1">
        <w:r w:rsidRPr="00782636">
          <w:rPr>
            <w:rStyle w:val="Hyperlink"/>
          </w:rPr>
          <w:t>www.marshall.edu/bursar</w:t>
        </w:r>
      </w:hyperlink>
      <w:r w:rsidRPr="00782636">
        <w:rPr>
          <w:color w:val="242424"/>
        </w:rPr>
        <w:t>. Enrollment fees (tuition fees) will be refunded to students for:</w:t>
      </w:r>
    </w:p>
    <w:p w14:paraId="124788C1" w14:textId="77777777" w:rsidR="00911DA7" w:rsidRPr="00782636" w:rsidRDefault="00911DA7" w:rsidP="00911DA7">
      <w:pPr>
        <w:pStyle w:val="NormalWeb"/>
        <w:numPr>
          <w:ilvl w:val="0"/>
          <w:numId w:val="21"/>
        </w:numPr>
        <w:ind w:left="1440"/>
        <w:rPr>
          <w:color w:val="FF0000"/>
        </w:rPr>
      </w:pPr>
      <w:r w:rsidRPr="00782636">
        <w:rPr>
          <w:i/>
          <w:iCs/>
          <w:color w:val="242424"/>
        </w:rPr>
        <w:t>Schedule Adjustments</w:t>
      </w:r>
      <w:r w:rsidRPr="00782636">
        <w:rPr>
          <w:color w:val="242424"/>
        </w:rPr>
        <w:t xml:space="preserve"> - Students who drop one or more classes through the end of the Late Registration period shall be eligible for a full reduction of tuition and fees of the dropped course(s), provided that the remaining tuition and fee assessment falls below twelve credit hours for undergraduate students, </w:t>
      </w:r>
      <w:r w:rsidRPr="00782636">
        <w:rPr>
          <w:color w:val="FF0000"/>
        </w:rPr>
        <w:t xml:space="preserve">nine hours for graduate students during a fall or spring term, or six hours for graduate students during the summer term. </w:t>
      </w:r>
      <w:r w:rsidRPr="00782636">
        <w:rPr>
          <w:strike/>
          <w:color w:val="FF0000"/>
        </w:rPr>
        <w:t>or nine credit hours for graduate students.</w:t>
      </w:r>
    </w:p>
    <w:p w14:paraId="5D56148D" w14:textId="77777777" w:rsidR="00911DA7" w:rsidRPr="00782636" w:rsidRDefault="00911DA7" w:rsidP="00911DA7">
      <w:pPr>
        <w:rPr>
          <w:sz w:val="24"/>
          <w:szCs w:val="24"/>
        </w:rPr>
      </w:pPr>
    </w:p>
    <w:p w14:paraId="4A5F4727" w14:textId="77777777" w:rsidR="00911DA7" w:rsidRPr="00C95280" w:rsidRDefault="00911DA7" w:rsidP="00911DA7">
      <w:pPr>
        <w:rPr>
          <w:b/>
          <w:bCs/>
          <w:sz w:val="32"/>
          <w:szCs w:val="32"/>
        </w:rPr>
      </w:pPr>
      <w:r w:rsidRPr="00C95280">
        <w:rPr>
          <w:b/>
          <w:bCs/>
          <w:sz w:val="32"/>
          <w:szCs w:val="32"/>
        </w:rPr>
        <w:lastRenderedPageBreak/>
        <w:t>Proposed catalog language – clean version</w:t>
      </w:r>
    </w:p>
    <w:p w14:paraId="44398C84" w14:textId="77777777" w:rsidR="00911DA7" w:rsidRPr="00782636" w:rsidRDefault="00911DA7" w:rsidP="00911DA7">
      <w:pPr>
        <w:rPr>
          <w:sz w:val="24"/>
          <w:szCs w:val="24"/>
        </w:rPr>
      </w:pPr>
    </w:p>
    <w:p w14:paraId="6ED08CA0"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b/>
          <w:bCs/>
          <w:color w:val="000000"/>
          <w:bdr w:val="none" w:sz="0" w:space="0" w:color="auto" w:frame="1"/>
        </w:rPr>
        <w:t>Academic Progress</w:t>
      </w:r>
      <w:r w:rsidRPr="00782636">
        <w:rPr>
          <w:b/>
          <w:bCs/>
          <w:color w:val="000000"/>
          <w:bdr w:val="none" w:sz="0" w:space="0" w:color="auto" w:frame="1"/>
        </w:rPr>
        <w:br/>
      </w:r>
      <w:r w:rsidRPr="00782636">
        <w:rPr>
          <w:color w:val="000000" w:themeColor="text1"/>
          <w:bdr w:val="none" w:sz="0" w:space="0" w:color="auto" w:frame="1"/>
        </w:rPr>
        <w:t>Graduate students may enroll in a minimum of 9 and a maximum of 12 </w:t>
      </w:r>
      <w:r w:rsidRPr="00782636">
        <w:rPr>
          <w:rStyle w:val="mark0y16p9u4o"/>
          <w:color w:val="000000" w:themeColor="text1"/>
          <w:bdr w:val="none" w:sz="0" w:space="0" w:color="auto" w:frame="1"/>
        </w:rPr>
        <w:t>hours during a fall or spring term</w:t>
      </w:r>
      <w:r w:rsidRPr="00782636">
        <w:rPr>
          <w:color w:val="000000" w:themeColor="text1"/>
          <w:bdr w:val="none" w:sz="0" w:space="0" w:color="auto" w:frame="1"/>
        </w:rPr>
        <w:t> to be considered as enrolled </w:t>
      </w:r>
      <w:r w:rsidRPr="00782636">
        <w:rPr>
          <w:rStyle w:val="markcu09g53l3"/>
          <w:color w:val="000000" w:themeColor="text1"/>
          <w:bdr w:val="none" w:sz="0" w:space="0" w:color="auto" w:frame="1"/>
        </w:rPr>
        <w:t>full</w:t>
      </w:r>
      <w:r w:rsidRPr="00782636">
        <w:rPr>
          <w:color w:val="000000" w:themeColor="text1"/>
          <w:bdr w:val="none" w:sz="0" w:space="0" w:color="auto" w:frame="1"/>
        </w:rPr>
        <w:t> </w:t>
      </w:r>
      <w:r w:rsidRPr="00782636">
        <w:rPr>
          <w:rStyle w:val="markppiqd1rsu"/>
          <w:color w:val="000000" w:themeColor="text1"/>
          <w:bdr w:val="none" w:sz="0" w:space="0" w:color="auto" w:frame="1"/>
        </w:rPr>
        <w:t>time</w:t>
      </w:r>
      <w:r w:rsidRPr="00782636">
        <w:rPr>
          <w:color w:val="000000" w:themeColor="text1"/>
          <w:bdr w:val="none" w:sz="0" w:space="0" w:color="auto" w:frame="1"/>
        </w:rPr>
        <w:t>. A minimum Grade Point Average of 3.0 is required to be in Good Academic Standing. Therefore, a </w:t>
      </w:r>
      <w:r w:rsidRPr="00782636">
        <w:rPr>
          <w:rStyle w:val="markcu09g53l3"/>
          <w:color w:val="000000" w:themeColor="text1"/>
          <w:bdr w:val="none" w:sz="0" w:space="0" w:color="auto" w:frame="1"/>
        </w:rPr>
        <w:t>full</w:t>
      </w:r>
      <w:r w:rsidRPr="00782636">
        <w:rPr>
          <w:color w:val="000000" w:themeColor="text1"/>
          <w:bdr w:val="none" w:sz="0" w:space="0" w:color="auto" w:frame="1"/>
        </w:rPr>
        <w:t>-</w:t>
      </w:r>
      <w:r w:rsidRPr="00782636">
        <w:rPr>
          <w:rStyle w:val="markppiqd1rsu"/>
          <w:color w:val="000000" w:themeColor="text1"/>
          <w:bdr w:val="none" w:sz="0" w:space="0" w:color="auto" w:frame="1"/>
        </w:rPr>
        <w:t>time</w:t>
      </w:r>
      <w:r w:rsidRPr="00782636">
        <w:rPr>
          <w:color w:val="000000" w:themeColor="text1"/>
          <w:bdr w:val="none" w:sz="0" w:space="0" w:color="auto" w:frame="1"/>
        </w:rPr>
        <w:t> graduate student is required to complete a minimum of 9 </w:t>
      </w:r>
      <w:r w:rsidRPr="00782636">
        <w:rPr>
          <w:rStyle w:val="mark0y16p9u4o"/>
          <w:color w:val="000000" w:themeColor="text1"/>
          <w:bdr w:val="none" w:sz="0" w:space="0" w:color="auto" w:frame="1"/>
        </w:rPr>
        <w:t>hours</w:t>
      </w:r>
      <w:r w:rsidRPr="00782636">
        <w:rPr>
          <w:color w:val="000000" w:themeColor="text1"/>
          <w:bdr w:val="none" w:sz="0" w:space="0" w:color="auto" w:frame="1"/>
        </w:rPr>
        <w:t> with a 3.0 or higher GPA for normal academic progress during a fall or spring term.</w:t>
      </w:r>
    </w:p>
    <w:p w14:paraId="51AFCCD0"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color w:val="000000"/>
          <w:bdr w:val="none" w:sz="0" w:space="0" w:color="auto" w:frame="1"/>
        </w:rPr>
        <w:t> </w:t>
      </w:r>
    </w:p>
    <w:p w14:paraId="6051169C"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b/>
          <w:bCs/>
          <w:color w:val="000000"/>
          <w:bdr w:val="none" w:sz="0" w:space="0" w:color="auto" w:frame="1"/>
        </w:rPr>
        <w:t>Course Load</w:t>
      </w:r>
      <w:r w:rsidRPr="00782636">
        <w:rPr>
          <w:b/>
          <w:bCs/>
          <w:color w:val="000000"/>
          <w:bdr w:val="none" w:sz="0" w:space="0" w:color="auto" w:frame="1"/>
        </w:rPr>
        <w:br/>
      </w:r>
      <w:r w:rsidRPr="00782636">
        <w:rPr>
          <w:color w:val="000000" w:themeColor="text1"/>
          <w:bdr w:val="none" w:sz="0" w:space="0" w:color="auto" w:frame="1"/>
        </w:rPr>
        <w:t>A normal course load for graduate students is nine to twelve semester </w:t>
      </w:r>
      <w:r w:rsidRPr="00782636">
        <w:rPr>
          <w:rStyle w:val="mark0y16p9u4o"/>
          <w:color w:val="000000" w:themeColor="text1"/>
          <w:bdr w:val="none" w:sz="0" w:space="0" w:color="auto" w:frame="1"/>
        </w:rPr>
        <w:t>hours</w:t>
      </w:r>
      <w:r w:rsidRPr="00782636">
        <w:rPr>
          <w:color w:val="000000" w:themeColor="text1"/>
          <w:bdr w:val="none" w:sz="0" w:space="0" w:color="auto" w:frame="1"/>
        </w:rPr>
        <w:t> in the Fall and Spring semesters, and </w:t>
      </w:r>
      <w:r w:rsidRPr="00782636">
        <w:rPr>
          <w:rStyle w:val="markgpt77erpr"/>
          <w:color w:val="000000" w:themeColor="text1"/>
          <w:bdr w:val="none" w:sz="0" w:space="0" w:color="auto" w:frame="1"/>
        </w:rPr>
        <w:t>three</w:t>
      </w:r>
      <w:r w:rsidRPr="00782636">
        <w:rPr>
          <w:color w:val="000000" w:themeColor="text1"/>
          <w:bdr w:val="none" w:sz="0" w:space="0" w:color="auto" w:frame="1"/>
        </w:rPr>
        <w:t> to six semester </w:t>
      </w:r>
      <w:r w:rsidRPr="00782636">
        <w:rPr>
          <w:rStyle w:val="mark0y16p9u4o"/>
          <w:color w:val="000000" w:themeColor="text1"/>
          <w:bdr w:val="none" w:sz="0" w:space="0" w:color="auto" w:frame="1"/>
        </w:rPr>
        <w:t>hours</w:t>
      </w:r>
      <w:r w:rsidRPr="00782636">
        <w:rPr>
          <w:color w:val="000000" w:themeColor="text1"/>
          <w:bdr w:val="none" w:sz="0" w:space="0" w:color="auto" w:frame="1"/>
        </w:rPr>
        <w:t> in each of the summer terms. Any student seeking registration beyond this limit must request approval for a course overload from the academic dean of their college. Certain programs, particularly in the health professions, routinely schedule students for more than a regular load, with the approval of the academic dean of their college.</w:t>
      </w:r>
    </w:p>
    <w:p w14:paraId="21DD50B7"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color w:val="000000"/>
          <w:bdr w:val="none" w:sz="0" w:space="0" w:color="auto" w:frame="1"/>
        </w:rPr>
        <w:t> </w:t>
      </w:r>
    </w:p>
    <w:p w14:paraId="426E417D" w14:textId="3ECCAC80"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rStyle w:val="markcu09g53l3"/>
          <w:b/>
          <w:bCs/>
          <w:color w:val="000000"/>
          <w:bdr w:val="none" w:sz="0" w:space="0" w:color="auto" w:frame="1"/>
        </w:rPr>
        <w:t>Full</w:t>
      </w:r>
      <w:r w:rsidRPr="00782636">
        <w:rPr>
          <w:b/>
          <w:bCs/>
          <w:color w:val="000000"/>
          <w:bdr w:val="none" w:sz="0" w:space="0" w:color="auto" w:frame="1"/>
        </w:rPr>
        <w:t>-</w:t>
      </w:r>
      <w:r w:rsidRPr="00782636">
        <w:rPr>
          <w:rStyle w:val="markppiqd1rsu"/>
          <w:b/>
          <w:bCs/>
          <w:color w:val="000000"/>
          <w:bdr w:val="none" w:sz="0" w:space="0" w:color="auto" w:frame="1"/>
        </w:rPr>
        <w:t>Time</w:t>
      </w:r>
      <w:r w:rsidRPr="00782636">
        <w:rPr>
          <w:b/>
          <w:bCs/>
          <w:color w:val="000000"/>
          <w:bdr w:val="none" w:sz="0" w:space="0" w:color="auto" w:frame="1"/>
        </w:rPr>
        <w:t> Graduate Student</w:t>
      </w:r>
      <w:r w:rsidRPr="00782636">
        <w:rPr>
          <w:b/>
          <w:bCs/>
          <w:color w:val="000000"/>
          <w:bdr w:val="none" w:sz="0" w:space="0" w:color="auto" w:frame="1"/>
        </w:rPr>
        <w:br/>
      </w:r>
      <w:r w:rsidRPr="00782636">
        <w:rPr>
          <w:color w:val="000000" w:themeColor="text1"/>
          <w:bdr w:val="none" w:sz="0" w:space="0" w:color="auto" w:frame="1"/>
        </w:rPr>
        <w:t xml:space="preserve">A graduate student is classified as full-time if the student is registered </w:t>
      </w:r>
      <w:r w:rsidR="00A000AE" w:rsidRPr="00782636">
        <w:rPr>
          <w:color w:val="000000" w:themeColor="text1"/>
          <w:bdr w:val="none" w:sz="0" w:space="0" w:color="auto" w:frame="1"/>
        </w:rPr>
        <w:t>for</w:t>
      </w:r>
      <w:r w:rsidRPr="00782636">
        <w:rPr>
          <w:color w:val="000000" w:themeColor="text1"/>
          <w:bdr w:val="none" w:sz="0" w:space="0" w:color="auto" w:frame="1"/>
        </w:rPr>
        <w:t xml:space="preserve"> at least nine credit hours during a fall or spring term, or registered for at least six credit hours during a summer term. </w:t>
      </w:r>
      <w:r w:rsidRPr="00782636">
        <w:rPr>
          <w:color w:val="000000"/>
          <w:bdr w:val="none" w:sz="0" w:space="0" w:color="auto" w:frame="1"/>
        </w:rPr>
        <w:t>(See Refund Procedures under Financial Information.)</w:t>
      </w:r>
    </w:p>
    <w:p w14:paraId="1AD33D6B" w14:textId="77777777" w:rsidR="00911DA7" w:rsidRPr="00782636" w:rsidRDefault="00911DA7" w:rsidP="00911DA7">
      <w:pPr>
        <w:pStyle w:val="NormalWeb"/>
        <w:shd w:val="clear" w:color="auto" w:fill="FFFFFF"/>
        <w:spacing w:before="0" w:beforeAutospacing="0" w:after="0" w:afterAutospacing="0"/>
        <w:ind w:left="720"/>
        <w:textAlignment w:val="baseline"/>
        <w:rPr>
          <w:color w:val="242424"/>
        </w:rPr>
      </w:pPr>
      <w:r w:rsidRPr="00782636">
        <w:rPr>
          <w:color w:val="000000"/>
          <w:bdr w:val="none" w:sz="0" w:space="0" w:color="auto" w:frame="1"/>
        </w:rPr>
        <w:t> </w:t>
      </w:r>
    </w:p>
    <w:p w14:paraId="34E7DFA7" w14:textId="77777777" w:rsidR="00911DA7" w:rsidRPr="00782636" w:rsidRDefault="00911DA7" w:rsidP="00911DA7">
      <w:pPr>
        <w:ind w:left="720"/>
        <w:rPr>
          <w:b/>
          <w:bCs/>
          <w:sz w:val="24"/>
          <w:szCs w:val="24"/>
        </w:rPr>
      </w:pPr>
      <w:r w:rsidRPr="00782636">
        <w:rPr>
          <w:b/>
          <w:bCs/>
          <w:sz w:val="24"/>
          <w:szCs w:val="24"/>
        </w:rPr>
        <w:t>Refund Procedures</w:t>
      </w:r>
    </w:p>
    <w:p w14:paraId="3E7BE2D5" w14:textId="77777777" w:rsidR="00911DA7" w:rsidRPr="00782636" w:rsidRDefault="00911DA7" w:rsidP="00911DA7">
      <w:pPr>
        <w:pStyle w:val="NormalWeb"/>
        <w:spacing w:before="0" w:beforeAutospacing="0" w:after="0" w:afterAutospacing="0"/>
        <w:ind w:left="720"/>
        <w:rPr>
          <w:color w:val="000000" w:themeColor="text1"/>
        </w:rPr>
      </w:pPr>
      <w:r w:rsidRPr="00782636">
        <w:rPr>
          <w:color w:val="242424"/>
        </w:rPr>
        <w:t xml:space="preserve">Enrollment fees (tuition fees) will be refunded during the period designated by the Office of the Registrar for Registration, Late Registration, and Schedule Adjustments for a regular semester or a </w:t>
      </w:r>
      <w:r w:rsidRPr="00782636">
        <w:rPr>
          <w:color w:val="000000" w:themeColor="text1"/>
        </w:rPr>
        <w:t>summer term and published on the bursar’s office website at </w:t>
      </w:r>
      <w:hyperlink r:id="rId23" w:tgtFrame="_blank" w:history="1">
        <w:r w:rsidRPr="00782636">
          <w:rPr>
            <w:rStyle w:val="Hyperlink"/>
            <w:color w:val="0070C0"/>
          </w:rPr>
          <w:t>www.marshall.edu/bursar</w:t>
        </w:r>
      </w:hyperlink>
      <w:r w:rsidRPr="00782636">
        <w:rPr>
          <w:color w:val="000000" w:themeColor="text1"/>
        </w:rPr>
        <w:t>. Enrollment fees (tuition fees) will be refunded to students for:</w:t>
      </w:r>
    </w:p>
    <w:p w14:paraId="31B9E510" w14:textId="77777777" w:rsidR="00911DA7" w:rsidRPr="00782636" w:rsidRDefault="00911DA7" w:rsidP="00911DA7">
      <w:pPr>
        <w:pStyle w:val="NormalWeb"/>
        <w:numPr>
          <w:ilvl w:val="0"/>
          <w:numId w:val="22"/>
        </w:numPr>
        <w:ind w:left="1440"/>
        <w:rPr>
          <w:color w:val="FF0000"/>
        </w:rPr>
      </w:pPr>
      <w:r w:rsidRPr="00782636">
        <w:rPr>
          <w:i/>
          <w:iCs/>
          <w:color w:val="000000" w:themeColor="text1"/>
        </w:rPr>
        <w:t>Schedule Adjustments</w:t>
      </w:r>
      <w:r w:rsidRPr="00782636">
        <w:rPr>
          <w:color w:val="000000" w:themeColor="text1"/>
        </w:rPr>
        <w:t xml:space="preserve"> - Students who drop one or more classes through the end of the Late </w:t>
      </w:r>
      <w:r w:rsidRPr="00782636">
        <w:rPr>
          <w:color w:val="242424"/>
        </w:rPr>
        <w:t xml:space="preserve">Registration period shall be eligible for a full reduction of tuition and fees of the dropped course(s), provided that the </w:t>
      </w:r>
      <w:r w:rsidRPr="00782636">
        <w:rPr>
          <w:color w:val="000000" w:themeColor="text1"/>
        </w:rPr>
        <w:t xml:space="preserve">remaining tuition and fee assessment falls below twelve credit hours for undergraduate students, nine hours for graduate students during a fall or spring term, or six hours for graduate students during the summer term. </w:t>
      </w:r>
    </w:p>
    <w:p w14:paraId="43956EEE" w14:textId="77777777" w:rsidR="00911DA7" w:rsidRPr="00A76282" w:rsidRDefault="00911DA7" w:rsidP="00911DA7">
      <w:pPr>
        <w:rPr>
          <w:rFonts w:ascii="Cambria" w:hAnsi="Cambria"/>
        </w:rPr>
      </w:pPr>
    </w:p>
    <w:p w14:paraId="56CD6B50" w14:textId="77777777" w:rsidR="00911DA7" w:rsidRDefault="00911DA7" w:rsidP="00911DA7">
      <w:pPr>
        <w:tabs>
          <w:tab w:val="left" w:pos="10230"/>
        </w:tabs>
        <w:jc w:val="center"/>
        <w:rPr>
          <w:b/>
          <w:bCs/>
          <w:sz w:val="28"/>
          <w:szCs w:val="28"/>
        </w:rPr>
      </w:pPr>
    </w:p>
    <w:p w14:paraId="219AC783" w14:textId="77777777" w:rsidR="00911DA7" w:rsidRDefault="00911DA7" w:rsidP="00911DA7">
      <w:pPr>
        <w:tabs>
          <w:tab w:val="left" w:pos="10230"/>
        </w:tabs>
        <w:jc w:val="center"/>
        <w:rPr>
          <w:b/>
          <w:bCs/>
          <w:sz w:val="28"/>
          <w:szCs w:val="28"/>
        </w:rPr>
      </w:pPr>
    </w:p>
    <w:p w14:paraId="49E4B233" w14:textId="77777777" w:rsidR="00911DA7" w:rsidRDefault="00911DA7" w:rsidP="00911DA7">
      <w:pPr>
        <w:tabs>
          <w:tab w:val="left" w:pos="10230"/>
        </w:tabs>
        <w:jc w:val="center"/>
        <w:rPr>
          <w:b/>
          <w:bCs/>
          <w:sz w:val="28"/>
          <w:szCs w:val="28"/>
        </w:rPr>
      </w:pPr>
    </w:p>
    <w:p w14:paraId="65951E8C" w14:textId="77777777" w:rsidR="00911DA7" w:rsidRDefault="00911DA7" w:rsidP="00911DA7">
      <w:pPr>
        <w:tabs>
          <w:tab w:val="left" w:pos="10230"/>
        </w:tabs>
        <w:jc w:val="center"/>
        <w:rPr>
          <w:b/>
          <w:bCs/>
          <w:sz w:val="28"/>
          <w:szCs w:val="28"/>
        </w:rPr>
      </w:pPr>
    </w:p>
    <w:p w14:paraId="24C1E0C4" w14:textId="77777777" w:rsidR="00911DA7" w:rsidRDefault="00911DA7" w:rsidP="00911DA7">
      <w:pPr>
        <w:tabs>
          <w:tab w:val="left" w:pos="10230"/>
        </w:tabs>
        <w:jc w:val="center"/>
        <w:rPr>
          <w:b/>
          <w:bCs/>
          <w:sz w:val="28"/>
          <w:szCs w:val="28"/>
        </w:rPr>
      </w:pPr>
    </w:p>
    <w:p w14:paraId="3CD87501" w14:textId="77777777" w:rsidR="00911DA7" w:rsidRDefault="00911DA7" w:rsidP="00911DA7">
      <w:pPr>
        <w:tabs>
          <w:tab w:val="left" w:pos="10230"/>
        </w:tabs>
        <w:jc w:val="center"/>
        <w:rPr>
          <w:b/>
          <w:bCs/>
          <w:sz w:val="28"/>
          <w:szCs w:val="28"/>
        </w:rPr>
      </w:pPr>
    </w:p>
    <w:p w14:paraId="570D6ADF" w14:textId="77777777" w:rsidR="00911DA7" w:rsidRDefault="00911DA7" w:rsidP="00911DA7">
      <w:pPr>
        <w:tabs>
          <w:tab w:val="left" w:pos="10230"/>
        </w:tabs>
        <w:jc w:val="center"/>
        <w:rPr>
          <w:b/>
          <w:bCs/>
          <w:sz w:val="28"/>
          <w:szCs w:val="28"/>
        </w:rPr>
      </w:pPr>
    </w:p>
    <w:p w14:paraId="38C9E01A" w14:textId="77777777" w:rsidR="00911DA7" w:rsidRDefault="00911DA7" w:rsidP="00911DA7">
      <w:pPr>
        <w:tabs>
          <w:tab w:val="left" w:pos="10230"/>
        </w:tabs>
        <w:jc w:val="center"/>
        <w:rPr>
          <w:b/>
          <w:bCs/>
          <w:sz w:val="28"/>
          <w:szCs w:val="28"/>
        </w:rPr>
      </w:pPr>
    </w:p>
    <w:p w14:paraId="33A71F49" w14:textId="77777777" w:rsidR="00911DA7" w:rsidRDefault="00911DA7" w:rsidP="00911DA7">
      <w:pPr>
        <w:tabs>
          <w:tab w:val="left" w:pos="10230"/>
        </w:tabs>
        <w:jc w:val="center"/>
        <w:rPr>
          <w:b/>
          <w:bCs/>
          <w:sz w:val="28"/>
          <w:szCs w:val="28"/>
        </w:rPr>
      </w:pPr>
    </w:p>
    <w:p w14:paraId="2D680531" w14:textId="77777777" w:rsidR="00911DA7" w:rsidRDefault="00911DA7" w:rsidP="00911DA7">
      <w:pPr>
        <w:tabs>
          <w:tab w:val="left" w:pos="10230"/>
        </w:tabs>
        <w:jc w:val="center"/>
        <w:rPr>
          <w:b/>
          <w:bCs/>
          <w:sz w:val="28"/>
          <w:szCs w:val="28"/>
        </w:rPr>
      </w:pPr>
    </w:p>
    <w:p w14:paraId="0A9C0232" w14:textId="77777777" w:rsidR="00911DA7" w:rsidRDefault="00911DA7" w:rsidP="00911DA7">
      <w:pPr>
        <w:tabs>
          <w:tab w:val="left" w:pos="10230"/>
        </w:tabs>
        <w:jc w:val="center"/>
        <w:rPr>
          <w:b/>
          <w:bCs/>
          <w:sz w:val="28"/>
          <w:szCs w:val="28"/>
        </w:rPr>
      </w:pPr>
    </w:p>
    <w:p w14:paraId="1E0CE007" w14:textId="77777777" w:rsidR="00911DA7" w:rsidRDefault="00911DA7" w:rsidP="00911DA7">
      <w:pPr>
        <w:tabs>
          <w:tab w:val="left" w:pos="10230"/>
        </w:tabs>
        <w:jc w:val="center"/>
        <w:rPr>
          <w:b/>
          <w:bCs/>
          <w:sz w:val="28"/>
          <w:szCs w:val="28"/>
        </w:rPr>
      </w:pPr>
    </w:p>
    <w:p w14:paraId="6EFB384B" w14:textId="77777777" w:rsidR="00911DA7" w:rsidRDefault="00911DA7" w:rsidP="00911DA7">
      <w:pPr>
        <w:tabs>
          <w:tab w:val="left" w:pos="10230"/>
        </w:tabs>
        <w:jc w:val="center"/>
        <w:rPr>
          <w:b/>
          <w:bCs/>
          <w:sz w:val="28"/>
          <w:szCs w:val="28"/>
        </w:rPr>
      </w:pPr>
      <w:r w:rsidRPr="00F6682B">
        <w:rPr>
          <w:b/>
          <w:bCs/>
          <w:sz w:val="28"/>
          <w:szCs w:val="28"/>
          <w:highlight w:val="yellow"/>
        </w:rPr>
        <w:lastRenderedPageBreak/>
        <w:t>Attachment #4</w:t>
      </w:r>
    </w:p>
    <w:p w14:paraId="36AB8796" w14:textId="77777777" w:rsidR="00911DA7" w:rsidRDefault="00911DA7" w:rsidP="00911DA7">
      <w:pPr>
        <w:tabs>
          <w:tab w:val="left" w:pos="10230"/>
        </w:tabs>
        <w:jc w:val="center"/>
        <w:rPr>
          <w:b/>
          <w:bCs/>
          <w:sz w:val="28"/>
          <w:szCs w:val="28"/>
        </w:rPr>
      </w:pPr>
      <w:r>
        <w:rPr>
          <w:b/>
          <w:bCs/>
          <w:sz w:val="28"/>
          <w:szCs w:val="28"/>
        </w:rPr>
        <w:t>Curriculum Committee</w:t>
      </w:r>
    </w:p>
    <w:p w14:paraId="6D7D6686" w14:textId="77777777" w:rsidR="00911DA7" w:rsidRDefault="00911DA7" w:rsidP="00911DA7">
      <w:pPr>
        <w:tabs>
          <w:tab w:val="left" w:pos="10230"/>
        </w:tabs>
        <w:jc w:val="center"/>
        <w:rPr>
          <w:b/>
          <w:bCs/>
          <w:sz w:val="28"/>
          <w:szCs w:val="28"/>
        </w:rPr>
      </w:pPr>
      <w:r w:rsidRPr="00F6682B">
        <w:rPr>
          <w:b/>
          <w:bCs/>
          <w:sz w:val="28"/>
          <w:szCs w:val="28"/>
          <w:highlight w:val="yellow"/>
        </w:rPr>
        <w:t>December 1, 2023</w:t>
      </w:r>
    </w:p>
    <w:p w14:paraId="7ED30522" w14:textId="77777777" w:rsidR="00911DA7" w:rsidRDefault="00911DA7" w:rsidP="00911DA7">
      <w:pPr>
        <w:tabs>
          <w:tab w:val="left" w:pos="10230"/>
        </w:tabs>
        <w:jc w:val="center"/>
        <w:rPr>
          <w:b/>
          <w:bCs/>
          <w:sz w:val="28"/>
          <w:szCs w:val="28"/>
        </w:rPr>
      </w:pPr>
    </w:p>
    <w:p w14:paraId="0078DD45" w14:textId="77777777" w:rsidR="00911DA7" w:rsidRPr="001470BA" w:rsidRDefault="00911DA7" w:rsidP="00911DA7">
      <w:pPr>
        <w:tabs>
          <w:tab w:val="left" w:pos="10230"/>
        </w:tabs>
        <w:jc w:val="center"/>
        <w:rPr>
          <w:b/>
          <w:bCs/>
          <w:color w:val="FF0000"/>
          <w:sz w:val="28"/>
          <w:szCs w:val="28"/>
        </w:rPr>
      </w:pPr>
      <w:r w:rsidRPr="001470BA">
        <w:rPr>
          <w:b/>
          <w:bCs/>
          <w:color w:val="FF0000"/>
          <w:sz w:val="28"/>
          <w:szCs w:val="28"/>
        </w:rPr>
        <w:t>(GC-23-12-1</w:t>
      </w:r>
      <w:r>
        <w:rPr>
          <w:b/>
          <w:bCs/>
          <w:color w:val="FF0000"/>
          <w:sz w:val="28"/>
          <w:szCs w:val="28"/>
        </w:rPr>
        <w:t>1</w:t>
      </w:r>
      <w:r w:rsidRPr="001470BA">
        <w:rPr>
          <w:b/>
          <w:bCs/>
          <w:color w:val="FF0000"/>
          <w:sz w:val="28"/>
          <w:szCs w:val="28"/>
        </w:rPr>
        <w:t>-CC)</w:t>
      </w:r>
    </w:p>
    <w:p w14:paraId="37CD538B" w14:textId="77777777" w:rsidR="00911DA7" w:rsidRPr="00262259" w:rsidRDefault="00911DA7" w:rsidP="00911DA7">
      <w:pPr>
        <w:rPr>
          <w:b/>
          <w:sz w:val="24"/>
          <w:szCs w:val="24"/>
        </w:rPr>
      </w:pPr>
      <w:r w:rsidRPr="00262259">
        <w:rPr>
          <w:b/>
          <w:sz w:val="24"/>
          <w:szCs w:val="24"/>
        </w:rPr>
        <w:t>ENGR701</w:t>
      </w:r>
    </w:p>
    <w:p w14:paraId="5B0ACD2B" w14:textId="77777777" w:rsidR="00911DA7" w:rsidRPr="00262259" w:rsidRDefault="00911DA7" w:rsidP="00911DA7">
      <w:pPr>
        <w:autoSpaceDE w:val="0"/>
        <w:autoSpaceDN w:val="0"/>
        <w:adjustRightInd w:val="0"/>
        <w:rPr>
          <w:sz w:val="24"/>
          <w:szCs w:val="24"/>
        </w:rPr>
      </w:pPr>
      <w:r w:rsidRPr="00262259">
        <w:rPr>
          <w:sz w:val="24"/>
          <w:szCs w:val="24"/>
        </w:rPr>
        <w:t>Department: College of Engineering and Computer Sciences</w:t>
      </w:r>
    </w:p>
    <w:p w14:paraId="486DCF79" w14:textId="77777777" w:rsidR="00911DA7" w:rsidRDefault="00911DA7" w:rsidP="00911DA7">
      <w:pPr>
        <w:autoSpaceDE w:val="0"/>
        <w:autoSpaceDN w:val="0"/>
        <w:adjustRightInd w:val="0"/>
        <w:rPr>
          <w:color w:val="FF0000"/>
          <w:sz w:val="24"/>
          <w:szCs w:val="24"/>
        </w:rPr>
      </w:pPr>
      <w:r w:rsidRPr="00262259">
        <w:rPr>
          <w:sz w:val="24"/>
          <w:szCs w:val="24"/>
        </w:rPr>
        <w:t>Course Number and Title: ENGR 70</w:t>
      </w:r>
      <w:r>
        <w:rPr>
          <w:sz w:val="24"/>
          <w:szCs w:val="24"/>
        </w:rPr>
        <w:t>1</w:t>
      </w:r>
      <w:r w:rsidRPr="002D7500">
        <w:rPr>
          <w:sz w:val="24"/>
          <w:szCs w:val="24"/>
        </w:rPr>
        <w:t xml:space="preserve">  Research Methods for Doctoral Students</w:t>
      </w:r>
    </w:p>
    <w:p w14:paraId="37BD4187" w14:textId="77777777" w:rsidR="00911DA7" w:rsidRPr="00262259" w:rsidRDefault="00911DA7" w:rsidP="00911DA7">
      <w:pPr>
        <w:autoSpaceDE w:val="0"/>
        <w:autoSpaceDN w:val="0"/>
        <w:adjustRightInd w:val="0"/>
        <w:rPr>
          <w:sz w:val="24"/>
          <w:szCs w:val="24"/>
        </w:rPr>
      </w:pPr>
    </w:p>
    <w:p w14:paraId="7287B972" w14:textId="77777777" w:rsidR="00911DA7" w:rsidRPr="00262259" w:rsidRDefault="00911DA7" w:rsidP="00911DA7">
      <w:pPr>
        <w:autoSpaceDE w:val="0"/>
        <w:autoSpaceDN w:val="0"/>
        <w:adjustRightInd w:val="0"/>
        <w:rPr>
          <w:sz w:val="24"/>
          <w:szCs w:val="24"/>
        </w:rPr>
      </w:pPr>
      <w:r w:rsidRPr="00262259">
        <w:rPr>
          <w:sz w:val="24"/>
          <w:szCs w:val="24"/>
        </w:rPr>
        <w:t>Catalog Description: An overview of research methodology, including basic. concepts employed in quantitative and qualitative research, defining research problems, collecting, analyzing,</w:t>
      </w:r>
    </w:p>
    <w:p w14:paraId="5BE24FB6" w14:textId="77777777" w:rsidR="00911DA7" w:rsidRPr="00262259" w:rsidRDefault="00911DA7" w:rsidP="00911DA7">
      <w:pPr>
        <w:autoSpaceDE w:val="0"/>
        <w:autoSpaceDN w:val="0"/>
        <w:adjustRightInd w:val="0"/>
        <w:rPr>
          <w:sz w:val="24"/>
          <w:szCs w:val="24"/>
        </w:rPr>
      </w:pPr>
      <w:r w:rsidRPr="00262259">
        <w:rPr>
          <w:sz w:val="24"/>
          <w:szCs w:val="24"/>
        </w:rPr>
        <w:t>recording, and interpreting data to prepare a proposal.</w:t>
      </w:r>
    </w:p>
    <w:p w14:paraId="1418D85B" w14:textId="77777777" w:rsidR="00911DA7" w:rsidRPr="00262259" w:rsidRDefault="00911DA7" w:rsidP="00911DA7">
      <w:pPr>
        <w:autoSpaceDE w:val="0"/>
        <w:autoSpaceDN w:val="0"/>
        <w:adjustRightInd w:val="0"/>
        <w:rPr>
          <w:sz w:val="24"/>
          <w:szCs w:val="24"/>
        </w:rPr>
      </w:pPr>
      <w:r w:rsidRPr="00262259">
        <w:rPr>
          <w:sz w:val="24"/>
          <w:szCs w:val="24"/>
        </w:rPr>
        <w:t>Prerequisites: None</w:t>
      </w:r>
    </w:p>
    <w:p w14:paraId="1830C95E" w14:textId="77777777" w:rsidR="00911DA7" w:rsidRPr="00262259" w:rsidRDefault="00911DA7" w:rsidP="00911DA7">
      <w:pPr>
        <w:autoSpaceDE w:val="0"/>
        <w:autoSpaceDN w:val="0"/>
        <w:adjustRightInd w:val="0"/>
        <w:rPr>
          <w:sz w:val="24"/>
          <w:szCs w:val="24"/>
        </w:rPr>
      </w:pPr>
      <w:r w:rsidRPr="00262259">
        <w:rPr>
          <w:sz w:val="24"/>
          <w:szCs w:val="24"/>
        </w:rPr>
        <w:t>First Term offered: Fall 2024</w:t>
      </w:r>
    </w:p>
    <w:p w14:paraId="22A9D85E" w14:textId="77777777" w:rsidR="00911DA7" w:rsidRPr="00262259" w:rsidRDefault="00911DA7" w:rsidP="00911DA7">
      <w:pPr>
        <w:autoSpaceDE w:val="0"/>
        <w:autoSpaceDN w:val="0"/>
        <w:adjustRightInd w:val="0"/>
        <w:rPr>
          <w:sz w:val="24"/>
          <w:szCs w:val="24"/>
        </w:rPr>
      </w:pPr>
      <w:r w:rsidRPr="00262259">
        <w:rPr>
          <w:sz w:val="24"/>
          <w:szCs w:val="24"/>
        </w:rPr>
        <w:t>Credit Hours:3</w:t>
      </w:r>
    </w:p>
    <w:p w14:paraId="68DE50FB" w14:textId="77777777" w:rsidR="00911DA7" w:rsidRPr="00262259" w:rsidRDefault="00911DA7" w:rsidP="00911DA7">
      <w:pPr>
        <w:rPr>
          <w:sz w:val="24"/>
          <w:szCs w:val="24"/>
        </w:rPr>
      </w:pPr>
      <w:r w:rsidRPr="00262259">
        <w:rPr>
          <w:sz w:val="24"/>
          <w:szCs w:val="24"/>
        </w:rPr>
        <w:t>Committee voted approve</w:t>
      </w:r>
    </w:p>
    <w:p w14:paraId="33D5AE49" w14:textId="77777777" w:rsidR="00911DA7" w:rsidRDefault="00911DA7" w:rsidP="00911DA7">
      <w:pPr>
        <w:rPr>
          <w:b/>
          <w:sz w:val="24"/>
          <w:szCs w:val="24"/>
        </w:rPr>
      </w:pPr>
    </w:p>
    <w:p w14:paraId="278BFF16" w14:textId="77777777" w:rsidR="00911DA7" w:rsidRPr="00262259" w:rsidRDefault="00911DA7" w:rsidP="00911DA7">
      <w:pPr>
        <w:rPr>
          <w:b/>
          <w:sz w:val="24"/>
          <w:szCs w:val="24"/>
        </w:rPr>
      </w:pPr>
      <w:r w:rsidRPr="00262259">
        <w:rPr>
          <w:b/>
          <w:sz w:val="24"/>
          <w:szCs w:val="24"/>
        </w:rPr>
        <w:t>ENGR702</w:t>
      </w:r>
    </w:p>
    <w:p w14:paraId="40C5BD4B" w14:textId="77777777" w:rsidR="00911DA7" w:rsidRPr="00262259" w:rsidRDefault="00911DA7" w:rsidP="00911DA7">
      <w:pPr>
        <w:autoSpaceDE w:val="0"/>
        <w:autoSpaceDN w:val="0"/>
        <w:adjustRightInd w:val="0"/>
        <w:rPr>
          <w:sz w:val="24"/>
          <w:szCs w:val="24"/>
        </w:rPr>
      </w:pPr>
      <w:r w:rsidRPr="00262259">
        <w:rPr>
          <w:sz w:val="24"/>
          <w:szCs w:val="24"/>
        </w:rPr>
        <w:t>Department: College of Engineering and Computer Sciences</w:t>
      </w:r>
    </w:p>
    <w:p w14:paraId="7CFBB8F7" w14:textId="77777777" w:rsidR="00911DA7" w:rsidRPr="00262259" w:rsidRDefault="00911DA7" w:rsidP="00911DA7">
      <w:pPr>
        <w:autoSpaceDE w:val="0"/>
        <w:autoSpaceDN w:val="0"/>
        <w:adjustRightInd w:val="0"/>
        <w:rPr>
          <w:sz w:val="24"/>
          <w:szCs w:val="24"/>
        </w:rPr>
      </w:pPr>
      <w:r w:rsidRPr="00262259">
        <w:rPr>
          <w:sz w:val="24"/>
          <w:szCs w:val="24"/>
        </w:rPr>
        <w:t>Course Number and Title: ENGR 702</w:t>
      </w:r>
      <w:r>
        <w:rPr>
          <w:sz w:val="24"/>
          <w:szCs w:val="24"/>
        </w:rPr>
        <w:t xml:space="preserve"> </w:t>
      </w:r>
      <w:r w:rsidRPr="002D7500">
        <w:rPr>
          <w:sz w:val="24"/>
          <w:szCs w:val="24"/>
        </w:rPr>
        <w:t>Dissertation Research</w:t>
      </w:r>
    </w:p>
    <w:p w14:paraId="5FF3C9F3" w14:textId="77777777" w:rsidR="00911DA7" w:rsidRPr="00262259" w:rsidRDefault="00911DA7" w:rsidP="00911DA7">
      <w:pPr>
        <w:autoSpaceDE w:val="0"/>
        <w:autoSpaceDN w:val="0"/>
        <w:adjustRightInd w:val="0"/>
        <w:rPr>
          <w:sz w:val="24"/>
          <w:szCs w:val="24"/>
        </w:rPr>
      </w:pPr>
      <w:r w:rsidRPr="00262259">
        <w:rPr>
          <w:sz w:val="24"/>
          <w:szCs w:val="24"/>
        </w:rPr>
        <w:t>Catalog Description: This course is to develop a dissertation with substantial research to contribute to the field of study under the supervision of a dissertation advisor and dissertation committee.</w:t>
      </w:r>
    </w:p>
    <w:p w14:paraId="2697509C" w14:textId="77777777" w:rsidR="00911DA7" w:rsidRPr="00262259" w:rsidRDefault="00911DA7" w:rsidP="00911DA7">
      <w:pPr>
        <w:autoSpaceDE w:val="0"/>
        <w:autoSpaceDN w:val="0"/>
        <w:adjustRightInd w:val="0"/>
        <w:rPr>
          <w:sz w:val="24"/>
          <w:szCs w:val="24"/>
        </w:rPr>
      </w:pPr>
      <w:r w:rsidRPr="00262259">
        <w:rPr>
          <w:sz w:val="24"/>
          <w:szCs w:val="24"/>
        </w:rPr>
        <w:t>Prerequisites: ENGR 701 and Permission of the Instructor</w:t>
      </w:r>
    </w:p>
    <w:p w14:paraId="15FC48A4" w14:textId="77777777" w:rsidR="00911DA7" w:rsidRPr="00262259" w:rsidRDefault="00911DA7" w:rsidP="00911DA7">
      <w:pPr>
        <w:autoSpaceDE w:val="0"/>
        <w:autoSpaceDN w:val="0"/>
        <w:adjustRightInd w:val="0"/>
        <w:rPr>
          <w:sz w:val="24"/>
          <w:szCs w:val="24"/>
        </w:rPr>
      </w:pPr>
      <w:r w:rsidRPr="00262259">
        <w:rPr>
          <w:sz w:val="24"/>
          <w:szCs w:val="24"/>
        </w:rPr>
        <w:t>First Term Offered: Spring 2025</w:t>
      </w:r>
    </w:p>
    <w:p w14:paraId="0A7B7880" w14:textId="77777777" w:rsidR="00911DA7" w:rsidRPr="00262259" w:rsidRDefault="00911DA7" w:rsidP="00911DA7">
      <w:pPr>
        <w:rPr>
          <w:sz w:val="24"/>
          <w:szCs w:val="24"/>
        </w:rPr>
      </w:pPr>
      <w:r w:rsidRPr="00262259">
        <w:rPr>
          <w:sz w:val="24"/>
          <w:szCs w:val="24"/>
        </w:rPr>
        <w:t>Credit: Hours:1-12</w:t>
      </w:r>
    </w:p>
    <w:p w14:paraId="3DCA6D77" w14:textId="77777777" w:rsidR="00911DA7" w:rsidRPr="00262259" w:rsidRDefault="00911DA7" w:rsidP="00911DA7">
      <w:pPr>
        <w:rPr>
          <w:sz w:val="24"/>
          <w:szCs w:val="24"/>
        </w:rPr>
      </w:pPr>
      <w:r w:rsidRPr="00262259">
        <w:rPr>
          <w:sz w:val="24"/>
          <w:szCs w:val="24"/>
        </w:rPr>
        <w:t>Some minor changes to syllabus requested new syllabus received</w:t>
      </w:r>
    </w:p>
    <w:p w14:paraId="19D63318" w14:textId="77777777" w:rsidR="00911DA7" w:rsidRPr="00262259" w:rsidRDefault="00911DA7" w:rsidP="00911DA7">
      <w:pPr>
        <w:rPr>
          <w:sz w:val="24"/>
          <w:szCs w:val="24"/>
        </w:rPr>
      </w:pPr>
      <w:r w:rsidRPr="00262259">
        <w:rPr>
          <w:sz w:val="24"/>
          <w:szCs w:val="24"/>
        </w:rPr>
        <w:t>Committee voted approve</w:t>
      </w:r>
    </w:p>
    <w:p w14:paraId="4972D06C" w14:textId="77777777" w:rsidR="00911DA7" w:rsidRDefault="00911DA7" w:rsidP="00911DA7">
      <w:pPr>
        <w:rPr>
          <w:sz w:val="24"/>
          <w:szCs w:val="24"/>
        </w:rPr>
      </w:pPr>
    </w:p>
    <w:p w14:paraId="54B29B9F" w14:textId="77777777" w:rsidR="00911DA7" w:rsidRPr="0067405A" w:rsidRDefault="00911DA7" w:rsidP="00911DA7">
      <w:pPr>
        <w:rPr>
          <w:color w:val="FF0000"/>
          <w:sz w:val="24"/>
          <w:szCs w:val="24"/>
        </w:rPr>
      </w:pPr>
    </w:p>
    <w:p w14:paraId="6308FB2D" w14:textId="77777777" w:rsidR="00911DA7" w:rsidRPr="00262259" w:rsidRDefault="00911DA7" w:rsidP="00911DA7">
      <w:pPr>
        <w:rPr>
          <w:b/>
          <w:sz w:val="24"/>
          <w:szCs w:val="24"/>
        </w:rPr>
      </w:pPr>
      <w:r w:rsidRPr="00262259">
        <w:rPr>
          <w:b/>
          <w:sz w:val="24"/>
          <w:szCs w:val="24"/>
        </w:rPr>
        <w:t>New Program from CECS</w:t>
      </w:r>
    </w:p>
    <w:p w14:paraId="6A98D412" w14:textId="77777777" w:rsidR="00911DA7" w:rsidRPr="00262259" w:rsidRDefault="00911DA7" w:rsidP="00911DA7">
      <w:pPr>
        <w:rPr>
          <w:sz w:val="24"/>
          <w:szCs w:val="24"/>
        </w:rPr>
      </w:pPr>
      <w:r w:rsidRPr="00262259">
        <w:rPr>
          <w:sz w:val="24"/>
          <w:szCs w:val="24"/>
        </w:rPr>
        <w:t>Addition of Major, new PhD program in Engineering</w:t>
      </w:r>
    </w:p>
    <w:p w14:paraId="040CB7DF" w14:textId="77777777" w:rsidR="00911DA7" w:rsidRPr="00262259" w:rsidRDefault="00911DA7" w:rsidP="00911DA7">
      <w:pPr>
        <w:autoSpaceDE w:val="0"/>
        <w:autoSpaceDN w:val="0"/>
        <w:adjustRightInd w:val="0"/>
        <w:rPr>
          <w:sz w:val="24"/>
          <w:szCs w:val="24"/>
        </w:rPr>
      </w:pPr>
      <w:r w:rsidRPr="00262259">
        <w:rPr>
          <w:sz w:val="24"/>
          <w:szCs w:val="24"/>
        </w:rPr>
        <w:t>Department: College of Engineering and Computer Sciences</w:t>
      </w:r>
    </w:p>
    <w:p w14:paraId="76F686C1" w14:textId="77777777" w:rsidR="00911DA7" w:rsidRPr="00262259" w:rsidRDefault="00911DA7" w:rsidP="00911DA7">
      <w:pPr>
        <w:autoSpaceDE w:val="0"/>
        <w:autoSpaceDN w:val="0"/>
        <w:adjustRightInd w:val="0"/>
        <w:rPr>
          <w:sz w:val="24"/>
          <w:szCs w:val="24"/>
        </w:rPr>
      </w:pPr>
      <w:r w:rsidRPr="00262259">
        <w:rPr>
          <w:sz w:val="24"/>
          <w:szCs w:val="24"/>
        </w:rPr>
        <w:t>Major or Degree: Doctor of Philosophy in Engineering</w:t>
      </w:r>
    </w:p>
    <w:p w14:paraId="6A9C8269" w14:textId="77777777" w:rsidR="00911DA7" w:rsidRPr="00262259" w:rsidRDefault="00911DA7" w:rsidP="00911DA7">
      <w:pPr>
        <w:autoSpaceDE w:val="0"/>
        <w:autoSpaceDN w:val="0"/>
        <w:adjustRightInd w:val="0"/>
        <w:rPr>
          <w:sz w:val="24"/>
          <w:szCs w:val="24"/>
        </w:rPr>
      </w:pPr>
      <w:r w:rsidRPr="00262259">
        <w:rPr>
          <w:sz w:val="24"/>
          <w:szCs w:val="24"/>
        </w:rPr>
        <w:t>Type of Change: Addition</w:t>
      </w:r>
    </w:p>
    <w:p w14:paraId="1143F05B" w14:textId="77777777" w:rsidR="00911DA7" w:rsidRPr="00262259" w:rsidRDefault="00911DA7" w:rsidP="00911DA7">
      <w:pPr>
        <w:autoSpaceDE w:val="0"/>
        <w:autoSpaceDN w:val="0"/>
        <w:adjustRightInd w:val="0"/>
        <w:rPr>
          <w:sz w:val="24"/>
          <w:szCs w:val="24"/>
        </w:rPr>
      </w:pPr>
      <w:r w:rsidRPr="00262259">
        <w:rPr>
          <w:sz w:val="24"/>
          <w:szCs w:val="24"/>
        </w:rPr>
        <w:t>Rationale: To keep its global leadership and competitiveness, it is important for the United States to produce new leaders in engineering to address 21st century engineering problems. One of the HEPC's primary goals of the Vision 2025: West Virginia Science and Technology Plan is to increase the number of doctoral graduates to support research activity and the proposed degree program would align well with this strategic vision. The proposed PhD program in Engineering will enable the concept of approaching applied problems via a holistic solution-oriented approach and graduates will be qualified for a wide array of public-sector and private-sector engineering positions. CECS strongly believes that the establishment of this program is timely given the strong potential of this degree program to increase the College's research impact and productivity, increase the enrollment, and stimulate economic development in the area, meeting the state's job demands that require more advanced research skills and qualifications.</w:t>
      </w:r>
    </w:p>
    <w:p w14:paraId="76689059" w14:textId="77777777" w:rsidR="00911DA7" w:rsidRPr="00262259" w:rsidRDefault="00911DA7" w:rsidP="00911DA7">
      <w:pPr>
        <w:rPr>
          <w:sz w:val="24"/>
          <w:szCs w:val="24"/>
        </w:rPr>
      </w:pPr>
    </w:p>
    <w:p w14:paraId="24769680" w14:textId="77777777" w:rsidR="00911DA7" w:rsidRPr="00262259" w:rsidRDefault="00911DA7" w:rsidP="00911DA7">
      <w:pPr>
        <w:rPr>
          <w:sz w:val="24"/>
          <w:szCs w:val="24"/>
        </w:rPr>
      </w:pPr>
      <w:r w:rsidRPr="00262259">
        <w:rPr>
          <w:sz w:val="24"/>
          <w:szCs w:val="24"/>
        </w:rPr>
        <w:t>Committee voted Approve</w:t>
      </w:r>
    </w:p>
    <w:p w14:paraId="74788330" w14:textId="77777777" w:rsidR="00911DA7" w:rsidRDefault="00911DA7" w:rsidP="00911DA7">
      <w:pPr>
        <w:tabs>
          <w:tab w:val="left" w:pos="10230"/>
        </w:tabs>
        <w:rPr>
          <w:b/>
          <w:bCs/>
          <w:sz w:val="28"/>
          <w:szCs w:val="28"/>
        </w:rPr>
      </w:pPr>
    </w:p>
    <w:p w14:paraId="4E4DCEB5" w14:textId="77777777" w:rsidR="00911DA7" w:rsidRDefault="00911DA7" w:rsidP="00911DA7">
      <w:pPr>
        <w:tabs>
          <w:tab w:val="left" w:pos="10230"/>
        </w:tabs>
        <w:rPr>
          <w:b/>
          <w:bCs/>
          <w:sz w:val="28"/>
          <w:szCs w:val="28"/>
        </w:rPr>
      </w:pPr>
    </w:p>
    <w:p w14:paraId="19FFE2C7" w14:textId="77777777" w:rsidR="00911DA7" w:rsidRDefault="00911DA7" w:rsidP="00911DA7">
      <w:pPr>
        <w:tabs>
          <w:tab w:val="left" w:pos="10230"/>
        </w:tabs>
        <w:jc w:val="center"/>
        <w:rPr>
          <w:b/>
          <w:bCs/>
          <w:sz w:val="28"/>
          <w:szCs w:val="28"/>
        </w:rPr>
      </w:pPr>
      <w:r w:rsidRPr="00F6682B">
        <w:rPr>
          <w:b/>
          <w:bCs/>
          <w:sz w:val="28"/>
          <w:szCs w:val="28"/>
          <w:highlight w:val="yellow"/>
        </w:rPr>
        <w:t>Attachment #5</w:t>
      </w:r>
    </w:p>
    <w:p w14:paraId="08ABAAC9" w14:textId="77777777" w:rsidR="00911DA7" w:rsidRDefault="00911DA7" w:rsidP="00911DA7">
      <w:pPr>
        <w:tabs>
          <w:tab w:val="left" w:pos="10230"/>
        </w:tabs>
        <w:jc w:val="center"/>
        <w:rPr>
          <w:b/>
          <w:bCs/>
          <w:sz w:val="28"/>
          <w:szCs w:val="28"/>
        </w:rPr>
      </w:pPr>
      <w:r>
        <w:rPr>
          <w:b/>
          <w:bCs/>
          <w:sz w:val="28"/>
          <w:szCs w:val="28"/>
        </w:rPr>
        <w:t>GC Chairs Report</w:t>
      </w:r>
    </w:p>
    <w:p w14:paraId="3CC3A73A" w14:textId="77777777" w:rsidR="00911DA7" w:rsidRDefault="00911DA7" w:rsidP="00911DA7">
      <w:pPr>
        <w:tabs>
          <w:tab w:val="left" w:pos="10230"/>
        </w:tabs>
        <w:jc w:val="center"/>
        <w:rPr>
          <w:b/>
          <w:bCs/>
          <w:sz w:val="28"/>
          <w:szCs w:val="28"/>
        </w:rPr>
      </w:pPr>
      <w:r w:rsidRPr="00F6682B">
        <w:rPr>
          <w:b/>
          <w:bCs/>
          <w:sz w:val="28"/>
          <w:szCs w:val="28"/>
          <w:highlight w:val="yellow"/>
        </w:rPr>
        <w:t>December 1, 2023</w:t>
      </w:r>
    </w:p>
    <w:p w14:paraId="38F33D7A" w14:textId="77777777" w:rsidR="00911DA7" w:rsidRDefault="00911DA7" w:rsidP="00911DA7">
      <w:pPr>
        <w:tabs>
          <w:tab w:val="left" w:pos="10230"/>
        </w:tabs>
        <w:jc w:val="center"/>
        <w:rPr>
          <w:sz w:val="28"/>
          <w:szCs w:val="28"/>
        </w:rPr>
      </w:pPr>
    </w:p>
    <w:p w14:paraId="668A5041" w14:textId="77777777" w:rsidR="00911DA7" w:rsidRPr="00FD77BD" w:rsidRDefault="00911DA7" w:rsidP="00911DA7">
      <w:pPr>
        <w:tabs>
          <w:tab w:val="left" w:pos="10230"/>
        </w:tabs>
        <w:jc w:val="center"/>
        <w:rPr>
          <w:sz w:val="28"/>
          <w:szCs w:val="28"/>
        </w:rPr>
      </w:pPr>
      <w:r w:rsidRPr="00FD77BD">
        <w:rPr>
          <w:sz w:val="28"/>
          <w:szCs w:val="28"/>
        </w:rPr>
        <w:t>GC Spring Elections</w:t>
      </w:r>
    </w:p>
    <w:p w14:paraId="6335ACC5" w14:textId="77777777" w:rsidR="00911DA7" w:rsidRDefault="00911DA7" w:rsidP="00911DA7">
      <w:pPr>
        <w:tabs>
          <w:tab w:val="left" w:pos="10230"/>
        </w:tabs>
        <w:jc w:val="center"/>
        <w:rPr>
          <w:b/>
          <w:bCs/>
          <w:sz w:val="28"/>
          <w:szCs w:val="28"/>
        </w:rPr>
      </w:pPr>
    </w:p>
    <w:p w14:paraId="1D31F5A2" w14:textId="77777777" w:rsidR="00911DA7" w:rsidRPr="00B111BA" w:rsidRDefault="00911DA7" w:rsidP="00911DA7">
      <w:pPr>
        <w:tabs>
          <w:tab w:val="left" w:pos="10230"/>
        </w:tabs>
        <w:rPr>
          <w:b/>
          <w:bCs/>
          <w:sz w:val="28"/>
          <w:szCs w:val="28"/>
          <w:u w:val="single"/>
        </w:rPr>
      </w:pPr>
      <w:r w:rsidRPr="00B111BA">
        <w:rPr>
          <w:b/>
          <w:bCs/>
          <w:sz w:val="28"/>
          <w:szCs w:val="28"/>
          <w:u w:val="single"/>
        </w:rPr>
        <w:t xml:space="preserve">GC </w:t>
      </w:r>
      <w:r>
        <w:rPr>
          <w:b/>
          <w:bCs/>
          <w:sz w:val="28"/>
          <w:szCs w:val="28"/>
          <w:u w:val="single"/>
        </w:rPr>
        <w:t>Representatives</w:t>
      </w:r>
      <w:r w:rsidRPr="00B111BA">
        <w:rPr>
          <w:b/>
          <w:bCs/>
          <w:sz w:val="28"/>
          <w:szCs w:val="28"/>
          <w:u w:val="single"/>
        </w:rPr>
        <w:t xml:space="preserve"> with 2024 Term Expiration</w:t>
      </w:r>
    </w:p>
    <w:p w14:paraId="20A90931" w14:textId="77777777" w:rsidR="00911DA7" w:rsidRPr="00B111BA" w:rsidRDefault="00911DA7" w:rsidP="00911DA7">
      <w:pPr>
        <w:tabs>
          <w:tab w:val="left" w:pos="10230"/>
        </w:tabs>
        <w:rPr>
          <w:sz w:val="28"/>
          <w:szCs w:val="28"/>
        </w:rPr>
      </w:pPr>
      <w:r w:rsidRPr="00B111BA">
        <w:rPr>
          <w:sz w:val="28"/>
          <w:szCs w:val="28"/>
        </w:rPr>
        <w:t>Tracy Christofero</w:t>
      </w:r>
      <w:r>
        <w:rPr>
          <w:sz w:val="28"/>
          <w:szCs w:val="28"/>
        </w:rPr>
        <w:t xml:space="preserve"> (At Large)</w:t>
      </w:r>
    </w:p>
    <w:p w14:paraId="0FD25F44" w14:textId="77777777" w:rsidR="00911DA7" w:rsidRPr="00B111BA" w:rsidRDefault="00911DA7" w:rsidP="00911DA7">
      <w:pPr>
        <w:tabs>
          <w:tab w:val="left" w:pos="10230"/>
        </w:tabs>
        <w:rPr>
          <w:sz w:val="28"/>
          <w:szCs w:val="28"/>
        </w:rPr>
      </w:pPr>
      <w:r w:rsidRPr="00B111BA">
        <w:rPr>
          <w:sz w:val="28"/>
          <w:szCs w:val="28"/>
        </w:rPr>
        <w:t>Richard Egleton</w:t>
      </w:r>
      <w:r>
        <w:rPr>
          <w:sz w:val="28"/>
          <w:szCs w:val="28"/>
        </w:rPr>
        <w:t xml:space="preserve"> (SOM)</w:t>
      </w:r>
    </w:p>
    <w:p w14:paraId="149D6B9A" w14:textId="77777777" w:rsidR="00911DA7" w:rsidRPr="00B111BA" w:rsidRDefault="00911DA7" w:rsidP="00911DA7">
      <w:pPr>
        <w:tabs>
          <w:tab w:val="left" w:pos="10230"/>
        </w:tabs>
        <w:rPr>
          <w:sz w:val="28"/>
          <w:szCs w:val="28"/>
        </w:rPr>
      </w:pPr>
      <w:r w:rsidRPr="00B111BA">
        <w:rPr>
          <w:sz w:val="28"/>
          <w:szCs w:val="28"/>
        </w:rPr>
        <w:t>Isaac Larison</w:t>
      </w:r>
      <w:r>
        <w:rPr>
          <w:sz w:val="28"/>
          <w:szCs w:val="28"/>
        </w:rPr>
        <w:t xml:space="preserve"> (COEPD)</w:t>
      </w:r>
    </w:p>
    <w:p w14:paraId="7635B9C0" w14:textId="77777777" w:rsidR="00911DA7" w:rsidRPr="00B111BA" w:rsidRDefault="00911DA7" w:rsidP="00911DA7">
      <w:pPr>
        <w:tabs>
          <w:tab w:val="left" w:pos="10230"/>
        </w:tabs>
        <w:rPr>
          <w:sz w:val="28"/>
          <w:szCs w:val="28"/>
        </w:rPr>
      </w:pPr>
      <w:r w:rsidRPr="00B111BA">
        <w:rPr>
          <w:sz w:val="28"/>
          <w:szCs w:val="28"/>
        </w:rPr>
        <w:t>Amanda Meadow</w:t>
      </w:r>
      <w:r>
        <w:rPr>
          <w:sz w:val="28"/>
          <w:szCs w:val="28"/>
        </w:rPr>
        <w:t xml:space="preserve"> (COB)</w:t>
      </w:r>
    </w:p>
    <w:p w14:paraId="0623ED8B" w14:textId="77777777" w:rsidR="00911DA7" w:rsidRPr="00B111BA" w:rsidRDefault="00911DA7" w:rsidP="00911DA7">
      <w:pPr>
        <w:tabs>
          <w:tab w:val="left" w:pos="10230"/>
        </w:tabs>
        <w:rPr>
          <w:sz w:val="28"/>
          <w:szCs w:val="28"/>
        </w:rPr>
      </w:pPr>
      <w:r w:rsidRPr="00B111BA">
        <w:rPr>
          <w:sz w:val="28"/>
          <w:szCs w:val="28"/>
        </w:rPr>
        <w:t>Craig Kimble</w:t>
      </w:r>
      <w:r>
        <w:rPr>
          <w:sz w:val="28"/>
          <w:szCs w:val="28"/>
        </w:rPr>
        <w:t xml:space="preserve"> (SOP)</w:t>
      </w:r>
    </w:p>
    <w:p w14:paraId="2B5CAB77" w14:textId="77777777" w:rsidR="00911DA7" w:rsidRDefault="00911DA7" w:rsidP="00911DA7">
      <w:pPr>
        <w:tabs>
          <w:tab w:val="left" w:pos="10230"/>
        </w:tabs>
        <w:rPr>
          <w:sz w:val="28"/>
          <w:szCs w:val="28"/>
        </w:rPr>
      </w:pPr>
      <w:r w:rsidRPr="00B111BA">
        <w:rPr>
          <w:sz w:val="28"/>
          <w:szCs w:val="28"/>
        </w:rPr>
        <w:t>Henning Vauth</w:t>
      </w:r>
      <w:r>
        <w:rPr>
          <w:sz w:val="28"/>
          <w:szCs w:val="28"/>
        </w:rPr>
        <w:t xml:space="preserve"> (CAM)</w:t>
      </w:r>
    </w:p>
    <w:p w14:paraId="1D2AB007" w14:textId="77777777" w:rsidR="00911DA7" w:rsidRDefault="00911DA7" w:rsidP="00911DA7">
      <w:pPr>
        <w:tabs>
          <w:tab w:val="left" w:pos="10230"/>
        </w:tabs>
        <w:rPr>
          <w:sz w:val="28"/>
          <w:szCs w:val="28"/>
        </w:rPr>
      </w:pPr>
    </w:p>
    <w:p w14:paraId="09AFAE13" w14:textId="77777777" w:rsidR="00911DA7" w:rsidRDefault="00911DA7" w:rsidP="00911DA7">
      <w:pPr>
        <w:tabs>
          <w:tab w:val="left" w:pos="10230"/>
        </w:tabs>
        <w:rPr>
          <w:sz w:val="28"/>
          <w:szCs w:val="28"/>
        </w:rPr>
      </w:pPr>
    </w:p>
    <w:p w14:paraId="33B5C4DA" w14:textId="77777777" w:rsidR="00911DA7" w:rsidRPr="007A7F31" w:rsidRDefault="00911DA7" w:rsidP="00911DA7">
      <w:pPr>
        <w:tabs>
          <w:tab w:val="left" w:pos="10230"/>
        </w:tabs>
        <w:rPr>
          <w:b/>
          <w:bCs/>
          <w:sz w:val="28"/>
          <w:szCs w:val="28"/>
          <w:u w:val="single"/>
        </w:rPr>
      </w:pPr>
      <w:r w:rsidRPr="007A7F31">
        <w:rPr>
          <w:b/>
          <w:bCs/>
          <w:sz w:val="28"/>
          <w:szCs w:val="28"/>
          <w:u w:val="single"/>
        </w:rPr>
        <w:t>Other At Large Members</w:t>
      </w:r>
    </w:p>
    <w:p w14:paraId="5F4DB0A4" w14:textId="77777777" w:rsidR="00911DA7" w:rsidRDefault="00911DA7" w:rsidP="00911DA7">
      <w:pPr>
        <w:tabs>
          <w:tab w:val="left" w:pos="10230"/>
        </w:tabs>
        <w:rPr>
          <w:sz w:val="28"/>
          <w:szCs w:val="28"/>
        </w:rPr>
      </w:pPr>
      <w:r>
        <w:rPr>
          <w:sz w:val="28"/>
          <w:szCs w:val="28"/>
        </w:rPr>
        <w:t>Conrae Lucas-Adkins 2026</w:t>
      </w:r>
    </w:p>
    <w:p w14:paraId="427E6E6D" w14:textId="77777777" w:rsidR="00911DA7" w:rsidRDefault="00911DA7" w:rsidP="00911DA7">
      <w:pPr>
        <w:tabs>
          <w:tab w:val="left" w:pos="10230"/>
        </w:tabs>
        <w:rPr>
          <w:sz w:val="28"/>
          <w:szCs w:val="28"/>
        </w:rPr>
      </w:pPr>
      <w:r>
        <w:rPr>
          <w:sz w:val="28"/>
          <w:szCs w:val="28"/>
        </w:rPr>
        <w:t>Lisa Heaton 2026</w:t>
      </w:r>
    </w:p>
    <w:p w14:paraId="075F2631" w14:textId="77777777" w:rsidR="00911DA7" w:rsidRDefault="00911DA7" w:rsidP="00911DA7">
      <w:pPr>
        <w:tabs>
          <w:tab w:val="left" w:pos="10230"/>
        </w:tabs>
        <w:rPr>
          <w:sz w:val="28"/>
          <w:szCs w:val="28"/>
        </w:rPr>
      </w:pPr>
      <w:r>
        <w:rPr>
          <w:sz w:val="28"/>
          <w:szCs w:val="28"/>
        </w:rPr>
        <w:t>Scott Simonton 2026</w:t>
      </w:r>
    </w:p>
    <w:p w14:paraId="6848CA10" w14:textId="77777777" w:rsidR="00911DA7" w:rsidRDefault="00911DA7" w:rsidP="00911DA7">
      <w:pPr>
        <w:tabs>
          <w:tab w:val="left" w:pos="10230"/>
        </w:tabs>
        <w:rPr>
          <w:sz w:val="28"/>
          <w:szCs w:val="28"/>
        </w:rPr>
      </w:pPr>
    </w:p>
    <w:p w14:paraId="4B7CC4B8" w14:textId="77777777" w:rsidR="00911DA7" w:rsidRPr="00AE5F04" w:rsidRDefault="00911DA7" w:rsidP="00911DA7">
      <w:pPr>
        <w:tabs>
          <w:tab w:val="left" w:pos="10230"/>
        </w:tabs>
        <w:rPr>
          <w:sz w:val="28"/>
          <w:szCs w:val="28"/>
        </w:rPr>
      </w:pPr>
      <w:r w:rsidRPr="00AE5F04">
        <w:rPr>
          <w:sz w:val="28"/>
          <w:szCs w:val="28"/>
        </w:rPr>
        <w:t>Positions (GC Bylaws Change)</w:t>
      </w:r>
      <w:r w:rsidRPr="00AE5F04">
        <w:t xml:space="preserve"> </w:t>
      </w:r>
      <w:r w:rsidRPr="00AE5F04">
        <w:rPr>
          <w:sz w:val="28"/>
          <w:szCs w:val="28"/>
        </w:rPr>
        <w:t>One additional faculty member per 400 enrolled graduate students beyond 400 from each academic unit with graduate programs.</w:t>
      </w:r>
    </w:p>
    <w:p w14:paraId="0C9398D2" w14:textId="77777777" w:rsidR="00911DA7" w:rsidRDefault="00911DA7" w:rsidP="00911DA7">
      <w:pPr>
        <w:tabs>
          <w:tab w:val="left" w:pos="10230"/>
        </w:tabs>
        <w:rPr>
          <w:b/>
          <w:bCs/>
          <w:sz w:val="28"/>
          <w:szCs w:val="28"/>
          <w:u w:val="single"/>
        </w:rPr>
      </w:pPr>
    </w:p>
    <w:tbl>
      <w:tblPr>
        <w:tblStyle w:val="TableGrid"/>
        <w:tblW w:w="0" w:type="auto"/>
        <w:tblLook w:val="04A0" w:firstRow="1" w:lastRow="0" w:firstColumn="1" w:lastColumn="0" w:noHBand="0" w:noVBand="1"/>
      </w:tblPr>
      <w:tblGrid>
        <w:gridCol w:w="3820"/>
        <w:gridCol w:w="4070"/>
      </w:tblGrid>
      <w:tr w:rsidR="00911DA7" w14:paraId="348831BB" w14:textId="77777777" w:rsidTr="00EF7700">
        <w:trPr>
          <w:trHeight w:val="344"/>
        </w:trPr>
        <w:tc>
          <w:tcPr>
            <w:tcW w:w="3820" w:type="dxa"/>
          </w:tcPr>
          <w:p w14:paraId="155A58D4" w14:textId="77777777" w:rsidR="00911DA7" w:rsidRPr="000F5C38" w:rsidRDefault="00911DA7" w:rsidP="00EF7700">
            <w:pPr>
              <w:tabs>
                <w:tab w:val="left" w:pos="10230"/>
              </w:tabs>
              <w:rPr>
                <w:sz w:val="28"/>
                <w:szCs w:val="28"/>
                <w:u w:val="single"/>
              </w:rPr>
            </w:pPr>
          </w:p>
        </w:tc>
        <w:tc>
          <w:tcPr>
            <w:tcW w:w="4070" w:type="dxa"/>
          </w:tcPr>
          <w:p w14:paraId="460E7AC2" w14:textId="77777777" w:rsidR="00911DA7" w:rsidRPr="00AE5F04" w:rsidRDefault="00911DA7" w:rsidP="00EF7700">
            <w:pPr>
              <w:tabs>
                <w:tab w:val="left" w:pos="10230"/>
              </w:tabs>
              <w:rPr>
                <w:sz w:val="28"/>
                <w:szCs w:val="28"/>
              </w:rPr>
            </w:pPr>
            <w:r>
              <w:rPr>
                <w:sz w:val="28"/>
                <w:szCs w:val="28"/>
              </w:rPr>
              <w:t xml:space="preserve">New </w:t>
            </w:r>
            <w:r w:rsidRPr="00AE5F04">
              <w:rPr>
                <w:sz w:val="28"/>
                <w:szCs w:val="28"/>
              </w:rPr>
              <w:t>Apportionment</w:t>
            </w:r>
          </w:p>
        </w:tc>
      </w:tr>
      <w:tr w:rsidR="00911DA7" w14:paraId="4C34191E" w14:textId="77777777" w:rsidTr="00EF7700">
        <w:trPr>
          <w:trHeight w:val="344"/>
        </w:trPr>
        <w:tc>
          <w:tcPr>
            <w:tcW w:w="3820" w:type="dxa"/>
          </w:tcPr>
          <w:p w14:paraId="67E890D2" w14:textId="77777777" w:rsidR="00911DA7" w:rsidRPr="000F5C38" w:rsidRDefault="00911DA7" w:rsidP="00EF7700">
            <w:pPr>
              <w:tabs>
                <w:tab w:val="left" w:pos="10230"/>
              </w:tabs>
              <w:rPr>
                <w:sz w:val="28"/>
                <w:szCs w:val="28"/>
              </w:rPr>
            </w:pPr>
            <w:r w:rsidRPr="000F5C38">
              <w:rPr>
                <w:sz w:val="28"/>
                <w:szCs w:val="28"/>
              </w:rPr>
              <w:t>CAM</w:t>
            </w:r>
          </w:p>
        </w:tc>
        <w:tc>
          <w:tcPr>
            <w:tcW w:w="4070" w:type="dxa"/>
          </w:tcPr>
          <w:p w14:paraId="6008C9D7" w14:textId="77777777" w:rsidR="00911DA7" w:rsidRPr="00AE5F04" w:rsidRDefault="00911DA7" w:rsidP="00EF7700">
            <w:pPr>
              <w:tabs>
                <w:tab w:val="left" w:pos="10230"/>
              </w:tabs>
              <w:rPr>
                <w:sz w:val="28"/>
                <w:szCs w:val="28"/>
              </w:rPr>
            </w:pPr>
            <w:r w:rsidRPr="00AE5F04">
              <w:rPr>
                <w:sz w:val="28"/>
                <w:szCs w:val="28"/>
              </w:rPr>
              <w:t>1</w:t>
            </w:r>
          </w:p>
        </w:tc>
      </w:tr>
      <w:tr w:rsidR="00911DA7" w14:paraId="2639D435" w14:textId="77777777" w:rsidTr="00EF7700">
        <w:trPr>
          <w:trHeight w:val="344"/>
        </w:trPr>
        <w:tc>
          <w:tcPr>
            <w:tcW w:w="3820" w:type="dxa"/>
          </w:tcPr>
          <w:p w14:paraId="05B46FD7" w14:textId="77777777" w:rsidR="00911DA7" w:rsidRPr="00046DDF" w:rsidRDefault="00911DA7" w:rsidP="00EF7700">
            <w:pPr>
              <w:tabs>
                <w:tab w:val="left" w:pos="10230"/>
              </w:tabs>
              <w:rPr>
                <w:color w:val="000000" w:themeColor="text1"/>
                <w:sz w:val="28"/>
                <w:szCs w:val="28"/>
              </w:rPr>
            </w:pPr>
            <w:r w:rsidRPr="00046DDF">
              <w:rPr>
                <w:color w:val="000000" w:themeColor="text1"/>
                <w:sz w:val="28"/>
                <w:szCs w:val="28"/>
              </w:rPr>
              <w:t>COB</w:t>
            </w:r>
          </w:p>
        </w:tc>
        <w:tc>
          <w:tcPr>
            <w:tcW w:w="4070" w:type="dxa"/>
          </w:tcPr>
          <w:p w14:paraId="763339B5" w14:textId="77777777" w:rsidR="00911DA7" w:rsidRPr="00046DDF" w:rsidRDefault="00911DA7" w:rsidP="00EF7700">
            <w:pPr>
              <w:tabs>
                <w:tab w:val="left" w:pos="10230"/>
              </w:tabs>
              <w:rPr>
                <w:color w:val="000000" w:themeColor="text1"/>
                <w:sz w:val="28"/>
                <w:szCs w:val="28"/>
              </w:rPr>
            </w:pPr>
            <w:r w:rsidRPr="00046DDF">
              <w:rPr>
                <w:color w:val="000000" w:themeColor="text1"/>
                <w:sz w:val="28"/>
                <w:szCs w:val="28"/>
              </w:rPr>
              <w:t>2</w:t>
            </w:r>
          </w:p>
        </w:tc>
      </w:tr>
      <w:tr w:rsidR="00911DA7" w14:paraId="12E81440" w14:textId="77777777" w:rsidTr="00EF7700">
        <w:trPr>
          <w:trHeight w:val="361"/>
        </w:trPr>
        <w:tc>
          <w:tcPr>
            <w:tcW w:w="3820" w:type="dxa"/>
          </w:tcPr>
          <w:p w14:paraId="138ECE0C" w14:textId="77777777" w:rsidR="00911DA7" w:rsidRPr="000F5C38" w:rsidRDefault="00911DA7" w:rsidP="00EF7700">
            <w:pPr>
              <w:tabs>
                <w:tab w:val="left" w:pos="10230"/>
              </w:tabs>
              <w:rPr>
                <w:sz w:val="28"/>
                <w:szCs w:val="28"/>
              </w:rPr>
            </w:pPr>
            <w:r w:rsidRPr="000F5C38">
              <w:rPr>
                <w:sz w:val="28"/>
                <w:szCs w:val="28"/>
              </w:rPr>
              <w:t>CECS</w:t>
            </w:r>
          </w:p>
        </w:tc>
        <w:tc>
          <w:tcPr>
            <w:tcW w:w="4070" w:type="dxa"/>
          </w:tcPr>
          <w:p w14:paraId="68835F33" w14:textId="77777777" w:rsidR="00911DA7" w:rsidRPr="00AE5F04" w:rsidRDefault="00911DA7" w:rsidP="00EF7700">
            <w:pPr>
              <w:tabs>
                <w:tab w:val="left" w:pos="10230"/>
              </w:tabs>
              <w:rPr>
                <w:sz w:val="28"/>
                <w:szCs w:val="28"/>
              </w:rPr>
            </w:pPr>
            <w:r w:rsidRPr="00AE5F04">
              <w:rPr>
                <w:sz w:val="28"/>
                <w:szCs w:val="28"/>
              </w:rPr>
              <w:t>1</w:t>
            </w:r>
          </w:p>
        </w:tc>
      </w:tr>
      <w:tr w:rsidR="00911DA7" w14:paraId="3D5FA59C" w14:textId="77777777" w:rsidTr="00EF7700">
        <w:trPr>
          <w:trHeight w:val="344"/>
        </w:trPr>
        <w:tc>
          <w:tcPr>
            <w:tcW w:w="3820" w:type="dxa"/>
          </w:tcPr>
          <w:p w14:paraId="6C5DA43A" w14:textId="77777777" w:rsidR="00911DA7" w:rsidRPr="000F5C38" w:rsidRDefault="00911DA7" w:rsidP="00EF7700">
            <w:pPr>
              <w:tabs>
                <w:tab w:val="left" w:pos="10230"/>
              </w:tabs>
              <w:rPr>
                <w:sz w:val="28"/>
                <w:szCs w:val="28"/>
              </w:rPr>
            </w:pPr>
            <w:r w:rsidRPr="000F5C38">
              <w:rPr>
                <w:sz w:val="28"/>
                <w:szCs w:val="28"/>
              </w:rPr>
              <w:t>COEPD</w:t>
            </w:r>
          </w:p>
        </w:tc>
        <w:tc>
          <w:tcPr>
            <w:tcW w:w="4070" w:type="dxa"/>
          </w:tcPr>
          <w:p w14:paraId="5F724220" w14:textId="77777777" w:rsidR="00911DA7" w:rsidRPr="00AE5F04" w:rsidRDefault="00911DA7" w:rsidP="00EF7700">
            <w:pPr>
              <w:tabs>
                <w:tab w:val="left" w:pos="10230"/>
              </w:tabs>
              <w:rPr>
                <w:sz w:val="28"/>
                <w:szCs w:val="28"/>
              </w:rPr>
            </w:pPr>
            <w:r>
              <w:rPr>
                <w:sz w:val="28"/>
                <w:szCs w:val="28"/>
              </w:rPr>
              <w:t>4</w:t>
            </w:r>
          </w:p>
        </w:tc>
      </w:tr>
      <w:tr w:rsidR="00911DA7" w14:paraId="4F27018D" w14:textId="77777777" w:rsidTr="00EF7700">
        <w:trPr>
          <w:trHeight w:val="344"/>
        </w:trPr>
        <w:tc>
          <w:tcPr>
            <w:tcW w:w="3820" w:type="dxa"/>
          </w:tcPr>
          <w:p w14:paraId="19611F4D" w14:textId="77777777" w:rsidR="00911DA7" w:rsidRPr="000F5C38" w:rsidRDefault="00911DA7" w:rsidP="00EF7700">
            <w:pPr>
              <w:tabs>
                <w:tab w:val="left" w:pos="10230"/>
              </w:tabs>
              <w:rPr>
                <w:sz w:val="28"/>
                <w:szCs w:val="28"/>
              </w:rPr>
            </w:pPr>
            <w:r w:rsidRPr="000F5C38">
              <w:rPr>
                <w:sz w:val="28"/>
                <w:szCs w:val="28"/>
              </w:rPr>
              <w:t>COHP</w:t>
            </w:r>
          </w:p>
        </w:tc>
        <w:tc>
          <w:tcPr>
            <w:tcW w:w="4070" w:type="dxa"/>
          </w:tcPr>
          <w:p w14:paraId="3DFA8758" w14:textId="77777777" w:rsidR="00911DA7" w:rsidRPr="00AE5F04" w:rsidRDefault="00911DA7" w:rsidP="00EF7700">
            <w:pPr>
              <w:tabs>
                <w:tab w:val="left" w:pos="10230"/>
              </w:tabs>
              <w:rPr>
                <w:sz w:val="28"/>
                <w:szCs w:val="28"/>
              </w:rPr>
            </w:pPr>
            <w:r w:rsidRPr="00AE5F04">
              <w:rPr>
                <w:sz w:val="28"/>
                <w:szCs w:val="28"/>
              </w:rPr>
              <w:t>2</w:t>
            </w:r>
          </w:p>
        </w:tc>
      </w:tr>
      <w:tr w:rsidR="00911DA7" w14:paraId="7532D787" w14:textId="77777777" w:rsidTr="00EF7700">
        <w:trPr>
          <w:trHeight w:val="344"/>
        </w:trPr>
        <w:tc>
          <w:tcPr>
            <w:tcW w:w="3820" w:type="dxa"/>
          </w:tcPr>
          <w:p w14:paraId="26735C1C" w14:textId="77777777" w:rsidR="00911DA7" w:rsidRPr="000F5C38" w:rsidRDefault="00911DA7" w:rsidP="00EF7700">
            <w:pPr>
              <w:tabs>
                <w:tab w:val="left" w:pos="10230"/>
              </w:tabs>
              <w:rPr>
                <w:sz w:val="28"/>
                <w:szCs w:val="28"/>
              </w:rPr>
            </w:pPr>
            <w:r w:rsidRPr="000F5C38">
              <w:rPr>
                <w:sz w:val="28"/>
                <w:szCs w:val="28"/>
              </w:rPr>
              <w:t>COLA</w:t>
            </w:r>
          </w:p>
        </w:tc>
        <w:tc>
          <w:tcPr>
            <w:tcW w:w="4070" w:type="dxa"/>
          </w:tcPr>
          <w:p w14:paraId="32A16880" w14:textId="77777777" w:rsidR="00911DA7" w:rsidRPr="00AE5F04" w:rsidRDefault="00911DA7" w:rsidP="00EF7700">
            <w:pPr>
              <w:tabs>
                <w:tab w:val="left" w:pos="10230"/>
              </w:tabs>
              <w:rPr>
                <w:sz w:val="28"/>
                <w:szCs w:val="28"/>
              </w:rPr>
            </w:pPr>
            <w:r w:rsidRPr="00AE5F04">
              <w:rPr>
                <w:sz w:val="28"/>
                <w:szCs w:val="28"/>
              </w:rPr>
              <w:t>1</w:t>
            </w:r>
          </w:p>
        </w:tc>
      </w:tr>
      <w:tr w:rsidR="00911DA7" w14:paraId="5B481881" w14:textId="77777777" w:rsidTr="00EF7700">
        <w:trPr>
          <w:trHeight w:val="344"/>
        </w:trPr>
        <w:tc>
          <w:tcPr>
            <w:tcW w:w="3820" w:type="dxa"/>
          </w:tcPr>
          <w:p w14:paraId="3A835EDD" w14:textId="77777777" w:rsidR="00911DA7" w:rsidRPr="000F5C38" w:rsidRDefault="00911DA7" w:rsidP="00EF7700">
            <w:pPr>
              <w:tabs>
                <w:tab w:val="left" w:pos="10230"/>
              </w:tabs>
              <w:rPr>
                <w:sz w:val="28"/>
                <w:szCs w:val="28"/>
              </w:rPr>
            </w:pPr>
            <w:r w:rsidRPr="000F5C38">
              <w:rPr>
                <w:sz w:val="28"/>
                <w:szCs w:val="28"/>
              </w:rPr>
              <w:t>COS</w:t>
            </w:r>
          </w:p>
        </w:tc>
        <w:tc>
          <w:tcPr>
            <w:tcW w:w="4070" w:type="dxa"/>
          </w:tcPr>
          <w:p w14:paraId="5CDB11D6" w14:textId="77777777" w:rsidR="00911DA7" w:rsidRPr="00AE5F04" w:rsidRDefault="00911DA7" w:rsidP="00EF7700">
            <w:pPr>
              <w:tabs>
                <w:tab w:val="left" w:pos="10230"/>
              </w:tabs>
              <w:rPr>
                <w:sz w:val="28"/>
                <w:szCs w:val="28"/>
              </w:rPr>
            </w:pPr>
            <w:r w:rsidRPr="00AE5F04">
              <w:rPr>
                <w:sz w:val="28"/>
                <w:szCs w:val="28"/>
              </w:rPr>
              <w:t>1</w:t>
            </w:r>
          </w:p>
        </w:tc>
      </w:tr>
      <w:tr w:rsidR="00911DA7" w14:paraId="2D4CCE4F" w14:textId="77777777" w:rsidTr="00EF7700">
        <w:trPr>
          <w:trHeight w:val="344"/>
        </w:trPr>
        <w:tc>
          <w:tcPr>
            <w:tcW w:w="3820" w:type="dxa"/>
          </w:tcPr>
          <w:p w14:paraId="77E0FDED" w14:textId="77777777" w:rsidR="00911DA7" w:rsidRPr="000F5C38" w:rsidRDefault="00911DA7" w:rsidP="00EF7700">
            <w:pPr>
              <w:tabs>
                <w:tab w:val="left" w:pos="10230"/>
              </w:tabs>
              <w:rPr>
                <w:sz w:val="28"/>
                <w:szCs w:val="28"/>
              </w:rPr>
            </w:pPr>
            <w:r w:rsidRPr="000F5C38">
              <w:rPr>
                <w:sz w:val="28"/>
                <w:szCs w:val="28"/>
              </w:rPr>
              <w:t>SOP</w:t>
            </w:r>
          </w:p>
        </w:tc>
        <w:tc>
          <w:tcPr>
            <w:tcW w:w="4070" w:type="dxa"/>
          </w:tcPr>
          <w:p w14:paraId="0D7A70FA" w14:textId="77777777" w:rsidR="00911DA7" w:rsidRPr="00AE5F04" w:rsidRDefault="00911DA7" w:rsidP="00EF7700">
            <w:pPr>
              <w:tabs>
                <w:tab w:val="left" w:pos="10230"/>
              </w:tabs>
              <w:rPr>
                <w:sz w:val="28"/>
                <w:szCs w:val="28"/>
              </w:rPr>
            </w:pPr>
            <w:r w:rsidRPr="00AE5F04">
              <w:rPr>
                <w:sz w:val="28"/>
                <w:szCs w:val="28"/>
              </w:rPr>
              <w:t>1</w:t>
            </w:r>
          </w:p>
        </w:tc>
      </w:tr>
      <w:tr w:rsidR="00911DA7" w14:paraId="302ABEB8" w14:textId="77777777" w:rsidTr="00EF7700">
        <w:trPr>
          <w:trHeight w:val="344"/>
        </w:trPr>
        <w:tc>
          <w:tcPr>
            <w:tcW w:w="3820" w:type="dxa"/>
          </w:tcPr>
          <w:p w14:paraId="76937BF8" w14:textId="77777777" w:rsidR="00911DA7" w:rsidRPr="000F5C38" w:rsidRDefault="00911DA7" w:rsidP="00EF7700">
            <w:pPr>
              <w:tabs>
                <w:tab w:val="left" w:pos="10230"/>
              </w:tabs>
              <w:rPr>
                <w:sz w:val="28"/>
                <w:szCs w:val="28"/>
              </w:rPr>
            </w:pPr>
            <w:r w:rsidRPr="000F5C38">
              <w:rPr>
                <w:sz w:val="28"/>
                <w:szCs w:val="28"/>
              </w:rPr>
              <w:t>SOM</w:t>
            </w:r>
          </w:p>
        </w:tc>
        <w:tc>
          <w:tcPr>
            <w:tcW w:w="4070" w:type="dxa"/>
          </w:tcPr>
          <w:p w14:paraId="1307E00B" w14:textId="77777777" w:rsidR="00911DA7" w:rsidRPr="00AE5F04" w:rsidRDefault="00911DA7" w:rsidP="00EF7700">
            <w:pPr>
              <w:tabs>
                <w:tab w:val="left" w:pos="10230"/>
              </w:tabs>
              <w:rPr>
                <w:sz w:val="28"/>
                <w:szCs w:val="28"/>
              </w:rPr>
            </w:pPr>
            <w:r>
              <w:rPr>
                <w:sz w:val="28"/>
                <w:szCs w:val="28"/>
              </w:rPr>
              <w:t>1</w:t>
            </w:r>
          </w:p>
        </w:tc>
      </w:tr>
      <w:tr w:rsidR="00911DA7" w14:paraId="1982513C" w14:textId="77777777" w:rsidTr="00EF7700">
        <w:trPr>
          <w:trHeight w:val="344"/>
        </w:trPr>
        <w:tc>
          <w:tcPr>
            <w:tcW w:w="3820" w:type="dxa"/>
          </w:tcPr>
          <w:p w14:paraId="72E35F93" w14:textId="77777777" w:rsidR="00911DA7" w:rsidRPr="00F7363E" w:rsidRDefault="00911DA7" w:rsidP="00EF7700">
            <w:pPr>
              <w:tabs>
                <w:tab w:val="left" w:pos="10230"/>
              </w:tabs>
              <w:rPr>
                <w:b/>
                <w:bCs/>
                <w:sz w:val="28"/>
                <w:szCs w:val="28"/>
              </w:rPr>
            </w:pPr>
            <w:r w:rsidRPr="00F7363E">
              <w:rPr>
                <w:b/>
                <w:bCs/>
                <w:sz w:val="28"/>
                <w:szCs w:val="28"/>
              </w:rPr>
              <w:t>Total</w:t>
            </w:r>
          </w:p>
        </w:tc>
        <w:tc>
          <w:tcPr>
            <w:tcW w:w="4070" w:type="dxa"/>
          </w:tcPr>
          <w:p w14:paraId="17D6763A" w14:textId="77777777" w:rsidR="00911DA7" w:rsidRPr="00F7363E" w:rsidRDefault="00911DA7" w:rsidP="00EF7700">
            <w:pPr>
              <w:tabs>
                <w:tab w:val="left" w:pos="10230"/>
              </w:tabs>
              <w:rPr>
                <w:b/>
                <w:bCs/>
                <w:sz w:val="28"/>
                <w:szCs w:val="28"/>
              </w:rPr>
            </w:pPr>
            <w:r w:rsidRPr="00F7363E">
              <w:rPr>
                <w:b/>
                <w:bCs/>
                <w:sz w:val="28"/>
                <w:szCs w:val="28"/>
              </w:rPr>
              <w:t>1</w:t>
            </w:r>
            <w:r>
              <w:rPr>
                <w:b/>
                <w:bCs/>
                <w:sz w:val="28"/>
                <w:szCs w:val="28"/>
              </w:rPr>
              <w:t>4</w:t>
            </w:r>
          </w:p>
        </w:tc>
      </w:tr>
    </w:tbl>
    <w:p w14:paraId="37732D2F" w14:textId="77777777" w:rsidR="00911DA7" w:rsidRDefault="00911DA7" w:rsidP="00911DA7">
      <w:pPr>
        <w:tabs>
          <w:tab w:val="left" w:pos="10230"/>
        </w:tabs>
        <w:rPr>
          <w:b/>
          <w:bCs/>
          <w:sz w:val="28"/>
          <w:szCs w:val="28"/>
          <w:u w:val="single"/>
        </w:rPr>
      </w:pPr>
    </w:p>
    <w:p w14:paraId="58993B5D" w14:textId="77777777" w:rsidR="00911DA7" w:rsidRPr="001F5C9E" w:rsidRDefault="00911DA7" w:rsidP="00911DA7">
      <w:pPr>
        <w:tabs>
          <w:tab w:val="left" w:pos="10230"/>
        </w:tabs>
        <w:rPr>
          <w:b/>
          <w:bCs/>
          <w:sz w:val="28"/>
          <w:szCs w:val="28"/>
          <w:u w:val="single"/>
        </w:rPr>
      </w:pPr>
      <w:r w:rsidRPr="001F5C9E">
        <w:rPr>
          <w:b/>
          <w:bCs/>
          <w:sz w:val="28"/>
          <w:szCs w:val="28"/>
          <w:u w:val="single"/>
        </w:rPr>
        <w:t xml:space="preserve">Additionally </w:t>
      </w:r>
    </w:p>
    <w:p w14:paraId="09875015" w14:textId="77777777" w:rsidR="00911DA7" w:rsidRPr="001F5C9E" w:rsidRDefault="00911DA7" w:rsidP="00911DA7">
      <w:pPr>
        <w:tabs>
          <w:tab w:val="left" w:pos="10230"/>
        </w:tabs>
        <w:rPr>
          <w:b/>
          <w:bCs/>
          <w:sz w:val="28"/>
          <w:szCs w:val="28"/>
        </w:rPr>
      </w:pPr>
      <w:r w:rsidRPr="001F5C9E">
        <w:rPr>
          <w:b/>
          <w:bCs/>
          <w:sz w:val="28"/>
          <w:szCs w:val="28"/>
        </w:rPr>
        <w:t>1 Library</w:t>
      </w:r>
    </w:p>
    <w:p w14:paraId="2717DB52" w14:textId="77777777" w:rsidR="00911DA7" w:rsidRPr="001F5C9E" w:rsidRDefault="00911DA7" w:rsidP="00911DA7">
      <w:pPr>
        <w:tabs>
          <w:tab w:val="left" w:pos="10230"/>
        </w:tabs>
        <w:rPr>
          <w:b/>
          <w:bCs/>
          <w:sz w:val="28"/>
          <w:szCs w:val="28"/>
        </w:rPr>
      </w:pPr>
      <w:r w:rsidRPr="001F5C9E">
        <w:rPr>
          <w:b/>
          <w:bCs/>
          <w:sz w:val="28"/>
          <w:szCs w:val="28"/>
        </w:rPr>
        <w:t>1 Graduate Student</w:t>
      </w:r>
    </w:p>
    <w:p w14:paraId="59459A46" w14:textId="77777777" w:rsidR="00911DA7" w:rsidRPr="001F5C9E" w:rsidRDefault="00911DA7" w:rsidP="00911DA7">
      <w:pPr>
        <w:tabs>
          <w:tab w:val="left" w:pos="10230"/>
        </w:tabs>
        <w:rPr>
          <w:b/>
          <w:bCs/>
          <w:sz w:val="28"/>
          <w:szCs w:val="28"/>
        </w:rPr>
      </w:pPr>
    </w:p>
    <w:p w14:paraId="5E3C6631" w14:textId="77777777" w:rsidR="00911DA7" w:rsidRDefault="00911DA7" w:rsidP="00911DA7">
      <w:pPr>
        <w:tabs>
          <w:tab w:val="left" w:pos="10230"/>
        </w:tabs>
        <w:rPr>
          <w:b/>
          <w:bCs/>
          <w:sz w:val="28"/>
          <w:szCs w:val="28"/>
        </w:rPr>
      </w:pPr>
      <w:r>
        <w:rPr>
          <w:b/>
          <w:bCs/>
          <w:sz w:val="28"/>
          <w:szCs w:val="28"/>
        </w:rPr>
        <w:t>15</w:t>
      </w:r>
      <w:r w:rsidRPr="001F5C9E">
        <w:rPr>
          <w:b/>
          <w:bCs/>
          <w:sz w:val="28"/>
          <w:szCs w:val="28"/>
        </w:rPr>
        <w:t xml:space="preserve"> Total</w:t>
      </w:r>
    </w:p>
    <w:p w14:paraId="4E293BD1" w14:textId="77777777" w:rsidR="00911DA7" w:rsidRDefault="00911DA7" w:rsidP="00911DA7">
      <w:pPr>
        <w:tabs>
          <w:tab w:val="left" w:pos="10230"/>
        </w:tabs>
        <w:rPr>
          <w:b/>
          <w:bCs/>
          <w:sz w:val="28"/>
          <w:szCs w:val="28"/>
        </w:rPr>
      </w:pPr>
    </w:p>
    <w:p w14:paraId="1EE8AED9" w14:textId="77777777" w:rsidR="00911DA7" w:rsidRDefault="00911DA7" w:rsidP="00911DA7">
      <w:pPr>
        <w:tabs>
          <w:tab w:val="left" w:pos="10230"/>
        </w:tabs>
        <w:rPr>
          <w:b/>
          <w:bCs/>
          <w:sz w:val="28"/>
          <w:szCs w:val="28"/>
        </w:rPr>
      </w:pPr>
      <w:r>
        <w:rPr>
          <w:b/>
          <w:bCs/>
          <w:sz w:val="28"/>
          <w:szCs w:val="28"/>
        </w:rPr>
        <w:t>Implementation Discussion for Spring College Elections</w:t>
      </w:r>
    </w:p>
    <w:p w14:paraId="5F888037" w14:textId="77777777" w:rsidR="00911DA7" w:rsidRDefault="00911DA7" w:rsidP="00911DA7">
      <w:pPr>
        <w:tabs>
          <w:tab w:val="left" w:pos="10230"/>
        </w:tabs>
        <w:rPr>
          <w:b/>
          <w:bCs/>
          <w:sz w:val="28"/>
          <w:szCs w:val="28"/>
        </w:rPr>
      </w:pPr>
    </w:p>
    <w:p w14:paraId="12AB9F77" w14:textId="77777777" w:rsidR="00911DA7" w:rsidRDefault="00911DA7" w:rsidP="00911DA7">
      <w:pPr>
        <w:tabs>
          <w:tab w:val="left" w:pos="10230"/>
        </w:tabs>
        <w:rPr>
          <w:b/>
          <w:bCs/>
          <w:sz w:val="28"/>
          <w:szCs w:val="28"/>
        </w:rPr>
      </w:pPr>
    </w:p>
    <w:p w14:paraId="5D1157C5" w14:textId="77777777" w:rsidR="00911DA7" w:rsidRDefault="00911DA7" w:rsidP="00911DA7">
      <w:pPr>
        <w:tabs>
          <w:tab w:val="left" w:pos="10230"/>
        </w:tabs>
        <w:rPr>
          <w:b/>
          <w:bCs/>
          <w:sz w:val="28"/>
          <w:szCs w:val="28"/>
        </w:rPr>
      </w:pPr>
      <w:r>
        <w:rPr>
          <w:b/>
          <w:bCs/>
          <w:sz w:val="28"/>
          <w:szCs w:val="28"/>
        </w:rPr>
        <w:t>Current Enrollment Data</w:t>
      </w:r>
    </w:p>
    <w:p w14:paraId="7D60FB9A" w14:textId="77777777" w:rsidR="00911DA7" w:rsidRDefault="00911DA7" w:rsidP="00911DA7">
      <w:pPr>
        <w:tabs>
          <w:tab w:val="left" w:pos="10230"/>
        </w:tabs>
        <w:rPr>
          <w:b/>
          <w:bCs/>
          <w:sz w:val="28"/>
          <w:szCs w:val="28"/>
        </w:rPr>
      </w:pPr>
    </w:p>
    <w:p w14:paraId="0CA13763" w14:textId="77777777" w:rsidR="00911DA7" w:rsidRDefault="00911DA7" w:rsidP="00911DA7">
      <w:pPr>
        <w:tabs>
          <w:tab w:val="left" w:pos="10230"/>
        </w:tabs>
        <w:rPr>
          <w:b/>
          <w:bCs/>
          <w:sz w:val="28"/>
          <w:szCs w:val="28"/>
        </w:rPr>
      </w:pPr>
    </w:p>
    <w:tbl>
      <w:tblPr>
        <w:tblW w:w="0" w:type="auto"/>
        <w:tblCellMar>
          <w:left w:w="0" w:type="dxa"/>
          <w:right w:w="0" w:type="dxa"/>
        </w:tblCellMar>
        <w:tblLook w:val="04A0" w:firstRow="1" w:lastRow="0" w:firstColumn="1" w:lastColumn="0" w:noHBand="0" w:noVBand="1"/>
      </w:tblPr>
      <w:tblGrid>
        <w:gridCol w:w="2907"/>
        <w:gridCol w:w="939"/>
        <w:gridCol w:w="939"/>
        <w:gridCol w:w="939"/>
        <w:gridCol w:w="939"/>
        <w:gridCol w:w="1339"/>
        <w:gridCol w:w="1006"/>
      </w:tblGrid>
      <w:tr w:rsidR="00911DA7" w14:paraId="07803AA8" w14:textId="77777777" w:rsidTr="00EF7700">
        <w:trPr>
          <w:trHeight w:val="255"/>
        </w:trPr>
        <w:tc>
          <w:tcPr>
            <w:tcW w:w="0" w:type="auto"/>
            <w:shd w:val="clear" w:color="auto" w:fill="DCE6F1"/>
            <w:noWrap/>
            <w:tcMar>
              <w:top w:w="0" w:type="dxa"/>
              <w:left w:w="108" w:type="dxa"/>
              <w:bottom w:w="0" w:type="dxa"/>
              <w:right w:w="108" w:type="dxa"/>
            </w:tcMar>
            <w:vAlign w:val="bottom"/>
          </w:tcPr>
          <w:p w14:paraId="1FD68EEF" w14:textId="77777777" w:rsidR="00911DA7" w:rsidRDefault="00911DA7" w:rsidP="00EF7700">
            <w:pPr>
              <w:rPr>
                <w:rFonts w:ascii="Arial" w:hAnsi="Arial" w:cs="Arial"/>
                <w:b/>
                <w:bCs/>
                <w:color w:val="000000"/>
              </w:rPr>
            </w:pPr>
          </w:p>
        </w:tc>
        <w:tc>
          <w:tcPr>
            <w:tcW w:w="0" w:type="auto"/>
            <w:shd w:val="clear" w:color="auto" w:fill="DCE6F1"/>
            <w:noWrap/>
            <w:tcMar>
              <w:top w:w="0" w:type="dxa"/>
              <w:left w:w="108" w:type="dxa"/>
              <w:bottom w:w="0" w:type="dxa"/>
              <w:right w:w="108" w:type="dxa"/>
            </w:tcMar>
            <w:vAlign w:val="bottom"/>
          </w:tcPr>
          <w:p w14:paraId="0536229F" w14:textId="77777777" w:rsidR="00911DA7" w:rsidRDefault="00911DA7" w:rsidP="00EF7700">
            <w:pPr>
              <w:rPr>
                <w:rFonts w:ascii="Arial" w:hAnsi="Arial" w:cs="Arial"/>
                <w:b/>
                <w:bCs/>
                <w:color w:val="000000"/>
              </w:rPr>
            </w:pPr>
          </w:p>
        </w:tc>
        <w:tc>
          <w:tcPr>
            <w:tcW w:w="0" w:type="auto"/>
            <w:shd w:val="clear" w:color="auto" w:fill="DCE6F1"/>
            <w:noWrap/>
            <w:tcMar>
              <w:top w:w="0" w:type="dxa"/>
              <w:left w:w="108" w:type="dxa"/>
              <w:bottom w:w="0" w:type="dxa"/>
              <w:right w:w="108" w:type="dxa"/>
            </w:tcMar>
            <w:vAlign w:val="bottom"/>
          </w:tcPr>
          <w:p w14:paraId="08DADF4B" w14:textId="77777777" w:rsidR="00911DA7" w:rsidRDefault="00911DA7" w:rsidP="00EF7700">
            <w:pPr>
              <w:rPr>
                <w:rFonts w:ascii="Arial" w:hAnsi="Arial" w:cs="Arial"/>
                <w:b/>
                <w:bCs/>
                <w:color w:val="000000"/>
              </w:rPr>
            </w:pPr>
          </w:p>
        </w:tc>
        <w:tc>
          <w:tcPr>
            <w:tcW w:w="0" w:type="auto"/>
            <w:shd w:val="clear" w:color="auto" w:fill="DCE6F1"/>
            <w:noWrap/>
            <w:tcMar>
              <w:top w:w="0" w:type="dxa"/>
              <w:left w:w="108" w:type="dxa"/>
              <w:bottom w:w="0" w:type="dxa"/>
              <w:right w:w="108" w:type="dxa"/>
            </w:tcMar>
            <w:vAlign w:val="bottom"/>
          </w:tcPr>
          <w:p w14:paraId="4FB4F632" w14:textId="77777777" w:rsidR="00911DA7" w:rsidRDefault="00911DA7" w:rsidP="00EF7700"/>
        </w:tc>
        <w:tc>
          <w:tcPr>
            <w:tcW w:w="0" w:type="auto"/>
            <w:shd w:val="clear" w:color="auto" w:fill="DCE6F1"/>
            <w:noWrap/>
            <w:tcMar>
              <w:top w:w="0" w:type="dxa"/>
              <w:left w:w="108" w:type="dxa"/>
              <w:bottom w:w="0" w:type="dxa"/>
              <w:right w:w="108" w:type="dxa"/>
            </w:tcMar>
            <w:vAlign w:val="bottom"/>
          </w:tcPr>
          <w:p w14:paraId="6C55AD9C" w14:textId="77777777" w:rsidR="00911DA7" w:rsidRDefault="00911DA7" w:rsidP="00EF7700"/>
        </w:tc>
        <w:tc>
          <w:tcPr>
            <w:tcW w:w="0" w:type="auto"/>
            <w:shd w:val="clear" w:color="auto" w:fill="DCE6F1"/>
            <w:noWrap/>
            <w:tcMar>
              <w:top w:w="0" w:type="dxa"/>
              <w:left w:w="108" w:type="dxa"/>
              <w:bottom w:w="0" w:type="dxa"/>
              <w:right w:w="108" w:type="dxa"/>
            </w:tcMar>
            <w:vAlign w:val="bottom"/>
          </w:tcPr>
          <w:p w14:paraId="2DF22485" w14:textId="77777777" w:rsidR="00911DA7" w:rsidRDefault="00911DA7" w:rsidP="00EF7700"/>
        </w:tc>
        <w:tc>
          <w:tcPr>
            <w:tcW w:w="0" w:type="auto"/>
            <w:shd w:val="clear" w:color="auto" w:fill="DCE6F1"/>
            <w:noWrap/>
            <w:tcMar>
              <w:top w:w="0" w:type="dxa"/>
              <w:left w:w="108" w:type="dxa"/>
              <w:bottom w:w="0" w:type="dxa"/>
              <w:right w:w="108" w:type="dxa"/>
            </w:tcMar>
            <w:vAlign w:val="bottom"/>
            <w:hideMark/>
          </w:tcPr>
          <w:p w14:paraId="3D6FDD0E" w14:textId="77777777" w:rsidR="00911DA7" w:rsidRDefault="00911DA7" w:rsidP="00EF7700">
            <w:pPr>
              <w:jc w:val="center"/>
              <w:rPr>
                <w:rFonts w:ascii="Arial" w:hAnsi="Arial" w:cs="Arial"/>
                <w:b/>
                <w:bCs/>
                <w:color w:val="000000"/>
              </w:rPr>
            </w:pPr>
            <w:r>
              <w:rPr>
                <w:rFonts w:ascii="Arial" w:hAnsi="Arial" w:cs="Arial"/>
                <w:b/>
                <w:bCs/>
                <w:color w:val="000000"/>
              </w:rPr>
              <w:t>Four-Yr</w:t>
            </w:r>
          </w:p>
        </w:tc>
      </w:tr>
      <w:tr w:rsidR="00911DA7" w14:paraId="4912CA51" w14:textId="77777777" w:rsidTr="00EF7700">
        <w:trPr>
          <w:trHeight w:val="255"/>
        </w:trPr>
        <w:tc>
          <w:tcPr>
            <w:tcW w:w="0" w:type="auto"/>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14:paraId="5D56E6F7" w14:textId="77777777" w:rsidR="00911DA7" w:rsidRDefault="00911DA7" w:rsidP="00EF7700">
            <w:pPr>
              <w:rPr>
                <w:rFonts w:ascii="Arial" w:hAnsi="Arial" w:cs="Arial"/>
                <w:b/>
                <w:bCs/>
                <w:color w:val="000000"/>
              </w:rPr>
            </w:pPr>
            <w:r>
              <w:rPr>
                <w:rFonts w:ascii="Arial" w:hAnsi="Arial" w:cs="Arial"/>
                <w:b/>
                <w:bCs/>
                <w:color w:val="000000"/>
              </w:rPr>
              <w:t>College</w:t>
            </w:r>
          </w:p>
        </w:tc>
        <w:tc>
          <w:tcPr>
            <w:tcW w:w="0" w:type="auto"/>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14:paraId="69E78AD0" w14:textId="77777777" w:rsidR="00911DA7" w:rsidRDefault="00911DA7" w:rsidP="00EF7700">
            <w:pPr>
              <w:jc w:val="right"/>
              <w:rPr>
                <w:rFonts w:ascii="Arial" w:hAnsi="Arial" w:cs="Arial"/>
                <w:b/>
                <w:bCs/>
                <w:color w:val="000000"/>
              </w:rPr>
            </w:pPr>
            <w:r>
              <w:rPr>
                <w:rFonts w:ascii="Arial" w:hAnsi="Arial" w:cs="Arial"/>
                <w:b/>
                <w:bCs/>
                <w:color w:val="000000"/>
              </w:rPr>
              <w:t>AY1920</w:t>
            </w:r>
          </w:p>
        </w:tc>
        <w:tc>
          <w:tcPr>
            <w:tcW w:w="0" w:type="auto"/>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14:paraId="72C53BC7" w14:textId="77777777" w:rsidR="00911DA7" w:rsidRDefault="00911DA7" w:rsidP="00EF7700">
            <w:pPr>
              <w:jc w:val="right"/>
              <w:rPr>
                <w:rFonts w:ascii="Arial" w:hAnsi="Arial" w:cs="Arial"/>
                <w:b/>
                <w:bCs/>
                <w:color w:val="000000"/>
              </w:rPr>
            </w:pPr>
            <w:r>
              <w:rPr>
                <w:rFonts w:ascii="Arial" w:hAnsi="Arial" w:cs="Arial"/>
                <w:b/>
                <w:bCs/>
                <w:color w:val="000000"/>
              </w:rPr>
              <w:t>AY2021</w:t>
            </w:r>
          </w:p>
        </w:tc>
        <w:tc>
          <w:tcPr>
            <w:tcW w:w="0" w:type="auto"/>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14:paraId="139348EB" w14:textId="77777777" w:rsidR="00911DA7" w:rsidRDefault="00911DA7" w:rsidP="00EF7700">
            <w:pPr>
              <w:jc w:val="right"/>
              <w:rPr>
                <w:rFonts w:ascii="Arial" w:hAnsi="Arial" w:cs="Arial"/>
                <w:b/>
                <w:bCs/>
                <w:color w:val="000000"/>
              </w:rPr>
            </w:pPr>
            <w:r>
              <w:rPr>
                <w:rFonts w:ascii="Arial" w:hAnsi="Arial" w:cs="Arial"/>
                <w:b/>
                <w:bCs/>
                <w:color w:val="000000"/>
              </w:rPr>
              <w:t>AY2122</w:t>
            </w:r>
          </w:p>
        </w:tc>
        <w:tc>
          <w:tcPr>
            <w:tcW w:w="0" w:type="auto"/>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14:paraId="14610A28" w14:textId="77777777" w:rsidR="00911DA7" w:rsidRDefault="00911DA7" w:rsidP="00EF7700">
            <w:pPr>
              <w:jc w:val="right"/>
              <w:rPr>
                <w:rFonts w:ascii="Arial" w:hAnsi="Arial" w:cs="Arial"/>
                <w:b/>
                <w:bCs/>
                <w:color w:val="000000"/>
              </w:rPr>
            </w:pPr>
            <w:r>
              <w:rPr>
                <w:rFonts w:ascii="Arial" w:hAnsi="Arial" w:cs="Arial"/>
                <w:b/>
                <w:bCs/>
                <w:color w:val="000000"/>
              </w:rPr>
              <w:t>AY2223</w:t>
            </w:r>
          </w:p>
        </w:tc>
        <w:tc>
          <w:tcPr>
            <w:tcW w:w="0" w:type="auto"/>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14:paraId="69CF6F81" w14:textId="77777777" w:rsidR="00911DA7" w:rsidRDefault="00911DA7" w:rsidP="00EF7700">
            <w:pPr>
              <w:jc w:val="right"/>
              <w:rPr>
                <w:rFonts w:ascii="Arial" w:hAnsi="Arial" w:cs="Arial"/>
                <w:b/>
                <w:bCs/>
                <w:color w:val="000000"/>
              </w:rPr>
            </w:pPr>
            <w:r>
              <w:rPr>
                <w:rFonts w:ascii="Arial" w:hAnsi="Arial" w:cs="Arial"/>
                <w:b/>
                <w:bCs/>
                <w:color w:val="000000"/>
              </w:rPr>
              <w:t>Grand Total</w:t>
            </w:r>
          </w:p>
        </w:tc>
        <w:tc>
          <w:tcPr>
            <w:tcW w:w="0" w:type="auto"/>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14:paraId="55F592EF" w14:textId="77777777" w:rsidR="00911DA7" w:rsidRDefault="00911DA7" w:rsidP="00EF7700">
            <w:pPr>
              <w:jc w:val="right"/>
              <w:rPr>
                <w:rFonts w:ascii="Arial" w:hAnsi="Arial" w:cs="Arial"/>
                <w:b/>
                <w:bCs/>
                <w:color w:val="000000"/>
              </w:rPr>
            </w:pPr>
            <w:r>
              <w:rPr>
                <w:rFonts w:ascii="Arial" w:hAnsi="Arial" w:cs="Arial"/>
                <w:b/>
                <w:bCs/>
                <w:color w:val="000000"/>
              </w:rPr>
              <w:t>Average</w:t>
            </w:r>
          </w:p>
        </w:tc>
      </w:tr>
      <w:tr w:rsidR="00911DA7" w14:paraId="289C6522" w14:textId="77777777" w:rsidTr="00EF7700">
        <w:trPr>
          <w:trHeight w:val="255"/>
        </w:trPr>
        <w:tc>
          <w:tcPr>
            <w:tcW w:w="0" w:type="auto"/>
            <w:noWrap/>
            <w:tcMar>
              <w:top w:w="0" w:type="dxa"/>
              <w:left w:w="108" w:type="dxa"/>
              <w:bottom w:w="0" w:type="dxa"/>
              <w:right w:w="108" w:type="dxa"/>
            </w:tcMar>
            <w:vAlign w:val="bottom"/>
            <w:hideMark/>
          </w:tcPr>
          <w:p w14:paraId="70E86A0D" w14:textId="77777777" w:rsidR="00911DA7" w:rsidRDefault="00911DA7" w:rsidP="00EF7700">
            <w:pPr>
              <w:rPr>
                <w:rFonts w:ascii="Arial" w:hAnsi="Arial" w:cs="Arial"/>
                <w:color w:val="000000"/>
              </w:rPr>
            </w:pPr>
            <w:r>
              <w:rPr>
                <w:rFonts w:ascii="Arial" w:hAnsi="Arial" w:cs="Arial"/>
                <w:color w:val="000000"/>
              </w:rPr>
              <w:t>College of Arts and Media</w:t>
            </w:r>
          </w:p>
        </w:tc>
        <w:tc>
          <w:tcPr>
            <w:tcW w:w="0" w:type="auto"/>
            <w:noWrap/>
            <w:tcMar>
              <w:top w:w="0" w:type="dxa"/>
              <w:left w:w="108" w:type="dxa"/>
              <w:bottom w:w="0" w:type="dxa"/>
              <w:right w:w="108" w:type="dxa"/>
            </w:tcMar>
            <w:vAlign w:val="bottom"/>
            <w:hideMark/>
          </w:tcPr>
          <w:p w14:paraId="1F3972C1" w14:textId="77777777" w:rsidR="00911DA7" w:rsidRDefault="00911DA7" w:rsidP="00EF7700">
            <w:pPr>
              <w:jc w:val="right"/>
              <w:rPr>
                <w:rFonts w:ascii="Arial" w:hAnsi="Arial" w:cs="Arial"/>
                <w:color w:val="000000"/>
              </w:rPr>
            </w:pPr>
            <w:r>
              <w:rPr>
                <w:rFonts w:ascii="Arial" w:hAnsi="Arial" w:cs="Arial"/>
                <w:color w:val="000000"/>
              </w:rPr>
              <w:t>26</w:t>
            </w:r>
          </w:p>
        </w:tc>
        <w:tc>
          <w:tcPr>
            <w:tcW w:w="0" w:type="auto"/>
            <w:noWrap/>
            <w:tcMar>
              <w:top w:w="0" w:type="dxa"/>
              <w:left w:w="108" w:type="dxa"/>
              <w:bottom w:w="0" w:type="dxa"/>
              <w:right w:w="108" w:type="dxa"/>
            </w:tcMar>
            <w:vAlign w:val="bottom"/>
            <w:hideMark/>
          </w:tcPr>
          <w:p w14:paraId="79F41DAB" w14:textId="77777777" w:rsidR="00911DA7" w:rsidRDefault="00911DA7" w:rsidP="00EF7700">
            <w:pPr>
              <w:jc w:val="right"/>
              <w:rPr>
                <w:rFonts w:ascii="Arial" w:hAnsi="Arial" w:cs="Arial"/>
                <w:color w:val="000000"/>
              </w:rPr>
            </w:pPr>
            <w:r>
              <w:rPr>
                <w:rFonts w:ascii="Arial" w:hAnsi="Arial" w:cs="Arial"/>
                <w:color w:val="000000"/>
              </w:rPr>
              <w:t>19</w:t>
            </w:r>
          </w:p>
        </w:tc>
        <w:tc>
          <w:tcPr>
            <w:tcW w:w="0" w:type="auto"/>
            <w:noWrap/>
            <w:tcMar>
              <w:top w:w="0" w:type="dxa"/>
              <w:left w:w="108" w:type="dxa"/>
              <w:bottom w:w="0" w:type="dxa"/>
              <w:right w:w="108" w:type="dxa"/>
            </w:tcMar>
            <w:vAlign w:val="bottom"/>
            <w:hideMark/>
          </w:tcPr>
          <w:p w14:paraId="252314DF" w14:textId="77777777" w:rsidR="00911DA7" w:rsidRDefault="00911DA7" w:rsidP="00EF7700">
            <w:pPr>
              <w:jc w:val="right"/>
              <w:rPr>
                <w:rFonts w:ascii="Arial" w:hAnsi="Arial" w:cs="Arial"/>
                <w:color w:val="000000"/>
              </w:rPr>
            </w:pPr>
            <w:r>
              <w:rPr>
                <w:rFonts w:ascii="Arial" w:hAnsi="Arial" w:cs="Arial"/>
                <w:color w:val="000000"/>
              </w:rPr>
              <w:t>15</w:t>
            </w:r>
          </w:p>
        </w:tc>
        <w:tc>
          <w:tcPr>
            <w:tcW w:w="0" w:type="auto"/>
            <w:noWrap/>
            <w:tcMar>
              <w:top w:w="0" w:type="dxa"/>
              <w:left w:w="108" w:type="dxa"/>
              <w:bottom w:w="0" w:type="dxa"/>
              <w:right w:w="108" w:type="dxa"/>
            </w:tcMar>
            <w:vAlign w:val="bottom"/>
            <w:hideMark/>
          </w:tcPr>
          <w:p w14:paraId="4DE46A48" w14:textId="77777777" w:rsidR="00911DA7" w:rsidRDefault="00911DA7" w:rsidP="00EF7700">
            <w:pPr>
              <w:jc w:val="right"/>
              <w:rPr>
                <w:rFonts w:ascii="Arial" w:hAnsi="Arial" w:cs="Arial"/>
                <w:color w:val="000000"/>
              </w:rPr>
            </w:pPr>
            <w:r>
              <w:rPr>
                <w:rFonts w:ascii="Arial" w:hAnsi="Arial" w:cs="Arial"/>
                <w:color w:val="000000"/>
              </w:rPr>
              <w:t>16</w:t>
            </w:r>
          </w:p>
        </w:tc>
        <w:tc>
          <w:tcPr>
            <w:tcW w:w="0" w:type="auto"/>
            <w:noWrap/>
            <w:tcMar>
              <w:top w:w="0" w:type="dxa"/>
              <w:left w:w="108" w:type="dxa"/>
              <w:bottom w:w="0" w:type="dxa"/>
              <w:right w:w="108" w:type="dxa"/>
            </w:tcMar>
            <w:vAlign w:val="bottom"/>
            <w:hideMark/>
          </w:tcPr>
          <w:p w14:paraId="4ECE19A2" w14:textId="77777777" w:rsidR="00911DA7" w:rsidRDefault="00911DA7" w:rsidP="00EF7700">
            <w:pPr>
              <w:jc w:val="right"/>
              <w:rPr>
                <w:rFonts w:ascii="Arial" w:hAnsi="Arial" w:cs="Arial"/>
                <w:color w:val="000000"/>
              </w:rPr>
            </w:pPr>
            <w:r>
              <w:rPr>
                <w:rFonts w:ascii="Arial" w:hAnsi="Arial" w:cs="Arial"/>
                <w:color w:val="000000"/>
              </w:rPr>
              <w:t>76</w:t>
            </w:r>
          </w:p>
        </w:tc>
        <w:tc>
          <w:tcPr>
            <w:tcW w:w="0" w:type="auto"/>
            <w:noWrap/>
            <w:tcMar>
              <w:top w:w="0" w:type="dxa"/>
              <w:left w:w="108" w:type="dxa"/>
              <w:bottom w:w="0" w:type="dxa"/>
              <w:right w:w="108" w:type="dxa"/>
            </w:tcMar>
            <w:vAlign w:val="bottom"/>
            <w:hideMark/>
          </w:tcPr>
          <w:p w14:paraId="53BA2EA5" w14:textId="77777777" w:rsidR="00911DA7" w:rsidRDefault="00911DA7" w:rsidP="00EF7700">
            <w:pPr>
              <w:jc w:val="right"/>
              <w:rPr>
                <w:rFonts w:ascii="Arial" w:hAnsi="Arial" w:cs="Arial"/>
                <w:b/>
                <w:bCs/>
                <w:color w:val="000000"/>
              </w:rPr>
            </w:pPr>
            <w:r>
              <w:rPr>
                <w:rFonts w:ascii="Arial" w:hAnsi="Arial" w:cs="Arial"/>
                <w:b/>
                <w:bCs/>
                <w:color w:val="000000"/>
              </w:rPr>
              <w:t xml:space="preserve">19 </w:t>
            </w:r>
          </w:p>
        </w:tc>
      </w:tr>
      <w:tr w:rsidR="00911DA7" w14:paraId="5FD7F94D" w14:textId="77777777" w:rsidTr="00EF7700">
        <w:trPr>
          <w:trHeight w:val="255"/>
        </w:trPr>
        <w:tc>
          <w:tcPr>
            <w:tcW w:w="0" w:type="auto"/>
            <w:noWrap/>
            <w:tcMar>
              <w:top w:w="0" w:type="dxa"/>
              <w:left w:w="108" w:type="dxa"/>
              <w:bottom w:w="0" w:type="dxa"/>
              <w:right w:w="108" w:type="dxa"/>
            </w:tcMar>
            <w:vAlign w:val="bottom"/>
            <w:hideMark/>
          </w:tcPr>
          <w:p w14:paraId="12E08021" w14:textId="77777777" w:rsidR="00911DA7" w:rsidRDefault="00911DA7" w:rsidP="00EF7700">
            <w:pPr>
              <w:rPr>
                <w:rFonts w:ascii="Arial" w:hAnsi="Arial" w:cs="Arial"/>
                <w:color w:val="000000"/>
              </w:rPr>
            </w:pPr>
            <w:r>
              <w:rPr>
                <w:rFonts w:ascii="Arial" w:hAnsi="Arial" w:cs="Arial"/>
                <w:color w:val="000000"/>
              </w:rPr>
              <w:t>College of Business</w:t>
            </w:r>
          </w:p>
        </w:tc>
        <w:tc>
          <w:tcPr>
            <w:tcW w:w="0" w:type="auto"/>
            <w:noWrap/>
            <w:tcMar>
              <w:top w:w="0" w:type="dxa"/>
              <w:left w:w="108" w:type="dxa"/>
              <w:bottom w:w="0" w:type="dxa"/>
              <w:right w:w="108" w:type="dxa"/>
            </w:tcMar>
            <w:vAlign w:val="bottom"/>
            <w:hideMark/>
          </w:tcPr>
          <w:p w14:paraId="49A01CFF" w14:textId="77777777" w:rsidR="00911DA7" w:rsidRDefault="00911DA7" w:rsidP="00EF7700">
            <w:pPr>
              <w:jc w:val="right"/>
              <w:rPr>
                <w:rFonts w:ascii="Arial" w:hAnsi="Arial" w:cs="Arial"/>
                <w:color w:val="000000"/>
              </w:rPr>
            </w:pPr>
            <w:r>
              <w:rPr>
                <w:rFonts w:ascii="Arial" w:hAnsi="Arial" w:cs="Arial"/>
                <w:color w:val="000000"/>
              </w:rPr>
              <w:t>615</w:t>
            </w:r>
          </w:p>
        </w:tc>
        <w:tc>
          <w:tcPr>
            <w:tcW w:w="0" w:type="auto"/>
            <w:noWrap/>
            <w:tcMar>
              <w:top w:w="0" w:type="dxa"/>
              <w:left w:w="108" w:type="dxa"/>
              <w:bottom w:w="0" w:type="dxa"/>
              <w:right w:w="108" w:type="dxa"/>
            </w:tcMar>
            <w:vAlign w:val="bottom"/>
            <w:hideMark/>
          </w:tcPr>
          <w:p w14:paraId="1E854685" w14:textId="77777777" w:rsidR="00911DA7" w:rsidRDefault="00911DA7" w:rsidP="00EF7700">
            <w:pPr>
              <w:jc w:val="right"/>
              <w:rPr>
                <w:rFonts w:ascii="Arial" w:hAnsi="Arial" w:cs="Arial"/>
                <w:color w:val="000000"/>
              </w:rPr>
            </w:pPr>
            <w:r>
              <w:rPr>
                <w:rFonts w:ascii="Arial" w:hAnsi="Arial" w:cs="Arial"/>
                <w:color w:val="000000"/>
              </w:rPr>
              <w:t>575</w:t>
            </w:r>
          </w:p>
        </w:tc>
        <w:tc>
          <w:tcPr>
            <w:tcW w:w="0" w:type="auto"/>
            <w:noWrap/>
            <w:tcMar>
              <w:top w:w="0" w:type="dxa"/>
              <w:left w:w="108" w:type="dxa"/>
              <w:bottom w:w="0" w:type="dxa"/>
              <w:right w:w="108" w:type="dxa"/>
            </w:tcMar>
            <w:vAlign w:val="bottom"/>
            <w:hideMark/>
          </w:tcPr>
          <w:p w14:paraId="79EF14A9" w14:textId="77777777" w:rsidR="00911DA7" w:rsidRDefault="00911DA7" w:rsidP="00EF7700">
            <w:pPr>
              <w:jc w:val="right"/>
              <w:rPr>
                <w:rFonts w:ascii="Arial" w:hAnsi="Arial" w:cs="Arial"/>
                <w:color w:val="000000"/>
              </w:rPr>
            </w:pPr>
            <w:r>
              <w:rPr>
                <w:rFonts w:ascii="Arial" w:hAnsi="Arial" w:cs="Arial"/>
                <w:color w:val="000000"/>
              </w:rPr>
              <w:t>490</w:t>
            </w:r>
          </w:p>
        </w:tc>
        <w:tc>
          <w:tcPr>
            <w:tcW w:w="0" w:type="auto"/>
            <w:noWrap/>
            <w:tcMar>
              <w:top w:w="0" w:type="dxa"/>
              <w:left w:w="108" w:type="dxa"/>
              <w:bottom w:w="0" w:type="dxa"/>
              <w:right w:w="108" w:type="dxa"/>
            </w:tcMar>
            <w:vAlign w:val="bottom"/>
            <w:hideMark/>
          </w:tcPr>
          <w:p w14:paraId="63F88803" w14:textId="77777777" w:rsidR="00911DA7" w:rsidRDefault="00911DA7" w:rsidP="00EF7700">
            <w:pPr>
              <w:jc w:val="right"/>
              <w:rPr>
                <w:rFonts w:ascii="Arial" w:hAnsi="Arial" w:cs="Arial"/>
                <w:color w:val="000000"/>
              </w:rPr>
            </w:pPr>
            <w:r>
              <w:rPr>
                <w:rFonts w:ascii="Arial" w:hAnsi="Arial" w:cs="Arial"/>
                <w:color w:val="000000"/>
              </w:rPr>
              <w:t>493</w:t>
            </w:r>
          </w:p>
        </w:tc>
        <w:tc>
          <w:tcPr>
            <w:tcW w:w="0" w:type="auto"/>
            <w:noWrap/>
            <w:tcMar>
              <w:top w:w="0" w:type="dxa"/>
              <w:left w:w="108" w:type="dxa"/>
              <w:bottom w:w="0" w:type="dxa"/>
              <w:right w:w="108" w:type="dxa"/>
            </w:tcMar>
            <w:vAlign w:val="bottom"/>
            <w:hideMark/>
          </w:tcPr>
          <w:p w14:paraId="5086B53A" w14:textId="77777777" w:rsidR="00911DA7" w:rsidRDefault="00911DA7" w:rsidP="00EF7700">
            <w:pPr>
              <w:jc w:val="right"/>
              <w:rPr>
                <w:rFonts w:ascii="Arial" w:hAnsi="Arial" w:cs="Arial"/>
                <w:color w:val="000000"/>
              </w:rPr>
            </w:pPr>
            <w:r>
              <w:rPr>
                <w:rFonts w:ascii="Arial" w:hAnsi="Arial" w:cs="Arial"/>
                <w:color w:val="000000"/>
              </w:rPr>
              <w:t>2,173</w:t>
            </w:r>
          </w:p>
        </w:tc>
        <w:tc>
          <w:tcPr>
            <w:tcW w:w="0" w:type="auto"/>
            <w:noWrap/>
            <w:tcMar>
              <w:top w:w="0" w:type="dxa"/>
              <w:left w:w="108" w:type="dxa"/>
              <w:bottom w:w="0" w:type="dxa"/>
              <w:right w:w="108" w:type="dxa"/>
            </w:tcMar>
            <w:vAlign w:val="bottom"/>
            <w:hideMark/>
          </w:tcPr>
          <w:p w14:paraId="5AE35F9D" w14:textId="77777777" w:rsidR="00911DA7" w:rsidRDefault="00911DA7" w:rsidP="00EF7700">
            <w:pPr>
              <w:jc w:val="right"/>
              <w:rPr>
                <w:rFonts w:ascii="Arial" w:hAnsi="Arial" w:cs="Arial"/>
                <w:b/>
                <w:bCs/>
                <w:color w:val="000000"/>
              </w:rPr>
            </w:pPr>
            <w:r>
              <w:rPr>
                <w:rFonts w:ascii="Arial" w:hAnsi="Arial" w:cs="Arial"/>
                <w:b/>
                <w:bCs/>
                <w:color w:val="000000"/>
              </w:rPr>
              <w:t xml:space="preserve">543 </w:t>
            </w:r>
          </w:p>
        </w:tc>
      </w:tr>
      <w:tr w:rsidR="00911DA7" w14:paraId="36251163" w14:textId="77777777" w:rsidTr="00EF7700">
        <w:trPr>
          <w:trHeight w:val="255"/>
        </w:trPr>
        <w:tc>
          <w:tcPr>
            <w:tcW w:w="0" w:type="auto"/>
            <w:noWrap/>
            <w:tcMar>
              <w:top w:w="0" w:type="dxa"/>
              <w:left w:w="108" w:type="dxa"/>
              <w:bottom w:w="0" w:type="dxa"/>
              <w:right w:w="108" w:type="dxa"/>
            </w:tcMar>
            <w:vAlign w:val="bottom"/>
            <w:hideMark/>
          </w:tcPr>
          <w:p w14:paraId="7B83F50E" w14:textId="77777777" w:rsidR="00911DA7" w:rsidRDefault="00911DA7" w:rsidP="00EF7700">
            <w:pPr>
              <w:rPr>
                <w:rFonts w:ascii="Arial" w:hAnsi="Arial" w:cs="Arial"/>
                <w:color w:val="000000"/>
              </w:rPr>
            </w:pPr>
            <w:r>
              <w:rPr>
                <w:rFonts w:ascii="Arial" w:hAnsi="Arial" w:cs="Arial"/>
                <w:color w:val="000000"/>
              </w:rPr>
              <w:t>College of Education</w:t>
            </w:r>
          </w:p>
        </w:tc>
        <w:tc>
          <w:tcPr>
            <w:tcW w:w="0" w:type="auto"/>
            <w:noWrap/>
            <w:tcMar>
              <w:top w:w="0" w:type="dxa"/>
              <w:left w:w="108" w:type="dxa"/>
              <w:bottom w:w="0" w:type="dxa"/>
              <w:right w:w="108" w:type="dxa"/>
            </w:tcMar>
            <w:vAlign w:val="bottom"/>
            <w:hideMark/>
          </w:tcPr>
          <w:p w14:paraId="105D247B" w14:textId="77777777" w:rsidR="00911DA7" w:rsidRDefault="00911DA7" w:rsidP="00EF7700">
            <w:pPr>
              <w:jc w:val="right"/>
              <w:rPr>
                <w:rFonts w:ascii="Arial" w:hAnsi="Arial" w:cs="Arial"/>
                <w:color w:val="000000"/>
              </w:rPr>
            </w:pPr>
            <w:r>
              <w:rPr>
                <w:rFonts w:ascii="Arial" w:hAnsi="Arial" w:cs="Arial"/>
                <w:color w:val="000000"/>
              </w:rPr>
              <w:t>1,919</w:t>
            </w:r>
          </w:p>
        </w:tc>
        <w:tc>
          <w:tcPr>
            <w:tcW w:w="0" w:type="auto"/>
            <w:noWrap/>
            <w:tcMar>
              <w:top w:w="0" w:type="dxa"/>
              <w:left w:w="108" w:type="dxa"/>
              <w:bottom w:w="0" w:type="dxa"/>
              <w:right w:w="108" w:type="dxa"/>
            </w:tcMar>
            <w:vAlign w:val="bottom"/>
            <w:hideMark/>
          </w:tcPr>
          <w:p w14:paraId="604D490A" w14:textId="77777777" w:rsidR="00911DA7" w:rsidRDefault="00911DA7" w:rsidP="00EF7700">
            <w:pPr>
              <w:jc w:val="right"/>
              <w:rPr>
                <w:rFonts w:ascii="Arial" w:hAnsi="Arial" w:cs="Arial"/>
                <w:color w:val="000000"/>
              </w:rPr>
            </w:pPr>
            <w:r>
              <w:rPr>
                <w:rFonts w:ascii="Arial" w:hAnsi="Arial" w:cs="Arial"/>
                <w:color w:val="000000"/>
              </w:rPr>
              <w:t>2,099</w:t>
            </w:r>
          </w:p>
        </w:tc>
        <w:tc>
          <w:tcPr>
            <w:tcW w:w="0" w:type="auto"/>
            <w:noWrap/>
            <w:tcMar>
              <w:top w:w="0" w:type="dxa"/>
              <w:left w:w="108" w:type="dxa"/>
              <w:bottom w:w="0" w:type="dxa"/>
              <w:right w:w="108" w:type="dxa"/>
            </w:tcMar>
            <w:vAlign w:val="bottom"/>
            <w:hideMark/>
          </w:tcPr>
          <w:p w14:paraId="0FF7F3FB" w14:textId="77777777" w:rsidR="00911DA7" w:rsidRDefault="00911DA7" w:rsidP="00EF7700">
            <w:pPr>
              <w:jc w:val="right"/>
              <w:rPr>
                <w:rFonts w:ascii="Arial" w:hAnsi="Arial" w:cs="Arial"/>
                <w:color w:val="000000"/>
              </w:rPr>
            </w:pPr>
            <w:r>
              <w:rPr>
                <w:rFonts w:ascii="Arial" w:hAnsi="Arial" w:cs="Arial"/>
                <w:color w:val="000000"/>
              </w:rPr>
              <w:t>1,867</w:t>
            </w:r>
          </w:p>
        </w:tc>
        <w:tc>
          <w:tcPr>
            <w:tcW w:w="0" w:type="auto"/>
            <w:noWrap/>
            <w:tcMar>
              <w:top w:w="0" w:type="dxa"/>
              <w:left w:w="108" w:type="dxa"/>
              <w:bottom w:w="0" w:type="dxa"/>
              <w:right w:w="108" w:type="dxa"/>
            </w:tcMar>
            <w:vAlign w:val="bottom"/>
            <w:hideMark/>
          </w:tcPr>
          <w:p w14:paraId="36579483" w14:textId="77777777" w:rsidR="00911DA7" w:rsidRDefault="00911DA7" w:rsidP="00EF7700">
            <w:pPr>
              <w:jc w:val="right"/>
              <w:rPr>
                <w:rFonts w:ascii="Arial" w:hAnsi="Arial" w:cs="Arial"/>
                <w:color w:val="000000"/>
              </w:rPr>
            </w:pPr>
            <w:r>
              <w:rPr>
                <w:rFonts w:ascii="Arial" w:hAnsi="Arial" w:cs="Arial"/>
                <w:color w:val="000000"/>
              </w:rPr>
              <w:t>1,728</w:t>
            </w:r>
          </w:p>
        </w:tc>
        <w:tc>
          <w:tcPr>
            <w:tcW w:w="0" w:type="auto"/>
            <w:noWrap/>
            <w:tcMar>
              <w:top w:w="0" w:type="dxa"/>
              <w:left w:w="108" w:type="dxa"/>
              <w:bottom w:w="0" w:type="dxa"/>
              <w:right w:w="108" w:type="dxa"/>
            </w:tcMar>
            <w:vAlign w:val="bottom"/>
            <w:hideMark/>
          </w:tcPr>
          <w:p w14:paraId="58E9457F" w14:textId="77777777" w:rsidR="00911DA7" w:rsidRDefault="00911DA7" w:rsidP="00EF7700">
            <w:pPr>
              <w:jc w:val="right"/>
              <w:rPr>
                <w:rFonts w:ascii="Arial" w:hAnsi="Arial" w:cs="Arial"/>
                <w:color w:val="000000"/>
              </w:rPr>
            </w:pPr>
            <w:r>
              <w:rPr>
                <w:rFonts w:ascii="Arial" w:hAnsi="Arial" w:cs="Arial"/>
                <w:color w:val="000000"/>
              </w:rPr>
              <w:t>7,613</w:t>
            </w:r>
          </w:p>
        </w:tc>
        <w:tc>
          <w:tcPr>
            <w:tcW w:w="0" w:type="auto"/>
            <w:noWrap/>
            <w:tcMar>
              <w:top w:w="0" w:type="dxa"/>
              <w:left w:w="108" w:type="dxa"/>
              <w:bottom w:w="0" w:type="dxa"/>
              <w:right w:w="108" w:type="dxa"/>
            </w:tcMar>
            <w:vAlign w:val="bottom"/>
            <w:hideMark/>
          </w:tcPr>
          <w:p w14:paraId="081C0629" w14:textId="77777777" w:rsidR="00911DA7" w:rsidRDefault="00911DA7" w:rsidP="00EF7700">
            <w:pPr>
              <w:jc w:val="right"/>
              <w:rPr>
                <w:rFonts w:ascii="Arial" w:hAnsi="Arial" w:cs="Arial"/>
                <w:b/>
                <w:bCs/>
                <w:color w:val="000000"/>
              </w:rPr>
            </w:pPr>
            <w:r>
              <w:rPr>
                <w:rFonts w:ascii="Arial" w:hAnsi="Arial" w:cs="Arial"/>
                <w:b/>
                <w:bCs/>
                <w:color w:val="000000"/>
              </w:rPr>
              <w:t xml:space="preserve">1,903 </w:t>
            </w:r>
          </w:p>
        </w:tc>
      </w:tr>
      <w:tr w:rsidR="00911DA7" w14:paraId="62F1ECBF" w14:textId="77777777" w:rsidTr="00EF7700">
        <w:trPr>
          <w:trHeight w:val="255"/>
        </w:trPr>
        <w:tc>
          <w:tcPr>
            <w:tcW w:w="0" w:type="auto"/>
            <w:noWrap/>
            <w:tcMar>
              <w:top w:w="0" w:type="dxa"/>
              <w:left w:w="108" w:type="dxa"/>
              <w:bottom w:w="0" w:type="dxa"/>
              <w:right w:w="108" w:type="dxa"/>
            </w:tcMar>
            <w:vAlign w:val="bottom"/>
            <w:hideMark/>
          </w:tcPr>
          <w:p w14:paraId="4718C92C" w14:textId="77777777" w:rsidR="00911DA7" w:rsidRDefault="00911DA7" w:rsidP="00EF7700">
            <w:pPr>
              <w:rPr>
                <w:rFonts w:ascii="Arial" w:hAnsi="Arial" w:cs="Arial"/>
                <w:color w:val="000000"/>
              </w:rPr>
            </w:pPr>
            <w:r>
              <w:rPr>
                <w:rFonts w:ascii="Arial" w:hAnsi="Arial" w:cs="Arial"/>
                <w:color w:val="000000"/>
              </w:rPr>
              <w:t>College of Engr and Comp Sci</w:t>
            </w:r>
          </w:p>
        </w:tc>
        <w:tc>
          <w:tcPr>
            <w:tcW w:w="0" w:type="auto"/>
            <w:noWrap/>
            <w:tcMar>
              <w:top w:w="0" w:type="dxa"/>
              <w:left w:w="108" w:type="dxa"/>
              <w:bottom w:w="0" w:type="dxa"/>
              <w:right w:w="108" w:type="dxa"/>
            </w:tcMar>
            <w:vAlign w:val="bottom"/>
            <w:hideMark/>
          </w:tcPr>
          <w:p w14:paraId="1CEA7E65" w14:textId="77777777" w:rsidR="00911DA7" w:rsidRDefault="00911DA7" w:rsidP="00EF7700">
            <w:pPr>
              <w:jc w:val="right"/>
              <w:rPr>
                <w:rFonts w:ascii="Arial" w:hAnsi="Arial" w:cs="Arial"/>
                <w:color w:val="000000"/>
              </w:rPr>
            </w:pPr>
            <w:r>
              <w:rPr>
                <w:rFonts w:ascii="Arial" w:hAnsi="Arial" w:cs="Arial"/>
                <w:color w:val="000000"/>
              </w:rPr>
              <w:t>128</w:t>
            </w:r>
          </w:p>
        </w:tc>
        <w:tc>
          <w:tcPr>
            <w:tcW w:w="0" w:type="auto"/>
            <w:noWrap/>
            <w:tcMar>
              <w:top w:w="0" w:type="dxa"/>
              <w:left w:w="108" w:type="dxa"/>
              <w:bottom w:w="0" w:type="dxa"/>
              <w:right w:w="108" w:type="dxa"/>
            </w:tcMar>
            <w:vAlign w:val="bottom"/>
            <w:hideMark/>
          </w:tcPr>
          <w:p w14:paraId="6AFFA143" w14:textId="77777777" w:rsidR="00911DA7" w:rsidRDefault="00911DA7" w:rsidP="00EF7700">
            <w:pPr>
              <w:jc w:val="right"/>
              <w:rPr>
                <w:rFonts w:ascii="Arial" w:hAnsi="Arial" w:cs="Arial"/>
                <w:color w:val="000000"/>
              </w:rPr>
            </w:pPr>
            <w:r>
              <w:rPr>
                <w:rFonts w:ascii="Arial" w:hAnsi="Arial" w:cs="Arial"/>
                <w:color w:val="000000"/>
              </w:rPr>
              <w:t>117</w:t>
            </w:r>
          </w:p>
        </w:tc>
        <w:tc>
          <w:tcPr>
            <w:tcW w:w="0" w:type="auto"/>
            <w:noWrap/>
            <w:tcMar>
              <w:top w:w="0" w:type="dxa"/>
              <w:left w:w="108" w:type="dxa"/>
              <w:bottom w:w="0" w:type="dxa"/>
              <w:right w:w="108" w:type="dxa"/>
            </w:tcMar>
            <w:vAlign w:val="bottom"/>
            <w:hideMark/>
          </w:tcPr>
          <w:p w14:paraId="6BDA667F" w14:textId="77777777" w:rsidR="00911DA7" w:rsidRDefault="00911DA7" w:rsidP="00EF7700">
            <w:pPr>
              <w:jc w:val="right"/>
              <w:rPr>
                <w:rFonts w:ascii="Arial" w:hAnsi="Arial" w:cs="Arial"/>
                <w:color w:val="000000"/>
              </w:rPr>
            </w:pPr>
            <w:r>
              <w:rPr>
                <w:rFonts w:ascii="Arial" w:hAnsi="Arial" w:cs="Arial"/>
                <w:color w:val="000000"/>
              </w:rPr>
              <w:t>95</w:t>
            </w:r>
          </w:p>
        </w:tc>
        <w:tc>
          <w:tcPr>
            <w:tcW w:w="0" w:type="auto"/>
            <w:noWrap/>
            <w:tcMar>
              <w:top w:w="0" w:type="dxa"/>
              <w:left w:w="108" w:type="dxa"/>
              <w:bottom w:w="0" w:type="dxa"/>
              <w:right w:w="108" w:type="dxa"/>
            </w:tcMar>
            <w:vAlign w:val="bottom"/>
            <w:hideMark/>
          </w:tcPr>
          <w:p w14:paraId="349B0A5A" w14:textId="77777777" w:rsidR="00911DA7" w:rsidRDefault="00911DA7" w:rsidP="00EF7700">
            <w:pPr>
              <w:jc w:val="right"/>
              <w:rPr>
                <w:rFonts w:ascii="Arial" w:hAnsi="Arial" w:cs="Arial"/>
                <w:color w:val="000000"/>
              </w:rPr>
            </w:pPr>
            <w:r>
              <w:rPr>
                <w:rFonts w:ascii="Arial" w:hAnsi="Arial" w:cs="Arial"/>
                <w:color w:val="000000"/>
              </w:rPr>
              <w:t>90</w:t>
            </w:r>
          </w:p>
        </w:tc>
        <w:tc>
          <w:tcPr>
            <w:tcW w:w="0" w:type="auto"/>
            <w:noWrap/>
            <w:tcMar>
              <w:top w:w="0" w:type="dxa"/>
              <w:left w:w="108" w:type="dxa"/>
              <w:bottom w:w="0" w:type="dxa"/>
              <w:right w:w="108" w:type="dxa"/>
            </w:tcMar>
            <w:vAlign w:val="bottom"/>
            <w:hideMark/>
          </w:tcPr>
          <w:p w14:paraId="3AE8EE0C" w14:textId="77777777" w:rsidR="00911DA7" w:rsidRDefault="00911DA7" w:rsidP="00EF7700">
            <w:pPr>
              <w:jc w:val="right"/>
              <w:rPr>
                <w:rFonts w:ascii="Arial" w:hAnsi="Arial" w:cs="Arial"/>
                <w:color w:val="000000"/>
              </w:rPr>
            </w:pPr>
            <w:r>
              <w:rPr>
                <w:rFonts w:ascii="Arial" w:hAnsi="Arial" w:cs="Arial"/>
                <w:color w:val="000000"/>
              </w:rPr>
              <w:t>430</w:t>
            </w:r>
          </w:p>
        </w:tc>
        <w:tc>
          <w:tcPr>
            <w:tcW w:w="0" w:type="auto"/>
            <w:noWrap/>
            <w:tcMar>
              <w:top w:w="0" w:type="dxa"/>
              <w:left w:w="108" w:type="dxa"/>
              <w:bottom w:w="0" w:type="dxa"/>
              <w:right w:w="108" w:type="dxa"/>
            </w:tcMar>
            <w:vAlign w:val="bottom"/>
            <w:hideMark/>
          </w:tcPr>
          <w:p w14:paraId="1501038D" w14:textId="77777777" w:rsidR="00911DA7" w:rsidRDefault="00911DA7" w:rsidP="00EF7700">
            <w:pPr>
              <w:jc w:val="right"/>
              <w:rPr>
                <w:rFonts w:ascii="Arial" w:hAnsi="Arial" w:cs="Arial"/>
                <w:b/>
                <w:bCs/>
                <w:color w:val="000000"/>
              </w:rPr>
            </w:pPr>
            <w:r>
              <w:rPr>
                <w:rFonts w:ascii="Arial" w:hAnsi="Arial" w:cs="Arial"/>
                <w:b/>
                <w:bCs/>
                <w:color w:val="000000"/>
              </w:rPr>
              <w:t xml:space="preserve">108 </w:t>
            </w:r>
          </w:p>
        </w:tc>
      </w:tr>
      <w:tr w:rsidR="00911DA7" w14:paraId="77490A52" w14:textId="77777777" w:rsidTr="00EF7700">
        <w:trPr>
          <w:trHeight w:val="255"/>
        </w:trPr>
        <w:tc>
          <w:tcPr>
            <w:tcW w:w="0" w:type="auto"/>
            <w:noWrap/>
            <w:tcMar>
              <w:top w:w="0" w:type="dxa"/>
              <w:left w:w="108" w:type="dxa"/>
              <w:bottom w:w="0" w:type="dxa"/>
              <w:right w:w="108" w:type="dxa"/>
            </w:tcMar>
            <w:vAlign w:val="bottom"/>
            <w:hideMark/>
          </w:tcPr>
          <w:p w14:paraId="761441E3" w14:textId="77777777" w:rsidR="00911DA7" w:rsidRDefault="00911DA7" w:rsidP="00EF7700">
            <w:pPr>
              <w:rPr>
                <w:rFonts w:ascii="Arial" w:hAnsi="Arial" w:cs="Arial"/>
                <w:color w:val="000000"/>
              </w:rPr>
            </w:pPr>
            <w:r>
              <w:rPr>
                <w:rFonts w:ascii="Arial" w:hAnsi="Arial" w:cs="Arial"/>
                <w:color w:val="000000"/>
              </w:rPr>
              <w:t>College of Health Professions</w:t>
            </w:r>
          </w:p>
        </w:tc>
        <w:tc>
          <w:tcPr>
            <w:tcW w:w="0" w:type="auto"/>
            <w:noWrap/>
            <w:tcMar>
              <w:top w:w="0" w:type="dxa"/>
              <w:left w:w="108" w:type="dxa"/>
              <w:bottom w:w="0" w:type="dxa"/>
              <w:right w:w="108" w:type="dxa"/>
            </w:tcMar>
            <w:vAlign w:val="bottom"/>
            <w:hideMark/>
          </w:tcPr>
          <w:p w14:paraId="02308DE4" w14:textId="77777777" w:rsidR="00911DA7" w:rsidRDefault="00911DA7" w:rsidP="00EF7700">
            <w:pPr>
              <w:jc w:val="right"/>
              <w:rPr>
                <w:rFonts w:ascii="Arial" w:hAnsi="Arial" w:cs="Arial"/>
                <w:color w:val="000000"/>
              </w:rPr>
            </w:pPr>
            <w:r>
              <w:rPr>
                <w:rFonts w:ascii="Arial" w:hAnsi="Arial" w:cs="Arial"/>
                <w:color w:val="000000"/>
              </w:rPr>
              <w:t>606</w:t>
            </w:r>
          </w:p>
        </w:tc>
        <w:tc>
          <w:tcPr>
            <w:tcW w:w="0" w:type="auto"/>
            <w:noWrap/>
            <w:tcMar>
              <w:top w:w="0" w:type="dxa"/>
              <w:left w:w="108" w:type="dxa"/>
              <w:bottom w:w="0" w:type="dxa"/>
              <w:right w:w="108" w:type="dxa"/>
            </w:tcMar>
            <w:vAlign w:val="bottom"/>
            <w:hideMark/>
          </w:tcPr>
          <w:p w14:paraId="1BC01103" w14:textId="77777777" w:rsidR="00911DA7" w:rsidRDefault="00911DA7" w:rsidP="00EF7700">
            <w:pPr>
              <w:jc w:val="right"/>
              <w:rPr>
                <w:rFonts w:ascii="Arial" w:hAnsi="Arial" w:cs="Arial"/>
                <w:color w:val="000000"/>
              </w:rPr>
            </w:pPr>
            <w:r>
              <w:rPr>
                <w:rFonts w:ascii="Arial" w:hAnsi="Arial" w:cs="Arial"/>
                <w:color w:val="000000"/>
              </w:rPr>
              <w:t>562</w:t>
            </w:r>
          </w:p>
        </w:tc>
        <w:tc>
          <w:tcPr>
            <w:tcW w:w="0" w:type="auto"/>
            <w:noWrap/>
            <w:tcMar>
              <w:top w:w="0" w:type="dxa"/>
              <w:left w:w="108" w:type="dxa"/>
              <w:bottom w:w="0" w:type="dxa"/>
              <w:right w:w="108" w:type="dxa"/>
            </w:tcMar>
            <w:vAlign w:val="bottom"/>
            <w:hideMark/>
          </w:tcPr>
          <w:p w14:paraId="325967E0" w14:textId="77777777" w:rsidR="00911DA7" w:rsidRDefault="00911DA7" w:rsidP="00EF7700">
            <w:pPr>
              <w:jc w:val="right"/>
              <w:rPr>
                <w:rFonts w:ascii="Arial" w:hAnsi="Arial" w:cs="Arial"/>
                <w:color w:val="000000"/>
              </w:rPr>
            </w:pPr>
            <w:r>
              <w:rPr>
                <w:rFonts w:ascii="Arial" w:hAnsi="Arial" w:cs="Arial"/>
                <w:color w:val="000000"/>
              </w:rPr>
              <w:t>499</w:t>
            </w:r>
          </w:p>
        </w:tc>
        <w:tc>
          <w:tcPr>
            <w:tcW w:w="0" w:type="auto"/>
            <w:noWrap/>
            <w:tcMar>
              <w:top w:w="0" w:type="dxa"/>
              <w:left w:w="108" w:type="dxa"/>
              <w:bottom w:w="0" w:type="dxa"/>
              <w:right w:w="108" w:type="dxa"/>
            </w:tcMar>
            <w:vAlign w:val="bottom"/>
            <w:hideMark/>
          </w:tcPr>
          <w:p w14:paraId="2AF2C74E" w14:textId="77777777" w:rsidR="00911DA7" w:rsidRDefault="00911DA7" w:rsidP="00EF7700">
            <w:pPr>
              <w:jc w:val="right"/>
              <w:rPr>
                <w:rFonts w:ascii="Arial" w:hAnsi="Arial" w:cs="Arial"/>
                <w:color w:val="000000"/>
              </w:rPr>
            </w:pPr>
            <w:r>
              <w:rPr>
                <w:rFonts w:ascii="Arial" w:hAnsi="Arial" w:cs="Arial"/>
                <w:color w:val="000000"/>
              </w:rPr>
              <w:t>474</w:t>
            </w:r>
          </w:p>
        </w:tc>
        <w:tc>
          <w:tcPr>
            <w:tcW w:w="0" w:type="auto"/>
            <w:noWrap/>
            <w:tcMar>
              <w:top w:w="0" w:type="dxa"/>
              <w:left w:w="108" w:type="dxa"/>
              <w:bottom w:w="0" w:type="dxa"/>
              <w:right w:w="108" w:type="dxa"/>
            </w:tcMar>
            <w:vAlign w:val="bottom"/>
            <w:hideMark/>
          </w:tcPr>
          <w:p w14:paraId="3ED4C763" w14:textId="77777777" w:rsidR="00911DA7" w:rsidRDefault="00911DA7" w:rsidP="00EF7700">
            <w:pPr>
              <w:jc w:val="right"/>
              <w:rPr>
                <w:rFonts w:ascii="Arial" w:hAnsi="Arial" w:cs="Arial"/>
                <w:color w:val="000000"/>
              </w:rPr>
            </w:pPr>
            <w:r>
              <w:rPr>
                <w:rFonts w:ascii="Arial" w:hAnsi="Arial" w:cs="Arial"/>
                <w:color w:val="000000"/>
              </w:rPr>
              <w:t>2,141</w:t>
            </w:r>
          </w:p>
        </w:tc>
        <w:tc>
          <w:tcPr>
            <w:tcW w:w="0" w:type="auto"/>
            <w:noWrap/>
            <w:tcMar>
              <w:top w:w="0" w:type="dxa"/>
              <w:left w:w="108" w:type="dxa"/>
              <w:bottom w:w="0" w:type="dxa"/>
              <w:right w:w="108" w:type="dxa"/>
            </w:tcMar>
            <w:vAlign w:val="bottom"/>
            <w:hideMark/>
          </w:tcPr>
          <w:p w14:paraId="03F208D2" w14:textId="77777777" w:rsidR="00911DA7" w:rsidRDefault="00911DA7" w:rsidP="00EF7700">
            <w:pPr>
              <w:jc w:val="right"/>
              <w:rPr>
                <w:rFonts w:ascii="Arial" w:hAnsi="Arial" w:cs="Arial"/>
                <w:b/>
                <w:bCs/>
                <w:color w:val="000000"/>
              </w:rPr>
            </w:pPr>
            <w:r>
              <w:rPr>
                <w:rFonts w:ascii="Arial" w:hAnsi="Arial" w:cs="Arial"/>
                <w:b/>
                <w:bCs/>
                <w:color w:val="000000"/>
              </w:rPr>
              <w:t xml:space="preserve">535 </w:t>
            </w:r>
          </w:p>
        </w:tc>
      </w:tr>
      <w:tr w:rsidR="00911DA7" w14:paraId="3918782A" w14:textId="77777777" w:rsidTr="00EF7700">
        <w:trPr>
          <w:trHeight w:val="255"/>
        </w:trPr>
        <w:tc>
          <w:tcPr>
            <w:tcW w:w="0" w:type="auto"/>
            <w:noWrap/>
            <w:tcMar>
              <w:top w:w="0" w:type="dxa"/>
              <w:left w:w="108" w:type="dxa"/>
              <w:bottom w:w="0" w:type="dxa"/>
              <w:right w:w="108" w:type="dxa"/>
            </w:tcMar>
            <w:vAlign w:val="bottom"/>
            <w:hideMark/>
          </w:tcPr>
          <w:p w14:paraId="481DE82B" w14:textId="77777777" w:rsidR="00911DA7" w:rsidRDefault="00911DA7" w:rsidP="00EF7700">
            <w:pPr>
              <w:rPr>
                <w:rFonts w:ascii="Arial" w:hAnsi="Arial" w:cs="Arial"/>
                <w:color w:val="000000"/>
              </w:rPr>
            </w:pPr>
            <w:r>
              <w:rPr>
                <w:rFonts w:ascii="Arial" w:hAnsi="Arial" w:cs="Arial"/>
                <w:color w:val="000000"/>
              </w:rPr>
              <w:t>College of Liberal Arts</w:t>
            </w:r>
          </w:p>
        </w:tc>
        <w:tc>
          <w:tcPr>
            <w:tcW w:w="0" w:type="auto"/>
            <w:noWrap/>
            <w:tcMar>
              <w:top w:w="0" w:type="dxa"/>
              <w:left w:w="108" w:type="dxa"/>
              <w:bottom w:w="0" w:type="dxa"/>
              <w:right w:w="108" w:type="dxa"/>
            </w:tcMar>
            <w:vAlign w:val="bottom"/>
            <w:hideMark/>
          </w:tcPr>
          <w:p w14:paraId="3E60A78B" w14:textId="77777777" w:rsidR="00911DA7" w:rsidRDefault="00911DA7" w:rsidP="00EF7700">
            <w:pPr>
              <w:jc w:val="right"/>
              <w:rPr>
                <w:rFonts w:ascii="Arial" w:hAnsi="Arial" w:cs="Arial"/>
                <w:color w:val="000000"/>
              </w:rPr>
            </w:pPr>
            <w:r>
              <w:rPr>
                <w:rFonts w:ascii="Arial" w:hAnsi="Arial" w:cs="Arial"/>
                <w:color w:val="000000"/>
              </w:rPr>
              <w:t>285</w:t>
            </w:r>
          </w:p>
        </w:tc>
        <w:tc>
          <w:tcPr>
            <w:tcW w:w="0" w:type="auto"/>
            <w:noWrap/>
            <w:tcMar>
              <w:top w:w="0" w:type="dxa"/>
              <w:left w:w="108" w:type="dxa"/>
              <w:bottom w:w="0" w:type="dxa"/>
              <w:right w:w="108" w:type="dxa"/>
            </w:tcMar>
            <w:vAlign w:val="bottom"/>
            <w:hideMark/>
          </w:tcPr>
          <w:p w14:paraId="1D0844E2" w14:textId="77777777" w:rsidR="00911DA7" w:rsidRDefault="00911DA7" w:rsidP="00EF7700">
            <w:pPr>
              <w:jc w:val="right"/>
              <w:rPr>
                <w:rFonts w:ascii="Arial" w:hAnsi="Arial" w:cs="Arial"/>
                <w:color w:val="000000"/>
              </w:rPr>
            </w:pPr>
            <w:r>
              <w:rPr>
                <w:rFonts w:ascii="Arial" w:hAnsi="Arial" w:cs="Arial"/>
                <w:color w:val="000000"/>
              </w:rPr>
              <w:t>288</w:t>
            </w:r>
          </w:p>
        </w:tc>
        <w:tc>
          <w:tcPr>
            <w:tcW w:w="0" w:type="auto"/>
            <w:noWrap/>
            <w:tcMar>
              <w:top w:w="0" w:type="dxa"/>
              <w:left w:w="108" w:type="dxa"/>
              <w:bottom w:w="0" w:type="dxa"/>
              <w:right w:w="108" w:type="dxa"/>
            </w:tcMar>
            <w:vAlign w:val="bottom"/>
            <w:hideMark/>
          </w:tcPr>
          <w:p w14:paraId="61474D38" w14:textId="77777777" w:rsidR="00911DA7" w:rsidRDefault="00911DA7" w:rsidP="00EF7700">
            <w:pPr>
              <w:jc w:val="right"/>
              <w:rPr>
                <w:rFonts w:ascii="Arial" w:hAnsi="Arial" w:cs="Arial"/>
                <w:color w:val="000000"/>
              </w:rPr>
            </w:pPr>
            <w:r>
              <w:rPr>
                <w:rFonts w:ascii="Arial" w:hAnsi="Arial" w:cs="Arial"/>
                <w:color w:val="000000"/>
              </w:rPr>
              <w:t>281</w:t>
            </w:r>
          </w:p>
        </w:tc>
        <w:tc>
          <w:tcPr>
            <w:tcW w:w="0" w:type="auto"/>
            <w:noWrap/>
            <w:tcMar>
              <w:top w:w="0" w:type="dxa"/>
              <w:left w:w="108" w:type="dxa"/>
              <w:bottom w:w="0" w:type="dxa"/>
              <w:right w:w="108" w:type="dxa"/>
            </w:tcMar>
            <w:vAlign w:val="bottom"/>
            <w:hideMark/>
          </w:tcPr>
          <w:p w14:paraId="076A4340" w14:textId="77777777" w:rsidR="00911DA7" w:rsidRDefault="00911DA7" w:rsidP="00EF7700">
            <w:pPr>
              <w:jc w:val="right"/>
              <w:rPr>
                <w:rFonts w:ascii="Arial" w:hAnsi="Arial" w:cs="Arial"/>
                <w:color w:val="000000"/>
              </w:rPr>
            </w:pPr>
            <w:r>
              <w:rPr>
                <w:rFonts w:ascii="Arial" w:hAnsi="Arial" w:cs="Arial"/>
                <w:color w:val="000000"/>
              </w:rPr>
              <w:t>276</w:t>
            </w:r>
          </w:p>
        </w:tc>
        <w:tc>
          <w:tcPr>
            <w:tcW w:w="0" w:type="auto"/>
            <w:noWrap/>
            <w:tcMar>
              <w:top w:w="0" w:type="dxa"/>
              <w:left w:w="108" w:type="dxa"/>
              <w:bottom w:w="0" w:type="dxa"/>
              <w:right w:w="108" w:type="dxa"/>
            </w:tcMar>
            <w:vAlign w:val="bottom"/>
            <w:hideMark/>
          </w:tcPr>
          <w:p w14:paraId="12A2A2ED" w14:textId="77777777" w:rsidR="00911DA7" w:rsidRDefault="00911DA7" w:rsidP="00EF7700">
            <w:pPr>
              <w:jc w:val="right"/>
              <w:rPr>
                <w:rFonts w:ascii="Arial" w:hAnsi="Arial" w:cs="Arial"/>
                <w:color w:val="000000"/>
              </w:rPr>
            </w:pPr>
            <w:r>
              <w:rPr>
                <w:rFonts w:ascii="Arial" w:hAnsi="Arial" w:cs="Arial"/>
                <w:color w:val="000000"/>
              </w:rPr>
              <w:t>1,130</w:t>
            </w:r>
          </w:p>
        </w:tc>
        <w:tc>
          <w:tcPr>
            <w:tcW w:w="0" w:type="auto"/>
            <w:noWrap/>
            <w:tcMar>
              <w:top w:w="0" w:type="dxa"/>
              <w:left w:w="108" w:type="dxa"/>
              <w:bottom w:w="0" w:type="dxa"/>
              <w:right w:w="108" w:type="dxa"/>
            </w:tcMar>
            <w:vAlign w:val="bottom"/>
            <w:hideMark/>
          </w:tcPr>
          <w:p w14:paraId="04512C2D" w14:textId="77777777" w:rsidR="00911DA7" w:rsidRDefault="00911DA7" w:rsidP="00EF7700">
            <w:pPr>
              <w:jc w:val="right"/>
              <w:rPr>
                <w:rFonts w:ascii="Arial" w:hAnsi="Arial" w:cs="Arial"/>
                <w:b/>
                <w:bCs/>
                <w:color w:val="000000"/>
              </w:rPr>
            </w:pPr>
            <w:r>
              <w:rPr>
                <w:rFonts w:ascii="Arial" w:hAnsi="Arial" w:cs="Arial"/>
                <w:b/>
                <w:bCs/>
                <w:color w:val="000000"/>
              </w:rPr>
              <w:t xml:space="preserve">283 </w:t>
            </w:r>
          </w:p>
        </w:tc>
      </w:tr>
      <w:tr w:rsidR="00911DA7" w14:paraId="18E70122" w14:textId="77777777" w:rsidTr="00EF7700">
        <w:trPr>
          <w:trHeight w:val="255"/>
        </w:trPr>
        <w:tc>
          <w:tcPr>
            <w:tcW w:w="0" w:type="auto"/>
            <w:noWrap/>
            <w:tcMar>
              <w:top w:w="0" w:type="dxa"/>
              <w:left w:w="108" w:type="dxa"/>
              <w:bottom w:w="0" w:type="dxa"/>
              <w:right w:w="108" w:type="dxa"/>
            </w:tcMar>
            <w:vAlign w:val="bottom"/>
            <w:hideMark/>
          </w:tcPr>
          <w:p w14:paraId="7AC6B779" w14:textId="77777777" w:rsidR="00911DA7" w:rsidRDefault="00911DA7" w:rsidP="00EF7700">
            <w:pPr>
              <w:rPr>
                <w:rFonts w:ascii="Arial" w:hAnsi="Arial" w:cs="Arial"/>
                <w:color w:val="000000"/>
              </w:rPr>
            </w:pPr>
            <w:r>
              <w:rPr>
                <w:rFonts w:ascii="Arial" w:hAnsi="Arial" w:cs="Arial"/>
                <w:color w:val="000000"/>
              </w:rPr>
              <w:t>College of Science</w:t>
            </w:r>
          </w:p>
        </w:tc>
        <w:tc>
          <w:tcPr>
            <w:tcW w:w="0" w:type="auto"/>
            <w:noWrap/>
            <w:tcMar>
              <w:top w:w="0" w:type="dxa"/>
              <w:left w:w="108" w:type="dxa"/>
              <w:bottom w:w="0" w:type="dxa"/>
              <w:right w:w="108" w:type="dxa"/>
            </w:tcMar>
            <w:vAlign w:val="bottom"/>
            <w:hideMark/>
          </w:tcPr>
          <w:p w14:paraId="3479A374" w14:textId="77777777" w:rsidR="00911DA7" w:rsidRDefault="00911DA7" w:rsidP="00EF7700">
            <w:pPr>
              <w:jc w:val="right"/>
              <w:rPr>
                <w:rFonts w:ascii="Arial" w:hAnsi="Arial" w:cs="Arial"/>
                <w:color w:val="000000"/>
              </w:rPr>
            </w:pPr>
            <w:r>
              <w:rPr>
                <w:rFonts w:ascii="Arial" w:hAnsi="Arial" w:cs="Arial"/>
                <w:color w:val="000000"/>
              </w:rPr>
              <w:t>117</w:t>
            </w:r>
          </w:p>
        </w:tc>
        <w:tc>
          <w:tcPr>
            <w:tcW w:w="0" w:type="auto"/>
            <w:noWrap/>
            <w:tcMar>
              <w:top w:w="0" w:type="dxa"/>
              <w:left w:w="108" w:type="dxa"/>
              <w:bottom w:w="0" w:type="dxa"/>
              <w:right w:w="108" w:type="dxa"/>
            </w:tcMar>
            <w:vAlign w:val="bottom"/>
            <w:hideMark/>
          </w:tcPr>
          <w:p w14:paraId="398074C7" w14:textId="77777777" w:rsidR="00911DA7" w:rsidRDefault="00911DA7" w:rsidP="00EF7700">
            <w:pPr>
              <w:jc w:val="right"/>
              <w:rPr>
                <w:rFonts w:ascii="Arial" w:hAnsi="Arial" w:cs="Arial"/>
                <w:color w:val="000000"/>
              </w:rPr>
            </w:pPr>
            <w:r>
              <w:rPr>
                <w:rFonts w:ascii="Arial" w:hAnsi="Arial" w:cs="Arial"/>
                <w:color w:val="000000"/>
              </w:rPr>
              <w:t>109</w:t>
            </w:r>
          </w:p>
        </w:tc>
        <w:tc>
          <w:tcPr>
            <w:tcW w:w="0" w:type="auto"/>
            <w:noWrap/>
            <w:tcMar>
              <w:top w:w="0" w:type="dxa"/>
              <w:left w:w="108" w:type="dxa"/>
              <w:bottom w:w="0" w:type="dxa"/>
              <w:right w:w="108" w:type="dxa"/>
            </w:tcMar>
            <w:vAlign w:val="bottom"/>
            <w:hideMark/>
          </w:tcPr>
          <w:p w14:paraId="100CD5C1" w14:textId="77777777" w:rsidR="00911DA7" w:rsidRDefault="00911DA7" w:rsidP="00EF7700">
            <w:pPr>
              <w:jc w:val="right"/>
              <w:rPr>
                <w:rFonts w:ascii="Arial" w:hAnsi="Arial" w:cs="Arial"/>
                <w:color w:val="000000"/>
              </w:rPr>
            </w:pPr>
            <w:r>
              <w:rPr>
                <w:rFonts w:ascii="Arial" w:hAnsi="Arial" w:cs="Arial"/>
                <w:color w:val="000000"/>
              </w:rPr>
              <w:t>111</w:t>
            </w:r>
          </w:p>
        </w:tc>
        <w:tc>
          <w:tcPr>
            <w:tcW w:w="0" w:type="auto"/>
            <w:noWrap/>
            <w:tcMar>
              <w:top w:w="0" w:type="dxa"/>
              <w:left w:w="108" w:type="dxa"/>
              <w:bottom w:w="0" w:type="dxa"/>
              <w:right w:w="108" w:type="dxa"/>
            </w:tcMar>
            <w:vAlign w:val="bottom"/>
            <w:hideMark/>
          </w:tcPr>
          <w:p w14:paraId="57711053" w14:textId="77777777" w:rsidR="00911DA7" w:rsidRDefault="00911DA7" w:rsidP="00EF7700">
            <w:pPr>
              <w:jc w:val="right"/>
              <w:rPr>
                <w:rFonts w:ascii="Arial" w:hAnsi="Arial" w:cs="Arial"/>
                <w:color w:val="000000"/>
              </w:rPr>
            </w:pPr>
            <w:r>
              <w:rPr>
                <w:rFonts w:ascii="Arial" w:hAnsi="Arial" w:cs="Arial"/>
                <w:color w:val="000000"/>
              </w:rPr>
              <w:t>97</w:t>
            </w:r>
          </w:p>
        </w:tc>
        <w:tc>
          <w:tcPr>
            <w:tcW w:w="0" w:type="auto"/>
            <w:noWrap/>
            <w:tcMar>
              <w:top w:w="0" w:type="dxa"/>
              <w:left w:w="108" w:type="dxa"/>
              <w:bottom w:w="0" w:type="dxa"/>
              <w:right w:w="108" w:type="dxa"/>
            </w:tcMar>
            <w:vAlign w:val="bottom"/>
            <w:hideMark/>
          </w:tcPr>
          <w:p w14:paraId="278C175F" w14:textId="77777777" w:rsidR="00911DA7" w:rsidRDefault="00911DA7" w:rsidP="00EF7700">
            <w:pPr>
              <w:jc w:val="right"/>
              <w:rPr>
                <w:rFonts w:ascii="Arial" w:hAnsi="Arial" w:cs="Arial"/>
                <w:color w:val="000000"/>
              </w:rPr>
            </w:pPr>
            <w:r>
              <w:rPr>
                <w:rFonts w:ascii="Arial" w:hAnsi="Arial" w:cs="Arial"/>
                <w:color w:val="000000"/>
              </w:rPr>
              <w:t>434</w:t>
            </w:r>
          </w:p>
        </w:tc>
        <w:tc>
          <w:tcPr>
            <w:tcW w:w="0" w:type="auto"/>
            <w:noWrap/>
            <w:tcMar>
              <w:top w:w="0" w:type="dxa"/>
              <w:left w:w="108" w:type="dxa"/>
              <w:bottom w:w="0" w:type="dxa"/>
              <w:right w:w="108" w:type="dxa"/>
            </w:tcMar>
            <w:vAlign w:val="bottom"/>
            <w:hideMark/>
          </w:tcPr>
          <w:p w14:paraId="44695B79" w14:textId="77777777" w:rsidR="00911DA7" w:rsidRDefault="00911DA7" w:rsidP="00EF7700">
            <w:pPr>
              <w:jc w:val="right"/>
              <w:rPr>
                <w:rFonts w:ascii="Arial" w:hAnsi="Arial" w:cs="Arial"/>
                <w:b/>
                <w:bCs/>
                <w:color w:val="000000"/>
              </w:rPr>
            </w:pPr>
            <w:r>
              <w:rPr>
                <w:rFonts w:ascii="Arial" w:hAnsi="Arial" w:cs="Arial"/>
                <w:b/>
                <w:bCs/>
                <w:color w:val="000000"/>
              </w:rPr>
              <w:t xml:space="preserve">109 </w:t>
            </w:r>
          </w:p>
        </w:tc>
      </w:tr>
      <w:tr w:rsidR="00911DA7" w14:paraId="19BE8DF4" w14:textId="77777777" w:rsidTr="00EF7700">
        <w:trPr>
          <w:trHeight w:val="255"/>
        </w:trPr>
        <w:tc>
          <w:tcPr>
            <w:tcW w:w="0" w:type="auto"/>
            <w:noWrap/>
            <w:tcMar>
              <w:top w:w="0" w:type="dxa"/>
              <w:left w:w="108" w:type="dxa"/>
              <w:bottom w:w="0" w:type="dxa"/>
              <w:right w:w="108" w:type="dxa"/>
            </w:tcMar>
            <w:vAlign w:val="bottom"/>
            <w:hideMark/>
          </w:tcPr>
          <w:p w14:paraId="71233676" w14:textId="77777777" w:rsidR="00911DA7" w:rsidRDefault="00911DA7" w:rsidP="00EF7700">
            <w:pPr>
              <w:rPr>
                <w:rFonts w:ascii="Arial" w:hAnsi="Arial" w:cs="Arial"/>
                <w:color w:val="000000"/>
              </w:rPr>
            </w:pPr>
            <w:r>
              <w:rPr>
                <w:rFonts w:ascii="Arial" w:hAnsi="Arial" w:cs="Arial"/>
                <w:color w:val="000000"/>
              </w:rPr>
              <w:t>School of Medicine</w:t>
            </w:r>
          </w:p>
        </w:tc>
        <w:tc>
          <w:tcPr>
            <w:tcW w:w="0" w:type="auto"/>
            <w:noWrap/>
            <w:tcMar>
              <w:top w:w="0" w:type="dxa"/>
              <w:left w:w="108" w:type="dxa"/>
              <w:bottom w:w="0" w:type="dxa"/>
              <w:right w:w="108" w:type="dxa"/>
            </w:tcMar>
            <w:vAlign w:val="bottom"/>
            <w:hideMark/>
          </w:tcPr>
          <w:p w14:paraId="6EED4726" w14:textId="77777777" w:rsidR="00911DA7" w:rsidRDefault="00911DA7" w:rsidP="00EF7700">
            <w:pPr>
              <w:jc w:val="right"/>
              <w:rPr>
                <w:rFonts w:ascii="Arial" w:hAnsi="Arial" w:cs="Arial"/>
                <w:color w:val="000000"/>
              </w:rPr>
            </w:pPr>
            <w:r>
              <w:rPr>
                <w:rFonts w:ascii="Arial" w:hAnsi="Arial" w:cs="Arial"/>
                <w:color w:val="000000"/>
              </w:rPr>
              <w:t>63</w:t>
            </w:r>
          </w:p>
        </w:tc>
        <w:tc>
          <w:tcPr>
            <w:tcW w:w="0" w:type="auto"/>
            <w:noWrap/>
            <w:tcMar>
              <w:top w:w="0" w:type="dxa"/>
              <w:left w:w="108" w:type="dxa"/>
              <w:bottom w:w="0" w:type="dxa"/>
              <w:right w:w="108" w:type="dxa"/>
            </w:tcMar>
            <w:vAlign w:val="bottom"/>
            <w:hideMark/>
          </w:tcPr>
          <w:p w14:paraId="1FCF676E" w14:textId="77777777" w:rsidR="00911DA7" w:rsidRDefault="00911DA7" w:rsidP="00EF7700">
            <w:pPr>
              <w:jc w:val="right"/>
              <w:rPr>
                <w:rFonts w:ascii="Arial" w:hAnsi="Arial" w:cs="Arial"/>
                <w:color w:val="000000"/>
              </w:rPr>
            </w:pPr>
            <w:r>
              <w:rPr>
                <w:rFonts w:ascii="Arial" w:hAnsi="Arial" w:cs="Arial"/>
                <w:color w:val="000000"/>
              </w:rPr>
              <w:t>85</w:t>
            </w:r>
          </w:p>
        </w:tc>
        <w:tc>
          <w:tcPr>
            <w:tcW w:w="0" w:type="auto"/>
            <w:noWrap/>
            <w:tcMar>
              <w:top w:w="0" w:type="dxa"/>
              <w:left w:w="108" w:type="dxa"/>
              <w:bottom w:w="0" w:type="dxa"/>
              <w:right w:w="108" w:type="dxa"/>
            </w:tcMar>
            <w:vAlign w:val="bottom"/>
            <w:hideMark/>
          </w:tcPr>
          <w:p w14:paraId="72BFACB7" w14:textId="77777777" w:rsidR="00911DA7" w:rsidRDefault="00911DA7" w:rsidP="00EF7700">
            <w:pPr>
              <w:jc w:val="right"/>
              <w:rPr>
                <w:rFonts w:ascii="Arial" w:hAnsi="Arial" w:cs="Arial"/>
                <w:color w:val="000000"/>
              </w:rPr>
            </w:pPr>
            <w:r>
              <w:rPr>
                <w:rFonts w:ascii="Arial" w:hAnsi="Arial" w:cs="Arial"/>
                <w:color w:val="000000"/>
              </w:rPr>
              <w:t>104</w:t>
            </w:r>
          </w:p>
        </w:tc>
        <w:tc>
          <w:tcPr>
            <w:tcW w:w="0" w:type="auto"/>
            <w:noWrap/>
            <w:tcMar>
              <w:top w:w="0" w:type="dxa"/>
              <w:left w:w="108" w:type="dxa"/>
              <w:bottom w:w="0" w:type="dxa"/>
              <w:right w:w="108" w:type="dxa"/>
            </w:tcMar>
            <w:vAlign w:val="bottom"/>
            <w:hideMark/>
          </w:tcPr>
          <w:p w14:paraId="3E51ECCE" w14:textId="77777777" w:rsidR="00911DA7" w:rsidRDefault="00911DA7" w:rsidP="00EF7700">
            <w:pPr>
              <w:jc w:val="right"/>
              <w:rPr>
                <w:rFonts w:ascii="Arial" w:hAnsi="Arial" w:cs="Arial"/>
                <w:color w:val="000000"/>
              </w:rPr>
            </w:pPr>
            <w:r>
              <w:rPr>
                <w:rFonts w:ascii="Arial" w:hAnsi="Arial" w:cs="Arial"/>
                <w:color w:val="000000"/>
              </w:rPr>
              <w:t>133</w:t>
            </w:r>
          </w:p>
        </w:tc>
        <w:tc>
          <w:tcPr>
            <w:tcW w:w="0" w:type="auto"/>
            <w:noWrap/>
            <w:tcMar>
              <w:top w:w="0" w:type="dxa"/>
              <w:left w:w="108" w:type="dxa"/>
              <w:bottom w:w="0" w:type="dxa"/>
              <w:right w:w="108" w:type="dxa"/>
            </w:tcMar>
            <w:vAlign w:val="bottom"/>
            <w:hideMark/>
          </w:tcPr>
          <w:p w14:paraId="67F66C48" w14:textId="77777777" w:rsidR="00911DA7" w:rsidRDefault="00911DA7" w:rsidP="00EF7700">
            <w:pPr>
              <w:jc w:val="right"/>
              <w:rPr>
                <w:rFonts w:ascii="Arial" w:hAnsi="Arial" w:cs="Arial"/>
                <w:color w:val="000000"/>
              </w:rPr>
            </w:pPr>
            <w:r>
              <w:rPr>
                <w:rFonts w:ascii="Arial" w:hAnsi="Arial" w:cs="Arial"/>
                <w:color w:val="000000"/>
              </w:rPr>
              <w:t>385</w:t>
            </w:r>
          </w:p>
        </w:tc>
        <w:tc>
          <w:tcPr>
            <w:tcW w:w="0" w:type="auto"/>
            <w:noWrap/>
            <w:tcMar>
              <w:top w:w="0" w:type="dxa"/>
              <w:left w:w="108" w:type="dxa"/>
              <w:bottom w:w="0" w:type="dxa"/>
              <w:right w:w="108" w:type="dxa"/>
            </w:tcMar>
            <w:vAlign w:val="bottom"/>
            <w:hideMark/>
          </w:tcPr>
          <w:p w14:paraId="73A4F100" w14:textId="77777777" w:rsidR="00911DA7" w:rsidRDefault="00911DA7" w:rsidP="00EF7700">
            <w:pPr>
              <w:jc w:val="right"/>
              <w:rPr>
                <w:rFonts w:ascii="Arial" w:hAnsi="Arial" w:cs="Arial"/>
                <w:b/>
                <w:bCs/>
                <w:color w:val="000000"/>
              </w:rPr>
            </w:pPr>
            <w:r>
              <w:rPr>
                <w:rFonts w:ascii="Arial" w:hAnsi="Arial" w:cs="Arial"/>
                <w:b/>
                <w:bCs/>
                <w:color w:val="000000"/>
              </w:rPr>
              <w:t xml:space="preserve">96 </w:t>
            </w:r>
          </w:p>
        </w:tc>
      </w:tr>
      <w:tr w:rsidR="00911DA7" w14:paraId="07CA1908" w14:textId="77777777" w:rsidTr="00EF7700">
        <w:trPr>
          <w:trHeight w:val="255"/>
        </w:trPr>
        <w:tc>
          <w:tcPr>
            <w:tcW w:w="0" w:type="auto"/>
            <w:noWrap/>
            <w:tcMar>
              <w:top w:w="0" w:type="dxa"/>
              <w:left w:w="108" w:type="dxa"/>
              <w:bottom w:w="0" w:type="dxa"/>
              <w:right w:w="108" w:type="dxa"/>
            </w:tcMar>
            <w:vAlign w:val="bottom"/>
            <w:hideMark/>
          </w:tcPr>
          <w:p w14:paraId="3E589458" w14:textId="77777777" w:rsidR="00911DA7" w:rsidRDefault="00911DA7" w:rsidP="00EF7700">
            <w:pPr>
              <w:rPr>
                <w:rFonts w:ascii="Arial" w:hAnsi="Arial" w:cs="Arial"/>
                <w:color w:val="000000"/>
              </w:rPr>
            </w:pPr>
            <w:r>
              <w:rPr>
                <w:rFonts w:ascii="Arial" w:hAnsi="Arial" w:cs="Arial"/>
                <w:color w:val="000000"/>
              </w:rPr>
              <w:t>School of Pharmacy</w:t>
            </w:r>
          </w:p>
        </w:tc>
        <w:tc>
          <w:tcPr>
            <w:tcW w:w="0" w:type="auto"/>
            <w:noWrap/>
            <w:tcMar>
              <w:top w:w="0" w:type="dxa"/>
              <w:left w:w="108" w:type="dxa"/>
              <w:bottom w:w="0" w:type="dxa"/>
              <w:right w:w="108" w:type="dxa"/>
            </w:tcMar>
            <w:vAlign w:val="bottom"/>
            <w:hideMark/>
          </w:tcPr>
          <w:p w14:paraId="673FD17A" w14:textId="77777777" w:rsidR="00911DA7" w:rsidRDefault="00911DA7" w:rsidP="00EF7700">
            <w:pPr>
              <w:jc w:val="right"/>
              <w:rPr>
                <w:rFonts w:ascii="Arial" w:hAnsi="Arial" w:cs="Arial"/>
                <w:color w:val="000000"/>
              </w:rPr>
            </w:pPr>
            <w:r>
              <w:rPr>
                <w:rFonts w:ascii="Arial" w:hAnsi="Arial" w:cs="Arial"/>
                <w:color w:val="000000"/>
              </w:rPr>
              <w:t>255</w:t>
            </w:r>
          </w:p>
        </w:tc>
        <w:tc>
          <w:tcPr>
            <w:tcW w:w="0" w:type="auto"/>
            <w:noWrap/>
            <w:tcMar>
              <w:top w:w="0" w:type="dxa"/>
              <w:left w:w="108" w:type="dxa"/>
              <w:bottom w:w="0" w:type="dxa"/>
              <w:right w:w="108" w:type="dxa"/>
            </w:tcMar>
            <w:vAlign w:val="bottom"/>
            <w:hideMark/>
          </w:tcPr>
          <w:p w14:paraId="16542989" w14:textId="77777777" w:rsidR="00911DA7" w:rsidRDefault="00911DA7" w:rsidP="00EF7700">
            <w:pPr>
              <w:jc w:val="right"/>
              <w:rPr>
                <w:rFonts w:ascii="Arial" w:hAnsi="Arial" w:cs="Arial"/>
                <w:color w:val="000000"/>
              </w:rPr>
            </w:pPr>
            <w:r>
              <w:rPr>
                <w:rFonts w:ascii="Arial" w:hAnsi="Arial" w:cs="Arial"/>
                <w:color w:val="000000"/>
              </w:rPr>
              <w:t>251</w:t>
            </w:r>
          </w:p>
        </w:tc>
        <w:tc>
          <w:tcPr>
            <w:tcW w:w="0" w:type="auto"/>
            <w:noWrap/>
            <w:tcMar>
              <w:top w:w="0" w:type="dxa"/>
              <w:left w:w="108" w:type="dxa"/>
              <w:bottom w:w="0" w:type="dxa"/>
              <w:right w:w="108" w:type="dxa"/>
            </w:tcMar>
            <w:vAlign w:val="bottom"/>
            <w:hideMark/>
          </w:tcPr>
          <w:p w14:paraId="35CA3C0B" w14:textId="77777777" w:rsidR="00911DA7" w:rsidRDefault="00911DA7" w:rsidP="00EF7700">
            <w:pPr>
              <w:jc w:val="right"/>
              <w:rPr>
                <w:rFonts w:ascii="Arial" w:hAnsi="Arial" w:cs="Arial"/>
                <w:color w:val="000000"/>
              </w:rPr>
            </w:pPr>
            <w:r>
              <w:rPr>
                <w:rFonts w:ascii="Arial" w:hAnsi="Arial" w:cs="Arial"/>
                <w:color w:val="000000"/>
              </w:rPr>
              <w:t>221</w:t>
            </w:r>
          </w:p>
        </w:tc>
        <w:tc>
          <w:tcPr>
            <w:tcW w:w="0" w:type="auto"/>
            <w:noWrap/>
            <w:tcMar>
              <w:top w:w="0" w:type="dxa"/>
              <w:left w:w="108" w:type="dxa"/>
              <w:bottom w:w="0" w:type="dxa"/>
              <w:right w:w="108" w:type="dxa"/>
            </w:tcMar>
            <w:vAlign w:val="bottom"/>
            <w:hideMark/>
          </w:tcPr>
          <w:p w14:paraId="2A6E5295" w14:textId="77777777" w:rsidR="00911DA7" w:rsidRDefault="00911DA7" w:rsidP="00EF7700">
            <w:pPr>
              <w:jc w:val="right"/>
              <w:rPr>
                <w:rFonts w:ascii="Arial" w:hAnsi="Arial" w:cs="Arial"/>
                <w:color w:val="000000"/>
              </w:rPr>
            </w:pPr>
            <w:r>
              <w:rPr>
                <w:rFonts w:ascii="Arial" w:hAnsi="Arial" w:cs="Arial"/>
                <w:color w:val="000000"/>
              </w:rPr>
              <w:t>190</w:t>
            </w:r>
          </w:p>
        </w:tc>
        <w:tc>
          <w:tcPr>
            <w:tcW w:w="0" w:type="auto"/>
            <w:noWrap/>
            <w:tcMar>
              <w:top w:w="0" w:type="dxa"/>
              <w:left w:w="108" w:type="dxa"/>
              <w:bottom w:w="0" w:type="dxa"/>
              <w:right w:w="108" w:type="dxa"/>
            </w:tcMar>
            <w:vAlign w:val="bottom"/>
            <w:hideMark/>
          </w:tcPr>
          <w:p w14:paraId="6562D6C6" w14:textId="77777777" w:rsidR="00911DA7" w:rsidRDefault="00911DA7" w:rsidP="00EF7700">
            <w:pPr>
              <w:jc w:val="right"/>
              <w:rPr>
                <w:rFonts w:ascii="Arial" w:hAnsi="Arial" w:cs="Arial"/>
                <w:color w:val="000000"/>
              </w:rPr>
            </w:pPr>
            <w:r>
              <w:rPr>
                <w:rFonts w:ascii="Arial" w:hAnsi="Arial" w:cs="Arial"/>
                <w:color w:val="000000"/>
              </w:rPr>
              <w:t>917</w:t>
            </w:r>
          </w:p>
        </w:tc>
        <w:tc>
          <w:tcPr>
            <w:tcW w:w="0" w:type="auto"/>
            <w:noWrap/>
            <w:tcMar>
              <w:top w:w="0" w:type="dxa"/>
              <w:left w:w="108" w:type="dxa"/>
              <w:bottom w:w="0" w:type="dxa"/>
              <w:right w:w="108" w:type="dxa"/>
            </w:tcMar>
            <w:vAlign w:val="bottom"/>
            <w:hideMark/>
          </w:tcPr>
          <w:p w14:paraId="1BD6500F" w14:textId="77777777" w:rsidR="00911DA7" w:rsidRDefault="00911DA7" w:rsidP="00EF7700">
            <w:pPr>
              <w:jc w:val="right"/>
              <w:rPr>
                <w:rFonts w:ascii="Arial" w:hAnsi="Arial" w:cs="Arial"/>
                <w:b/>
                <w:bCs/>
                <w:color w:val="000000"/>
              </w:rPr>
            </w:pPr>
            <w:r>
              <w:rPr>
                <w:rFonts w:ascii="Arial" w:hAnsi="Arial" w:cs="Arial"/>
                <w:b/>
                <w:bCs/>
                <w:color w:val="000000"/>
              </w:rPr>
              <w:t xml:space="preserve">229 </w:t>
            </w:r>
          </w:p>
        </w:tc>
      </w:tr>
      <w:tr w:rsidR="00911DA7" w14:paraId="742E0CFB" w14:textId="77777777" w:rsidTr="00EF7700">
        <w:trPr>
          <w:trHeight w:val="255"/>
        </w:trPr>
        <w:tc>
          <w:tcPr>
            <w:tcW w:w="0" w:type="auto"/>
            <w:shd w:val="clear" w:color="auto" w:fill="EBF1DE"/>
            <w:noWrap/>
            <w:tcMar>
              <w:top w:w="0" w:type="dxa"/>
              <w:left w:w="108" w:type="dxa"/>
              <w:bottom w:w="0" w:type="dxa"/>
              <w:right w:w="108" w:type="dxa"/>
            </w:tcMar>
            <w:vAlign w:val="bottom"/>
            <w:hideMark/>
          </w:tcPr>
          <w:p w14:paraId="6F2F099E" w14:textId="77777777" w:rsidR="00911DA7" w:rsidRDefault="00911DA7" w:rsidP="00EF7700">
            <w:pPr>
              <w:rPr>
                <w:rFonts w:ascii="Arial" w:hAnsi="Arial" w:cs="Arial"/>
                <w:color w:val="000000"/>
              </w:rPr>
            </w:pPr>
            <w:r>
              <w:rPr>
                <w:rFonts w:ascii="Arial" w:hAnsi="Arial" w:cs="Arial"/>
                <w:color w:val="000000"/>
              </w:rPr>
              <w:t>Graduate</w:t>
            </w:r>
          </w:p>
        </w:tc>
        <w:tc>
          <w:tcPr>
            <w:tcW w:w="0" w:type="auto"/>
            <w:shd w:val="clear" w:color="auto" w:fill="EBF1DE"/>
            <w:noWrap/>
            <w:tcMar>
              <w:top w:w="0" w:type="dxa"/>
              <w:left w:w="108" w:type="dxa"/>
              <w:bottom w:w="0" w:type="dxa"/>
              <w:right w:w="108" w:type="dxa"/>
            </w:tcMar>
            <w:vAlign w:val="bottom"/>
            <w:hideMark/>
          </w:tcPr>
          <w:p w14:paraId="7A90D7B3" w14:textId="77777777" w:rsidR="00911DA7" w:rsidRDefault="00911DA7" w:rsidP="00EF7700">
            <w:pPr>
              <w:jc w:val="right"/>
              <w:rPr>
                <w:rFonts w:ascii="Arial" w:hAnsi="Arial" w:cs="Arial"/>
                <w:color w:val="000000"/>
              </w:rPr>
            </w:pPr>
            <w:r>
              <w:rPr>
                <w:rFonts w:ascii="Arial" w:hAnsi="Arial" w:cs="Arial"/>
                <w:color w:val="000000"/>
              </w:rPr>
              <w:t>243</w:t>
            </w:r>
          </w:p>
        </w:tc>
        <w:tc>
          <w:tcPr>
            <w:tcW w:w="0" w:type="auto"/>
            <w:shd w:val="clear" w:color="auto" w:fill="EBF1DE"/>
            <w:noWrap/>
            <w:tcMar>
              <w:top w:w="0" w:type="dxa"/>
              <w:left w:w="108" w:type="dxa"/>
              <w:bottom w:w="0" w:type="dxa"/>
              <w:right w:w="108" w:type="dxa"/>
            </w:tcMar>
            <w:vAlign w:val="bottom"/>
            <w:hideMark/>
          </w:tcPr>
          <w:p w14:paraId="21AFDE0C" w14:textId="77777777" w:rsidR="00911DA7" w:rsidRDefault="00911DA7" w:rsidP="00EF7700">
            <w:pPr>
              <w:jc w:val="right"/>
              <w:rPr>
                <w:rFonts w:ascii="Arial" w:hAnsi="Arial" w:cs="Arial"/>
                <w:color w:val="000000"/>
              </w:rPr>
            </w:pPr>
            <w:r>
              <w:rPr>
                <w:rFonts w:ascii="Arial" w:hAnsi="Arial" w:cs="Arial"/>
                <w:color w:val="000000"/>
              </w:rPr>
              <w:t>277</w:t>
            </w:r>
          </w:p>
        </w:tc>
        <w:tc>
          <w:tcPr>
            <w:tcW w:w="0" w:type="auto"/>
            <w:shd w:val="clear" w:color="auto" w:fill="EBF1DE"/>
            <w:noWrap/>
            <w:tcMar>
              <w:top w:w="0" w:type="dxa"/>
              <w:left w:w="108" w:type="dxa"/>
              <w:bottom w:w="0" w:type="dxa"/>
              <w:right w:w="108" w:type="dxa"/>
            </w:tcMar>
            <w:vAlign w:val="bottom"/>
            <w:hideMark/>
          </w:tcPr>
          <w:p w14:paraId="72E63B1D" w14:textId="77777777" w:rsidR="00911DA7" w:rsidRDefault="00911DA7" w:rsidP="00EF7700">
            <w:pPr>
              <w:jc w:val="right"/>
              <w:rPr>
                <w:rFonts w:ascii="Arial" w:hAnsi="Arial" w:cs="Arial"/>
                <w:color w:val="000000"/>
              </w:rPr>
            </w:pPr>
            <w:r>
              <w:rPr>
                <w:rFonts w:ascii="Arial" w:hAnsi="Arial" w:cs="Arial"/>
                <w:color w:val="000000"/>
              </w:rPr>
              <w:t>232</w:t>
            </w:r>
          </w:p>
        </w:tc>
        <w:tc>
          <w:tcPr>
            <w:tcW w:w="0" w:type="auto"/>
            <w:shd w:val="clear" w:color="auto" w:fill="EBF1DE"/>
            <w:noWrap/>
            <w:tcMar>
              <w:top w:w="0" w:type="dxa"/>
              <w:left w:w="108" w:type="dxa"/>
              <w:bottom w:w="0" w:type="dxa"/>
              <w:right w:w="108" w:type="dxa"/>
            </w:tcMar>
            <w:vAlign w:val="bottom"/>
            <w:hideMark/>
          </w:tcPr>
          <w:p w14:paraId="0576AFB0" w14:textId="77777777" w:rsidR="00911DA7" w:rsidRDefault="00911DA7" w:rsidP="00EF7700">
            <w:pPr>
              <w:jc w:val="right"/>
              <w:rPr>
                <w:rFonts w:ascii="Arial" w:hAnsi="Arial" w:cs="Arial"/>
                <w:color w:val="000000"/>
              </w:rPr>
            </w:pPr>
            <w:r>
              <w:rPr>
                <w:rFonts w:ascii="Arial" w:hAnsi="Arial" w:cs="Arial"/>
                <w:color w:val="000000"/>
              </w:rPr>
              <w:t>270</w:t>
            </w:r>
          </w:p>
        </w:tc>
        <w:tc>
          <w:tcPr>
            <w:tcW w:w="0" w:type="auto"/>
            <w:shd w:val="clear" w:color="auto" w:fill="EBF1DE"/>
            <w:noWrap/>
            <w:tcMar>
              <w:top w:w="0" w:type="dxa"/>
              <w:left w:w="108" w:type="dxa"/>
              <w:bottom w:w="0" w:type="dxa"/>
              <w:right w:w="108" w:type="dxa"/>
            </w:tcMar>
            <w:vAlign w:val="bottom"/>
            <w:hideMark/>
          </w:tcPr>
          <w:p w14:paraId="353EB8FF" w14:textId="77777777" w:rsidR="00911DA7" w:rsidRDefault="00911DA7" w:rsidP="00EF7700">
            <w:pPr>
              <w:jc w:val="right"/>
              <w:rPr>
                <w:rFonts w:ascii="Arial" w:hAnsi="Arial" w:cs="Arial"/>
                <w:color w:val="000000"/>
              </w:rPr>
            </w:pPr>
            <w:r>
              <w:rPr>
                <w:rFonts w:ascii="Arial" w:hAnsi="Arial" w:cs="Arial"/>
                <w:color w:val="000000"/>
              </w:rPr>
              <w:t>1,022</w:t>
            </w:r>
          </w:p>
        </w:tc>
        <w:tc>
          <w:tcPr>
            <w:tcW w:w="0" w:type="auto"/>
            <w:shd w:val="clear" w:color="auto" w:fill="EBF1DE"/>
            <w:noWrap/>
            <w:tcMar>
              <w:top w:w="0" w:type="dxa"/>
              <w:left w:w="108" w:type="dxa"/>
              <w:bottom w:w="0" w:type="dxa"/>
              <w:right w:w="108" w:type="dxa"/>
            </w:tcMar>
            <w:vAlign w:val="bottom"/>
            <w:hideMark/>
          </w:tcPr>
          <w:p w14:paraId="424BE21B" w14:textId="77777777" w:rsidR="00911DA7" w:rsidRDefault="00911DA7" w:rsidP="00EF7700">
            <w:pPr>
              <w:jc w:val="right"/>
              <w:rPr>
                <w:rFonts w:ascii="Arial" w:hAnsi="Arial" w:cs="Arial"/>
                <w:b/>
                <w:bCs/>
                <w:color w:val="000000"/>
              </w:rPr>
            </w:pPr>
            <w:r>
              <w:rPr>
                <w:rFonts w:ascii="Arial" w:hAnsi="Arial" w:cs="Arial"/>
                <w:b/>
                <w:bCs/>
                <w:color w:val="000000"/>
              </w:rPr>
              <w:t xml:space="preserve">256 </w:t>
            </w:r>
          </w:p>
        </w:tc>
      </w:tr>
      <w:tr w:rsidR="00911DA7" w14:paraId="39FD43B5" w14:textId="77777777" w:rsidTr="00EF7700">
        <w:trPr>
          <w:trHeight w:val="255"/>
        </w:trPr>
        <w:tc>
          <w:tcPr>
            <w:tcW w:w="0" w:type="auto"/>
            <w:shd w:val="clear" w:color="auto" w:fill="EBF1DE"/>
            <w:noWrap/>
            <w:tcMar>
              <w:top w:w="0" w:type="dxa"/>
              <w:left w:w="108" w:type="dxa"/>
              <w:bottom w:w="0" w:type="dxa"/>
              <w:right w:w="108" w:type="dxa"/>
            </w:tcMar>
            <w:vAlign w:val="bottom"/>
            <w:hideMark/>
          </w:tcPr>
          <w:p w14:paraId="25B4FDF5" w14:textId="77777777" w:rsidR="00911DA7" w:rsidRDefault="00911DA7" w:rsidP="00EF7700">
            <w:pPr>
              <w:rPr>
                <w:rFonts w:ascii="Arial" w:hAnsi="Arial" w:cs="Arial"/>
                <w:color w:val="000000"/>
              </w:rPr>
            </w:pPr>
            <w:r>
              <w:rPr>
                <w:rFonts w:ascii="Arial" w:hAnsi="Arial" w:cs="Arial"/>
                <w:color w:val="000000"/>
              </w:rPr>
              <w:t>International-Marshall</w:t>
            </w:r>
          </w:p>
        </w:tc>
        <w:tc>
          <w:tcPr>
            <w:tcW w:w="0" w:type="auto"/>
            <w:shd w:val="clear" w:color="auto" w:fill="EBF1DE"/>
            <w:noWrap/>
            <w:tcMar>
              <w:top w:w="0" w:type="dxa"/>
              <w:left w:w="108" w:type="dxa"/>
              <w:bottom w:w="0" w:type="dxa"/>
              <w:right w:w="108" w:type="dxa"/>
            </w:tcMar>
            <w:vAlign w:val="bottom"/>
            <w:hideMark/>
          </w:tcPr>
          <w:p w14:paraId="2B7F74C0" w14:textId="77777777" w:rsidR="00911DA7" w:rsidRDefault="00911DA7" w:rsidP="00EF7700">
            <w:pPr>
              <w:jc w:val="right"/>
              <w:rPr>
                <w:rFonts w:ascii="Arial" w:hAnsi="Arial" w:cs="Arial"/>
                <w:color w:val="000000"/>
              </w:rPr>
            </w:pPr>
            <w:r>
              <w:rPr>
                <w:rFonts w:ascii="Arial" w:hAnsi="Arial" w:cs="Arial"/>
                <w:color w:val="000000"/>
              </w:rPr>
              <w:t>104</w:t>
            </w:r>
          </w:p>
        </w:tc>
        <w:tc>
          <w:tcPr>
            <w:tcW w:w="0" w:type="auto"/>
            <w:shd w:val="clear" w:color="auto" w:fill="EBF1DE"/>
            <w:noWrap/>
            <w:tcMar>
              <w:top w:w="0" w:type="dxa"/>
              <w:left w:w="108" w:type="dxa"/>
              <w:bottom w:w="0" w:type="dxa"/>
              <w:right w:w="108" w:type="dxa"/>
            </w:tcMar>
            <w:vAlign w:val="bottom"/>
            <w:hideMark/>
          </w:tcPr>
          <w:p w14:paraId="53AEADEF" w14:textId="77777777" w:rsidR="00911DA7" w:rsidRDefault="00911DA7" w:rsidP="00EF7700">
            <w:pPr>
              <w:jc w:val="right"/>
              <w:rPr>
                <w:rFonts w:ascii="Arial" w:hAnsi="Arial" w:cs="Arial"/>
                <w:color w:val="000000"/>
              </w:rPr>
            </w:pPr>
            <w:r>
              <w:rPr>
                <w:rFonts w:ascii="Arial" w:hAnsi="Arial" w:cs="Arial"/>
                <w:color w:val="000000"/>
              </w:rPr>
              <w:t>23</w:t>
            </w:r>
          </w:p>
        </w:tc>
        <w:tc>
          <w:tcPr>
            <w:tcW w:w="0" w:type="auto"/>
            <w:shd w:val="clear" w:color="auto" w:fill="EBF1DE"/>
            <w:noWrap/>
            <w:tcMar>
              <w:top w:w="0" w:type="dxa"/>
              <w:left w:w="108" w:type="dxa"/>
              <w:bottom w:w="0" w:type="dxa"/>
              <w:right w:w="108" w:type="dxa"/>
            </w:tcMar>
            <w:vAlign w:val="bottom"/>
            <w:hideMark/>
          </w:tcPr>
          <w:p w14:paraId="6F538EE6" w14:textId="77777777" w:rsidR="00911DA7" w:rsidRDefault="00911DA7" w:rsidP="00EF7700">
            <w:pPr>
              <w:jc w:val="right"/>
              <w:rPr>
                <w:rFonts w:ascii="Arial" w:hAnsi="Arial" w:cs="Arial"/>
                <w:color w:val="000000"/>
              </w:rPr>
            </w:pPr>
            <w:r>
              <w:rPr>
                <w:rFonts w:ascii="Arial" w:hAnsi="Arial" w:cs="Arial"/>
                <w:color w:val="000000"/>
              </w:rPr>
              <w:t>8</w:t>
            </w:r>
          </w:p>
        </w:tc>
        <w:tc>
          <w:tcPr>
            <w:tcW w:w="0" w:type="auto"/>
            <w:shd w:val="clear" w:color="auto" w:fill="EBF1DE"/>
            <w:noWrap/>
            <w:tcMar>
              <w:top w:w="0" w:type="dxa"/>
              <w:left w:w="108" w:type="dxa"/>
              <w:bottom w:w="0" w:type="dxa"/>
              <w:right w:w="108" w:type="dxa"/>
            </w:tcMar>
            <w:vAlign w:val="bottom"/>
            <w:hideMark/>
          </w:tcPr>
          <w:p w14:paraId="739E0F07" w14:textId="77777777" w:rsidR="00911DA7" w:rsidRDefault="00911DA7" w:rsidP="00EF7700">
            <w:pPr>
              <w:jc w:val="right"/>
              <w:rPr>
                <w:rFonts w:ascii="Arial" w:hAnsi="Arial" w:cs="Arial"/>
                <w:color w:val="000000"/>
              </w:rPr>
            </w:pPr>
            <w:r>
              <w:rPr>
                <w:rFonts w:ascii="Arial" w:hAnsi="Arial" w:cs="Arial"/>
                <w:color w:val="000000"/>
              </w:rPr>
              <w:t>1</w:t>
            </w:r>
          </w:p>
        </w:tc>
        <w:tc>
          <w:tcPr>
            <w:tcW w:w="0" w:type="auto"/>
            <w:shd w:val="clear" w:color="auto" w:fill="EBF1DE"/>
            <w:noWrap/>
            <w:tcMar>
              <w:top w:w="0" w:type="dxa"/>
              <w:left w:w="108" w:type="dxa"/>
              <w:bottom w:w="0" w:type="dxa"/>
              <w:right w:w="108" w:type="dxa"/>
            </w:tcMar>
            <w:vAlign w:val="bottom"/>
            <w:hideMark/>
          </w:tcPr>
          <w:p w14:paraId="11B37AF4" w14:textId="77777777" w:rsidR="00911DA7" w:rsidRDefault="00911DA7" w:rsidP="00EF7700">
            <w:pPr>
              <w:jc w:val="right"/>
              <w:rPr>
                <w:rFonts w:ascii="Arial" w:hAnsi="Arial" w:cs="Arial"/>
                <w:color w:val="000000"/>
              </w:rPr>
            </w:pPr>
            <w:r>
              <w:rPr>
                <w:rFonts w:ascii="Arial" w:hAnsi="Arial" w:cs="Arial"/>
                <w:color w:val="000000"/>
              </w:rPr>
              <w:t>136</w:t>
            </w:r>
          </w:p>
        </w:tc>
        <w:tc>
          <w:tcPr>
            <w:tcW w:w="0" w:type="auto"/>
            <w:shd w:val="clear" w:color="auto" w:fill="EBF1DE"/>
            <w:noWrap/>
            <w:tcMar>
              <w:top w:w="0" w:type="dxa"/>
              <w:left w:w="108" w:type="dxa"/>
              <w:bottom w:w="0" w:type="dxa"/>
              <w:right w:w="108" w:type="dxa"/>
            </w:tcMar>
            <w:vAlign w:val="bottom"/>
            <w:hideMark/>
          </w:tcPr>
          <w:p w14:paraId="2D809C69" w14:textId="77777777" w:rsidR="00911DA7" w:rsidRDefault="00911DA7" w:rsidP="00EF7700">
            <w:pPr>
              <w:jc w:val="right"/>
              <w:rPr>
                <w:rFonts w:ascii="Arial" w:hAnsi="Arial" w:cs="Arial"/>
                <w:b/>
                <w:bCs/>
                <w:color w:val="000000"/>
              </w:rPr>
            </w:pPr>
            <w:r>
              <w:rPr>
                <w:rFonts w:ascii="Arial" w:hAnsi="Arial" w:cs="Arial"/>
                <w:b/>
                <w:bCs/>
                <w:color w:val="000000"/>
              </w:rPr>
              <w:t xml:space="preserve">34 </w:t>
            </w:r>
          </w:p>
        </w:tc>
      </w:tr>
      <w:tr w:rsidR="00911DA7" w14:paraId="3AF28942" w14:textId="77777777" w:rsidTr="00EF7700">
        <w:trPr>
          <w:trHeight w:val="255"/>
        </w:trPr>
        <w:tc>
          <w:tcPr>
            <w:tcW w:w="0" w:type="auto"/>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14:paraId="441B4F3F" w14:textId="77777777" w:rsidR="00911DA7" w:rsidRDefault="00911DA7" w:rsidP="00EF7700">
            <w:pPr>
              <w:rPr>
                <w:rFonts w:ascii="Arial" w:hAnsi="Arial" w:cs="Arial"/>
                <w:b/>
                <w:bCs/>
                <w:color w:val="000000"/>
              </w:rPr>
            </w:pPr>
            <w:r>
              <w:rPr>
                <w:rFonts w:ascii="Arial" w:hAnsi="Arial" w:cs="Arial"/>
                <w:b/>
                <w:bCs/>
                <w:color w:val="000000"/>
              </w:rPr>
              <w:t>Grand Total</w:t>
            </w:r>
          </w:p>
        </w:tc>
        <w:tc>
          <w:tcPr>
            <w:tcW w:w="0" w:type="auto"/>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14:paraId="66BBEB37" w14:textId="77777777" w:rsidR="00911DA7" w:rsidRDefault="00911DA7" w:rsidP="00EF7700">
            <w:pPr>
              <w:jc w:val="right"/>
              <w:rPr>
                <w:rFonts w:ascii="Arial" w:hAnsi="Arial" w:cs="Arial"/>
                <w:b/>
                <w:bCs/>
                <w:color w:val="000000"/>
              </w:rPr>
            </w:pPr>
            <w:r>
              <w:rPr>
                <w:rFonts w:ascii="Arial" w:hAnsi="Arial" w:cs="Arial"/>
                <w:b/>
                <w:bCs/>
                <w:color w:val="000000"/>
              </w:rPr>
              <w:t>4,361</w:t>
            </w:r>
          </w:p>
        </w:tc>
        <w:tc>
          <w:tcPr>
            <w:tcW w:w="0" w:type="auto"/>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14:paraId="523B9A2F" w14:textId="77777777" w:rsidR="00911DA7" w:rsidRDefault="00911DA7" w:rsidP="00EF7700">
            <w:pPr>
              <w:jc w:val="right"/>
              <w:rPr>
                <w:rFonts w:ascii="Arial" w:hAnsi="Arial" w:cs="Arial"/>
                <w:b/>
                <w:bCs/>
                <w:color w:val="000000"/>
              </w:rPr>
            </w:pPr>
            <w:r>
              <w:rPr>
                <w:rFonts w:ascii="Arial" w:hAnsi="Arial" w:cs="Arial"/>
                <w:b/>
                <w:bCs/>
                <w:color w:val="000000"/>
              </w:rPr>
              <w:t>4,405</w:t>
            </w:r>
          </w:p>
        </w:tc>
        <w:tc>
          <w:tcPr>
            <w:tcW w:w="0" w:type="auto"/>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14:paraId="5396EAEB" w14:textId="77777777" w:rsidR="00911DA7" w:rsidRDefault="00911DA7" w:rsidP="00EF7700">
            <w:pPr>
              <w:jc w:val="right"/>
              <w:rPr>
                <w:rFonts w:ascii="Arial" w:hAnsi="Arial" w:cs="Arial"/>
                <w:b/>
                <w:bCs/>
                <w:color w:val="000000"/>
              </w:rPr>
            </w:pPr>
            <w:r>
              <w:rPr>
                <w:rFonts w:ascii="Arial" w:hAnsi="Arial" w:cs="Arial"/>
                <w:b/>
                <w:bCs/>
                <w:color w:val="000000"/>
              </w:rPr>
              <w:t>3,923</w:t>
            </w:r>
          </w:p>
        </w:tc>
        <w:tc>
          <w:tcPr>
            <w:tcW w:w="0" w:type="auto"/>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14:paraId="5FBF1E26" w14:textId="77777777" w:rsidR="00911DA7" w:rsidRDefault="00911DA7" w:rsidP="00EF7700">
            <w:pPr>
              <w:jc w:val="right"/>
              <w:rPr>
                <w:rFonts w:ascii="Arial" w:hAnsi="Arial" w:cs="Arial"/>
                <w:b/>
                <w:bCs/>
                <w:color w:val="000000"/>
              </w:rPr>
            </w:pPr>
            <w:r>
              <w:rPr>
                <w:rFonts w:ascii="Arial" w:hAnsi="Arial" w:cs="Arial"/>
                <w:b/>
                <w:bCs/>
                <w:color w:val="000000"/>
              </w:rPr>
              <w:t>3,768</w:t>
            </w:r>
          </w:p>
        </w:tc>
        <w:tc>
          <w:tcPr>
            <w:tcW w:w="0" w:type="auto"/>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14:paraId="41F47D68" w14:textId="77777777" w:rsidR="00911DA7" w:rsidRDefault="00911DA7" w:rsidP="00EF7700">
            <w:pPr>
              <w:jc w:val="right"/>
              <w:rPr>
                <w:rFonts w:ascii="Arial" w:hAnsi="Arial" w:cs="Arial"/>
                <w:b/>
                <w:bCs/>
                <w:color w:val="000000"/>
              </w:rPr>
            </w:pPr>
            <w:r>
              <w:rPr>
                <w:rFonts w:ascii="Arial" w:hAnsi="Arial" w:cs="Arial"/>
                <w:b/>
                <w:bCs/>
                <w:color w:val="000000"/>
              </w:rPr>
              <w:t>16,457</w:t>
            </w:r>
          </w:p>
        </w:tc>
        <w:tc>
          <w:tcPr>
            <w:tcW w:w="0" w:type="auto"/>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14:paraId="5B7BE44F" w14:textId="77777777" w:rsidR="00911DA7" w:rsidRDefault="00911DA7" w:rsidP="00EF7700">
            <w:pPr>
              <w:jc w:val="right"/>
              <w:rPr>
                <w:rFonts w:ascii="Arial" w:hAnsi="Arial" w:cs="Arial"/>
                <w:b/>
                <w:bCs/>
                <w:color w:val="000000"/>
              </w:rPr>
            </w:pPr>
            <w:r>
              <w:rPr>
                <w:rFonts w:ascii="Arial" w:hAnsi="Arial" w:cs="Arial"/>
                <w:b/>
                <w:bCs/>
                <w:color w:val="000000"/>
              </w:rPr>
              <w:t xml:space="preserve">4,114 </w:t>
            </w:r>
          </w:p>
        </w:tc>
      </w:tr>
    </w:tbl>
    <w:p w14:paraId="05888BA9" w14:textId="77777777" w:rsidR="00911DA7" w:rsidRDefault="00911DA7" w:rsidP="00911DA7">
      <w:pPr>
        <w:tabs>
          <w:tab w:val="left" w:pos="10230"/>
        </w:tabs>
        <w:rPr>
          <w:b/>
          <w:bCs/>
          <w:sz w:val="28"/>
          <w:szCs w:val="28"/>
        </w:rPr>
      </w:pPr>
      <w:r>
        <w:t>Note: MD students have been removed, but PharmD, DPT, and the MUSOM PhD, MS, and MMS programs are included.</w:t>
      </w:r>
    </w:p>
    <w:p w14:paraId="62628E56" w14:textId="77777777" w:rsidR="00911DA7" w:rsidRDefault="00911DA7" w:rsidP="00911DA7">
      <w:pPr>
        <w:tabs>
          <w:tab w:val="left" w:pos="10230"/>
        </w:tabs>
        <w:rPr>
          <w:b/>
          <w:bCs/>
          <w:sz w:val="28"/>
          <w:szCs w:val="28"/>
        </w:rPr>
      </w:pPr>
    </w:p>
    <w:p w14:paraId="79FB5F11" w14:textId="77777777" w:rsidR="00911DA7" w:rsidRDefault="00911DA7" w:rsidP="00911DA7">
      <w:pPr>
        <w:tabs>
          <w:tab w:val="left" w:pos="10230"/>
        </w:tabs>
        <w:rPr>
          <w:b/>
          <w:bCs/>
          <w:sz w:val="28"/>
          <w:szCs w:val="28"/>
        </w:rPr>
      </w:pPr>
      <w:r>
        <w:rPr>
          <w:b/>
          <w:bCs/>
          <w:sz w:val="28"/>
          <w:szCs w:val="28"/>
        </w:rPr>
        <w:t>Apportionment</w:t>
      </w:r>
    </w:p>
    <w:p w14:paraId="3B7B099C" w14:textId="77777777" w:rsidR="00911DA7" w:rsidRDefault="00911DA7" w:rsidP="00911DA7">
      <w:pPr>
        <w:tabs>
          <w:tab w:val="left" w:pos="10230"/>
        </w:tabs>
        <w:rPr>
          <w:b/>
          <w:bCs/>
          <w:sz w:val="28"/>
          <w:szCs w:val="28"/>
        </w:rPr>
      </w:pPr>
    </w:p>
    <w:p w14:paraId="7A2C7804" w14:textId="77777777" w:rsidR="00911DA7" w:rsidRDefault="00911DA7" w:rsidP="00911DA7">
      <w:pPr>
        <w:tabs>
          <w:tab w:val="left" w:pos="10230"/>
        </w:tabs>
        <w:rPr>
          <w:b/>
          <w:bCs/>
          <w:sz w:val="28"/>
          <w:szCs w:val="28"/>
        </w:rPr>
      </w:pPr>
    </w:p>
    <w:tbl>
      <w:tblPr>
        <w:tblStyle w:val="TableGrid"/>
        <w:tblW w:w="0" w:type="auto"/>
        <w:tblLook w:val="04A0" w:firstRow="1" w:lastRow="0" w:firstColumn="1" w:lastColumn="0" w:noHBand="0" w:noVBand="1"/>
      </w:tblPr>
      <w:tblGrid>
        <w:gridCol w:w="2262"/>
        <w:gridCol w:w="2262"/>
        <w:gridCol w:w="2262"/>
        <w:gridCol w:w="2262"/>
      </w:tblGrid>
      <w:tr w:rsidR="00911DA7" w14:paraId="52E2B31E" w14:textId="77777777" w:rsidTr="00EF7700">
        <w:tc>
          <w:tcPr>
            <w:tcW w:w="2262" w:type="dxa"/>
          </w:tcPr>
          <w:p w14:paraId="17052332" w14:textId="77777777" w:rsidR="00911DA7" w:rsidRDefault="00911DA7" w:rsidP="00EF7700">
            <w:pPr>
              <w:tabs>
                <w:tab w:val="left" w:pos="10230"/>
              </w:tabs>
              <w:rPr>
                <w:b/>
                <w:bCs/>
                <w:sz w:val="28"/>
                <w:szCs w:val="28"/>
              </w:rPr>
            </w:pPr>
            <w:r>
              <w:rPr>
                <w:b/>
                <w:bCs/>
                <w:sz w:val="28"/>
                <w:szCs w:val="28"/>
              </w:rPr>
              <w:t>College</w:t>
            </w:r>
          </w:p>
        </w:tc>
        <w:tc>
          <w:tcPr>
            <w:tcW w:w="2262" w:type="dxa"/>
          </w:tcPr>
          <w:p w14:paraId="3B2404D0" w14:textId="77777777" w:rsidR="00911DA7" w:rsidRDefault="00911DA7" w:rsidP="00EF7700">
            <w:pPr>
              <w:tabs>
                <w:tab w:val="left" w:pos="10230"/>
              </w:tabs>
              <w:rPr>
                <w:b/>
                <w:bCs/>
                <w:sz w:val="28"/>
                <w:szCs w:val="28"/>
              </w:rPr>
            </w:pPr>
            <w:r>
              <w:rPr>
                <w:b/>
                <w:bCs/>
                <w:sz w:val="28"/>
                <w:szCs w:val="28"/>
              </w:rPr>
              <w:t>Standard</w:t>
            </w:r>
          </w:p>
        </w:tc>
        <w:tc>
          <w:tcPr>
            <w:tcW w:w="2262" w:type="dxa"/>
          </w:tcPr>
          <w:p w14:paraId="6FD97C9F" w14:textId="77777777" w:rsidR="00911DA7" w:rsidRDefault="00911DA7" w:rsidP="00EF7700">
            <w:pPr>
              <w:tabs>
                <w:tab w:val="left" w:pos="10230"/>
              </w:tabs>
              <w:rPr>
                <w:b/>
                <w:bCs/>
                <w:sz w:val="28"/>
                <w:szCs w:val="28"/>
              </w:rPr>
            </w:pPr>
            <w:r>
              <w:rPr>
                <w:b/>
                <w:bCs/>
                <w:sz w:val="28"/>
                <w:szCs w:val="28"/>
              </w:rPr>
              <w:t xml:space="preserve">Additional </w:t>
            </w:r>
          </w:p>
        </w:tc>
        <w:tc>
          <w:tcPr>
            <w:tcW w:w="2262" w:type="dxa"/>
          </w:tcPr>
          <w:p w14:paraId="058ED088" w14:textId="77777777" w:rsidR="00911DA7" w:rsidRDefault="00911DA7" w:rsidP="00EF7700">
            <w:pPr>
              <w:tabs>
                <w:tab w:val="left" w:pos="10230"/>
              </w:tabs>
              <w:rPr>
                <w:b/>
                <w:bCs/>
                <w:sz w:val="28"/>
                <w:szCs w:val="28"/>
              </w:rPr>
            </w:pPr>
            <w:r>
              <w:rPr>
                <w:b/>
                <w:bCs/>
                <w:sz w:val="28"/>
                <w:szCs w:val="28"/>
              </w:rPr>
              <w:t>Total</w:t>
            </w:r>
          </w:p>
        </w:tc>
      </w:tr>
      <w:tr w:rsidR="00911DA7" w14:paraId="39C63A88" w14:textId="77777777" w:rsidTr="00EF7700">
        <w:tc>
          <w:tcPr>
            <w:tcW w:w="2262" w:type="dxa"/>
            <w:vAlign w:val="bottom"/>
          </w:tcPr>
          <w:p w14:paraId="5DFE6B33" w14:textId="77777777" w:rsidR="00911DA7" w:rsidRPr="001A3AA2" w:rsidRDefault="00911DA7" w:rsidP="00EF7700">
            <w:pPr>
              <w:tabs>
                <w:tab w:val="left" w:pos="10230"/>
              </w:tabs>
              <w:rPr>
                <w:b/>
                <w:bCs/>
                <w:sz w:val="28"/>
                <w:szCs w:val="28"/>
              </w:rPr>
            </w:pPr>
            <w:r w:rsidRPr="001A3AA2">
              <w:rPr>
                <w:color w:val="000000"/>
              </w:rPr>
              <w:t>College of Arts and Media</w:t>
            </w:r>
          </w:p>
        </w:tc>
        <w:tc>
          <w:tcPr>
            <w:tcW w:w="2262" w:type="dxa"/>
          </w:tcPr>
          <w:p w14:paraId="0463738D" w14:textId="77777777" w:rsidR="00911DA7" w:rsidRDefault="00911DA7" w:rsidP="00EF7700">
            <w:pPr>
              <w:tabs>
                <w:tab w:val="left" w:pos="10230"/>
              </w:tabs>
              <w:rPr>
                <w:b/>
                <w:bCs/>
                <w:sz w:val="28"/>
                <w:szCs w:val="28"/>
              </w:rPr>
            </w:pPr>
            <w:r>
              <w:rPr>
                <w:b/>
                <w:bCs/>
                <w:sz w:val="28"/>
                <w:szCs w:val="28"/>
              </w:rPr>
              <w:t>1</w:t>
            </w:r>
          </w:p>
        </w:tc>
        <w:tc>
          <w:tcPr>
            <w:tcW w:w="2262" w:type="dxa"/>
          </w:tcPr>
          <w:p w14:paraId="76548A89" w14:textId="77777777" w:rsidR="00911DA7" w:rsidRDefault="00911DA7" w:rsidP="00EF7700">
            <w:pPr>
              <w:tabs>
                <w:tab w:val="left" w:pos="10230"/>
              </w:tabs>
              <w:rPr>
                <w:b/>
                <w:bCs/>
                <w:sz w:val="28"/>
                <w:szCs w:val="28"/>
              </w:rPr>
            </w:pPr>
            <w:r>
              <w:rPr>
                <w:b/>
                <w:bCs/>
                <w:sz w:val="28"/>
                <w:szCs w:val="28"/>
              </w:rPr>
              <w:t>0</w:t>
            </w:r>
          </w:p>
        </w:tc>
        <w:tc>
          <w:tcPr>
            <w:tcW w:w="2262" w:type="dxa"/>
          </w:tcPr>
          <w:p w14:paraId="2453B151" w14:textId="77777777" w:rsidR="00911DA7" w:rsidRDefault="00911DA7" w:rsidP="00EF7700">
            <w:pPr>
              <w:tabs>
                <w:tab w:val="left" w:pos="10230"/>
              </w:tabs>
              <w:rPr>
                <w:b/>
                <w:bCs/>
                <w:sz w:val="28"/>
                <w:szCs w:val="28"/>
              </w:rPr>
            </w:pPr>
            <w:r>
              <w:rPr>
                <w:b/>
                <w:bCs/>
                <w:sz w:val="28"/>
                <w:szCs w:val="28"/>
              </w:rPr>
              <w:t>1</w:t>
            </w:r>
          </w:p>
        </w:tc>
      </w:tr>
      <w:tr w:rsidR="00911DA7" w14:paraId="52CDC39B" w14:textId="77777777" w:rsidTr="00EF7700">
        <w:tc>
          <w:tcPr>
            <w:tcW w:w="2262" w:type="dxa"/>
            <w:vAlign w:val="bottom"/>
          </w:tcPr>
          <w:p w14:paraId="04C03F8A" w14:textId="77777777" w:rsidR="00911DA7" w:rsidRPr="001A3AA2" w:rsidRDefault="00911DA7" w:rsidP="00EF7700">
            <w:pPr>
              <w:tabs>
                <w:tab w:val="left" w:pos="10230"/>
              </w:tabs>
              <w:rPr>
                <w:b/>
                <w:bCs/>
                <w:sz w:val="28"/>
                <w:szCs w:val="28"/>
              </w:rPr>
            </w:pPr>
            <w:r w:rsidRPr="001A3AA2">
              <w:rPr>
                <w:color w:val="000000"/>
              </w:rPr>
              <w:t>College of Business</w:t>
            </w:r>
          </w:p>
        </w:tc>
        <w:tc>
          <w:tcPr>
            <w:tcW w:w="2262" w:type="dxa"/>
          </w:tcPr>
          <w:p w14:paraId="5E523339" w14:textId="77777777" w:rsidR="00911DA7" w:rsidRDefault="00911DA7" w:rsidP="00EF7700">
            <w:pPr>
              <w:tabs>
                <w:tab w:val="left" w:pos="10230"/>
              </w:tabs>
              <w:rPr>
                <w:b/>
                <w:bCs/>
                <w:sz w:val="28"/>
                <w:szCs w:val="28"/>
              </w:rPr>
            </w:pPr>
            <w:r>
              <w:rPr>
                <w:b/>
                <w:bCs/>
                <w:sz w:val="28"/>
                <w:szCs w:val="28"/>
              </w:rPr>
              <w:t>1</w:t>
            </w:r>
          </w:p>
        </w:tc>
        <w:tc>
          <w:tcPr>
            <w:tcW w:w="2262" w:type="dxa"/>
          </w:tcPr>
          <w:p w14:paraId="1284045A" w14:textId="77777777" w:rsidR="00911DA7" w:rsidRDefault="00911DA7" w:rsidP="00EF7700">
            <w:pPr>
              <w:tabs>
                <w:tab w:val="left" w:pos="10230"/>
              </w:tabs>
              <w:rPr>
                <w:b/>
                <w:bCs/>
                <w:sz w:val="28"/>
                <w:szCs w:val="28"/>
              </w:rPr>
            </w:pPr>
            <w:r>
              <w:rPr>
                <w:b/>
                <w:bCs/>
                <w:sz w:val="28"/>
                <w:szCs w:val="28"/>
              </w:rPr>
              <w:t>1</w:t>
            </w:r>
          </w:p>
        </w:tc>
        <w:tc>
          <w:tcPr>
            <w:tcW w:w="2262" w:type="dxa"/>
          </w:tcPr>
          <w:p w14:paraId="6DA7A0B9" w14:textId="77777777" w:rsidR="00911DA7" w:rsidRDefault="00911DA7" w:rsidP="00EF7700">
            <w:pPr>
              <w:tabs>
                <w:tab w:val="left" w:pos="10230"/>
              </w:tabs>
              <w:rPr>
                <w:b/>
                <w:bCs/>
                <w:sz w:val="28"/>
                <w:szCs w:val="28"/>
              </w:rPr>
            </w:pPr>
            <w:r>
              <w:rPr>
                <w:b/>
                <w:bCs/>
                <w:sz w:val="28"/>
                <w:szCs w:val="28"/>
              </w:rPr>
              <w:t>2</w:t>
            </w:r>
          </w:p>
        </w:tc>
      </w:tr>
      <w:tr w:rsidR="00911DA7" w14:paraId="53B74970" w14:textId="77777777" w:rsidTr="00EF7700">
        <w:tc>
          <w:tcPr>
            <w:tcW w:w="2262" w:type="dxa"/>
            <w:vAlign w:val="bottom"/>
          </w:tcPr>
          <w:p w14:paraId="3AD5E873" w14:textId="77777777" w:rsidR="00911DA7" w:rsidRPr="001A3AA2" w:rsidRDefault="00911DA7" w:rsidP="00EF7700">
            <w:pPr>
              <w:tabs>
                <w:tab w:val="left" w:pos="10230"/>
              </w:tabs>
              <w:rPr>
                <w:b/>
                <w:bCs/>
                <w:sz w:val="28"/>
                <w:szCs w:val="28"/>
              </w:rPr>
            </w:pPr>
            <w:r w:rsidRPr="001A3AA2">
              <w:rPr>
                <w:color w:val="000000"/>
              </w:rPr>
              <w:t>College of Education</w:t>
            </w:r>
          </w:p>
        </w:tc>
        <w:tc>
          <w:tcPr>
            <w:tcW w:w="2262" w:type="dxa"/>
          </w:tcPr>
          <w:p w14:paraId="3B436722" w14:textId="77777777" w:rsidR="00911DA7" w:rsidRDefault="00911DA7" w:rsidP="00EF7700">
            <w:pPr>
              <w:tabs>
                <w:tab w:val="left" w:pos="10230"/>
              </w:tabs>
              <w:rPr>
                <w:b/>
                <w:bCs/>
                <w:sz w:val="28"/>
                <w:szCs w:val="28"/>
              </w:rPr>
            </w:pPr>
            <w:r>
              <w:rPr>
                <w:b/>
                <w:bCs/>
                <w:sz w:val="28"/>
                <w:szCs w:val="28"/>
              </w:rPr>
              <w:t>1</w:t>
            </w:r>
          </w:p>
        </w:tc>
        <w:tc>
          <w:tcPr>
            <w:tcW w:w="2262" w:type="dxa"/>
          </w:tcPr>
          <w:p w14:paraId="23D857A6" w14:textId="6655E611" w:rsidR="00911DA7" w:rsidRDefault="00F6682B" w:rsidP="00EF7700">
            <w:pPr>
              <w:tabs>
                <w:tab w:val="left" w:pos="10230"/>
              </w:tabs>
              <w:rPr>
                <w:b/>
                <w:bCs/>
                <w:sz w:val="28"/>
                <w:szCs w:val="28"/>
              </w:rPr>
            </w:pPr>
            <w:r>
              <w:rPr>
                <w:b/>
                <w:bCs/>
                <w:sz w:val="28"/>
                <w:szCs w:val="28"/>
              </w:rPr>
              <w:t>4</w:t>
            </w:r>
          </w:p>
        </w:tc>
        <w:tc>
          <w:tcPr>
            <w:tcW w:w="2262" w:type="dxa"/>
          </w:tcPr>
          <w:p w14:paraId="3DA73C0B" w14:textId="193C75C8" w:rsidR="00911DA7" w:rsidRDefault="00F6682B" w:rsidP="00EF7700">
            <w:pPr>
              <w:tabs>
                <w:tab w:val="left" w:pos="10230"/>
              </w:tabs>
              <w:rPr>
                <w:b/>
                <w:bCs/>
                <w:sz w:val="28"/>
                <w:szCs w:val="28"/>
              </w:rPr>
            </w:pPr>
            <w:r>
              <w:rPr>
                <w:b/>
                <w:bCs/>
                <w:sz w:val="28"/>
                <w:szCs w:val="28"/>
              </w:rPr>
              <w:t>5</w:t>
            </w:r>
          </w:p>
        </w:tc>
      </w:tr>
      <w:tr w:rsidR="00911DA7" w14:paraId="4E69F51D" w14:textId="77777777" w:rsidTr="00EF7700">
        <w:tc>
          <w:tcPr>
            <w:tcW w:w="2262" w:type="dxa"/>
            <w:vAlign w:val="bottom"/>
          </w:tcPr>
          <w:p w14:paraId="3989268E" w14:textId="77777777" w:rsidR="00911DA7" w:rsidRPr="001A3AA2" w:rsidRDefault="00911DA7" w:rsidP="00EF7700">
            <w:pPr>
              <w:tabs>
                <w:tab w:val="left" w:pos="10230"/>
              </w:tabs>
              <w:rPr>
                <w:b/>
                <w:bCs/>
                <w:sz w:val="28"/>
                <w:szCs w:val="28"/>
              </w:rPr>
            </w:pPr>
            <w:r w:rsidRPr="001A3AA2">
              <w:rPr>
                <w:color w:val="000000"/>
              </w:rPr>
              <w:t>College of Engr and Comp Sci</w:t>
            </w:r>
          </w:p>
        </w:tc>
        <w:tc>
          <w:tcPr>
            <w:tcW w:w="2262" w:type="dxa"/>
          </w:tcPr>
          <w:p w14:paraId="5D98D965" w14:textId="77777777" w:rsidR="00911DA7" w:rsidRDefault="00911DA7" w:rsidP="00EF7700">
            <w:pPr>
              <w:tabs>
                <w:tab w:val="left" w:pos="10230"/>
              </w:tabs>
              <w:rPr>
                <w:b/>
                <w:bCs/>
                <w:sz w:val="28"/>
                <w:szCs w:val="28"/>
              </w:rPr>
            </w:pPr>
            <w:r>
              <w:rPr>
                <w:b/>
                <w:bCs/>
                <w:sz w:val="28"/>
                <w:szCs w:val="28"/>
              </w:rPr>
              <w:t>1</w:t>
            </w:r>
          </w:p>
        </w:tc>
        <w:tc>
          <w:tcPr>
            <w:tcW w:w="2262" w:type="dxa"/>
          </w:tcPr>
          <w:p w14:paraId="4BD8E04A" w14:textId="77777777" w:rsidR="00911DA7" w:rsidRDefault="00911DA7" w:rsidP="00EF7700">
            <w:pPr>
              <w:tabs>
                <w:tab w:val="left" w:pos="10230"/>
              </w:tabs>
              <w:rPr>
                <w:b/>
                <w:bCs/>
                <w:sz w:val="28"/>
                <w:szCs w:val="28"/>
              </w:rPr>
            </w:pPr>
            <w:r>
              <w:rPr>
                <w:b/>
                <w:bCs/>
                <w:sz w:val="28"/>
                <w:szCs w:val="28"/>
              </w:rPr>
              <w:t>0</w:t>
            </w:r>
          </w:p>
        </w:tc>
        <w:tc>
          <w:tcPr>
            <w:tcW w:w="2262" w:type="dxa"/>
          </w:tcPr>
          <w:p w14:paraId="5A21669A" w14:textId="77777777" w:rsidR="00911DA7" w:rsidRDefault="00911DA7" w:rsidP="00EF7700">
            <w:pPr>
              <w:tabs>
                <w:tab w:val="left" w:pos="10230"/>
              </w:tabs>
              <w:rPr>
                <w:b/>
                <w:bCs/>
                <w:sz w:val="28"/>
                <w:szCs w:val="28"/>
              </w:rPr>
            </w:pPr>
            <w:r>
              <w:rPr>
                <w:b/>
                <w:bCs/>
                <w:sz w:val="28"/>
                <w:szCs w:val="28"/>
              </w:rPr>
              <w:t>1</w:t>
            </w:r>
          </w:p>
        </w:tc>
      </w:tr>
      <w:tr w:rsidR="00911DA7" w14:paraId="4A726790" w14:textId="77777777" w:rsidTr="00EF7700">
        <w:tc>
          <w:tcPr>
            <w:tcW w:w="2262" w:type="dxa"/>
            <w:vAlign w:val="bottom"/>
          </w:tcPr>
          <w:p w14:paraId="51ED4B33" w14:textId="77777777" w:rsidR="00911DA7" w:rsidRPr="001A3AA2" w:rsidRDefault="00911DA7" w:rsidP="00EF7700">
            <w:pPr>
              <w:tabs>
                <w:tab w:val="left" w:pos="10230"/>
              </w:tabs>
              <w:rPr>
                <w:b/>
                <w:bCs/>
                <w:sz w:val="28"/>
                <w:szCs w:val="28"/>
              </w:rPr>
            </w:pPr>
            <w:r w:rsidRPr="001A3AA2">
              <w:rPr>
                <w:color w:val="000000"/>
              </w:rPr>
              <w:t>College of Health Professions</w:t>
            </w:r>
          </w:p>
        </w:tc>
        <w:tc>
          <w:tcPr>
            <w:tcW w:w="2262" w:type="dxa"/>
          </w:tcPr>
          <w:p w14:paraId="176AD26D" w14:textId="77777777" w:rsidR="00911DA7" w:rsidRDefault="00911DA7" w:rsidP="00EF7700">
            <w:pPr>
              <w:tabs>
                <w:tab w:val="left" w:pos="10230"/>
              </w:tabs>
              <w:rPr>
                <w:b/>
                <w:bCs/>
                <w:sz w:val="28"/>
                <w:szCs w:val="28"/>
              </w:rPr>
            </w:pPr>
            <w:r>
              <w:rPr>
                <w:b/>
                <w:bCs/>
                <w:sz w:val="28"/>
                <w:szCs w:val="28"/>
              </w:rPr>
              <w:t>1</w:t>
            </w:r>
          </w:p>
        </w:tc>
        <w:tc>
          <w:tcPr>
            <w:tcW w:w="2262" w:type="dxa"/>
          </w:tcPr>
          <w:p w14:paraId="78174C7A" w14:textId="77777777" w:rsidR="00911DA7" w:rsidRDefault="00911DA7" w:rsidP="00EF7700">
            <w:pPr>
              <w:tabs>
                <w:tab w:val="left" w:pos="10230"/>
              </w:tabs>
              <w:rPr>
                <w:b/>
                <w:bCs/>
                <w:sz w:val="28"/>
                <w:szCs w:val="28"/>
              </w:rPr>
            </w:pPr>
            <w:r>
              <w:rPr>
                <w:b/>
                <w:bCs/>
                <w:sz w:val="28"/>
                <w:szCs w:val="28"/>
              </w:rPr>
              <w:t>1</w:t>
            </w:r>
          </w:p>
        </w:tc>
        <w:tc>
          <w:tcPr>
            <w:tcW w:w="2262" w:type="dxa"/>
          </w:tcPr>
          <w:p w14:paraId="30DDDCF5" w14:textId="77777777" w:rsidR="00911DA7" w:rsidRDefault="00911DA7" w:rsidP="00EF7700">
            <w:pPr>
              <w:tabs>
                <w:tab w:val="left" w:pos="10230"/>
              </w:tabs>
              <w:rPr>
                <w:b/>
                <w:bCs/>
                <w:sz w:val="28"/>
                <w:szCs w:val="28"/>
              </w:rPr>
            </w:pPr>
            <w:r>
              <w:rPr>
                <w:b/>
                <w:bCs/>
                <w:sz w:val="28"/>
                <w:szCs w:val="28"/>
              </w:rPr>
              <w:t>2</w:t>
            </w:r>
          </w:p>
        </w:tc>
      </w:tr>
      <w:tr w:rsidR="00911DA7" w14:paraId="3E65EF8B" w14:textId="77777777" w:rsidTr="00EF7700">
        <w:tc>
          <w:tcPr>
            <w:tcW w:w="2262" w:type="dxa"/>
            <w:vAlign w:val="bottom"/>
          </w:tcPr>
          <w:p w14:paraId="21FBE0DF" w14:textId="77777777" w:rsidR="00911DA7" w:rsidRPr="001A3AA2" w:rsidRDefault="00911DA7" w:rsidP="00EF7700">
            <w:pPr>
              <w:tabs>
                <w:tab w:val="left" w:pos="10230"/>
              </w:tabs>
              <w:rPr>
                <w:b/>
                <w:bCs/>
                <w:sz w:val="28"/>
                <w:szCs w:val="28"/>
              </w:rPr>
            </w:pPr>
            <w:r w:rsidRPr="001A3AA2">
              <w:rPr>
                <w:color w:val="000000"/>
              </w:rPr>
              <w:t>College of Liberal Arts</w:t>
            </w:r>
          </w:p>
        </w:tc>
        <w:tc>
          <w:tcPr>
            <w:tcW w:w="2262" w:type="dxa"/>
          </w:tcPr>
          <w:p w14:paraId="56EE9185" w14:textId="77777777" w:rsidR="00911DA7" w:rsidRPr="00C55C13" w:rsidRDefault="00911DA7" w:rsidP="00EF7700">
            <w:pPr>
              <w:tabs>
                <w:tab w:val="left" w:pos="10230"/>
              </w:tabs>
              <w:rPr>
                <w:b/>
                <w:bCs/>
                <w:sz w:val="28"/>
                <w:szCs w:val="28"/>
              </w:rPr>
            </w:pPr>
            <w:r w:rsidRPr="00C55C13">
              <w:rPr>
                <w:b/>
                <w:bCs/>
                <w:sz w:val="28"/>
                <w:szCs w:val="28"/>
              </w:rPr>
              <w:t>1</w:t>
            </w:r>
          </w:p>
        </w:tc>
        <w:tc>
          <w:tcPr>
            <w:tcW w:w="2262" w:type="dxa"/>
          </w:tcPr>
          <w:p w14:paraId="1951723C" w14:textId="77777777" w:rsidR="00911DA7" w:rsidRPr="00C55C13" w:rsidRDefault="00911DA7" w:rsidP="00EF7700">
            <w:pPr>
              <w:tabs>
                <w:tab w:val="left" w:pos="10230"/>
              </w:tabs>
              <w:rPr>
                <w:b/>
                <w:bCs/>
                <w:sz w:val="28"/>
                <w:szCs w:val="28"/>
              </w:rPr>
            </w:pPr>
            <w:r>
              <w:rPr>
                <w:b/>
                <w:bCs/>
                <w:sz w:val="28"/>
                <w:szCs w:val="28"/>
              </w:rPr>
              <w:t>0</w:t>
            </w:r>
          </w:p>
        </w:tc>
        <w:tc>
          <w:tcPr>
            <w:tcW w:w="2262" w:type="dxa"/>
          </w:tcPr>
          <w:p w14:paraId="6498363F" w14:textId="77777777" w:rsidR="00911DA7" w:rsidRDefault="00911DA7" w:rsidP="00EF7700">
            <w:pPr>
              <w:tabs>
                <w:tab w:val="left" w:pos="10230"/>
              </w:tabs>
              <w:rPr>
                <w:b/>
                <w:bCs/>
                <w:sz w:val="28"/>
                <w:szCs w:val="28"/>
              </w:rPr>
            </w:pPr>
            <w:r>
              <w:rPr>
                <w:b/>
                <w:bCs/>
                <w:sz w:val="28"/>
                <w:szCs w:val="28"/>
              </w:rPr>
              <w:t>1</w:t>
            </w:r>
          </w:p>
        </w:tc>
      </w:tr>
      <w:tr w:rsidR="00911DA7" w14:paraId="1D62C9B0" w14:textId="77777777" w:rsidTr="00EF7700">
        <w:tc>
          <w:tcPr>
            <w:tcW w:w="2262" w:type="dxa"/>
            <w:vAlign w:val="bottom"/>
          </w:tcPr>
          <w:p w14:paraId="67A38D79" w14:textId="77777777" w:rsidR="00911DA7" w:rsidRPr="001A3AA2" w:rsidRDefault="00911DA7" w:rsidP="00EF7700">
            <w:pPr>
              <w:tabs>
                <w:tab w:val="left" w:pos="10230"/>
              </w:tabs>
              <w:rPr>
                <w:b/>
                <w:bCs/>
                <w:sz w:val="28"/>
                <w:szCs w:val="28"/>
              </w:rPr>
            </w:pPr>
            <w:r w:rsidRPr="001A3AA2">
              <w:rPr>
                <w:color w:val="000000"/>
              </w:rPr>
              <w:t>College of Science</w:t>
            </w:r>
          </w:p>
        </w:tc>
        <w:tc>
          <w:tcPr>
            <w:tcW w:w="2262" w:type="dxa"/>
          </w:tcPr>
          <w:p w14:paraId="08773CF8" w14:textId="77777777" w:rsidR="00911DA7" w:rsidRDefault="00911DA7" w:rsidP="00EF7700">
            <w:pPr>
              <w:tabs>
                <w:tab w:val="left" w:pos="10230"/>
              </w:tabs>
              <w:rPr>
                <w:b/>
                <w:bCs/>
                <w:sz w:val="28"/>
                <w:szCs w:val="28"/>
              </w:rPr>
            </w:pPr>
            <w:r>
              <w:rPr>
                <w:b/>
                <w:bCs/>
                <w:sz w:val="28"/>
                <w:szCs w:val="28"/>
              </w:rPr>
              <w:t>1</w:t>
            </w:r>
          </w:p>
        </w:tc>
        <w:tc>
          <w:tcPr>
            <w:tcW w:w="2262" w:type="dxa"/>
          </w:tcPr>
          <w:p w14:paraId="616A99AF" w14:textId="77777777" w:rsidR="00911DA7" w:rsidRDefault="00911DA7" w:rsidP="00EF7700">
            <w:pPr>
              <w:tabs>
                <w:tab w:val="left" w:pos="10230"/>
              </w:tabs>
              <w:rPr>
                <w:b/>
                <w:bCs/>
                <w:sz w:val="28"/>
                <w:szCs w:val="28"/>
              </w:rPr>
            </w:pPr>
            <w:r>
              <w:rPr>
                <w:b/>
                <w:bCs/>
                <w:sz w:val="28"/>
                <w:szCs w:val="28"/>
              </w:rPr>
              <w:t>0</w:t>
            </w:r>
          </w:p>
        </w:tc>
        <w:tc>
          <w:tcPr>
            <w:tcW w:w="2262" w:type="dxa"/>
          </w:tcPr>
          <w:p w14:paraId="5196B321" w14:textId="77777777" w:rsidR="00911DA7" w:rsidRDefault="00911DA7" w:rsidP="00EF7700">
            <w:pPr>
              <w:tabs>
                <w:tab w:val="left" w:pos="10230"/>
              </w:tabs>
              <w:rPr>
                <w:b/>
                <w:bCs/>
                <w:sz w:val="28"/>
                <w:szCs w:val="28"/>
              </w:rPr>
            </w:pPr>
            <w:r>
              <w:rPr>
                <w:b/>
                <w:bCs/>
                <w:sz w:val="28"/>
                <w:szCs w:val="28"/>
              </w:rPr>
              <w:t>1</w:t>
            </w:r>
          </w:p>
        </w:tc>
      </w:tr>
      <w:tr w:rsidR="00911DA7" w14:paraId="324F5A94" w14:textId="77777777" w:rsidTr="00EF7700">
        <w:tc>
          <w:tcPr>
            <w:tcW w:w="2262" w:type="dxa"/>
            <w:vAlign w:val="bottom"/>
          </w:tcPr>
          <w:p w14:paraId="71E03076" w14:textId="77777777" w:rsidR="00911DA7" w:rsidRPr="001A3AA2" w:rsidRDefault="00911DA7" w:rsidP="00EF7700">
            <w:pPr>
              <w:tabs>
                <w:tab w:val="left" w:pos="10230"/>
              </w:tabs>
              <w:rPr>
                <w:color w:val="000000"/>
              </w:rPr>
            </w:pPr>
            <w:r w:rsidRPr="001A3AA2">
              <w:rPr>
                <w:color w:val="000000"/>
              </w:rPr>
              <w:t>School of Medicine</w:t>
            </w:r>
          </w:p>
        </w:tc>
        <w:tc>
          <w:tcPr>
            <w:tcW w:w="2262" w:type="dxa"/>
          </w:tcPr>
          <w:p w14:paraId="40B022AB" w14:textId="77777777" w:rsidR="00911DA7" w:rsidRDefault="00911DA7" w:rsidP="00EF7700">
            <w:pPr>
              <w:tabs>
                <w:tab w:val="left" w:pos="10230"/>
              </w:tabs>
              <w:rPr>
                <w:b/>
                <w:bCs/>
                <w:sz w:val="28"/>
                <w:szCs w:val="28"/>
              </w:rPr>
            </w:pPr>
            <w:r>
              <w:rPr>
                <w:b/>
                <w:bCs/>
                <w:sz w:val="28"/>
                <w:szCs w:val="28"/>
              </w:rPr>
              <w:t>1</w:t>
            </w:r>
          </w:p>
        </w:tc>
        <w:tc>
          <w:tcPr>
            <w:tcW w:w="2262" w:type="dxa"/>
          </w:tcPr>
          <w:p w14:paraId="402EC114" w14:textId="77777777" w:rsidR="00911DA7" w:rsidRDefault="00911DA7" w:rsidP="00EF7700">
            <w:pPr>
              <w:tabs>
                <w:tab w:val="left" w:pos="10230"/>
              </w:tabs>
              <w:rPr>
                <w:b/>
                <w:bCs/>
                <w:sz w:val="28"/>
                <w:szCs w:val="28"/>
              </w:rPr>
            </w:pPr>
            <w:r>
              <w:rPr>
                <w:b/>
                <w:bCs/>
                <w:sz w:val="28"/>
                <w:szCs w:val="28"/>
              </w:rPr>
              <w:t>0</w:t>
            </w:r>
          </w:p>
        </w:tc>
        <w:tc>
          <w:tcPr>
            <w:tcW w:w="2262" w:type="dxa"/>
          </w:tcPr>
          <w:p w14:paraId="5CB1F6A1" w14:textId="77777777" w:rsidR="00911DA7" w:rsidRDefault="00911DA7" w:rsidP="00EF7700">
            <w:pPr>
              <w:tabs>
                <w:tab w:val="left" w:pos="10230"/>
              </w:tabs>
              <w:rPr>
                <w:b/>
                <w:bCs/>
                <w:sz w:val="28"/>
                <w:szCs w:val="28"/>
              </w:rPr>
            </w:pPr>
            <w:r>
              <w:rPr>
                <w:b/>
                <w:bCs/>
                <w:sz w:val="28"/>
                <w:szCs w:val="28"/>
              </w:rPr>
              <w:t>1</w:t>
            </w:r>
          </w:p>
        </w:tc>
      </w:tr>
      <w:tr w:rsidR="00911DA7" w14:paraId="0EC2420B" w14:textId="77777777" w:rsidTr="00EF7700">
        <w:tc>
          <w:tcPr>
            <w:tcW w:w="2262" w:type="dxa"/>
            <w:vAlign w:val="bottom"/>
          </w:tcPr>
          <w:p w14:paraId="29529C4F" w14:textId="77777777" w:rsidR="00911DA7" w:rsidRPr="001A3AA2" w:rsidRDefault="00911DA7" w:rsidP="00EF7700">
            <w:pPr>
              <w:tabs>
                <w:tab w:val="left" w:pos="10230"/>
              </w:tabs>
              <w:rPr>
                <w:color w:val="000000"/>
              </w:rPr>
            </w:pPr>
            <w:r w:rsidRPr="001A3AA2">
              <w:rPr>
                <w:color w:val="000000"/>
              </w:rPr>
              <w:t>School of Pharmacy</w:t>
            </w:r>
          </w:p>
        </w:tc>
        <w:tc>
          <w:tcPr>
            <w:tcW w:w="2262" w:type="dxa"/>
          </w:tcPr>
          <w:p w14:paraId="6143538C" w14:textId="77777777" w:rsidR="00911DA7" w:rsidRDefault="00911DA7" w:rsidP="00EF7700">
            <w:pPr>
              <w:tabs>
                <w:tab w:val="left" w:pos="10230"/>
              </w:tabs>
              <w:rPr>
                <w:b/>
                <w:bCs/>
                <w:sz w:val="28"/>
                <w:szCs w:val="28"/>
              </w:rPr>
            </w:pPr>
            <w:r>
              <w:rPr>
                <w:b/>
                <w:bCs/>
                <w:sz w:val="28"/>
                <w:szCs w:val="28"/>
              </w:rPr>
              <w:t>1</w:t>
            </w:r>
          </w:p>
        </w:tc>
        <w:tc>
          <w:tcPr>
            <w:tcW w:w="2262" w:type="dxa"/>
          </w:tcPr>
          <w:p w14:paraId="6EE8FB52" w14:textId="77777777" w:rsidR="00911DA7" w:rsidRDefault="00911DA7" w:rsidP="00EF7700">
            <w:pPr>
              <w:tabs>
                <w:tab w:val="left" w:pos="10230"/>
              </w:tabs>
              <w:rPr>
                <w:b/>
                <w:bCs/>
                <w:sz w:val="28"/>
                <w:szCs w:val="28"/>
              </w:rPr>
            </w:pPr>
            <w:r>
              <w:rPr>
                <w:b/>
                <w:bCs/>
                <w:sz w:val="28"/>
                <w:szCs w:val="28"/>
              </w:rPr>
              <w:t>0</w:t>
            </w:r>
          </w:p>
        </w:tc>
        <w:tc>
          <w:tcPr>
            <w:tcW w:w="2262" w:type="dxa"/>
          </w:tcPr>
          <w:p w14:paraId="7AFE7458" w14:textId="77777777" w:rsidR="00911DA7" w:rsidRDefault="00911DA7" w:rsidP="00EF7700">
            <w:pPr>
              <w:tabs>
                <w:tab w:val="left" w:pos="10230"/>
              </w:tabs>
              <w:rPr>
                <w:b/>
                <w:bCs/>
                <w:sz w:val="28"/>
                <w:szCs w:val="28"/>
              </w:rPr>
            </w:pPr>
            <w:r>
              <w:rPr>
                <w:b/>
                <w:bCs/>
                <w:sz w:val="28"/>
                <w:szCs w:val="28"/>
              </w:rPr>
              <w:t>1</w:t>
            </w:r>
          </w:p>
        </w:tc>
      </w:tr>
      <w:tr w:rsidR="00911DA7" w14:paraId="34F1C9C0" w14:textId="77777777" w:rsidTr="00EF7700">
        <w:tc>
          <w:tcPr>
            <w:tcW w:w="2262" w:type="dxa"/>
            <w:vAlign w:val="bottom"/>
          </w:tcPr>
          <w:p w14:paraId="4D6C4D07" w14:textId="77777777" w:rsidR="00911DA7" w:rsidRPr="00437CE2" w:rsidRDefault="00911DA7" w:rsidP="00EF7700">
            <w:pPr>
              <w:tabs>
                <w:tab w:val="left" w:pos="10230"/>
              </w:tabs>
              <w:rPr>
                <w:b/>
                <w:bCs/>
                <w:color w:val="000000"/>
              </w:rPr>
            </w:pPr>
            <w:r w:rsidRPr="00437CE2">
              <w:rPr>
                <w:b/>
                <w:bCs/>
                <w:color w:val="000000"/>
                <w:sz w:val="24"/>
                <w:szCs w:val="24"/>
              </w:rPr>
              <w:t>Total</w:t>
            </w:r>
          </w:p>
        </w:tc>
        <w:tc>
          <w:tcPr>
            <w:tcW w:w="2262" w:type="dxa"/>
          </w:tcPr>
          <w:p w14:paraId="4ED3E5C0" w14:textId="77777777" w:rsidR="00911DA7" w:rsidRDefault="00911DA7" w:rsidP="00EF7700">
            <w:pPr>
              <w:tabs>
                <w:tab w:val="left" w:pos="10230"/>
              </w:tabs>
              <w:rPr>
                <w:b/>
                <w:bCs/>
                <w:sz w:val="28"/>
                <w:szCs w:val="28"/>
              </w:rPr>
            </w:pPr>
            <w:r>
              <w:rPr>
                <w:b/>
                <w:bCs/>
                <w:sz w:val="28"/>
                <w:szCs w:val="28"/>
              </w:rPr>
              <w:t>9</w:t>
            </w:r>
          </w:p>
        </w:tc>
        <w:tc>
          <w:tcPr>
            <w:tcW w:w="2262" w:type="dxa"/>
          </w:tcPr>
          <w:p w14:paraId="3221D948" w14:textId="77777777" w:rsidR="00911DA7" w:rsidRDefault="00911DA7" w:rsidP="00EF7700">
            <w:pPr>
              <w:tabs>
                <w:tab w:val="left" w:pos="10230"/>
              </w:tabs>
              <w:rPr>
                <w:b/>
                <w:bCs/>
                <w:sz w:val="28"/>
                <w:szCs w:val="28"/>
              </w:rPr>
            </w:pPr>
            <w:r>
              <w:rPr>
                <w:b/>
                <w:bCs/>
                <w:sz w:val="28"/>
                <w:szCs w:val="28"/>
              </w:rPr>
              <w:t>5</w:t>
            </w:r>
          </w:p>
        </w:tc>
        <w:tc>
          <w:tcPr>
            <w:tcW w:w="2262" w:type="dxa"/>
          </w:tcPr>
          <w:p w14:paraId="57997386" w14:textId="77777777" w:rsidR="00911DA7" w:rsidRDefault="00911DA7" w:rsidP="00EF7700">
            <w:pPr>
              <w:tabs>
                <w:tab w:val="left" w:pos="10230"/>
              </w:tabs>
              <w:rPr>
                <w:b/>
                <w:bCs/>
                <w:sz w:val="28"/>
                <w:szCs w:val="28"/>
              </w:rPr>
            </w:pPr>
            <w:r>
              <w:rPr>
                <w:b/>
                <w:bCs/>
                <w:sz w:val="28"/>
                <w:szCs w:val="28"/>
              </w:rPr>
              <w:t>14</w:t>
            </w:r>
          </w:p>
        </w:tc>
      </w:tr>
    </w:tbl>
    <w:p w14:paraId="3AD59E12" w14:textId="77777777" w:rsidR="00911DA7" w:rsidRDefault="00911DA7" w:rsidP="00911DA7">
      <w:pPr>
        <w:tabs>
          <w:tab w:val="left" w:pos="10230"/>
        </w:tabs>
        <w:rPr>
          <w:b/>
          <w:bCs/>
          <w:sz w:val="28"/>
          <w:szCs w:val="28"/>
        </w:rPr>
      </w:pPr>
    </w:p>
    <w:p w14:paraId="301DF1C8" w14:textId="77777777" w:rsidR="00911DA7" w:rsidRDefault="00911DA7" w:rsidP="00911DA7">
      <w:pPr>
        <w:tabs>
          <w:tab w:val="left" w:pos="10230"/>
        </w:tabs>
        <w:rPr>
          <w:b/>
          <w:bCs/>
          <w:sz w:val="28"/>
          <w:szCs w:val="28"/>
        </w:rPr>
      </w:pPr>
    </w:p>
    <w:p w14:paraId="07D145F3" w14:textId="77777777" w:rsidR="00911DA7" w:rsidRDefault="00911DA7" w:rsidP="00911DA7">
      <w:pPr>
        <w:tabs>
          <w:tab w:val="left" w:pos="10230"/>
        </w:tabs>
        <w:rPr>
          <w:b/>
          <w:bCs/>
          <w:sz w:val="28"/>
          <w:szCs w:val="28"/>
        </w:rPr>
      </w:pPr>
    </w:p>
    <w:p w14:paraId="5C8AB879" w14:textId="77777777" w:rsidR="00911DA7" w:rsidRDefault="00911DA7" w:rsidP="004202F7">
      <w:pPr>
        <w:jc w:val="center"/>
        <w:rPr>
          <w:b/>
          <w:bCs/>
          <w:sz w:val="32"/>
          <w:szCs w:val="32"/>
        </w:rPr>
      </w:pPr>
    </w:p>
    <w:p w14:paraId="0C91876D" w14:textId="77777777" w:rsidR="00F6682B" w:rsidRDefault="00F6682B" w:rsidP="004202F7">
      <w:pPr>
        <w:jc w:val="center"/>
        <w:rPr>
          <w:b/>
          <w:bCs/>
          <w:sz w:val="32"/>
          <w:szCs w:val="32"/>
        </w:rPr>
      </w:pPr>
    </w:p>
    <w:p w14:paraId="49CF065F" w14:textId="77777777" w:rsidR="00F6682B" w:rsidRDefault="00F6682B" w:rsidP="004202F7">
      <w:pPr>
        <w:jc w:val="center"/>
        <w:rPr>
          <w:b/>
          <w:bCs/>
          <w:sz w:val="32"/>
          <w:szCs w:val="32"/>
        </w:rPr>
      </w:pPr>
    </w:p>
    <w:p w14:paraId="3CC4D2AA" w14:textId="77777777" w:rsidR="00F6682B" w:rsidRDefault="00F6682B" w:rsidP="004202F7">
      <w:pPr>
        <w:jc w:val="center"/>
        <w:rPr>
          <w:b/>
          <w:bCs/>
          <w:sz w:val="32"/>
          <w:szCs w:val="32"/>
        </w:rPr>
      </w:pPr>
    </w:p>
    <w:p w14:paraId="593767CF" w14:textId="77777777" w:rsidR="00F6682B" w:rsidRDefault="00F6682B" w:rsidP="004202F7">
      <w:pPr>
        <w:jc w:val="center"/>
        <w:rPr>
          <w:b/>
          <w:bCs/>
          <w:sz w:val="32"/>
          <w:szCs w:val="32"/>
        </w:rPr>
      </w:pPr>
    </w:p>
    <w:p w14:paraId="4AC8661D" w14:textId="77777777" w:rsidR="00F6682B" w:rsidRDefault="00F6682B" w:rsidP="004202F7">
      <w:pPr>
        <w:jc w:val="center"/>
        <w:rPr>
          <w:b/>
          <w:bCs/>
          <w:sz w:val="32"/>
          <w:szCs w:val="32"/>
        </w:rPr>
      </w:pPr>
    </w:p>
    <w:p w14:paraId="429A727A" w14:textId="2BC78671" w:rsidR="0003315D" w:rsidRDefault="0003315D" w:rsidP="004202F7">
      <w:pPr>
        <w:jc w:val="center"/>
        <w:rPr>
          <w:b/>
          <w:bCs/>
          <w:sz w:val="32"/>
          <w:szCs w:val="32"/>
        </w:rPr>
      </w:pPr>
      <w:r>
        <w:rPr>
          <w:b/>
          <w:bCs/>
          <w:sz w:val="32"/>
          <w:szCs w:val="32"/>
        </w:rPr>
        <w:lastRenderedPageBreak/>
        <w:br w:type="page"/>
      </w:r>
    </w:p>
    <w:p w14:paraId="65E246DB" w14:textId="77777777" w:rsidR="0003315D" w:rsidRDefault="0003315D" w:rsidP="004202F7">
      <w:pPr>
        <w:jc w:val="center"/>
        <w:rPr>
          <w:b/>
          <w:bCs/>
          <w:sz w:val="32"/>
          <w:szCs w:val="32"/>
        </w:rPr>
        <w:sectPr w:rsidR="0003315D" w:rsidSect="00C731BD">
          <w:pgSz w:w="12240" w:h="15840"/>
          <w:pgMar w:top="1440" w:right="1380" w:bottom="0" w:left="1802" w:header="720" w:footer="720" w:gutter="0"/>
          <w:cols w:space="720"/>
          <w:docGrid w:linePitch="272"/>
        </w:sectPr>
      </w:pPr>
    </w:p>
    <w:p w14:paraId="14BFA2BE" w14:textId="77777777" w:rsidR="002273CF" w:rsidRPr="002273CF" w:rsidRDefault="002273CF" w:rsidP="004202F7">
      <w:pPr>
        <w:jc w:val="center"/>
        <w:rPr>
          <w:b/>
          <w:bCs/>
          <w:sz w:val="28"/>
          <w:szCs w:val="28"/>
        </w:rPr>
      </w:pPr>
      <w:r w:rsidRPr="002273CF">
        <w:rPr>
          <w:b/>
          <w:bCs/>
          <w:sz w:val="28"/>
          <w:szCs w:val="28"/>
        </w:rPr>
        <w:lastRenderedPageBreak/>
        <w:t xml:space="preserve">Graduate Faculty Status Candidates </w:t>
      </w:r>
    </w:p>
    <w:p w14:paraId="038CB944" w14:textId="74F276AC" w:rsidR="0061344B" w:rsidRDefault="0061344B" w:rsidP="004202F7">
      <w:pPr>
        <w:jc w:val="center"/>
        <w:rPr>
          <w:b/>
          <w:bCs/>
          <w:sz w:val="28"/>
          <w:szCs w:val="28"/>
        </w:rPr>
      </w:pPr>
      <w:r w:rsidRPr="002273CF">
        <w:rPr>
          <w:b/>
          <w:bCs/>
          <w:sz w:val="28"/>
          <w:szCs w:val="28"/>
        </w:rPr>
        <w:t>December 26, 2024</w:t>
      </w:r>
    </w:p>
    <w:p w14:paraId="5986E2FC" w14:textId="541AD20A" w:rsidR="002273CF" w:rsidRPr="00654026" w:rsidRDefault="002273CF" w:rsidP="004202F7">
      <w:pPr>
        <w:jc w:val="center"/>
        <w:rPr>
          <w:b/>
          <w:bCs/>
          <w:color w:val="FF0000"/>
          <w:sz w:val="28"/>
          <w:szCs w:val="28"/>
        </w:rPr>
      </w:pPr>
      <w:r w:rsidRPr="00654026">
        <w:rPr>
          <w:b/>
          <w:bCs/>
          <w:color w:val="FF0000"/>
          <w:sz w:val="28"/>
          <w:szCs w:val="28"/>
        </w:rPr>
        <w:t>(</w:t>
      </w:r>
      <w:r w:rsidR="00654026" w:rsidRPr="00654026">
        <w:rPr>
          <w:b/>
          <w:bCs/>
          <w:color w:val="FF0000"/>
          <w:sz w:val="28"/>
          <w:szCs w:val="28"/>
        </w:rPr>
        <w:t>G</w:t>
      </w:r>
      <w:r w:rsidRPr="00654026">
        <w:rPr>
          <w:b/>
          <w:bCs/>
          <w:color w:val="FF0000"/>
          <w:sz w:val="28"/>
          <w:szCs w:val="28"/>
        </w:rPr>
        <w:t>C-</w:t>
      </w:r>
      <w:r w:rsidR="00654026" w:rsidRPr="00654026">
        <w:rPr>
          <w:b/>
          <w:bCs/>
          <w:color w:val="FF0000"/>
          <w:sz w:val="28"/>
          <w:szCs w:val="28"/>
        </w:rPr>
        <w:t>24-01</w:t>
      </w:r>
      <w:r w:rsidR="00D309C7">
        <w:rPr>
          <w:b/>
          <w:bCs/>
          <w:color w:val="FF0000"/>
          <w:sz w:val="28"/>
          <w:szCs w:val="28"/>
        </w:rPr>
        <w:t>-01</w:t>
      </w:r>
      <w:r w:rsidR="00654026" w:rsidRPr="00654026">
        <w:rPr>
          <w:b/>
          <w:bCs/>
          <w:color w:val="FF0000"/>
          <w:sz w:val="28"/>
          <w:szCs w:val="28"/>
        </w:rPr>
        <w:t>CRC)</w:t>
      </w:r>
    </w:p>
    <w:p w14:paraId="048EB689" w14:textId="77777777" w:rsidR="0061344B" w:rsidRDefault="0061344B" w:rsidP="004202F7">
      <w:pPr>
        <w:jc w:val="center"/>
        <w:rPr>
          <w:b/>
          <w:bCs/>
          <w:sz w:val="32"/>
          <w:szCs w:val="32"/>
        </w:rPr>
      </w:pPr>
    </w:p>
    <w:tbl>
      <w:tblPr>
        <w:tblW w:w="13770" w:type="dxa"/>
        <w:tblInd w:w="1257" w:type="dxa"/>
        <w:tblBorders>
          <w:top w:val="single" w:sz="2" w:space="0" w:color="DEE2E6"/>
          <w:left w:val="single" w:sz="2" w:space="0" w:color="DEE2E6"/>
          <w:bottom w:val="single" w:sz="2" w:space="0" w:color="DEE2E6"/>
          <w:right w:val="single" w:sz="2"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1350"/>
        <w:gridCol w:w="1890"/>
        <w:gridCol w:w="2610"/>
        <w:gridCol w:w="1800"/>
        <w:gridCol w:w="2520"/>
        <w:gridCol w:w="1440"/>
        <w:gridCol w:w="990"/>
        <w:gridCol w:w="1170"/>
      </w:tblGrid>
      <w:tr w:rsidR="00321204" w:rsidRPr="008B604D" w14:paraId="58E1A6B3" w14:textId="77777777" w:rsidTr="00321204">
        <w:trPr>
          <w:tblHeader/>
        </w:trPr>
        <w:tc>
          <w:tcPr>
            <w:tcW w:w="135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49EA7D75" w14:textId="77777777" w:rsidR="00321204" w:rsidRPr="008B604D" w:rsidRDefault="00321204" w:rsidP="00EF7700">
            <w:pPr>
              <w:jc w:val="center"/>
              <w:rPr>
                <w:b/>
                <w:bCs/>
                <w:caps/>
                <w:color w:val="3A4040"/>
                <w:sz w:val="18"/>
                <w:szCs w:val="18"/>
              </w:rPr>
            </w:pPr>
            <w:r w:rsidRPr="008B604D">
              <w:rPr>
                <w:b/>
                <w:bCs/>
                <w:caps/>
                <w:color w:val="3A4040"/>
                <w:sz w:val="18"/>
                <w:szCs w:val="18"/>
              </w:rPr>
              <w:t>TYPE</w:t>
            </w:r>
          </w:p>
        </w:tc>
        <w:tc>
          <w:tcPr>
            <w:tcW w:w="189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43DBC56C" w14:textId="77777777" w:rsidR="00321204" w:rsidRPr="008B604D" w:rsidRDefault="00321204" w:rsidP="00EF7700">
            <w:pPr>
              <w:jc w:val="center"/>
              <w:rPr>
                <w:b/>
                <w:bCs/>
                <w:caps/>
                <w:color w:val="3A4040"/>
                <w:sz w:val="18"/>
                <w:szCs w:val="18"/>
              </w:rPr>
            </w:pPr>
            <w:r w:rsidRPr="008B604D">
              <w:rPr>
                <w:b/>
                <w:bCs/>
                <w:caps/>
                <w:color w:val="3A4040"/>
                <w:sz w:val="18"/>
                <w:szCs w:val="18"/>
              </w:rPr>
              <w:t>FACULTY MEMBER</w:t>
            </w:r>
          </w:p>
        </w:tc>
        <w:tc>
          <w:tcPr>
            <w:tcW w:w="261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6131AADB" w14:textId="77777777" w:rsidR="00321204" w:rsidRPr="008B604D" w:rsidRDefault="00321204" w:rsidP="00EF7700">
            <w:pPr>
              <w:jc w:val="center"/>
              <w:rPr>
                <w:b/>
                <w:bCs/>
                <w:caps/>
                <w:color w:val="3A4040"/>
                <w:sz w:val="18"/>
                <w:szCs w:val="18"/>
              </w:rPr>
            </w:pPr>
            <w:r w:rsidRPr="008B604D">
              <w:rPr>
                <w:b/>
                <w:bCs/>
                <w:caps/>
                <w:color w:val="3A4040"/>
                <w:sz w:val="18"/>
                <w:szCs w:val="18"/>
              </w:rPr>
              <w:t>E-MAIL</w:t>
            </w:r>
          </w:p>
        </w:tc>
        <w:tc>
          <w:tcPr>
            <w:tcW w:w="180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49747F9B" w14:textId="77777777" w:rsidR="00321204" w:rsidRPr="008B604D" w:rsidRDefault="00321204" w:rsidP="00EF7700">
            <w:pPr>
              <w:jc w:val="center"/>
              <w:rPr>
                <w:b/>
                <w:bCs/>
                <w:caps/>
                <w:color w:val="3A4040"/>
                <w:sz w:val="18"/>
                <w:szCs w:val="18"/>
              </w:rPr>
            </w:pPr>
            <w:r w:rsidRPr="008B604D">
              <w:rPr>
                <w:b/>
                <w:bCs/>
                <w:caps/>
                <w:color w:val="3A4040"/>
                <w:sz w:val="18"/>
                <w:szCs w:val="18"/>
              </w:rPr>
              <w:t>COLLEGE/SCHOOL</w:t>
            </w:r>
          </w:p>
        </w:tc>
        <w:tc>
          <w:tcPr>
            <w:tcW w:w="252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1550344E" w14:textId="77777777" w:rsidR="00321204" w:rsidRPr="008B604D" w:rsidRDefault="00321204" w:rsidP="00EF7700">
            <w:pPr>
              <w:jc w:val="center"/>
              <w:rPr>
                <w:b/>
                <w:bCs/>
                <w:caps/>
                <w:color w:val="3A4040"/>
                <w:sz w:val="18"/>
                <w:szCs w:val="18"/>
              </w:rPr>
            </w:pPr>
            <w:r w:rsidRPr="008B604D">
              <w:rPr>
                <w:b/>
                <w:bCs/>
                <w:caps/>
                <w:color w:val="3A4040"/>
                <w:sz w:val="18"/>
                <w:szCs w:val="18"/>
              </w:rPr>
              <w:t>DEPARTMENT/DIVISION</w:t>
            </w:r>
          </w:p>
        </w:tc>
        <w:tc>
          <w:tcPr>
            <w:tcW w:w="144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40F34364" w14:textId="77777777" w:rsidR="00321204" w:rsidRPr="008B604D" w:rsidRDefault="00321204" w:rsidP="00EF7700">
            <w:pPr>
              <w:jc w:val="center"/>
              <w:rPr>
                <w:b/>
                <w:bCs/>
                <w:caps/>
                <w:color w:val="3A4040"/>
                <w:sz w:val="18"/>
                <w:szCs w:val="18"/>
              </w:rPr>
            </w:pPr>
            <w:r w:rsidRPr="008B604D">
              <w:rPr>
                <w:b/>
                <w:bCs/>
                <w:caps/>
                <w:color w:val="3A4040"/>
                <w:sz w:val="18"/>
                <w:szCs w:val="18"/>
              </w:rPr>
              <w:t>GRADUATE FACULTY LEVEL</w:t>
            </w:r>
          </w:p>
        </w:tc>
        <w:tc>
          <w:tcPr>
            <w:tcW w:w="99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4F6D2FDD" w14:textId="77777777" w:rsidR="00321204" w:rsidRPr="008B604D" w:rsidRDefault="00321204" w:rsidP="00EF7700">
            <w:pPr>
              <w:jc w:val="center"/>
              <w:rPr>
                <w:b/>
                <w:bCs/>
                <w:caps/>
                <w:color w:val="3A4040"/>
                <w:sz w:val="18"/>
                <w:szCs w:val="18"/>
              </w:rPr>
            </w:pPr>
            <w:r w:rsidRPr="008B604D">
              <w:rPr>
                <w:b/>
                <w:bCs/>
                <w:caps/>
                <w:color w:val="3A4040"/>
                <w:sz w:val="18"/>
                <w:szCs w:val="18"/>
              </w:rPr>
              <w:t>TERM START</w:t>
            </w:r>
          </w:p>
        </w:tc>
        <w:tc>
          <w:tcPr>
            <w:tcW w:w="117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2AD217A4" w14:textId="77777777" w:rsidR="00321204" w:rsidRPr="008B604D" w:rsidRDefault="00321204" w:rsidP="00EF7700">
            <w:pPr>
              <w:jc w:val="center"/>
              <w:rPr>
                <w:b/>
                <w:bCs/>
                <w:caps/>
                <w:color w:val="3A4040"/>
                <w:sz w:val="18"/>
                <w:szCs w:val="18"/>
              </w:rPr>
            </w:pPr>
            <w:r w:rsidRPr="008B604D">
              <w:rPr>
                <w:b/>
                <w:bCs/>
                <w:caps/>
                <w:color w:val="3A4040"/>
                <w:sz w:val="18"/>
                <w:szCs w:val="18"/>
              </w:rPr>
              <w:t>TERM EXPIRES</w:t>
            </w:r>
          </w:p>
        </w:tc>
      </w:tr>
      <w:tr w:rsidR="00321204" w:rsidRPr="008B604D" w14:paraId="5AD84AFC"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3C4FCBD"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720C517" w14:textId="77777777" w:rsidR="00321204" w:rsidRPr="008B604D" w:rsidRDefault="00321204" w:rsidP="00EF7700">
            <w:pPr>
              <w:rPr>
                <w:color w:val="212529"/>
                <w:sz w:val="18"/>
                <w:szCs w:val="18"/>
              </w:rPr>
            </w:pPr>
            <w:r w:rsidRPr="008B604D">
              <w:rPr>
                <w:color w:val="212529"/>
                <w:sz w:val="18"/>
                <w:szCs w:val="18"/>
              </w:rPr>
              <w:t>Bailey, Bonnie</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F35C272" w14:textId="77777777" w:rsidR="00321204" w:rsidRPr="008B604D" w:rsidRDefault="00321204" w:rsidP="00EF7700">
            <w:pPr>
              <w:rPr>
                <w:color w:val="212529"/>
                <w:sz w:val="18"/>
                <w:szCs w:val="18"/>
              </w:rPr>
            </w:pPr>
            <w:r w:rsidRPr="008B604D">
              <w:rPr>
                <w:color w:val="212529"/>
                <w:sz w:val="18"/>
                <w:szCs w:val="18"/>
              </w:rPr>
              <w:t>philli32@marshall.edu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C716702"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589782B" w14:textId="77777777" w:rsidR="00321204" w:rsidRPr="008B604D" w:rsidRDefault="00321204" w:rsidP="00EF7700">
            <w:pPr>
              <w:rPr>
                <w:color w:val="212529"/>
                <w:sz w:val="18"/>
                <w:szCs w:val="18"/>
              </w:rPr>
            </w:pPr>
            <w:r w:rsidRPr="008B604D">
              <w:rPr>
                <w:color w:val="212529"/>
                <w:sz w:val="18"/>
                <w:szCs w:val="18"/>
              </w:rPr>
              <w:t>counseling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5D3C530"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840ABCA" w14:textId="77777777" w:rsidR="00321204" w:rsidRPr="008B604D" w:rsidRDefault="00321204" w:rsidP="00EF7700">
            <w:pPr>
              <w:rPr>
                <w:color w:val="212529"/>
                <w:sz w:val="18"/>
                <w:szCs w:val="18"/>
              </w:rPr>
            </w:pPr>
            <w:r w:rsidRPr="008B604D">
              <w:rPr>
                <w:color w:val="212529"/>
                <w:sz w:val="18"/>
                <w:szCs w:val="18"/>
              </w:rPr>
              <w:t>01/13/2027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40B26B2" w14:textId="77777777" w:rsidR="00321204" w:rsidRPr="008B604D" w:rsidRDefault="00321204" w:rsidP="00EF7700">
            <w:pPr>
              <w:rPr>
                <w:color w:val="212529"/>
                <w:sz w:val="18"/>
                <w:szCs w:val="18"/>
              </w:rPr>
            </w:pPr>
            <w:r w:rsidRPr="008B604D">
              <w:rPr>
                <w:color w:val="212529"/>
                <w:sz w:val="18"/>
                <w:szCs w:val="18"/>
              </w:rPr>
              <w:t>05/15/30</w:t>
            </w:r>
          </w:p>
        </w:tc>
      </w:tr>
      <w:tr w:rsidR="00321204" w:rsidRPr="008B604D" w14:paraId="707ECF3A"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6C19AF6"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C629B0C" w14:textId="77777777" w:rsidR="00321204" w:rsidRPr="008B604D" w:rsidRDefault="00321204" w:rsidP="00EF7700">
            <w:pPr>
              <w:rPr>
                <w:color w:val="212529"/>
                <w:sz w:val="18"/>
                <w:szCs w:val="18"/>
              </w:rPr>
            </w:pPr>
            <w:r w:rsidRPr="008B604D">
              <w:rPr>
                <w:color w:val="212529"/>
                <w:sz w:val="18"/>
                <w:szCs w:val="18"/>
              </w:rPr>
              <w:t>Banks, Tamara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DE2E05F" w14:textId="77777777" w:rsidR="00321204" w:rsidRPr="008B604D" w:rsidRDefault="00321204" w:rsidP="00EF7700">
            <w:pPr>
              <w:rPr>
                <w:color w:val="212529"/>
                <w:sz w:val="18"/>
                <w:szCs w:val="18"/>
              </w:rPr>
            </w:pPr>
            <w:r w:rsidRPr="008B604D">
              <w:rPr>
                <w:color w:val="212529"/>
                <w:sz w:val="18"/>
                <w:szCs w:val="18"/>
              </w:rPr>
              <w:t>banks5@marshall.edu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3C65B26"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BA3BB51" w14:textId="77777777" w:rsidR="00321204" w:rsidRPr="008B604D" w:rsidRDefault="00321204" w:rsidP="00EF7700">
            <w:pPr>
              <w:rPr>
                <w:color w:val="212529"/>
                <w:sz w:val="18"/>
                <w:szCs w:val="18"/>
              </w:rPr>
            </w:pPr>
            <w:r w:rsidRPr="008B604D">
              <w:rPr>
                <w:color w:val="212529"/>
                <w:sz w:val="18"/>
                <w:szCs w:val="18"/>
              </w:rPr>
              <w:t>counseling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355C54D"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C7F01A0"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F6E2B44" w14:textId="77777777" w:rsidR="00321204" w:rsidRPr="008B604D" w:rsidRDefault="00321204" w:rsidP="00EF7700">
            <w:pPr>
              <w:rPr>
                <w:color w:val="212529"/>
                <w:sz w:val="18"/>
                <w:szCs w:val="18"/>
              </w:rPr>
            </w:pPr>
            <w:r w:rsidRPr="008B604D">
              <w:rPr>
                <w:color w:val="212529"/>
                <w:sz w:val="18"/>
                <w:szCs w:val="18"/>
              </w:rPr>
              <w:t>12/15/26</w:t>
            </w:r>
          </w:p>
        </w:tc>
      </w:tr>
      <w:tr w:rsidR="00321204" w:rsidRPr="008B604D" w14:paraId="2582E14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BE0EA44"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E8818D5" w14:textId="77777777" w:rsidR="00321204" w:rsidRPr="008B604D" w:rsidRDefault="00321204" w:rsidP="00EF7700">
            <w:pPr>
              <w:rPr>
                <w:color w:val="212529"/>
                <w:sz w:val="18"/>
                <w:szCs w:val="18"/>
              </w:rPr>
            </w:pPr>
            <w:r w:rsidRPr="008B604D">
              <w:rPr>
                <w:color w:val="212529"/>
                <w:sz w:val="18"/>
                <w:szCs w:val="18"/>
              </w:rPr>
              <w:t>Bennett, Emily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62D6CF6" w14:textId="77777777" w:rsidR="00321204" w:rsidRPr="008B604D" w:rsidRDefault="00321204" w:rsidP="00EF7700">
            <w:pPr>
              <w:rPr>
                <w:color w:val="212529"/>
                <w:sz w:val="18"/>
                <w:szCs w:val="18"/>
              </w:rPr>
            </w:pPr>
            <w:r w:rsidRPr="008B604D">
              <w:rPr>
                <w:color w:val="212529"/>
                <w:sz w:val="18"/>
                <w:szCs w:val="18"/>
              </w:rPr>
              <w:t>barnard11@marshall.edu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7B9DB14"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0167391" w14:textId="77777777" w:rsidR="00321204" w:rsidRPr="008B604D" w:rsidRDefault="00321204" w:rsidP="00EF7700">
            <w:pPr>
              <w:rPr>
                <w:color w:val="212529"/>
                <w:sz w:val="18"/>
                <w:szCs w:val="18"/>
              </w:rPr>
            </w:pPr>
            <w:r w:rsidRPr="008B604D">
              <w:rPr>
                <w:color w:val="212529"/>
                <w:sz w:val="18"/>
                <w:szCs w:val="18"/>
              </w:rPr>
              <w:t>counseling COEPD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85C71B1"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D828258"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2CF4B27"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626F76D0"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909068F"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A4D6467" w14:textId="77777777" w:rsidR="00321204" w:rsidRPr="008B604D" w:rsidRDefault="00321204" w:rsidP="00EF7700">
            <w:pPr>
              <w:rPr>
                <w:color w:val="212529"/>
                <w:sz w:val="18"/>
                <w:szCs w:val="18"/>
              </w:rPr>
            </w:pPr>
            <w:r w:rsidRPr="008B604D">
              <w:rPr>
                <w:color w:val="212529"/>
                <w:sz w:val="18"/>
                <w:szCs w:val="18"/>
              </w:rPr>
              <w:t>Chapman, Sarah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611B60E" w14:textId="77777777" w:rsidR="00321204" w:rsidRPr="008B604D" w:rsidRDefault="00321204" w:rsidP="00EF7700">
            <w:pPr>
              <w:rPr>
                <w:color w:val="212529"/>
                <w:sz w:val="18"/>
                <w:szCs w:val="18"/>
              </w:rPr>
            </w:pPr>
            <w:r w:rsidRPr="008B604D">
              <w:rPr>
                <w:color w:val="212529"/>
                <w:sz w:val="18"/>
                <w:szCs w:val="18"/>
              </w:rPr>
              <w:t>BECKETT25@marshall.edu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08233D7"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E0BA981" w14:textId="77777777" w:rsidR="00321204" w:rsidRPr="008B604D" w:rsidRDefault="00321204" w:rsidP="00EF7700">
            <w:pPr>
              <w:rPr>
                <w:color w:val="212529"/>
                <w:sz w:val="18"/>
                <w:szCs w:val="18"/>
              </w:rPr>
            </w:pPr>
            <w:r w:rsidRPr="008B604D">
              <w:rPr>
                <w:color w:val="212529"/>
                <w:sz w:val="18"/>
                <w:szCs w:val="18"/>
              </w:rPr>
              <w:t>Special Education COEPD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0729102"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631B6B9" w14:textId="77777777" w:rsidR="00321204" w:rsidRPr="008B604D" w:rsidRDefault="00321204" w:rsidP="00EF7700">
            <w:pPr>
              <w:rPr>
                <w:color w:val="212529"/>
                <w:sz w:val="18"/>
                <w:szCs w:val="18"/>
              </w:rPr>
            </w:pPr>
            <w:r w:rsidRPr="008B604D">
              <w:rPr>
                <w:color w:val="212529"/>
                <w:sz w:val="18"/>
                <w:szCs w:val="18"/>
              </w:rPr>
              <w:t>01/13/2027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C3B8524" w14:textId="77777777" w:rsidR="00321204" w:rsidRPr="008B604D" w:rsidRDefault="00321204" w:rsidP="00EF7700">
            <w:pPr>
              <w:rPr>
                <w:color w:val="212529"/>
                <w:sz w:val="18"/>
                <w:szCs w:val="18"/>
              </w:rPr>
            </w:pPr>
            <w:r w:rsidRPr="008B604D">
              <w:rPr>
                <w:color w:val="212529"/>
                <w:sz w:val="18"/>
                <w:szCs w:val="18"/>
              </w:rPr>
              <w:t>05/15/30</w:t>
            </w:r>
          </w:p>
        </w:tc>
      </w:tr>
      <w:tr w:rsidR="00321204" w:rsidRPr="008B604D" w14:paraId="01C38F2A"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92E075D"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25DD7A04" w14:textId="77777777" w:rsidR="00321204" w:rsidRPr="008B604D" w:rsidRDefault="00321204" w:rsidP="00EF7700">
            <w:pPr>
              <w:rPr>
                <w:color w:val="212529"/>
                <w:sz w:val="18"/>
                <w:szCs w:val="18"/>
              </w:rPr>
            </w:pPr>
            <w:r w:rsidRPr="008B604D">
              <w:rPr>
                <w:color w:val="212529"/>
                <w:sz w:val="18"/>
                <w:szCs w:val="18"/>
              </w:rPr>
              <w:t>Clendinning, Chava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C9EAF44" w14:textId="77777777" w:rsidR="00321204" w:rsidRPr="008B604D" w:rsidRDefault="00321204" w:rsidP="00EF7700">
            <w:pPr>
              <w:rPr>
                <w:color w:val="212529"/>
                <w:sz w:val="18"/>
                <w:szCs w:val="18"/>
              </w:rPr>
            </w:pPr>
            <w:r w:rsidRPr="008B604D">
              <w:rPr>
                <w:color w:val="212529"/>
                <w:sz w:val="18"/>
                <w:szCs w:val="18"/>
              </w:rPr>
              <w:t>haas22@marshall.edu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EB685F1"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B3D37E8" w14:textId="77777777" w:rsidR="00321204" w:rsidRPr="008B604D" w:rsidRDefault="00321204" w:rsidP="00EF7700">
            <w:pPr>
              <w:rPr>
                <w:color w:val="212529"/>
                <w:sz w:val="18"/>
                <w:szCs w:val="18"/>
              </w:rPr>
            </w:pPr>
            <w:r w:rsidRPr="008B604D">
              <w:rPr>
                <w:color w:val="212529"/>
                <w:sz w:val="18"/>
                <w:szCs w:val="18"/>
              </w:rPr>
              <w:t>Counseling COEPD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6969273"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97D3772"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3C4D8F3"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2AE83FE2"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657EA2A"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5BF3809" w14:textId="77777777" w:rsidR="00321204" w:rsidRPr="008B604D" w:rsidRDefault="00321204" w:rsidP="00EF7700">
            <w:pPr>
              <w:rPr>
                <w:color w:val="212529"/>
                <w:sz w:val="18"/>
                <w:szCs w:val="18"/>
              </w:rPr>
            </w:pPr>
            <w:r w:rsidRPr="008B604D">
              <w:rPr>
                <w:color w:val="212529"/>
                <w:sz w:val="18"/>
                <w:szCs w:val="18"/>
              </w:rPr>
              <w:t>Coe, Marion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3D57589" w14:textId="77777777" w:rsidR="00321204" w:rsidRPr="008B604D" w:rsidRDefault="00321204" w:rsidP="00EF7700">
            <w:pPr>
              <w:rPr>
                <w:color w:val="212529"/>
                <w:sz w:val="18"/>
                <w:szCs w:val="18"/>
              </w:rPr>
            </w:pPr>
            <w:r w:rsidRPr="008B604D">
              <w:rPr>
                <w:color w:val="212529"/>
                <w:sz w:val="18"/>
                <w:szCs w:val="18"/>
              </w:rPr>
              <w:t>coem@marshall.edu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F0AA817"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6DF5159" w14:textId="77777777" w:rsidR="00321204" w:rsidRPr="008B604D" w:rsidRDefault="00321204" w:rsidP="00EF7700">
            <w:pPr>
              <w:rPr>
                <w:color w:val="212529"/>
                <w:sz w:val="18"/>
                <w:szCs w:val="18"/>
              </w:rPr>
            </w:pPr>
            <w:r w:rsidRPr="008B604D">
              <w:rPr>
                <w:color w:val="212529"/>
                <w:sz w:val="18"/>
                <w:szCs w:val="18"/>
              </w:rPr>
              <w:t>Anthropology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04098C1"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930DA49"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723308DF"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50B20048"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AE79818"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1C2A624" w14:textId="77777777" w:rsidR="00321204" w:rsidRPr="008B604D" w:rsidRDefault="00321204" w:rsidP="00EF7700">
            <w:pPr>
              <w:rPr>
                <w:color w:val="212529"/>
                <w:sz w:val="18"/>
                <w:szCs w:val="18"/>
              </w:rPr>
            </w:pPr>
            <w:r w:rsidRPr="008B604D">
              <w:rPr>
                <w:color w:val="212529"/>
                <w:sz w:val="18"/>
                <w:szCs w:val="18"/>
              </w:rPr>
              <w:t>Cook, Stephen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36C6940" w14:textId="77777777" w:rsidR="00321204" w:rsidRPr="008B604D" w:rsidRDefault="00321204" w:rsidP="00EF7700">
            <w:pPr>
              <w:rPr>
                <w:color w:val="212529"/>
                <w:sz w:val="18"/>
                <w:szCs w:val="18"/>
              </w:rPr>
            </w:pPr>
            <w:r w:rsidRPr="008B604D">
              <w:rPr>
                <w:color w:val="212529"/>
                <w:sz w:val="18"/>
                <w:szCs w:val="18"/>
              </w:rPr>
              <w:t>cookst@marshall.edu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10EA29B" w14:textId="77777777" w:rsidR="00321204" w:rsidRPr="008B604D" w:rsidRDefault="00321204" w:rsidP="00EF7700">
            <w:pPr>
              <w:rPr>
                <w:color w:val="212529"/>
                <w:sz w:val="18"/>
                <w:szCs w:val="18"/>
              </w:rPr>
            </w:pPr>
            <w:r w:rsidRPr="008B604D">
              <w:rPr>
                <w:color w:val="212529"/>
                <w:sz w:val="18"/>
                <w:szCs w:val="18"/>
              </w:rPr>
              <w:t>SOP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980CC94" w14:textId="77777777" w:rsidR="00321204" w:rsidRPr="008B604D" w:rsidRDefault="00321204" w:rsidP="00EF7700">
            <w:pPr>
              <w:rPr>
                <w:color w:val="212529"/>
                <w:sz w:val="18"/>
                <w:szCs w:val="18"/>
              </w:rPr>
            </w:pPr>
            <w:r w:rsidRPr="008B604D">
              <w:rPr>
                <w:color w:val="212529"/>
                <w:sz w:val="18"/>
                <w:szCs w:val="18"/>
              </w:rPr>
              <w:t>School of Pharmacy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D353369"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D0247B2"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B853794"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62D2FE7"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7C1A9FD"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BA334F7" w14:textId="77777777" w:rsidR="00321204" w:rsidRPr="008B604D" w:rsidRDefault="00321204" w:rsidP="00EF7700">
            <w:pPr>
              <w:rPr>
                <w:color w:val="212529"/>
                <w:sz w:val="18"/>
                <w:szCs w:val="18"/>
              </w:rPr>
            </w:pPr>
            <w:r w:rsidRPr="008B604D">
              <w:rPr>
                <w:color w:val="212529"/>
                <w:sz w:val="18"/>
                <w:szCs w:val="18"/>
              </w:rPr>
              <w:t>Corrigan, Michael</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F33AA57" w14:textId="77777777" w:rsidR="00321204" w:rsidRPr="008B604D" w:rsidRDefault="00321204" w:rsidP="00EF7700">
            <w:pPr>
              <w:rPr>
                <w:color w:val="212529"/>
                <w:sz w:val="18"/>
                <w:szCs w:val="18"/>
              </w:rPr>
            </w:pPr>
            <w:r w:rsidRPr="008B604D">
              <w:rPr>
                <w:color w:val="212529"/>
                <w:sz w:val="18"/>
                <w:szCs w:val="18"/>
              </w:rPr>
              <w:t>corrigan@marshall.edu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C1AB7CC"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80A1867" w14:textId="77777777" w:rsidR="00321204" w:rsidRPr="008B604D" w:rsidRDefault="00321204" w:rsidP="00EF7700">
            <w:pPr>
              <w:rPr>
                <w:color w:val="212529"/>
                <w:sz w:val="18"/>
                <w:szCs w:val="18"/>
              </w:rPr>
            </w:pPr>
            <w:r w:rsidRPr="008B604D">
              <w:rPr>
                <w:color w:val="212529"/>
                <w:sz w:val="18"/>
                <w:szCs w:val="18"/>
              </w:rPr>
              <w:t>Curriculum, Instruction, and Foundations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656F4AC"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0F5285F" w14:textId="77777777" w:rsidR="00321204" w:rsidRPr="008B604D" w:rsidRDefault="00321204" w:rsidP="00EF7700">
            <w:pPr>
              <w:rPr>
                <w:color w:val="212529"/>
                <w:sz w:val="18"/>
                <w:szCs w:val="18"/>
              </w:rPr>
            </w:pPr>
            <w:r w:rsidRPr="008B604D">
              <w:rPr>
                <w:color w:val="212529"/>
                <w:sz w:val="18"/>
                <w:szCs w:val="18"/>
              </w:rPr>
              <w:t>01/13/2027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81AC611" w14:textId="77777777" w:rsidR="00321204" w:rsidRPr="008B604D" w:rsidRDefault="00321204" w:rsidP="00EF7700">
            <w:pPr>
              <w:rPr>
                <w:color w:val="212529"/>
                <w:sz w:val="18"/>
                <w:szCs w:val="18"/>
              </w:rPr>
            </w:pPr>
            <w:r w:rsidRPr="008B604D">
              <w:rPr>
                <w:color w:val="212529"/>
                <w:sz w:val="18"/>
                <w:szCs w:val="18"/>
              </w:rPr>
              <w:t>05/15/32</w:t>
            </w:r>
          </w:p>
        </w:tc>
      </w:tr>
      <w:tr w:rsidR="00321204" w:rsidRPr="008B604D" w14:paraId="1B77BD7C"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E936D77"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8DB18B7" w14:textId="77777777" w:rsidR="00321204" w:rsidRPr="008B604D" w:rsidRDefault="00321204" w:rsidP="00EF7700">
            <w:pPr>
              <w:rPr>
                <w:color w:val="212529"/>
                <w:sz w:val="18"/>
                <w:szCs w:val="18"/>
              </w:rPr>
            </w:pPr>
            <w:r w:rsidRPr="008B604D">
              <w:rPr>
                <w:color w:val="212529"/>
                <w:sz w:val="18"/>
                <w:szCs w:val="18"/>
              </w:rPr>
              <w:t>Daniels, Jacqueline</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84FFDF3" w14:textId="77777777" w:rsidR="00321204" w:rsidRPr="008B604D" w:rsidRDefault="00321204" w:rsidP="00EF7700">
            <w:pPr>
              <w:rPr>
                <w:color w:val="212529"/>
                <w:sz w:val="18"/>
                <w:szCs w:val="18"/>
              </w:rPr>
            </w:pPr>
            <w:r w:rsidRPr="008B604D">
              <w:rPr>
                <w:color w:val="212529"/>
                <w:sz w:val="18"/>
                <w:szCs w:val="18"/>
              </w:rPr>
              <w:t>danielsja@marshall.edu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FCE021B"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D33B3CE" w14:textId="77777777" w:rsidR="00321204" w:rsidRPr="008B604D" w:rsidRDefault="00321204" w:rsidP="00EF7700">
            <w:pPr>
              <w:rPr>
                <w:color w:val="212529"/>
                <w:sz w:val="18"/>
                <w:szCs w:val="18"/>
              </w:rPr>
            </w:pPr>
            <w:r w:rsidRPr="008B604D">
              <w:rPr>
                <w:color w:val="212529"/>
                <w:sz w:val="18"/>
                <w:szCs w:val="18"/>
              </w:rPr>
              <w:t>Leadership Studies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385B230"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B11B8CD"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1EB5062" w14:textId="77777777" w:rsidR="00321204" w:rsidRPr="008B604D" w:rsidRDefault="00321204" w:rsidP="00EF7700">
            <w:pPr>
              <w:rPr>
                <w:color w:val="212529"/>
                <w:sz w:val="18"/>
                <w:szCs w:val="18"/>
              </w:rPr>
            </w:pPr>
            <w:r w:rsidRPr="008B604D">
              <w:rPr>
                <w:color w:val="212529"/>
                <w:sz w:val="18"/>
                <w:szCs w:val="18"/>
              </w:rPr>
              <w:t>12/15/26</w:t>
            </w:r>
          </w:p>
        </w:tc>
      </w:tr>
      <w:tr w:rsidR="00321204" w:rsidRPr="008B604D" w14:paraId="5035898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BACF784"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5A06902" w14:textId="77777777" w:rsidR="00321204" w:rsidRPr="008B604D" w:rsidRDefault="00321204" w:rsidP="00EF7700">
            <w:pPr>
              <w:rPr>
                <w:color w:val="212529"/>
                <w:sz w:val="18"/>
                <w:szCs w:val="18"/>
              </w:rPr>
            </w:pPr>
            <w:r w:rsidRPr="008B604D">
              <w:rPr>
                <w:color w:val="212529"/>
                <w:sz w:val="18"/>
                <w:szCs w:val="18"/>
              </w:rPr>
              <w:t>Davis, Elbert</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5E93456" w14:textId="77777777" w:rsidR="00321204" w:rsidRPr="008B604D" w:rsidRDefault="00321204" w:rsidP="00EF7700">
            <w:pPr>
              <w:rPr>
                <w:color w:val="212529"/>
                <w:sz w:val="18"/>
                <w:szCs w:val="18"/>
              </w:rPr>
            </w:pPr>
            <w:r w:rsidRPr="008B604D">
              <w:rPr>
                <w:color w:val="212529"/>
                <w:sz w:val="18"/>
                <w:szCs w:val="18"/>
              </w:rPr>
              <w:t>davis513@marshall.edu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E89B371"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3B5B49E" w14:textId="77777777" w:rsidR="00321204" w:rsidRPr="008B604D" w:rsidRDefault="00321204" w:rsidP="00EF7700">
            <w:pPr>
              <w:rPr>
                <w:color w:val="212529"/>
                <w:sz w:val="18"/>
                <w:szCs w:val="18"/>
              </w:rPr>
            </w:pPr>
            <w:r w:rsidRPr="008B604D">
              <w:rPr>
                <w:color w:val="212529"/>
                <w:sz w:val="18"/>
                <w:szCs w:val="18"/>
              </w:rPr>
              <w:t>Elementary and Secondary Education</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CDEDE94"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D0D8AB0"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B8E613E"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204E1BB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0E9B937"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1733D2A" w14:textId="77777777" w:rsidR="00321204" w:rsidRPr="008B604D" w:rsidRDefault="00321204" w:rsidP="00EF7700">
            <w:pPr>
              <w:rPr>
                <w:color w:val="212529"/>
                <w:sz w:val="18"/>
                <w:szCs w:val="18"/>
              </w:rPr>
            </w:pPr>
            <w:r w:rsidRPr="008B604D">
              <w:rPr>
                <w:color w:val="212529"/>
                <w:sz w:val="18"/>
                <w:szCs w:val="18"/>
              </w:rPr>
              <w:t>Dellinger, Jennifer</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CFE20FE" w14:textId="77777777" w:rsidR="00321204" w:rsidRPr="008B604D" w:rsidRDefault="00321204" w:rsidP="00EF7700">
            <w:pPr>
              <w:rPr>
                <w:color w:val="212529"/>
                <w:sz w:val="18"/>
                <w:szCs w:val="18"/>
              </w:rPr>
            </w:pPr>
            <w:r w:rsidRPr="008B604D">
              <w:rPr>
                <w:color w:val="212529"/>
                <w:sz w:val="18"/>
                <w:szCs w:val="18"/>
              </w:rPr>
              <w:t>dellingerj@marshall.edu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C44749D"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393A5153" w14:textId="77777777" w:rsidR="00321204" w:rsidRPr="008B604D" w:rsidRDefault="00321204" w:rsidP="00EF7700">
            <w:pPr>
              <w:rPr>
                <w:color w:val="212529"/>
                <w:sz w:val="18"/>
                <w:szCs w:val="18"/>
              </w:rPr>
            </w:pPr>
            <w:r w:rsidRPr="008B604D">
              <w:rPr>
                <w:color w:val="212529"/>
                <w:sz w:val="18"/>
                <w:szCs w:val="18"/>
              </w:rPr>
              <w:t>Curriculum and Instruction COEPD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D4EB007"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EC3ABFA"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3A94879"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02A56C19"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F89A8BF"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F1B97DB" w14:textId="77777777" w:rsidR="00321204" w:rsidRPr="008B604D" w:rsidRDefault="00321204" w:rsidP="00EF7700">
            <w:pPr>
              <w:rPr>
                <w:color w:val="212529"/>
                <w:sz w:val="18"/>
                <w:szCs w:val="18"/>
              </w:rPr>
            </w:pPr>
            <w:r w:rsidRPr="008B604D">
              <w:rPr>
                <w:color w:val="212529"/>
                <w:sz w:val="18"/>
                <w:szCs w:val="18"/>
              </w:rPr>
              <w:t>Dingess, Kimberly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09D78C3" w14:textId="77777777" w:rsidR="00321204" w:rsidRPr="008B604D" w:rsidRDefault="00321204" w:rsidP="00EF7700">
            <w:pPr>
              <w:rPr>
                <w:color w:val="212529"/>
                <w:sz w:val="18"/>
                <w:szCs w:val="18"/>
              </w:rPr>
            </w:pPr>
            <w:r w:rsidRPr="008B604D">
              <w:rPr>
                <w:color w:val="212529"/>
                <w:sz w:val="18"/>
                <w:szCs w:val="18"/>
              </w:rPr>
              <w:t>dingess79@marshall.edu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42EA044" w14:textId="77777777" w:rsidR="00321204" w:rsidRPr="008B604D" w:rsidRDefault="00321204" w:rsidP="00EF7700">
            <w:pPr>
              <w:rPr>
                <w:color w:val="212529"/>
                <w:sz w:val="18"/>
                <w:szCs w:val="18"/>
              </w:rPr>
            </w:pPr>
            <w:r w:rsidRPr="008B604D">
              <w:rPr>
                <w:color w:val="212529"/>
                <w:sz w:val="18"/>
                <w:szCs w:val="18"/>
              </w:rPr>
              <w:t>COS</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BC718DC" w14:textId="77777777" w:rsidR="00321204" w:rsidRPr="008B604D" w:rsidRDefault="00321204" w:rsidP="00EF7700">
            <w:pPr>
              <w:rPr>
                <w:color w:val="212529"/>
                <w:sz w:val="18"/>
                <w:szCs w:val="18"/>
              </w:rPr>
            </w:pPr>
            <w:r w:rsidRPr="008B604D">
              <w:rPr>
                <w:color w:val="212529"/>
                <w:sz w:val="18"/>
                <w:szCs w:val="18"/>
              </w:rPr>
              <w:t>Biology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01186B1"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0B68F4D1"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484B876"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0B34DCE4"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F30BDC5"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2BECFB5F" w14:textId="77777777" w:rsidR="00321204" w:rsidRPr="008B604D" w:rsidRDefault="00321204" w:rsidP="00EF7700">
            <w:pPr>
              <w:rPr>
                <w:color w:val="212529"/>
                <w:sz w:val="18"/>
                <w:szCs w:val="18"/>
              </w:rPr>
            </w:pPr>
            <w:r w:rsidRPr="008B604D">
              <w:rPr>
                <w:color w:val="212529"/>
                <w:sz w:val="18"/>
                <w:szCs w:val="18"/>
              </w:rPr>
              <w:t>Ferguson, Annette</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D743CF6" w14:textId="77777777" w:rsidR="00321204" w:rsidRPr="008B604D" w:rsidRDefault="00321204" w:rsidP="00EF7700">
            <w:pPr>
              <w:rPr>
                <w:color w:val="212529"/>
                <w:sz w:val="18"/>
                <w:szCs w:val="18"/>
              </w:rPr>
            </w:pPr>
            <w:r w:rsidRPr="008B604D">
              <w:rPr>
                <w:color w:val="212529"/>
                <w:sz w:val="18"/>
                <w:szCs w:val="18"/>
              </w:rPr>
              <w:t>taylor171@marshall.edu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F536DDA" w14:textId="77777777" w:rsidR="00321204" w:rsidRPr="008B604D" w:rsidRDefault="00321204" w:rsidP="00EF7700">
            <w:pPr>
              <w:rPr>
                <w:color w:val="212529"/>
                <w:sz w:val="18"/>
                <w:szCs w:val="18"/>
              </w:rPr>
            </w:pPr>
            <w:r w:rsidRPr="008B604D">
              <w:rPr>
                <w:color w:val="212529"/>
                <w:sz w:val="18"/>
                <w:szCs w:val="18"/>
              </w:rPr>
              <w:t>COHP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EAA1EC9" w14:textId="77777777" w:rsidR="00321204" w:rsidRPr="008B604D" w:rsidRDefault="00321204" w:rsidP="00EF7700">
            <w:pPr>
              <w:rPr>
                <w:color w:val="212529"/>
                <w:sz w:val="18"/>
                <w:szCs w:val="18"/>
              </w:rPr>
            </w:pPr>
            <w:r w:rsidRPr="008B604D">
              <w:rPr>
                <w:color w:val="212529"/>
                <w:sz w:val="18"/>
                <w:szCs w:val="18"/>
              </w:rPr>
              <w:t>School of Nursing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F6BCFA6"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609E9D8"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755CFBCD" w14:textId="77777777" w:rsidR="00321204" w:rsidRPr="008B604D" w:rsidRDefault="00321204" w:rsidP="00EF7700">
            <w:pPr>
              <w:rPr>
                <w:color w:val="212529"/>
                <w:sz w:val="18"/>
                <w:szCs w:val="18"/>
              </w:rPr>
            </w:pPr>
            <w:r w:rsidRPr="008B604D">
              <w:rPr>
                <w:color w:val="212529"/>
                <w:sz w:val="18"/>
                <w:szCs w:val="18"/>
              </w:rPr>
              <w:t>12/15/28</w:t>
            </w:r>
          </w:p>
        </w:tc>
      </w:tr>
      <w:tr w:rsidR="00321204" w:rsidRPr="008B604D" w14:paraId="386B0D7D"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60ABC39"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4E37C52" w14:textId="77777777" w:rsidR="00321204" w:rsidRPr="008B604D" w:rsidRDefault="00321204" w:rsidP="00EF7700">
            <w:pPr>
              <w:rPr>
                <w:color w:val="212529"/>
                <w:sz w:val="18"/>
                <w:szCs w:val="18"/>
              </w:rPr>
            </w:pPr>
            <w:r w:rsidRPr="008B604D">
              <w:rPr>
                <w:color w:val="212529"/>
                <w:sz w:val="18"/>
                <w:szCs w:val="18"/>
              </w:rPr>
              <w:t>Hayslette, Amy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62536AD" w14:textId="77777777" w:rsidR="00321204" w:rsidRPr="008B604D" w:rsidRDefault="00321204" w:rsidP="00EF7700">
            <w:pPr>
              <w:rPr>
                <w:color w:val="212529"/>
                <w:sz w:val="18"/>
                <w:szCs w:val="18"/>
              </w:rPr>
            </w:pPr>
            <w:r w:rsidRPr="008B604D">
              <w:rPr>
                <w:color w:val="212529"/>
                <w:sz w:val="18"/>
                <w:szCs w:val="18"/>
              </w:rPr>
              <w:t>mcgrewa@marshall.edu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CAF3901"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92AB102" w14:textId="77777777" w:rsidR="00321204" w:rsidRPr="008B604D" w:rsidRDefault="00321204" w:rsidP="00EF7700">
            <w:pPr>
              <w:rPr>
                <w:color w:val="212529"/>
                <w:sz w:val="18"/>
                <w:szCs w:val="18"/>
              </w:rPr>
            </w:pPr>
            <w:r w:rsidRPr="008B604D">
              <w:rPr>
                <w:color w:val="212529"/>
                <w:sz w:val="18"/>
                <w:szCs w:val="18"/>
              </w:rPr>
              <w:t>Special Education COEPD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5D564CF"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6890CD3"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2BDDA43"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62D5E26B"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DF14362"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2BB2F1AD" w14:textId="77777777" w:rsidR="00321204" w:rsidRPr="008B604D" w:rsidRDefault="00321204" w:rsidP="00EF7700">
            <w:pPr>
              <w:rPr>
                <w:color w:val="212529"/>
                <w:sz w:val="18"/>
                <w:szCs w:val="18"/>
              </w:rPr>
            </w:pPr>
            <w:r w:rsidRPr="008B604D">
              <w:rPr>
                <w:color w:val="212529"/>
                <w:sz w:val="18"/>
                <w:szCs w:val="18"/>
              </w:rPr>
              <w:t>Humphrey, Jamie</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AEE430E" w14:textId="77777777" w:rsidR="00321204" w:rsidRPr="008B604D" w:rsidRDefault="00321204" w:rsidP="00EF7700">
            <w:pPr>
              <w:rPr>
                <w:color w:val="212529"/>
                <w:sz w:val="18"/>
                <w:szCs w:val="18"/>
              </w:rPr>
            </w:pPr>
            <w:r w:rsidRPr="008B604D">
              <w:rPr>
                <w:color w:val="212529"/>
                <w:sz w:val="18"/>
                <w:szCs w:val="18"/>
              </w:rPr>
              <w:t>humphrey60@marshall.edu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18F3551"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DFD5E56"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C18D11A"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F1A8D56"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8AD139B"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6825C8B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25C1D27"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2D74BCA" w14:textId="77777777" w:rsidR="00321204" w:rsidRPr="008B604D" w:rsidRDefault="00321204" w:rsidP="00EF7700">
            <w:pPr>
              <w:rPr>
                <w:color w:val="212529"/>
                <w:sz w:val="18"/>
                <w:szCs w:val="18"/>
              </w:rPr>
            </w:pPr>
            <w:r w:rsidRPr="008B604D">
              <w:rPr>
                <w:color w:val="212529"/>
                <w:sz w:val="18"/>
                <w:szCs w:val="18"/>
              </w:rPr>
              <w:t>Manne, Nandini Durga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883706D" w14:textId="77777777" w:rsidR="00321204" w:rsidRPr="008B604D" w:rsidRDefault="00321204" w:rsidP="00EF7700">
            <w:pPr>
              <w:rPr>
                <w:color w:val="212529"/>
                <w:sz w:val="18"/>
                <w:szCs w:val="18"/>
              </w:rPr>
            </w:pPr>
            <w:r w:rsidRPr="008B604D">
              <w:rPr>
                <w:color w:val="212529"/>
                <w:sz w:val="18"/>
                <w:szCs w:val="18"/>
              </w:rPr>
              <w:t>manne@marshall.edu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57D02F3" w14:textId="77777777" w:rsidR="00321204" w:rsidRPr="008B604D" w:rsidRDefault="00321204" w:rsidP="00EF7700">
            <w:pPr>
              <w:rPr>
                <w:color w:val="212529"/>
                <w:sz w:val="18"/>
                <w:szCs w:val="18"/>
              </w:rPr>
            </w:pPr>
            <w:r w:rsidRPr="008B604D">
              <w:rPr>
                <w:color w:val="212529"/>
                <w:sz w:val="18"/>
                <w:szCs w:val="18"/>
              </w:rPr>
              <w:t>SOP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7E72023" w14:textId="77777777" w:rsidR="00321204" w:rsidRPr="008B604D" w:rsidRDefault="00321204" w:rsidP="00EF7700">
            <w:pPr>
              <w:rPr>
                <w:color w:val="212529"/>
                <w:sz w:val="18"/>
                <w:szCs w:val="18"/>
              </w:rPr>
            </w:pPr>
            <w:r w:rsidRPr="008B604D">
              <w:rPr>
                <w:color w:val="212529"/>
                <w:sz w:val="18"/>
                <w:szCs w:val="18"/>
              </w:rPr>
              <w:t>School of Pharmacy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8C89BDB"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31002CA"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847DE3E"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7EDB3384"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C91E64E"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43CFF4C" w14:textId="77777777" w:rsidR="00321204" w:rsidRPr="008B604D" w:rsidRDefault="00321204" w:rsidP="00EF7700">
            <w:pPr>
              <w:rPr>
                <w:color w:val="212529"/>
                <w:sz w:val="18"/>
                <w:szCs w:val="18"/>
              </w:rPr>
            </w:pPr>
            <w:r w:rsidRPr="008B604D">
              <w:rPr>
                <w:color w:val="212529"/>
                <w:sz w:val="18"/>
                <w:szCs w:val="18"/>
              </w:rPr>
              <w:t>Osterwise, Rebecca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31AF2F5" w14:textId="77777777" w:rsidR="00321204" w:rsidRPr="008B604D" w:rsidRDefault="00321204" w:rsidP="00EF7700">
            <w:pPr>
              <w:rPr>
                <w:color w:val="212529"/>
                <w:sz w:val="18"/>
                <w:szCs w:val="18"/>
              </w:rPr>
            </w:pPr>
            <w:r w:rsidRPr="008B604D">
              <w:rPr>
                <w:color w:val="212529"/>
                <w:sz w:val="18"/>
                <w:szCs w:val="18"/>
              </w:rPr>
              <w:t>osterwise@marshall.edu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BE76D81"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860D928"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677D7EE"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EA39DCE"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5E9A13B"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58396622"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A543C0D"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C90842E" w14:textId="77777777" w:rsidR="00321204" w:rsidRPr="008B604D" w:rsidRDefault="00321204" w:rsidP="00EF7700">
            <w:pPr>
              <w:rPr>
                <w:color w:val="212529"/>
                <w:sz w:val="18"/>
                <w:szCs w:val="18"/>
              </w:rPr>
            </w:pPr>
            <w:r w:rsidRPr="008B604D">
              <w:rPr>
                <w:color w:val="212529"/>
                <w:sz w:val="18"/>
                <w:szCs w:val="18"/>
              </w:rPr>
              <w:t>Pile, Thomas</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F2BC129" w14:textId="77777777" w:rsidR="00321204" w:rsidRPr="008B604D" w:rsidRDefault="00321204" w:rsidP="00EF7700">
            <w:pPr>
              <w:rPr>
                <w:color w:val="212529"/>
                <w:sz w:val="18"/>
                <w:szCs w:val="18"/>
              </w:rPr>
            </w:pPr>
            <w:r w:rsidRPr="008B604D">
              <w:rPr>
                <w:color w:val="212529"/>
                <w:sz w:val="18"/>
                <w:szCs w:val="18"/>
              </w:rPr>
              <w:t>pile@marshall.edu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C9E23AD" w14:textId="77777777" w:rsidR="00321204" w:rsidRPr="008B604D" w:rsidRDefault="00321204" w:rsidP="00EF7700">
            <w:pPr>
              <w:rPr>
                <w:color w:val="212529"/>
                <w:sz w:val="18"/>
                <w:szCs w:val="18"/>
              </w:rPr>
            </w:pPr>
            <w:r w:rsidRPr="008B604D">
              <w:rPr>
                <w:color w:val="212529"/>
                <w:sz w:val="18"/>
                <w:szCs w:val="18"/>
              </w:rPr>
              <w:t>SOP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9CB7F43" w14:textId="77777777" w:rsidR="00321204" w:rsidRPr="008B604D" w:rsidRDefault="00321204" w:rsidP="00EF7700">
            <w:pPr>
              <w:rPr>
                <w:color w:val="212529"/>
                <w:sz w:val="18"/>
                <w:szCs w:val="18"/>
              </w:rPr>
            </w:pPr>
            <w:r w:rsidRPr="008B604D">
              <w:rPr>
                <w:color w:val="212529"/>
                <w:sz w:val="18"/>
                <w:szCs w:val="18"/>
              </w:rPr>
              <w:t>School of Pharmacy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EDDF7E5"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47BDBC4"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EAAC44B"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481545E9"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D100DFB"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BF511AD" w14:textId="77777777" w:rsidR="00321204" w:rsidRPr="008B604D" w:rsidRDefault="00321204" w:rsidP="00EF7700">
            <w:pPr>
              <w:rPr>
                <w:color w:val="212529"/>
                <w:sz w:val="18"/>
                <w:szCs w:val="18"/>
              </w:rPr>
            </w:pPr>
            <w:r w:rsidRPr="008B604D">
              <w:rPr>
                <w:color w:val="212529"/>
                <w:sz w:val="18"/>
                <w:szCs w:val="18"/>
              </w:rPr>
              <w:t>Platz, Mary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3B3FC3A" w14:textId="77777777" w:rsidR="00321204" w:rsidRPr="008B604D" w:rsidRDefault="00321204" w:rsidP="00EF7700">
            <w:pPr>
              <w:rPr>
                <w:color w:val="212529"/>
                <w:sz w:val="18"/>
                <w:szCs w:val="18"/>
              </w:rPr>
            </w:pPr>
            <w:r w:rsidRPr="008B604D">
              <w:rPr>
                <w:color w:val="212529"/>
                <w:sz w:val="18"/>
                <w:szCs w:val="18"/>
              </w:rPr>
              <w:t>platzm@marshall.edu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AE029DF" w14:textId="77777777" w:rsidR="00321204" w:rsidRPr="008B604D" w:rsidRDefault="00321204" w:rsidP="00EF7700">
            <w:pPr>
              <w:rPr>
                <w:color w:val="212529"/>
                <w:sz w:val="18"/>
                <w:szCs w:val="18"/>
              </w:rPr>
            </w:pPr>
            <w:r w:rsidRPr="008B604D">
              <w:rPr>
                <w:color w:val="212529"/>
                <w:sz w:val="18"/>
                <w:szCs w:val="18"/>
              </w:rPr>
              <w:t>SOP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4B2F999" w14:textId="77777777" w:rsidR="00321204" w:rsidRPr="008B604D" w:rsidRDefault="00321204" w:rsidP="00EF7700">
            <w:pPr>
              <w:rPr>
                <w:color w:val="212529"/>
                <w:sz w:val="18"/>
                <w:szCs w:val="18"/>
              </w:rPr>
            </w:pPr>
            <w:r w:rsidRPr="008B604D">
              <w:rPr>
                <w:color w:val="212529"/>
                <w:sz w:val="18"/>
                <w:szCs w:val="18"/>
              </w:rPr>
              <w:t>School of Pharmacy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11E3526"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EE9F974"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1139A5A"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1853A33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327E5F7"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CAE2B44" w14:textId="77777777" w:rsidR="00321204" w:rsidRPr="008B604D" w:rsidRDefault="00321204" w:rsidP="00EF7700">
            <w:pPr>
              <w:rPr>
                <w:color w:val="212529"/>
                <w:sz w:val="18"/>
                <w:szCs w:val="18"/>
              </w:rPr>
            </w:pPr>
            <w:r w:rsidRPr="008B604D">
              <w:rPr>
                <w:color w:val="212529"/>
                <w:sz w:val="18"/>
                <w:szCs w:val="18"/>
              </w:rPr>
              <w:t>Ramsburg, Lisa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0BEB755" w14:textId="77777777" w:rsidR="00321204" w:rsidRPr="008B604D" w:rsidRDefault="00321204" w:rsidP="00EF7700">
            <w:pPr>
              <w:rPr>
                <w:color w:val="212529"/>
                <w:sz w:val="18"/>
                <w:szCs w:val="18"/>
              </w:rPr>
            </w:pPr>
            <w:r w:rsidRPr="008B604D">
              <w:rPr>
                <w:color w:val="212529"/>
                <w:sz w:val="18"/>
                <w:szCs w:val="18"/>
              </w:rPr>
              <w:t>kruzan1@marshall.edu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F8BF35F" w14:textId="77777777" w:rsidR="00321204" w:rsidRPr="008B604D" w:rsidRDefault="00321204" w:rsidP="00EF7700">
            <w:pPr>
              <w:rPr>
                <w:color w:val="212529"/>
                <w:sz w:val="18"/>
                <w:szCs w:val="18"/>
              </w:rPr>
            </w:pPr>
            <w:r w:rsidRPr="008B604D">
              <w:rPr>
                <w:color w:val="212529"/>
                <w:sz w:val="18"/>
                <w:szCs w:val="18"/>
              </w:rPr>
              <w:t>COHP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70465E4" w14:textId="77777777" w:rsidR="00321204" w:rsidRPr="008B604D" w:rsidRDefault="00321204" w:rsidP="00EF7700">
            <w:pPr>
              <w:rPr>
                <w:color w:val="212529"/>
                <w:sz w:val="18"/>
                <w:szCs w:val="18"/>
              </w:rPr>
            </w:pPr>
            <w:r w:rsidRPr="008B604D">
              <w:rPr>
                <w:color w:val="212529"/>
                <w:sz w:val="18"/>
                <w:szCs w:val="18"/>
              </w:rPr>
              <w:t>School of Nursing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EC5C8A1"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4AE7213"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35B1579" w14:textId="77777777" w:rsidR="00321204" w:rsidRPr="008B604D" w:rsidRDefault="00321204" w:rsidP="00EF7700">
            <w:pPr>
              <w:rPr>
                <w:color w:val="212529"/>
                <w:sz w:val="18"/>
                <w:szCs w:val="18"/>
              </w:rPr>
            </w:pPr>
            <w:r w:rsidRPr="008B604D">
              <w:rPr>
                <w:color w:val="212529"/>
                <w:sz w:val="18"/>
                <w:szCs w:val="18"/>
              </w:rPr>
              <w:t>12/15/28</w:t>
            </w:r>
          </w:p>
        </w:tc>
      </w:tr>
      <w:tr w:rsidR="00321204" w:rsidRPr="008B604D" w14:paraId="6FEC1F3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BAA44A8"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2E18D7A5" w14:textId="77777777" w:rsidR="00321204" w:rsidRPr="008B604D" w:rsidRDefault="00321204" w:rsidP="00EF7700">
            <w:pPr>
              <w:rPr>
                <w:color w:val="212529"/>
                <w:sz w:val="18"/>
                <w:szCs w:val="18"/>
              </w:rPr>
            </w:pPr>
            <w:r w:rsidRPr="008B604D">
              <w:rPr>
                <w:color w:val="212529"/>
                <w:sz w:val="18"/>
                <w:szCs w:val="18"/>
              </w:rPr>
              <w:t>Robertson, Paul</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A159D07" w14:textId="77777777" w:rsidR="00321204" w:rsidRPr="008B604D" w:rsidRDefault="00321204" w:rsidP="00EF7700">
            <w:pPr>
              <w:rPr>
                <w:color w:val="212529"/>
                <w:sz w:val="18"/>
                <w:szCs w:val="18"/>
              </w:rPr>
            </w:pPr>
            <w:r w:rsidRPr="008B604D">
              <w:rPr>
                <w:color w:val="212529"/>
                <w:sz w:val="18"/>
                <w:szCs w:val="18"/>
              </w:rPr>
              <w:t>robertsonp@marshall.edu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A35BEFA"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AEC67D1"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A57A573"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F731599"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D109335"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6CFB1C83"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07634FB"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1DB5D6B" w14:textId="77777777" w:rsidR="00321204" w:rsidRPr="008B604D" w:rsidRDefault="00321204" w:rsidP="00EF7700">
            <w:pPr>
              <w:rPr>
                <w:color w:val="212529"/>
                <w:sz w:val="18"/>
                <w:szCs w:val="18"/>
              </w:rPr>
            </w:pPr>
            <w:r w:rsidRPr="008B604D">
              <w:rPr>
                <w:color w:val="212529"/>
                <w:sz w:val="18"/>
                <w:szCs w:val="18"/>
              </w:rPr>
              <w:t>Adams, Deborah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79BC2B7" w14:textId="77777777" w:rsidR="00321204" w:rsidRPr="008B604D" w:rsidRDefault="00321204" w:rsidP="00EF7700">
            <w:pPr>
              <w:rPr>
                <w:color w:val="212529"/>
                <w:sz w:val="18"/>
                <w:szCs w:val="18"/>
              </w:rPr>
            </w:pPr>
            <w:r w:rsidRPr="008B604D">
              <w:rPr>
                <w:color w:val="212529"/>
                <w:sz w:val="18"/>
                <w:szCs w:val="18"/>
              </w:rPr>
              <w:t>adams296@marshall.edu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D89AF15"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60EB934" w14:textId="77777777" w:rsidR="00321204" w:rsidRPr="008B604D" w:rsidRDefault="00321204" w:rsidP="00EF7700">
            <w:pPr>
              <w:rPr>
                <w:color w:val="212529"/>
                <w:sz w:val="18"/>
                <w:szCs w:val="18"/>
              </w:rPr>
            </w:pPr>
            <w:r w:rsidRPr="008B604D">
              <w:rPr>
                <w:color w:val="212529"/>
                <w:sz w:val="18"/>
                <w:szCs w:val="18"/>
              </w:rPr>
              <w:t>Special Education</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DE3F468"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D23FE90" w14:textId="77777777" w:rsidR="00321204" w:rsidRPr="008B604D" w:rsidRDefault="00321204" w:rsidP="00EF7700">
            <w:pPr>
              <w:rPr>
                <w:color w:val="212529"/>
                <w:sz w:val="18"/>
                <w:szCs w:val="18"/>
              </w:rPr>
            </w:pPr>
            <w:r w:rsidRPr="008B604D">
              <w:rPr>
                <w:color w:val="212529"/>
                <w:sz w:val="18"/>
                <w:szCs w:val="18"/>
              </w:rPr>
              <w:t>08/21/2017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8E9D0C6" w14:textId="77777777" w:rsidR="00321204" w:rsidRPr="008B604D" w:rsidRDefault="00321204" w:rsidP="00EF7700">
            <w:pPr>
              <w:rPr>
                <w:color w:val="212529"/>
                <w:sz w:val="18"/>
                <w:szCs w:val="18"/>
              </w:rPr>
            </w:pPr>
            <w:r w:rsidRPr="008B604D">
              <w:rPr>
                <w:color w:val="212529"/>
                <w:sz w:val="18"/>
                <w:szCs w:val="18"/>
              </w:rPr>
              <w:t>12/13/2019</w:t>
            </w:r>
          </w:p>
        </w:tc>
      </w:tr>
      <w:tr w:rsidR="00321204" w:rsidRPr="008B604D" w14:paraId="3D783F8C"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881AC99"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21C74FB6" w14:textId="77777777" w:rsidR="00321204" w:rsidRPr="008B604D" w:rsidRDefault="00321204" w:rsidP="00EF7700">
            <w:pPr>
              <w:rPr>
                <w:color w:val="212529"/>
                <w:sz w:val="18"/>
                <w:szCs w:val="18"/>
              </w:rPr>
            </w:pPr>
            <w:r w:rsidRPr="008B604D">
              <w:rPr>
                <w:color w:val="212529"/>
                <w:sz w:val="18"/>
                <w:szCs w:val="18"/>
              </w:rPr>
              <w:t>Backus, Melinda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649C2C5" w14:textId="77777777" w:rsidR="00321204" w:rsidRPr="008B604D" w:rsidRDefault="00321204" w:rsidP="00EF7700">
            <w:pPr>
              <w:rPr>
                <w:color w:val="212529"/>
                <w:sz w:val="18"/>
                <w:szCs w:val="18"/>
              </w:rPr>
            </w:pPr>
            <w:r w:rsidRPr="008B604D">
              <w:rPr>
                <w:color w:val="212529"/>
                <w:sz w:val="18"/>
                <w:szCs w:val="18"/>
              </w:rPr>
              <w:t>backus5@marshall.edu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6C1EE9D"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8EBB801" w14:textId="77777777" w:rsidR="00321204" w:rsidRPr="008B604D" w:rsidRDefault="00321204" w:rsidP="00EF7700">
            <w:pPr>
              <w:rPr>
                <w:color w:val="212529"/>
                <w:sz w:val="18"/>
                <w:szCs w:val="18"/>
              </w:rPr>
            </w:pPr>
            <w:r w:rsidRPr="008B604D">
              <w:rPr>
                <w:color w:val="212529"/>
                <w:sz w:val="18"/>
                <w:szCs w:val="18"/>
              </w:rPr>
              <w:t>CIF</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5FED654"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C7137CB" w14:textId="77777777" w:rsidR="00321204" w:rsidRPr="008B604D" w:rsidRDefault="00321204" w:rsidP="00EF7700">
            <w:pPr>
              <w:rPr>
                <w:color w:val="212529"/>
                <w:sz w:val="18"/>
                <w:szCs w:val="18"/>
              </w:rPr>
            </w:pPr>
            <w:r w:rsidRPr="008B604D">
              <w:rPr>
                <w:color w:val="212529"/>
                <w:sz w:val="18"/>
                <w:szCs w:val="18"/>
              </w:rPr>
              <w:t>08/22/2016</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E765A70" w14:textId="77777777" w:rsidR="00321204" w:rsidRPr="008B604D" w:rsidRDefault="00321204" w:rsidP="00EF7700">
            <w:pPr>
              <w:rPr>
                <w:color w:val="212529"/>
                <w:sz w:val="18"/>
                <w:szCs w:val="18"/>
              </w:rPr>
            </w:pPr>
            <w:r w:rsidRPr="008B604D">
              <w:rPr>
                <w:color w:val="212529"/>
                <w:sz w:val="18"/>
                <w:szCs w:val="18"/>
              </w:rPr>
              <w:t>12/10/2021</w:t>
            </w:r>
          </w:p>
        </w:tc>
      </w:tr>
      <w:tr w:rsidR="00321204" w:rsidRPr="008B604D" w14:paraId="0BA2450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92AB4ED"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66BC47D" w14:textId="77777777" w:rsidR="00321204" w:rsidRPr="008B604D" w:rsidRDefault="00321204" w:rsidP="00EF7700">
            <w:pPr>
              <w:rPr>
                <w:color w:val="212529"/>
                <w:sz w:val="18"/>
                <w:szCs w:val="18"/>
              </w:rPr>
            </w:pPr>
            <w:r w:rsidRPr="008B604D">
              <w:rPr>
                <w:color w:val="212529"/>
                <w:sz w:val="18"/>
                <w:szCs w:val="18"/>
              </w:rPr>
              <w:t>Behrman, Robert</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F5DA176" w14:textId="77777777" w:rsidR="00321204" w:rsidRPr="008B604D" w:rsidRDefault="00321204" w:rsidP="00EF7700">
            <w:pPr>
              <w:rPr>
                <w:color w:val="212529"/>
                <w:sz w:val="18"/>
                <w:szCs w:val="18"/>
              </w:rPr>
            </w:pPr>
            <w:r w:rsidRPr="008B604D">
              <w:rPr>
                <w:color w:val="212529"/>
                <w:sz w:val="18"/>
                <w:szCs w:val="18"/>
              </w:rPr>
              <w:t>behrmanr@marshall.edu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6081297"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EBE2C42" w14:textId="77777777" w:rsidR="00321204" w:rsidRPr="008B604D" w:rsidRDefault="00321204" w:rsidP="00EF7700">
            <w:pPr>
              <w:rPr>
                <w:color w:val="212529"/>
                <w:sz w:val="18"/>
                <w:szCs w:val="18"/>
              </w:rPr>
            </w:pPr>
            <w:r w:rsidRPr="008B604D">
              <w:rPr>
                <w:color w:val="212529"/>
                <w:sz w:val="18"/>
                <w:szCs w:val="18"/>
              </w:rPr>
              <w:t>Political Science</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0B4AE20"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E88ECC6"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5F03808"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75EF1FC1"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B3FDBC3"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BDEB217" w14:textId="77777777" w:rsidR="00321204" w:rsidRPr="008B604D" w:rsidRDefault="00321204" w:rsidP="00EF7700">
            <w:pPr>
              <w:rPr>
                <w:color w:val="212529"/>
                <w:sz w:val="18"/>
                <w:szCs w:val="18"/>
              </w:rPr>
            </w:pPr>
            <w:r w:rsidRPr="008B604D">
              <w:rPr>
                <w:color w:val="212529"/>
                <w:sz w:val="18"/>
                <w:szCs w:val="18"/>
              </w:rPr>
              <w:t>Blevins, Raymond</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962E5B5" w14:textId="77777777" w:rsidR="00321204" w:rsidRPr="008B604D" w:rsidRDefault="00321204" w:rsidP="00EF7700">
            <w:pPr>
              <w:rPr>
                <w:color w:val="212529"/>
                <w:sz w:val="18"/>
                <w:szCs w:val="18"/>
              </w:rPr>
            </w:pPr>
            <w:r w:rsidRPr="008B604D">
              <w:rPr>
                <w:color w:val="212529"/>
                <w:sz w:val="18"/>
                <w:szCs w:val="18"/>
              </w:rPr>
              <w:t>blevins26@marshall.edu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2134A49"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915C457" w14:textId="77777777" w:rsidR="00321204" w:rsidRPr="008B604D" w:rsidRDefault="00321204" w:rsidP="00EF7700">
            <w:pPr>
              <w:rPr>
                <w:color w:val="212529"/>
                <w:sz w:val="18"/>
                <w:szCs w:val="18"/>
              </w:rPr>
            </w:pPr>
            <w:r w:rsidRPr="008B604D">
              <w:rPr>
                <w:color w:val="212529"/>
                <w:sz w:val="18"/>
                <w:szCs w:val="18"/>
              </w:rPr>
              <w:t>Counseling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319EDB5"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4C12A1F" w14:textId="77777777" w:rsidR="00321204" w:rsidRPr="008B604D" w:rsidRDefault="00321204" w:rsidP="00EF7700">
            <w:pPr>
              <w:rPr>
                <w:color w:val="212529"/>
                <w:sz w:val="18"/>
                <w:szCs w:val="18"/>
              </w:rPr>
            </w:pPr>
            <w:r w:rsidRPr="008B604D">
              <w:rPr>
                <w:color w:val="212529"/>
                <w:sz w:val="18"/>
                <w:szCs w:val="18"/>
              </w:rPr>
              <w:t>08/26/2019</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179BA5C" w14:textId="77777777" w:rsidR="00321204" w:rsidRPr="008B604D" w:rsidRDefault="00321204" w:rsidP="00EF7700">
            <w:pPr>
              <w:rPr>
                <w:color w:val="212529"/>
                <w:sz w:val="18"/>
                <w:szCs w:val="18"/>
              </w:rPr>
            </w:pPr>
            <w:r w:rsidRPr="008B604D">
              <w:rPr>
                <w:color w:val="212529"/>
                <w:sz w:val="18"/>
                <w:szCs w:val="18"/>
              </w:rPr>
              <w:t>12/10/2021</w:t>
            </w:r>
          </w:p>
        </w:tc>
      </w:tr>
      <w:tr w:rsidR="00321204" w:rsidRPr="008B604D" w14:paraId="4DCC91E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1A22220"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4041EEE" w14:textId="77777777" w:rsidR="00321204" w:rsidRPr="008B604D" w:rsidRDefault="00321204" w:rsidP="00EF7700">
            <w:pPr>
              <w:rPr>
                <w:color w:val="212529"/>
                <w:sz w:val="18"/>
                <w:szCs w:val="18"/>
              </w:rPr>
            </w:pPr>
            <w:r w:rsidRPr="008B604D">
              <w:rPr>
                <w:color w:val="212529"/>
                <w:sz w:val="18"/>
                <w:szCs w:val="18"/>
              </w:rPr>
              <w:t>Brammer, Camilla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D2393A9" w14:textId="77777777" w:rsidR="00321204" w:rsidRPr="008B604D" w:rsidRDefault="00321204" w:rsidP="00EF7700">
            <w:pPr>
              <w:rPr>
                <w:color w:val="212529"/>
                <w:sz w:val="18"/>
                <w:szCs w:val="18"/>
              </w:rPr>
            </w:pPr>
            <w:r w:rsidRPr="008B604D">
              <w:rPr>
                <w:color w:val="212529"/>
                <w:sz w:val="18"/>
                <w:szCs w:val="18"/>
              </w:rPr>
              <w:t>brammer@marshall.edu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8E49655"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34680FD9" w14:textId="77777777" w:rsidR="00321204" w:rsidRPr="008B604D" w:rsidRDefault="00321204" w:rsidP="00EF7700">
            <w:pPr>
              <w:rPr>
                <w:color w:val="212529"/>
                <w:sz w:val="18"/>
                <w:szCs w:val="18"/>
              </w:rPr>
            </w:pPr>
            <w:r w:rsidRPr="008B604D">
              <w:rPr>
                <w:color w:val="212529"/>
                <w:sz w:val="18"/>
                <w:szCs w:val="18"/>
              </w:rPr>
              <w:t>Communication Studies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734D0ED"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03FC673" w14:textId="77777777" w:rsidR="00321204" w:rsidRPr="008B604D" w:rsidRDefault="00321204" w:rsidP="00EF7700">
            <w:pPr>
              <w:rPr>
                <w:color w:val="212529"/>
                <w:sz w:val="18"/>
                <w:szCs w:val="18"/>
              </w:rPr>
            </w:pPr>
            <w:r w:rsidRPr="008B604D">
              <w:rPr>
                <w:color w:val="212529"/>
                <w:sz w:val="18"/>
                <w:szCs w:val="18"/>
              </w:rPr>
              <w:t>08/23/2021</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9AD0605"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3DC24CF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C07466E" w14:textId="77777777" w:rsidR="00321204" w:rsidRPr="008B604D" w:rsidRDefault="00321204" w:rsidP="00EF7700">
            <w:pPr>
              <w:rPr>
                <w:color w:val="212529"/>
                <w:sz w:val="18"/>
                <w:szCs w:val="18"/>
              </w:rPr>
            </w:pPr>
            <w:r w:rsidRPr="00C0706E">
              <w:rPr>
                <w:color w:val="212529"/>
                <w:sz w:val="18"/>
                <w:szCs w:val="18"/>
              </w:rPr>
              <w:lastRenderedPageBreak/>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E25C42C" w14:textId="77777777" w:rsidR="00321204" w:rsidRPr="008B604D" w:rsidRDefault="00321204" w:rsidP="00EF7700">
            <w:pPr>
              <w:rPr>
                <w:color w:val="212529"/>
                <w:sz w:val="18"/>
                <w:szCs w:val="18"/>
              </w:rPr>
            </w:pPr>
            <w:r w:rsidRPr="008B604D">
              <w:rPr>
                <w:color w:val="212529"/>
                <w:sz w:val="18"/>
                <w:szCs w:val="18"/>
              </w:rPr>
              <w:t>Brooks, Monica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9E3C080" w14:textId="77777777" w:rsidR="00321204" w:rsidRPr="008B604D" w:rsidRDefault="00321204" w:rsidP="00EF7700">
            <w:pPr>
              <w:rPr>
                <w:color w:val="212529"/>
                <w:sz w:val="18"/>
                <w:szCs w:val="18"/>
              </w:rPr>
            </w:pPr>
            <w:r w:rsidRPr="008B604D">
              <w:rPr>
                <w:color w:val="212529"/>
                <w:sz w:val="18"/>
                <w:szCs w:val="18"/>
              </w:rPr>
              <w:t>monica.brooks@marshall.edu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15CB35D"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C59A77D" w14:textId="77777777" w:rsidR="00321204" w:rsidRPr="008B604D" w:rsidRDefault="00321204" w:rsidP="00EF7700">
            <w:pPr>
              <w:rPr>
                <w:color w:val="212529"/>
                <w:sz w:val="18"/>
                <w:szCs w:val="18"/>
              </w:rPr>
            </w:pPr>
            <w:r w:rsidRPr="008B604D">
              <w:rPr>
                <w:color w:val="212529"/>
                <w:sz w:val="18"/>
                <w:szCs w:val="18"/>
              </w:rPr>
              <w:t>ITL</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67B42CB"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1BE6FFC" w14:textId="77777777" w:rsidR="00321204" w:rsidRPr="008B604D" w:rsidRDefault="00321204" w:rsidP="00EF7700">
            <w:pPr>
              <w:rPr>
                <w:color w:val="212529"/>
                <w:sz w:val="18"/>
                <w:szCs w:val="18"/>
              </w:rPr>
            </w:pPr>
            <w:r w:rsidRPr="008B604D">
              <w:rPr>
                <w:color w:val="212529"/>
                <w:sz w:val="18"/>
                <w:szCs w:val="18"/>
              </w:rPr>
              <w:t>08/21/2017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1DB1BB2" w14:textId="77777777" w:rsidR="00321204" w:rsidRPr="008B604D" w:rsidRDefault="00321204" w:rsidP="00EF7700">
            <w:pPr>
              <w:rPr>
                <w:color w:val="212529"/>
                <w:sz w:val="18"/>
                <w:szCs w:val="18"/>
              </w:rPr>
            </w:pPr>
            <w:r w:rsidRPr="008B604D">
              <w:rPr>
                <w:color w:val="212529"/>
                <w:sz w:val="18"/>
                <w:szCs w:val="18"/>
              </w:rPr>
              <w:t>12/11/2020</w:t>
            </w:r>
          </w:p>
        </w:tc>
      </w:tr>
      <w:tr w:rsidR="00321204" w:rsidRPr="008B604D" w14:paraId="4A9304A9"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20F5647"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16DC4A1" w14:textId="77777777" w:rsidR="00321204" w:rsidRPr="008B604D" w:rsidRDefault="00321204" w:rsidP="00EF7700">
            <w:pPr>
              <w:rPr>
                <w:color w:val="212529"/>
                <w:sz w:val="18"/>
                <w:szCs w:val="18"/>
              </w:rPr>
            </w:pPr>
            <w:r w:rsidRPr="008B604D">
              <w:rPr>
                <w:color w:val="212529"/>
                <w:sz w:val="18"/>
                <w:szCs w:val="18"/>
              </w:rPr>
              <w:t>Campbell, Elizabeth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B1CF801" w14:textId="77777777" w:rsidR="00321204" w:rsidRPr="008B604D" w:rsidRDefault="00321204" w:rsidP="00EF7700">
            <w:pPr>
              <w:rPr>
                <w:color w:val="212529"/>
                <w:sz w:val="18"/>
                <w:szCs w:val="18"/>
              </w:rPr>
            </w:pPr>
            <w:r w:rsidRPr="008B604D">
              <w:rPr>
                <w:color w:val="212529"/>
                <w:sz w:val="18"/>
                <w:szCs w:val="18"/>
              </w:rPr>
              <w:t>campbelle@marshall.edu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1631BF3"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23419B5" w14:textId="77777777" w:rsidR="00321204" w:rsidRPr="008B604D" w:rsidRDefault="00321204" w:rsidP="00EF7700">
            <w:pPr>
              <w:rPr>
                <w:color w:val="212529"/>
                <w:sz w:val="18"/>
                <w:szCs w:val="18"/>
              </w:rPr>
            </w:pPr>
            <w:r w:rsidRPr="008B604D">
              <w:rPr>
                <w:color w:val="212529"/>
                <w:sz w:val="18"/>
                <w:szCs w:val="18"/>
              </w:rPr>
              <w:t>Elem/Sec Ed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3CB2C32" w14:textId="77777777" w:rsidR="00321204" w:rsidRPr="008B604D" w:rsidRDefault="00321204" w:rsidP="00EF7700">
            <w:pPr>
              <w:rPr>
                <w:color w:val="212529"/>
                <w:sz w:val="18"/>
                <w:szCs w:val="18"/>
              </w:rPr>
            </w:pPr>
            <w:r w:rsidRPr="008B604D">
              <w:rPr>
                <w:color w:val="212529"/>
                <w:sz w:val="18"/>
                <w:szCs w:val="18"/>
              </w:rPr>
              <w:t>Doctoral</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46B1BCF" w14:textId="77777777" w:rsidR="00321204" w:rsidRPr="008B604D" w:rsidRDefault="00321204" w:rsidP="00EF7700">
            <w:pPr>
              <w:rPr>
                <w:color w:val="212529"/>
                <w:sz w:val="18"/>
                <w:szCs w:val="18"/>
              </w:rPr>
            </w:pPr>
            <w:r w:rsidRPr="008B604D">
              <w:rPr>
                <w:color w:val="212529"/>
                <w:sz w:val="18"/>
                <w:szCs w:val="18"/>
              </w:rPr>
              <w:t>08/21/2017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C169D08" w14:textId="77777777" w:rsidR="00321204" w:rsidRPr="008B604D" w:rsidRDefault="00321204" w:rsidP="00EF7700">
            <w:pPr>
              <w:rPr>
                <w:color w:val="212529"/>
                <w:sz w:val="18"/>
                <w:szCs w:val="18"/>
              </w:rPr>
            </w:pPr>
            <w:r w:rsidRPr="008B604D">
              <w:rPr>
                <w:color w:val="212529"/>
                <w:sz w:val="18"/>
                <w:szCs w:val="18"/>
              </w:rPr>
              <w:t>12/09/2022</w:t>
            </w:r>
          </w:p>
        </w:tc>
      </w:tr>
      <w:tr w:rsidR="00321204" w:rsidRPr="008B604D" w14:paraId="428C3E9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526AF8C"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82953C5" w14:textId="77777777" w:rsidR="00321204" w:rsidRPr="008B604D" w:rsidRDefault="00321204" w:rsidP="00EF7700">
            <w:pPr>
              <w:rPr>
                <w:color w:val="212529"/>
                <w:sz w:val="18"/>
                <w:szCs w:val="18"/>
              </w:rPr>
            </w:pPr>
            <w:r w:rsidRPr="008B604D">
              <w:rPr>
                <w:color w:val="212529"/>
                <w:sz w:val="18"/>
                <w:szCs w:val="18"/>
              </w:rPr>
              <w:t>Clark, Deborah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47F721A" w14:textId="77777777" w:rsidR="00321204" w:rsidRPr="008B604D" w:rsidRDefault="00321204" w:rsidP="00EF7700">
            <w:pPr>
              <w:rPr>
                <w:color w:val="212529"/>
                <w:sz w:val="18"/>
                <w:szCs w:val="18"/>
              </w:rPr>
            </w:pPr>
            <w:r w:rsidRPr="008B604D">
              <w:rPr>
                <w:color w:val="212529"/>
                <w:sz w:val="18"/>
                <w:szCs w:val="18"/>
              </w:rPr>
              <w:t>davis513@marshall.edu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8491880"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373DC429" w14:textId="77777777" w:rsidR="00321204" w:rsidRPr="008B604D" w:rsidRDefault="00321204" w:rsidP="00EF7700">
            <w:pPr>
              <w:rPr>
                <w:color w:val="212529"/>
                <w:sz w:val="18"/>
                <w:szCs w:val="18"/>
              </w:rPr>
            </w:pPr>
            <w:r w:rsidRPr="008B604D">
              <w:rPr>
                <w:color w:val="212529"/>
                <w:sz w:val="18"/>
                <w:szCs w:val="18"/>
              </w:rPr>
              <w:t>Elem/Sec Ed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79B34AE"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840E49A" w14:textId="77777777" w:rsidR="00321204" w:rsidRPr="008B604D" w:rsidRDefault="00321204" w:rsidP="00EF7700">
            <w:pPr>
              <w:rPr>
                <w:color w:val="212529"/>
                <w:sz w:val="18"/>
                <w:szCs w:val="18"/>
              </w:rPr>
            </w:pPr>
            <w:r w:rsidRPr="008B604D">
              <w:rPr>
                <w:color w:val="212529"/>
                <w:sz w:val="18"/>
                <w:szCs w:val="18"/>
              </w:rPr>
              <w:t>01/13/2020</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C8EEFA3" w14:textId="77777777" w:rsidR="00321204" w:rsidRPr="008B604D" w:rsidRDefault="00321204" w:rsidP="00EF7700">
            <w:pPr>
              <w:rPr>
                <w:color w:val="212529"/>
                <w:sz w:val="18"/>
                <w:szCs w:val="18"/>
              </w:rPr>
            </w:pPr>
            <w:r w:rsidRPr="008B604D">
              <w:rPr>
                <w:color w:val="212529"/>
                <w:sz w:val="18"/>
                <w:szCs w:val="18"/>
              </w:rPr>
              <w:t>05/06/2022</w:t>
            </w:r>
          </w:p>
        </w:tc>
      </w:tr>
      <w:tr w:rsidR="00321204" w:rsidRPr="008B604D" w14:paraId="657B259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94B1DB9"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1C01261" w14:textId="77777777" w:rsidR="00321204" w:rsidRPr="008B604D" w:rsidRDefault="00321204" w:rsidP="00EF7700">
            <w:pPr>
              <w:rPr>
                <w:color w:val="212529"/>
                <w:sz w:val="18"/>
                <w:szCs w:val="18"/>
              </w:rPr>
            </w:pPr>
            <w:r w:rsidRPr="008B604D">
              <w:rPr>
                <w:color w:val="212529"/>
                <w:sz w:val="18"/>
                <w:szCs w:val="18"/>
              </w:rPr>
              <w:t>Daniel, Abby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08DFAB6" w14:textId="77777777" w:rsidR="00321204" w:rsidRPr="008B604D" w:rsidRDefault="00321204" w:rsidP="00EF7700">
            <w:pPr>
              <w:rPr>
                <w:color w:val="212529"/>
                <w:sz w:val="18"/>
                <w:szCs w:val="18"/>
              </w:rPr>
            </w:pPr>
            <w:r w:rsidRPr="008B604D">
              <w:rPr>
                <w:color w:val="212529"/>
                <w:sz w:val="18"/>
                <w:szCs w:val="18"/>
              </w:rPr>
              <w:t>daniel84@marshall.edu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1D8127A"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9499DA0"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830CBA9"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301BF47"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513D911"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06F215B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05DBF1D"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7798A48" w14:textId="77777777" w:rsidR="00321204" w:rsidRPr="008B604D" w:rsidRDefault="00321204" w:rsidP="00EF7700">
            <w:pPr>
              <w:rPr>
                <w:color w:val="212529"/>
                <w:sz w:val="18"/>
                <w:szCs w:val="18"/>
              </w:rPr>
            </w:pPr>
            <w:r w:rsidRPr="008B604D">
              <w:rPr>
                <w:color w:val="212529"/>
                <w:sz w:val="18"/>
                <w:szCs w:val="18"/>
              </w:rPr>
              <w:t>Garnett, Richard</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CBAE8B0" w14:textId="77777777" w:rsidR="00321204" w:rsidRPr="008B604D" w:rsidRDefault="00321204" w:rsidP="00EF7700">
            <w:pPr>
              <w:rPr>
                <w:color w:val="212529"/>
                <w:sz w:val="18"/>
                <w:szCs w:val="18"/>
              </w:rPr>
            </w:pPr>
            <w:r w:rsidRPr="008B604D">
              <w:rPr>
                <w:color w:val="212529"/>
                <w:sz w:val="18"/>
                <w:szCs w:val="18"/>
              </w:rPr>
              <w:t>garnett@marshall.edu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97D7D6E"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E41C878" w14:textId="77777777" w:rsidR="00321204" w:rsidRPr="008B604D" w:rsidRDefault="00321204" w:rsidP="00EF7700">
            <w:pPr>
              <w:rPr>
                <w:color w:val="212529"/>
                <w:sz w:val="18"/>
                <w:szCs w:val="18"/>
              </w:rPr>
            </w:pPr>
            <w:r w:rsidRPr="008B604D">
              <w:rPr>
                <w:color w:val="212529"/>
                <w:sz w:val="18"/>
                <w:szCs w:val="18"/>
              </w:rPr>
              <w:t>Sociology/Anthropology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CB45F77"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EBF10B9"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2F187C4"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3FED9B7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038BB99"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B818F12" w14:textId="77777777" w:rsidR="00321204" w:rsidRPr="008B604D" w:rsidRDefault="00321204" w:rsidP="00EF7700">
            <w:pPr>
              <w:rPr>
                <w:color w:val="212529"/>
                <w:sz w:val="18"/>
                <w:szCs w:val="18"/>
              </w:rPr>
            </w:pPr>
            <w:r w:rsidRPr="008B604D">
              <w:rPr>
                <w:color w:val="212529"/>
                <w:sz w:val="18"/>
                <w:szCs w:val="18"/>
              </w:rPr>
              <w:t>Joy, James</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45AA6D3" w14:textId="77777777" w:rsidR="00321204" w:rsidRPr="008B604D" w:rsidRDefault="00321204" w:rsidP="00EF7700">
            <w:pPr>
              <w:rPr>
                <w:color w:val="212529"/>
                <w:sz w:val="18"/>
                <w:szCs w:val="18"/>
              </w:rPr>
            </w:pPr>
            <w:r w:rsidRPr="008B604D">
              <w:rPr>
                <w:color w:val="212529"/>
                <w:sz w:val="18"/>
                <w:szCs w:val="18"/>
              </w:rPr>
              <w:t>joy@marshall.edu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4BEE9DD" w14:textId="77777777" w:rsidR="00321204" w:rsidRPr="008B604D" w:rsidRDefault="00321204" w:rsidP="00EF7700">
            <w:pPr>
              <w:rPr>
                <w:color w:val="212529"/>
                <w:sz w:val="18"/>
                <w:szCs w:val="18"/>
              </w:rPr>
            </w:pPr>
            <w:r w:rsidRPr="008B604D">
              <w:rPr>
                <w:color w:val="212529"/>
                <w:sz w:val="18"/>
                <w:szCs w:val="18"/>
              </w:rPr>
              <w:t>COS</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B1E6468" w14:textId="77777777" w:rsidR="00321204" w:rsidRPr="008B604D" w:rsidRDefault="00321204" w:rsidP="00EF7700">
            <w:pPr>
              <w:rPr>
                <w:color w:val="212529"/>
                <w:sz w:val="18"/>
                <w:szCs w:val="18"/>
              </w:rPr>
            </w:pPr>
            <w:r w:rsidRPr="008B604D">
              <w:rPr>
                <w:color w:val="212529"/>
                <w:sz w:val="18"/>
                <w:szCs w:val="18"/>
              </w:rPr>
              <w:t>Biology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7FEA832"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0F876BC5" w14:textId="77777777" w:rsidR="00321204" w:rsidRPr="008B604D" w:rsidRDefault="00321204" w:rsidP="00EF7700">
            <w:pPr>
              <w:rPr>
                <w:color w:val="212529"/>
                <w:sz w:val="18"/>
                <w:szCs w:val="18"/>
              </w:rPr>
            </w:pPr>
            <w:r w:rsidRPr="008B604D">
              <w:rPr>
                <w:color w:val="212529"/>
                <w:sz w:val="18"/>
                <w:szCs w:val="18"/>
              </w:rPr>
              <w:t>01/14/2019</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93E23BB" w14:textId="77777777" w:rsidR="00321204" w:rsidRPr="008B604D" w:rsidRDefault="00321204" w:rsidP="00EF7700">
            <w:pPr>
              <w:rPr>
                <w:color w:val="212529"/>
                <w:sz w:val="18"/>
                <w:szCs w:val="18"/>
              </w:rPr>
            </w:pPr>
            <w:r w:rsidRPr="008B604D">
              <w:rPr>
                <w:color w:val="212529"/>
                <w:sz w:val="18"/>
                <w:szCs w:val="18"/>
              </w:rPr>
              <w:t>01/14/2024</w:t>
            </w:r>
          </w:p>
        </w:tc>
      </w:tr>
      <w:tr w:rsidR="00321204" w:rsidRPr="008B604D" w14:paraId="3726184A"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9731375"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EBE2B72" w14:textId="77777777" w:rsidR="00321204" w:rsidRPr="008B604D" w:rsidRDefault="00321204" w:rsidP="00EF7700">
            <w:pPr>
              <w:rPr>
                <w:color w:val="212529"/>
                <w:sz w:val="18"/>
                <w:szCs w:val="18"/>
              </w:rPr>
            </w:pPr>
            <w:r w:rsidRPr="008B604D">
              <w:rPr>
                <w:color w:val="212529"/>
                <w:sz w:val="18"/>
                <w:szCs w:val="18"/>
              </w:rPr>
              <w:t>Lawrence, Bonita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0959A3F" w14:textId="77777777" w:rsidR="00321204" w:rsidRPr="008B604D" w:rsidRDefault="00321204" w:rsidP="00EF7700">
            <w:pPr>
              <w:rPr>
                <w:color w:val="212529"/>
                <w:sz w:val="18"/>
                <w:szCs w:val="18"/>
              </w:rPr>
            </w:pPr>
            <w:r w:rsidRPr="008B604D">
              <w:rPr>
                <w:color w:val="212529"/>
                <w:sz w:val="18"/>
                <w:szCs w:val="18"/>
              </w:rPr>
              <w:t>lawrence@marshall.edu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64B10AB" w14:textId="77777777" w:rsidR="00321204" w:rsidRPr="008B604D" w:rsidRDefault="00321204" w:rsidP="00EF7700">
            <w:pPr>
              <w:rPr>
                <w:color w:val="212529"/>
                <w:sz w:val="18"/>
                <w:szCs w:val="18"/>
              </w:rPr>
            </w:pPr>
            <w:r w:rsidRPr="008B604D">
              <w:rPr>
                <w:color w:val="212529"/>
                <w:sz w:val="18"/>
                <w:szCs w:val="18"/>
              </w:rPr>
              <w:t>COS</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8CB494A" w14:textId="77777777" w:rsidR="00321204" w:rsidRPr="008B604D" w:rsidRDefault="00321204" w:rsidP="00EF7700">
            <w:pPr>
              <w:rPr>
                <w:color w:val="212529"/>
                <w:sz w:val="18"/>
                <w:szCs w:val="18"/>
              </w:rPr>
            </w:pPr>
            <w:r w:rsidRPr="008B604D">
              <w:rPr>
                <w:color w:val="212529"/>
                <w:sz w:val="18"/>
                <w:szCs w:val="18"/>
              </w:rPr>
              <w:t>Mathematics &amp; Physics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9C75534"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F1C8401"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4010B95"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6C6B8072"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B7E9B76"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31EC9C5" w14:textId="77777777" w:rsidR="00321204" w:rsidRPr="008B604D" w:rsidRDefault="00321204" w:rsidP="00EF7700">
            <w:pPr>
              <w:rPr>
                <w:color w:val="212529"/>
                <w:sz w:val="18"/>
                <w:szCs w:val="18"/>
              </w:rPr>
            </w:pPr>
            <w:r w:rsidRPr="008B604D">
              <w:rPr>
                <w:color w:val="212529"/>
                <w:sz w:val="18"/>
                <w:szCs w:val="18"/>
              </w:rPr>
              <w:t>Lusk, Kelly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F2F647B" w14:textId="77777777" w:rsidR="00321204" w:rsidRPr="008B604D" w:rsidRDefault="00321204" w:rsidP="00EF7700">
            <w:pPr>
              <w:rPr>
                <w:color w:val="212529"/>
                <w:sz w:val="18"/>
                <w:szCs w:val="18"/>
              </w:rPr>
            </w:pPr>
            <w:r w:rsidRPr="008B604D">
              <w:rPr>
                <w:color w:val="212529"/>
                <w:sz w:val="18"/>
                <w:szCs w:val="18"/>
              </w:rPr>
              <w:t>luskk@marshall.edu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82E9B53"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F09946B" w14:textId="77777777" w:rsidR="00321204" w:rsidRPr="008B604D" w:rsidRDefault="00321204" w:rsidP="00EF7700">
            <w:pPr>
              <w:rPr>
                <w:color w:val="212529"/>
                <w:sz w:val="18"/>
                <w:szCs w:val="18"/>
              </w:rPr>
            </w:pPr>
            <w:r w:rsidRPr="008B604D">
              <w:rPr>
                <w:color w:val="212529"/>
                <w:sz w:val="18"/>
                <w:szCs w:val="18"/>
              </w:rPr>
              <w:t>Special Education</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D8FC1D5"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F0BF70C" w14:textId="77777777" w:rsidR="00321204" w:rsidRPr="008B604D" w:rsidRDefault="00321204" w:rsidP="00EF7700">
            <w:pPr>
              <w:rPr>
                <w:color w:val="212529"/>
                <w:sz w:val="18"/>
                <w:szCs w:val="18"/>
              </w:rPr>
            </w:pPr>
            <w:r w:rsidRPr="008B604D">
              <w:rPr>
                <w:color w:val="212529"/>
                <w:sz w:val="18"/>
                <w:szCs w:val="18"/>
              </w:rPr>
              <w:t>08/21/2017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9116C10" w14:textId="77777777" w:rsidR="00321204" w:rsidRPr="008B604D" w:rsidRDefault="00321204" w:rsidP="00EF7700">
            <w:pPr>
              <w:rPr>
                <w:color w:val="212529"/>
                <w:sz w:val="18"/>
                <w:szCs w:val="18"/>
              </w:rPr>
            </w:pPr>
            <w:r w:rsidRPr="008B604D">
              <w:rPr>
                <w:color w:val="212529"/>
                <w:sz w:val="18"/>
                <w:szCs w:val="18"/>
              </w:rPr>
              <w:t>12/13/2019</w:t>
            </w:r>
          </w:p>
        </w:tc>
      </w:tr>
      <w:tr w:rsidR="00321204" w:rsidRPr="008B604D" w14:paraId="41DAC462"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32B7F0F"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6B66725" w14:textId="77777777" w:rsidR="00321204" w:rsidRPr="008B604D" w:rsidRDefault="00321204" w:rsidP="00EF7700">
            <w:pPr>
              <w:rPr>
                <w:color w:val="212529"/>
                <w:sz w:val="18"/>
                <w:szCs w:val="18"/>
              </w:rPr>
            </w:pPr>
            <w:r w:rsidRPr="008B604D">
              <w:rPr>
                <w:color w:val="212529"/>
                <w:sz w:val="18"/>
                <w:szCs w:val="18"/>
              </w:rPr>
              <w:t>Mallory, David</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E9FEAA7" w14:textId="77777777" w:rsidR="00321204" w:rsidRPr="008B604D" w:rsidRDefault="00321204" w:rsidP="00EF7700">
            <w:pPr>
              <w:rPr>
                <w:color w:val="212529"/>
                <w:sz w:val="18"/>
                <w:szCs w:val="18"/>
              </w:rPr>
            </w:pPr>
            <w:r w:rsidRPr="008B604D">
              <w:rPr>
                <w:color w:val="212529"/>
                <w:sz w:val="18"/>
                <w:szCs w:val="18"/>
              </w:rPr>
              <w:t>mallory@marshall.edu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7F9FE4E" w14:textId="77777777" w:rsidR="00321204" w:rsidRPr="008B604D" w:rsidRDefault="00321204" w:rsidP="00EF7700">
            <w:pPr>
              <w:rPr>
                <w:color w:val="212529"/>
                <w:sz w:val="18"/>
                <w:szCs w:val="18"/>
              </w:rPr>
            </w:pPr>
            <w:r w:rsidRPr="008B604D">
              <w:rPr>
                <w:color w:val="212529"/>
                <w:sz w:val="18"/>
                <w:szCs w:val="18"/>
              </w:rPr>
              <w:t>COS</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C9DD712" w14:textId="77777777" w:rsidR="00321204" w:rsidRPr="008B604D" w:rsidRDefault="00321204" w:rsidP="00EF7700">
            <w:pPr>
              <w:rPr>
                <w:color w:val="212529"/>
                <w:sz w:val="18"/>
                <w:szCs w:val="18"/>
              </w:rPr>
            </w:pPr>
            <w:r w:rsidRPr="008B604D">
              <w:rPr>
                <w:color w:val="212529"/>
                <w:sz w:val="18"/>
                <w:szCs w:val="18"/>
              </w:rPr>
              <w:t>Biological Sciences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E50941F"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44F4726"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0694722"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2BAE9234"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0ACC610"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F36FAD9" w14:textId="77777777" w:rsidR="00321204" w:rsidRPr="008B604D" w:rsidRDefault="00321204" w:rsidP="00EF7700">
            <w:pPr>
              <w:rPr>
                <w:color w:val="212529"/>
                <w:sz w:val="18"/>
                <w:szCs w:val="18"/>
              </w:rPr>
            </w:pPr>
            <w:r w:rsidRPr="008B604D">
              <w:rPr>
                <w:color w:val="212529"/>
                <w:sz w:val="18"/>
                <w:szCs w:val="18"/>
              </w:rPr>
              <w:t>Mayes, Kelli</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B424905" w14:textId="77777777" w:rsidR="00321204" w:rsidRPr="008B604D" w:rsidRDefault="00321204" w:rsidP="00EF7700">
            <w:pPr>
              <w:rPr>
                <w:color w:val="212529"/>
                <w:sz w:val="18"/>
                <w:szCs w:val="18"/>
              </w:rPr>
            </w:pPr>
            <w:r w:rsidRPr="008B604D">
              <w:rPr>
                <w:color w:val="212529"/>
                <w:sz w:val="18"/>
                <w:szCs w:val="18"/>
              </w:rPr>
              <w:t>mayes@marshall.edu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8F849AA"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82EDA8C" w14:textId="77777777" w:rsidR="00321204" w:rsidRPr="008B604D" w:rsidRDefault="00321204" w:rsidP="00EF7700">
            <w:pPr>
              <w:rPr>
                <w:color w:val="212529"/>
                <w:sz w:val="18"/>
                <w:szCs w:val="18"/>
              </w:rPr>
            </w:pPr>
            <w:r w:rsidRPr="008B604D">
              <w:rPr>
                <w:color w:val="212529"/>
                <w:sz w:val="18"/>
                <w:szCs w:val="18"/>
              </w:rPr>
              <w:t>Elem/Sec Ed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882F3E5"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2D35329" w14:textId="77777777" w:rsidR="00321204" w:rsidRPr="008B604D" w:rsidRDefault="00321204" w:rsidP="00EF7700">
            <w:pPr>
              <w:rPr>
                <w:color w:val="212529"/>
                <w:sz w:val="18"/>
                <w:szCs w:val="18"/>
              </w:rPr>
            </w:pPr>
            <w:r w:rsidRPr="008B604D">
              <w:rPr>
                <w:color w:val="212529"/>
                <w:sz w:val="18"/>
                <w:szCs w:val="18"/>
              </w:rPr>
              <w:t>01/13/2020</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02A23DC" w14:textId="77777777" w:rsidR="00321204" w:rsidRPr="008B604D" w:rsidRDefault="00321204" w:rsidP="00EF7700">
            <w:pPr>
              <w:rPr>
                <w:color w:val="212529"/>
                <w:sz w:val="18"/>
                <w:szCs w:val="18"/>
              </w:rPr>
            </w:pPr>
            <w:r w:rsidRPr="008B604D">
              <w:rPr>
                <w:color w:val="212529"/>
                <w:sz w:val="18"/>
                <w:szCs w:val="18"/>
              </w:rPr>
              <w:t>05/06/2022</w:t>
            </w:r>
          </w:p>
        </w:tc>
      </w:tr>
      <w:tr w:rsidR="00321204" w:rsidRPr="008B604D" w14:paraId="275A87CB"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32BA237"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BFB0335" w14:textId="77777777" w:rsidR="00321204" w:rsidRPr="008B604D" w:rsidRDefault="00321204" w:rsidP="00EF7700">
            <w:pPr>
              <w:rPr>
                <w:color w:val="212529"/>
                <w:sz w:val="18"/>
                <w:szCs w:val="18"/>
              </w:rPr>
            </w:pPr>
            <w:r w:rsidRPr="008B604D">
              <w:rPr>
                <w:color w:val="212529"/>
                <w:sz w:val="18"/>
                <w:szCs w:val="18"/>
              </w:rPr>
              <w:t>McDilda, Kathy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7B6B8F6" w14:textId="77777777" w:rsidR="00321204" w:rsidRPr="008B604D" w:rsidRDefault="00321204" w:rsidP="00EF7700">
            <w:pPr>
              <w:rPr>
                <w:color w:val="212529"/>
                <w:sz w:val="18"/>
                <w:szCs w:val="18"/>
              </w:rPr>
            </w:pPr>
            <w:r w:rsidRPr="008B604D">
              <w:rPr>
                <w:color w:val="212529"/>
                <w:sz w:val="18"/>
                <w:szCs w:val="18"/>
              </w:rPr>
              <w:t>kmcdilda@WVSTATEU.EDU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7E26B65"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43EB3BF" w14:textId="77777777" w:rsidR="00321204" w:rsidRPr="008B604D" w:rsidRDefault="00321204" w:rsidP="00EF7700">
            <w:pPr>
              <w:rPr>
                <w:color w:val="212529"/>
                <w:sz w:val="18"/>
                <w:szCs w:val="18"/>
              </w:rPr>
            </w:pPr>
            <w:r w:rsidRPr="008B604D">
              <w:rPr>
                <w:color w:val="212529"/>
                <w:sz w:val="18"/>
                <w:szCs w:val="18"/>
              </w:rPr>
              <w:t>Elem/Sec Ed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48266C0"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9ACAEB6" w14:textId="77777777" w:rsidR="00321204" w:rsidRPr="008B604D" w:rsidRDefault="00321204" w:rsidP="00EF7700">
            <w:pPr>
              <w:rPr>
                <w:color w:val="212529"/>
                <w:sz w:val="18"/>
                <w:szCs w:val="18"/>
              </w:rPr>
            </w:pPr>
            <w:r w:rsidRPr="008B604D">
              <w:rPr>
                <w:color w:val="212529"/>
                <w:sz w:val="18"/>
                <w:szCs w:val="18"/>
              </w:rPr>
              <w:t>01/09/2017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0B76996" w14:textId="77777777" w:rsidR="00321204" w:rsidRPr="008B604D" w:rsidRDefault="00321204" w:rsidP="00EF7700">
            <w:pPr>
              <w:rPr>
                <w:color w:val="212529"/>
                <w:sz w:val="18"/>
                <w:szCs w:val="18"/>
              </w:rPr>
            </w:pPr>
            <w:r w:rsidRPr="008B604D">
              <w:rPr>
                <w:color w:val="212529"/>
                <w:sz w:val="18"/>
                <w:szCs w:val="18"/>
              </w:rPr>
              <w:t>05/08/2020</w:t>
            </w:r>
          </w:p>
        </w:tc>
      </w:tr>
      <w:tr w:rsidR="00321204" w:rsidRPr="008B604D" w14:paraId="4CBE8323"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7184A97"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9F26682" w14:textId="77777777" w:rsidR="00321204" w:rsidRPr="008B604D" w:rsidRDefault="00321204" w:rsidP="00EF7700">
            <w:pPr>
              <w:rPr>
                <w:color w:val="212529"/>
                <w:sz w:val="18"/>
                <w:szCs w:val="18"/>
              </w:rPr>
            </w:pPr>
            <w:r w:rsidRPr="008B604D">
              <w:rPr>
                <w:color w:val="212529"/>
                <w:sz w:val="18"/>
                <w:szCs w:val="18"/>
              </w:rPr>
              <w:t>Mewaldt, Steven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3537965" w14:textId="77777777" w:rsidR="00321204" w:rsidRPr="008B604D" w:rsidRDefault="00321204" w:rsidP="00EF7700">
            <w:pPr>
              <w:rPr>
                <w:color w:val="212529"/>
                <w:sz w:val="18"/>
                <w:szCs w:val="18"/>
              </w:rPr>
            </w:pPr>
            <w:r w:rsidRPr="008B604D">
              <w:rPr>
                <w:color w:val="212529"/>
                <w:sz w:val="18"/>
                <w:szCs w:val="18"/>
              </w:rPr>
              <w:t>mewaldt@marshall.edu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464EE4E"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F1725A3"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60BCF6F" w14:textId="77777777" w:rsidR="00321204" w:rsidRPr="008B604D" w:rsidRDefault="00321204" w:rsidP="00EF7700">
            <w:pPr>
              <w:rPr>
                <w:color w:val="212529"/>
                <w:sz w:val="18"/>
                <w:szCs w:val="18"/>
              </w:rPr>
            </w:pPr>
            <w:r w:rsidRPr="008B604D">
              <w:rPr>
                <w:color w:val="212529"/>
                <w:sz w:val="18"/>
                <w:szCs w:val="18"/>
              </w:rPr>
              <w:t>Doctoral</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E219A68"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A2D73C1"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0ADC658B"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3B9AF41"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5852CC6" w14:textId="77777777" w:rsidR="00321204" w:rsidRPr="008B604D" w:rsidRDefault="00321204" w:rsidP="00EF7700">
            <w:pPr>
              <w:rPr>
                <w:color w:val="212529"/>
                <w:sz w:val="18"/>
                <w:szCs w:val="18"/>
              </w:rPr>
            </w:pPr>
            <w:r w:rsidRPr="008B604D">
              <w:rPr>
                <w:color w:val="212529"/>
                <w:sz w:val="18"/>
                <w:szCs w:val="18"/>
              </w:rPr>
              <w:t>Patterson, Susan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11391CE" w14:textId="77777777" w:rsidR="00321204" w:rsidRPr="008B604D" w:rsidRDefault="00321204" w:rsidP="00EF7700">
            <w:pPr>
              <w:rPr>
                <w:color w:val="212529"/>
                <w:sz w:val="18"/>
                <w:szCs w:val="18"/>
              </w:rPr>
            </w:pPr>
            <w:r w:rsidRPr="008B604D">
              <w:rPr>
                <w:color w:val="212529"/>
                <w:sz w:val="18"/>
                <w:szCs w:val="18"/>
              </w:rPr>
              <w:t>Susan.A.Patterson@WV.GOV</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6CD5891"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ECB6628" w14:textId="77777777" w:rsidR="00321204" w:rsidRPr="008B604D" w:rsidRDefault="00321204" w:rsidP="00EF7700">
            <w:pPr>
              <w:rPr>
                <w:color w:val="212529"/>
                <w:sz w:val="18"/>
                <w:szCs w:val="18"/>
              </w:rPr>
            </w:pPr>
            <w:r w:rsidRPr="008B604D">
              <w:rPr>
                <w:color w:val="212529"/>
                <w:sz w:val="18"/>
                <w:szCs w:val="18"/>
              </w:rPr>
              <w:t>Special Ed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C1AB7D7"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80B8C7F" w14:textId="77777777" w:rsidR="00321204" w:rsidRPr="008B604D" w:rsidRDefault="00321204" w:rsidP="00EF7700">
            <w:pPr>
              <w:rPr>
                <w:color w:val="212529"/>
                <w:sz w:val="18"/>
                <w:szCs w:val="18"/>
              </w:rPr>
            </w:pPr>
            <w:r w:rsidRPr="008B604D">
              <w:rPr>
                <w:color w:val="212529"/>
                <w:sz w:val="18"/>
                <w:szCs w:val="18"/>
              </w:rPr>
              <w:t>06/10/2019</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E19B25D" w14:textId="77777777" w:rsidR="00321204" w:rsidRPr="008B604D" w:rsidRDefault="00321204" w:rsidP="00EF7700">
            <w:pPr>
              <w:rPr>
                <w:color w:val="212529"/>
                <w:sz w:val="18"/>
                <w:szCs w:val="18"/>
              </w:rPr>
            </w:pPr>
            <w:r w:rsidRPr="008B604D">
              <w:rPr>
                <w:color w:val="212529"/>
                <w:sz w:val="18"/>
                <w:szCs w:val="18"/>
              </w:rPr>
              <w:t>06/10/2021</w:t>
            </w:r>
          </w:p>
        </w:tc>
      </w:tr>
      <w:tr w:rsidR="00321204" w:rsidRPr="008B604D" w14:paraId="5ADFA06C"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4302B1C"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6F2B20F" w14:textId="77777777" w:rsidR="00321204" w:rsidRPr="008B604D" w:rsidRDefault="00321204" w:rsidP="00EF7700">
            <w:pPr>
              <w:rPr>
                <w:color w:val="212529"/>
                <w:sz w:val="18"/>
                <w:szCs w:val="18"/>
              </w:rPr>
            </w:pPr>
            <w:r w:rsidRPr="008B604D">
              <w:rPr>
                <w:color w:val="212529"/>
                <w:sz w:val="18"/>
                <w:szCs w:val="18"/>
              </w:rPr>
              <w:t>Prejean, Kelli</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7A5979B" w14:textId="77777777" w:rsidR="00321204" w:rsidRPr="008B604D" w:rsidRDefault="00321204" w:rsidP="00EF7700">
            <w:pPr>
              <w:rPr>
                <w:color w:val="212529"/>
                <w:sz w:val="18"/>
                <w:szCs w:val="18"/>
              </w:rPr>
            </w:pPr>
            <w:r w:rsidRPr="008B604D">
              <w:rPr>
                <w:color w:val="212529"/>
                <w:sz w:val="18"/>
                <w:szCs w:val="18"/>
              </w:rPr>
              <w:t>gradk@marshall.edu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6B5EAF4"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C035DB8"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82F35D6"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6310BFE"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72A5BA0E"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0D645AC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01A3A75"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9417193" w14:textId="77777777" w:rsidR="00321204" w:rsidRPr="008B604D" w:rsidRDefault="00321204" w:rsidP="00EF7700">
            <w:pPr>
              <w:rPr>
                <w:color w:val="212529"/>
                <w:sz w:val="18"/>
                <w:szCs w:val="18"/>
              </w:rPr>
            </w:pPr>
            <w:r w:rsidRPr="008B604D">
              <w:rPr>
                <w:color w:val="212529"/>
                <w:sz w:val="18"/>
                <w:szCs w:val="18"/>
              </w:rPr>
              <w:t>Prewett, Peter</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EAECA6C" w14:textId="77777777" w:rsidR="00321204" w:rsidRPr="008B604D" w:rsidRDefault="00321204" w:rsidP="00EF7700">
            <w:pPr>
              <w:rPr>
                <w:color w:val="212529"/>
                <w:sz w:val="18"/>
                <w:szCs w:val="18"/>
              </w:rPr>
            </w:pPr>
            <w:r w:rsidRPr="008B604D">
              <w:rPr>
                <w:color w:val="212529"/>
                <w:sz w:val="18"/>
                <w:szCs w:val="18"/>
              </w:rPr>
              <w:t>prewett@marshall.edu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2989004"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1D9A9D2" w14:textId="77777777" w:rsidR="00321204" w:rsidRPr="008B604D" w:rsidRDefault="00321204" w:rsidP="00EF7700">
            <w:pPr>
              <w:rPr>
                <w:color w:val="212529"/>
                <w:sz w:val="18"/>
                <w:szCs w:val="18"/>
              </w:rPr>
            </w:pPr>
            <w:r w:rsidRPr="008B604D">
              <w:rPr>
                <w:color w:val="212529"/>
                <w:sz w:val="18"/>
                <w:szCs w:val="18"/>
              </w:rPr>
              <w:t>School Psych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65491E4"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56D9EF0" w14:textId="77777777" w:rsidR="00321204" w:rsidRPr="008B604D" w:rsidRDefault="00321204" w:rsidP="00EF7700">
            <w:pPr>
              <w:rPr>
                <w:color w:val="212529"/>
                <w:sz w:val="18"/>
                <w:szCs w:val="18"/>
              </w:rPr>
            </w:pPr>
            <w:r w:rsidRPr="008B604D">
              <w:rPr>
                <w:color w:val="212529"/>
                <w:sz w:val="18"/>
                <w:szCs w:val="18"/>
              </w:rPr>
              <w:t>08/21/2017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9773621" w14:textId="77777777" w:rsidR="00321204" w:rsidRPr="008B604D" w:rsidRDefault="00321204" w:rsidP="00EF7700">
            <w:pPr>
              <w:rPr>
                <w:color w:val="212529"/>
                <w:sz w:val="18"/>
                <w:szCs w:val="18"/>
              </w:rPr>
            </w:pPr>
            <w:r w:rsidRPr="008B604D">
              <w:rPr>
                <w:color w:val="212529"/>
                <w:sz w:val="18"/>
                <w:szCs w:val="18"/>
              </w:rPr>
              <w:t>12/13/2019</w:t>
            </w:r>
          </w:p>
        </w:tc>
      </w:tr>
      <w:tr w:rsidR="00321204" w:rsidRPr="008B604D" w14:paraId="0531026F"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DFAF5AE"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FB0044D" w14:textId="77777777" w:rsidR="00321204" w:rsidRPr="008B604D" w:rsidRDefault="00321204" w:rsidP="00EF7700">
            <w:pPr>
              <w:rPr>
                <w:color w:val="212529"/>
                <w:sz w:val="18"/>
                <w:szCs w:val="18"/>
              </w:rPr>
            </w:pPr>
            <w:r w:rsidRPr="008B604D">
              <w:rPr>
                <w:color w:val="212529"/>
                <w:sz w:val="18"/>
                <w:szCs w:val="18"/>
              </w:rPr>
              <w:t>Rosenblum, Penny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EA1F3FD" w14:textId="77777777" w:rsidR="00321204" w:rsidRPr="008B604D" w:rsidRDefault="00321204" w:rsidP="00EF7700">
            <w:pPr>
              <w:rPr>
                <w:color w:val="212529"/>
                <w:sz w:val="18"/>
                <w:szCs w:val="18"/>
              </w:rPr>
            </w:pPr>
            <w:r w:rsidRPr="008B604D">
              <w:rPr>
                <w:color w:val="212529"/>
                <w:sz w:val="18"/>
                <w:szCs w:val="18"/>
              </w:rPr>
              <w:t>rosenblu@email.arizona.edu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619E7AF"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AD9F5F2" w14:textId="77777777" w:rsidR="00321204" w:rsidRPr="008B604D" w:rsidRDefault="00321204" w:rsidP="00EF7700">
            <w:pPr>
              <w:rPr>
                <w:color w:val="212529"/>
                <w:sz w:val="18"/>
                <w:szCs w:val="18"/>
              </w:rPr>
            </w:pPr>
            <w:r w:rsidRPr="008B604D">
              <w:rPr>
                <w:color w:val="212529"/>
                <w:sz w:val="18"/>
                <w:szCs w:val="18"/>
              </w:rPr>
              <w:t>Special Ed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6BD28CB"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1D2D287" w14:textId="77777777" w:rsidR="00321204" w:rsidRPr="008B604D" w:rsidRDefault="00321204" w:rsidP="00EF7700">
            <w:pPr>
              <w:rPr>
                <w:color w:val="212529"/>
                <w:sz w:val="18"/>
                <w:szCs w:val="18"/>
              </w:rPr>
            </w:pPr>
            <w:r w:rsidRPr="008B604D">
              <w:rPr>
                <w:color w:val="212529"/>
                <w:sz w:val="18"/>
                <w:szCs w:val="18"/>
              </w:rPr>
              <w:t>08/26/2019</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FE37CA0" w14:textId="77777777" w:rsidR="00321204" w:rsidRPr="008B604D" w:rsidRDefault="00321204" w:rsidP="00EF7700">
            <w:pPr>
              <w:rPr>
                <w:color w:val="212529"/>
                <w:sz w:val="18"/>
                <w:szCs w:val="18"/>
              </w:rPr>
            </w:pPr>
            <w:r w:rsidRPr="008B604D">
              <w:rPr>
                <w:color w:val="212529"/>
                <w:sz w:val="18"/>
                <w:szCs w:val="18"/>
              </w:rPr>
              <w:t>12/10/2021</w:t>
            </w:r>
          </w:p>
        </w:tc>
      </w:tr>
      <w:tr w:rsidR="00321204" w:rsidRPr="008B604D" w14:paraId="5B23A8C4"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4371CFD"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15FE663" w14:textId="77777777" w:rsidR="00321204" w:rsidRPr="008B604D" w:rsidRDefault="00321204" w:rsidP="00EF7700">
            <w:pPr>
              <w:rPr>
                <w:color w:val="212529"/>
                <w:sz w:val="18"/>
                <w:szCs w:val="18"/>
              </w:rPr>
            </w:pPr>
            <w:r w:rsidRPr="008B604D">
              <w:rPr>
                <w:color w:val="212529"/>
                <w:sz w:val="18"/>
                <w:szCs w:val="18"/>
              </w:rPr>
              <w:t>Sullivan, Donna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7161A97" w14:textId="77777777" w:rsidR="00321204" w:rsidRPr="008B604D" w:rsidRDefault="00321204" w:rsidP="00EF7700">
            <w:pPr>
              <w:rPr>
                <w:color w:val="212529"/>
                <w:sz w:val="18"/>
                <w:szCs w:val="18"/>
              </w:rPr>
            </w:pPr>
            <w:r w:rsidRPr="008B604D">
              <w:rPr>
                <w:color w:val="212529"/>
                <w:sz w:val="18"/>
                <w:szCs w:val="18"/>
              </w:rPr>
              <w:t>sullivd@marshall.edu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606D64B"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F57C102" w14:textId="77777777" w:rsidR="00321204" w:rsidRPr="008B604D" w:rsidRDefault="00321204" w:rsidP="00EF7700">
            <w:pPr>
              <w:rPr>
                <w:color w:val="212529"/>
                <w:sz w:val="18"/>
                <w:szCs w:val="18"/>
              </w:rPr>
            </w:pPr>
            <w:r w:rsidRPr="008B604D">
              <w:rPr>
                <w:color w:val="212529"/>
                <w:sz w:val="18"/>
                <w:szCs w:val="18"/>
              </w:rPr>
              <w:t>Sociology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4942154"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1CF3E73"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69B9EB0"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3620C33F"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20E5773"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B3D8DFF" w14:textId="77777777" w:rsidR="00321204" w:rsidRPr="008B604D" w:rsidRDefault="00321204" w:rsidP="00EF7700">
            <w:pPr>
              <w:rPr>
                <w:color w:val="212529"/>
                <w:sz w:val="18"/>
                <w:szCs w:val="18"/>
              </w:rPr>
            </w:pPr>
            <w:r w:rsidRPr="008B604D">
              <w:rPr>
                <w:color w:val="212529"/>
                <w:sz w:val="18"/>
                <w:szCs w:val="18"/>
              </w:rPr>
              <w:t>Sullivan, Donna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37D6AD3" w14:textId="77777777" w:rsidR="00321204" w:rsidRPr="008B604D" w:rsidRDefault="00321204" w:rsidP="00EF7700">
            <w:pPr>
              <w:rPr>
                <w:color w:val="212529"/>
                <w:sz w:val="18"/>
                <w:szCs w:val="18"/>
              </w:rPr>
            </w:pPr>
            <w:r w:rsidRPr="008B604D">
              <w:rPr>
                <w:color w:val="212529"/>
                <w:sz w:val="18"/>
                <w:szCs w:val="18"/>
              </w:rPr>
              <w:t>sullivd@marshall.edu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D77DC84"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A53B92C" w14:textId="77777777" w:rsidR="00321204" w:rsidRPr="008B604D" w:rsidRDefault="00321204" w:rsidP="00EF7700">
            <w:pPr>
              <w:rPr>
                <w:color w:val="212529"/>
                <w:sz w:val="18"/>
                <w:szCs w:val="18"/>
              </w:rPr>
            </w:pPr>
            <w:r w:rsidRPr="008B604D">
              <w:rPr>
                <w:color w:val="212529"/>
                <w:sz w:val="18"/>
                <w:szCs w:val="18"/>
              </w:rPr>
              <w:t>Sociology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8F3CBAF"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BD9FEC5"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50FB1B2"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24B7BF5F"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1EF099A"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A5017E2" w14:textId="77777777" w:rsidR="00321204" w:rsidRPr="008B604D" w:rsidRDefault="00321204" w:rsidP="00EF7700">
            <w:pPr>
              <w:rPr>
                <w:color w:val="212529"/>
                <w:sz w:val="18"/>
                <w:szCs w:val="18"/>
              </w:rPr>
            </w:pPr>
            <w:r w:rsidRPr="008B604D">
              <w:rPr>
                <w:color w:val="212529"/>
                <w:sz w:val="18"/>
                <w:szCs w:val="18"/>
              </w:rPr>
              <w:t>Trowbridge, David</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DB1291F" w14:textId="77777777" w:rsidR="00321204" w:rsidRPr="008B604D" w:rsidRDefault="00321204" w:rsidP="00EF7700">
            <w:pPr>
              <w:rPr>
                <w:color w:val="212529"/>
                <w:sz w:val="18"/>
                <w:szCs w:val="18"/>
              </w:rPr>
            </w:pPr>
            <w:r w:rsidRPr="008B604D">
              <w:rPr>
                <w:color w:val="212529"/>
                <w:sz w:val="18"/>
                <w:szCs w:val="18"/>
              </w:rPr>
              <w:t>david.trowbridge@marshall.edu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08352F2"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3911C8BC" w14:textId="77777777" w:rsidR="00321204" w:rsidRPr="008B604D" w:rsidRDefault="00321204" w:rsidP="00EF7700">
            <w:pPr>
              <w:rPr>
                <w:color w:val="212529"/>
                <w:sz w:val="18"/>
                <w:szCs w:val="18"/>
              </w:rPr>
            </w:pPr>
            <w:r w:rsidRPr="008B604D">
              <w:rPr>
                <w:color w:val="212529"/>
                <w:sz w:val="18"/>
                <w:szCs w:val="18"/>
              </w:rPr>
              <w:t>History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A4E9E53"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51CC1AD"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B3ED680"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27C8A738"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835754E"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5E20A59" w14:textId="77777777" w:rsidR="00321204" w:rsidRPr="008B604D" w:rsidRDefault="00321204" w:rsidP="00EF7700">
            <w:pPr>
              <w:rPr>
                <w:color w:val="212529"/>
                <w:sz w:val="18"/>
                <w:szCs w:val="18"/>
              </w:rPr>
            </w:pPr>
            <w:r w:rsidRPr="008B604D">
              <w:rPr>
                <w:color w:val="212529"/>
                <w:sz w:val="18"/>
                <w:szCs w:val="18"/>
              </w:rPr>
              <w:t>Vittorio, Jamie</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BB3F070" w14:textId="77777777" w:rsidR="00321204" w:rsidRPr="008B604D" w:rsidRDefault="00321204" w:rsidP="00EF7700">
            <w:pPr>
              <w:rPr>
                <w:color w:val="212529"/>
                <w:sz w:val="18"/>
                <w:szCs w:val="18"/>
              </w:rPr>
            </w:pPr>
            <w:r w:rsidRPr="008B604D">
              <w:rPr>
                <w:color w:val="212529"/>
                <w:sz w:val="18"/>
                <w:szCs w:val="18"/>
              </w:rPr>
              <w:t>mcbride6@marshall.edu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11BFF7C"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A250931" w14:textId="77777777" w:rsidR="00321204" w:rsidRPr="008B604D" w:rsidRDefault="00321204" w:rsidP="00EF7700">
            <w:pPr>
              <w:rPr>
                <w:color w:val="212529"/>
                <w:sz w:val="18"/>
                <w:szCs w:val="18"/>
              </w:rPr>
            </w:pPr>
            <w:r w:rsidRPr="008B604D">
              <w:rPr>
                <w:color w:val="212529"/>
                <w:sz w:val="18"/>
                <w:szCs w:val="18"/>
              </w:rPr>
              <w:t>Special Education</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9DE9224"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A9933C9" w14:textId="77777777" w:rsidR="00321204" w:rsidRPr="008B604D" w:rsidRDefault="00321204" w:rsidP="00EF7700">
            <w:pPr>
              <w:rPr>
                <w:color w:val="212529"/>
                <w:sz w:val="18"/>
                <w:szCs w:val="18"/>
              </w:rPr>
            </w:pPr>
            <w:r w:rsidRPr="008B604D">
              <w:rPr>
                <w:color w:val="212529"/>
                <w:sz w:val="18"/>
                <w:szCs w:val="18"/>
              </w:rPr>
              <w:t>08/21/2017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2649583" w14:textId="77777777" w:rsidR="00321204" w:rsidRPr="008B604D" w:rsidRDefault="00321204" w:rsidP="00EF7700">
            <w:pPr>
              <w:rPr>
                <w:color w:val="212529"/>
                <w:sz w:val="18"/>
                <w:szCs w:val="18"/>
              </w:rPr>
            </w:pPr>
            <w:r w:rsidRPr="008B604D">
              <w:rPr>
                <w:color w:val="212529"/>
                <w:sz w:val="18"/>
                <w:szCs w:val="18"/>
              </w:rPr>
              <w:t>12/13/2019</w:t>
            </w:r>
          </w:p>
        </w:tc>
      </w:tr>
      <w:tr w:rsidR="00321204" w:rsidRPr="008B604D" w14:paraId="5B1774BC"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7C3E702"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1822580" w14:textId="77777777" w:rsidR="00321204" w:rsidRPr="008B604D" w:rsidRDefault="00321204" w:rsidP="00EF7700">
            <w:pPr>
              <w:rPr>
                <w:color w:val="212529"/>
                <w:sz w:val="18"/>
                <w:szCs w:val="18"/>
              </w:rPr>
            </w:pPr>
            <w:r w:rsidRPr="008B604D">
              <w:rPr>
                <w:color w:val="212529"/>
                <w:sz w:val="18"/>
                <w:szCs w:val="18"/>
              </w:rPr>
              <w:t>Arthur, C. Damien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8E556F2" w14:textId="77777777" w:rsidR="00321204" w:rsidRPr="008B604D" w:rsidRDefault="00321204" w:rsidP="00EF7700">
            <w:pPr>
              <w:rPr>
                <w:color w:val="212529"/>
                <w:sz w:val="18"/>
                <w:szCs w:val="18"/>
              </w:rPr>
            </w:pPr>
            <w:r w:rsidRPr="008B604D">
              <w:rPr>
                <w:color w:val="212529"/>
                <w:sz w:val="18"/>
                <w:szCs w:val="18"/>
              </w:rPr>
              <w:t>arthur133@marshall.edu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1456BA4"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F3F315D" w14:textId="77777777" w:rsidR="00321204" w:rsidRPr="008B604D" w:rsidRDefault="00321204" w:rsidP="00EF7700">
            <w:pPr>
              <w:rPr>
                <w:color w:val="212529"/>
                <w:sz w:val="18"/>
                <w:szCs w:val="18"/>
              </w:rPr>
            </w:pPr>
            <w:r w:rsidRPr="008B604D">
              <w:rPr>
                <w:color w:val="212529"/>
                <w:sz w:val="18"/>
                <w:szCs w:val="18"/>
              </w:rPr>
              <w:t>Political Science</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655C53B"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37C396F"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FB4185D"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6FC23E07"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DE63F0B"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50D4E4D" w14:textId="77777777" w:rsidR="00321204" w:rsidRPr="008B604D" w:rsidRDefault="00321204" w:rsidP="00EF7700">
            <w:pPr>
              <w:rPr>
                <w:color w:val="212529"/>
                <w:sz w:val="18"/>
                <w:szCs w:val="18"/>
              </w:rPr>
            </w:pPr>
            <w:r w:rsidRPr="008B604D">
              <w:rPr>
                <w:color w:val="212529"/>
                <w:sz w:val="18"/>
                <w:szCs w:val="18"/>
              </w:rPr>
              <w:t>Atkins, Melissa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A81E0DA" w14:textId="77777777" w:rsidR="00321204" w:rsidRPr="008B604D" w:rsidRDefault="00321204" w:rsidP="00EF7700">
            <w:pPr>
              <w:rPr>
                <w:color w:val="212529"/>
                <w:sz w:val="18"/>
                <w:szCs w:val="18"/>
              </w:rPr>
            </w:pPr>
            <w:r w:rsidRPr="008B604D">
              <w:rPr>
                <w:color w:val="212529"/>
                <w:sz w:val="18"/>
                <w:szCs w:val="18"/>
              </w:rPr>
              <w:t>stinson8@marshall.edu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39BCEDC"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B5B823A"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09F964E"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55600C3"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F67E4D3"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3F36D43"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9D28869"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CC7CCFA" w14:textId="77777777" w:rsidR="00321204" w:rsidRPr="008B604D" w:rsidRDefault="00321204" w:rsidP="00EF7700">
            <w:pPr>
              <w:rPr>
                <w:color w:val="212529"/>
                <w:sz w:val="18"/>
                <w:szCs w:val="18"/>
              </w:rPr>
            </w:pPr>
            <w:r w:rsidRPr="008B604D">
              <w:rPr>
                <w:color w:val="212529"/>
                <w:sz w:val="18"/>
                <w:szCs w:val="18"/>
              </w:rPr>
              <w:t>Barris, Jeremy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80F92CC" w14:textId="77777777" w:rsidR="00321204" w:rsidRPr="008B604D" w:rsidRDefault="00321204" w:rsidP="00EF7700">
            <w:pPr>
              <w:rPr>
                <w:color w:val="212529"/>
                <w:sz w:val="18"/>
                <w:szCs w:val="18"/>
              </w:rPr>
            </w:pPr>
            <w:r w:rsidRPr="008B604D">
              <w:rPr>
                <w:color w:val="212529"/>
                <w:sz w:val="18"/>
                <w:szCs w:val="18"/>
              </w:rPr>
              <w:t>barris@marshall.edu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87F7F3E"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E412CE9" w14:textId="77777777" w:rsidR="00321204" w:rsidRPr="008B604D" w:rsidRDefault="00321204" w:rsidP="00EF7700">
            <w:pPr>
              <w:rPr>
                <w:color w:val="212529"/>
                <w:sz w:val="18"/>
                <w:szCs w:val="18"/>
              </w:rPr>
            </w:pPr>
            <w:r w:rsidRPr="008B604D">
              <w:rPr>
                <w:color w:val="212529"/>
                <w:sz w:val="18"/>
                <w:szCs w:val="18"/>
              </w:rPr>
              <w:t>HUM</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564DA1C"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9103A91"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EA390B7"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5E1D000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CB36055"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883712C" w14:textId="77777777" w:rsidR="00321204" w:rsidRPr="008B604D" w:rsidRDefault="00321204" w:rsidP="00EF7700">
            <w:pPr>
              <w:rPr>
                <w:color w:val="212529"/>
                <w:sz w:val="18"/>
                <w:szCs w:val="18"/>
              </w:rPr>
            </w:pPr>
            <w:r w:rsidRPr="008B604D">
              <w:rPr>
                <w:color w:val="212529"/>
                <w:sz w:val="18"/>
                <w:szCs w:val="18"/>
              </w:rPr>
              <w:t>Beard, Keith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5998C15" w14:textId="77777777" w:rsidR="00321204" w:rsidRPr="008B604D" w:rsidRDefault="00321204" w:rsidP="00EF7700">
            <w:pPr>
              <w:rPr>
                <w:color w:val="212529"/>
                <w:sz w:val="18"/>
                <w:szCs w:val="18"/>
              </w:rPr>
            </w:pPr>
            <w:r w:rsidRPr="008B604D">
              <w:rPr>
                <w:color w:val="212529"/>
                <w:sz w:val="18"/>
                <w:szCs w:val="18"/>
              </w:rPr>
              <w:t>beard@marshall.edu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E9FFF6F"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B171E30"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0EE019C"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5C0A658"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7ABA74BA"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7FA925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996DB25"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B61E2AC" w14:textId="77777777" w:rsidR="00321204" w:rsidRPr="008B604D" w:rsidRDefault="00321204" w:rsidP="00EF7700">
            <w:pPr>
              <w:rPr>
                <w:color w:val="212529"/>
                <w:sz w:val="18"/>
                <w:szCs w:val="18"/>
              </w:rPr>
            </w:pPr>
            <w:r w:rsidRPr="008B604D">
              <w:rPr>
                <w:color w:val="212529"/>
                <w:sz w:val="18"/>
                <w:szCs w:val="18"/>
              </w:rPr>
              <w:t>Chrol, E. Del</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541BE39" w14:textId="77777777" w:rsidR="00321204" w:rsidRPr="008B604D" w:rsidRDefault="00321204" w:rsidP="00EF7700">
            <w:pPr>
              <w:rPr>
                <w:color w:val="212529"/>
                <w:sz w:val="18"/>
                <w:szCs w:val="18"/>
              </w:rPr>
            </w:pPr>
            <w:r w:rsidRPr="008B604D">
              <w:rPr>
                <w:color w:val="212529"/>
                <w:sz w:val="18"/>
                <w:szCs w:val="18"/>
              </w:rPr>
              <w:t>chrol@marshall.edu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62B4D19"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639A15C" w14:textId="77777777" w:rsidR="00321204" w:rsidRPr="008B604D" w:rsidRDefault="00321204" w:rsidP="00EF7700">
            <w:pPr>
              <w:rPr>
                <w:color w:val="212529"/>
                <w:sz w:val="18"/>
                <w:szCs w:val="18"/>
              </w:rPr>
            </w:pPr>
            <w:r w:rsidRPr="008B604D">
              <w:rPr>
                <w:color w:val="212529"/>
                <w:sz w:val="18"/>
                <w:szCs w:val="18"/>
              </w:rPr>
              <w:t>Classics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BF001C3"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18090A5"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C39FF0D"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6393E761"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2CC7D0E"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9E64213" w14:textId="77777777" w:rsidR="00321204" w:rsidRPr="008B604D" w:rsidRDefault="00321204" w:rsidP="00EF7700">
            <w:pPr>
              <w:rPr>
                <w:color w:val="212529"/>
                <w:sz w:val="18"/>
                <w:szCs w:val="18"/>
              </w:rPr>
            </w:pPr>
            <w:r w:rsidRPr="008B604D">
              <w:rPr>
                <w:color w:val="212529"/>
                <w:sz w:val="18"/>
                <w:szCs w:val="18"/>
              </w:rPr>
              <w:t>Clemins, Sarah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181B163" w14:textId="77777777" w:rsidR="00321204" w:rsidRPr="008B604D" w:rsidRDefault="00321204" w:rsidP="00EF7700">
            <w:pPr>
              <w:rPr>
                <w:color w:val="212529"/>
                <w:sz w:val="18"/>
                <w:szCs w:val="18"/>
              </w:rPr>
            </w:pPr>
            <w:r w:rsidRPr="008B604D">
              <w:rPr>
                <w:color w:val="212529"/>
                <w:sz w:val="18"/>
                <w:szCs w:val="18"/>
              </w:rPr>
              <w:t>nuckles@marshall.edu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77EFEAE" w14:textId="77777777" w:rsidR="00321204" w:rsidRPr="008B604D" w:rsidRDefault="00321204" w:rsidP="00EF7700">
            <w:pPr>
              <w:rPr>
                <w:color w:val="212529"/>
                <w:sz w:val="18"/>
                <w:szCs w:val="18"/>
              </w:rPr>
            </w:pPr>
            <w:r w:rsidRPr="008B604D">
              <w:rPr>
                <w:color w:val="212529"/>
                <w:sz w:val="18"/>
                <w:szCs w:val="18"/>
              </w:rPr>
              <w:t>COHP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DFD1946" w14:textId="77777777" w:rsidR="00321204" w:rsidRPr="008B604D" w:rsidRDefault="00321204" w:rsidP="00EF7700">
            <w:pPr>
              <w:rPr>
                <w:color w:val="212529"/>
                <w:sz w:val="18"/>
                <w:szCs w:val="18"/>
              </w:rPr>
            </w:pPr>
            <w:r w:rsidRPr="008B604D">
              <w:rPr>
                <w:color w:val="212529"/>
                <w:sz w:val="18"/>
                <w:szCs w:val="18"/>
              </w:rPr>
              <w:t>Communication Disorders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1BF77E3"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966F0B2"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D2C9D1A" w14:textId="77777777" w:rsidR="00321204" w:rsidRPr="008B604D" w:rsidRDefault="00321204" w:rsidP="00EF7700">
            <w:pPr>
              <w:rPr>
                <w:color w:val="212529"/>
                <w:sz w:val="18"/>
                <w:szCs w:val="18"/>
              </w:rPr>
            </w:pPr>
            <w:r w:rsidRPr="008B604D">
              <w:rPr>
                <w:color w:val="212529"/>
                <w:sz w:val="18"/>
                <w:szCs w:val="18"/>
              </w:rPr>
              <w:t>12/15/26</w:t>
            </w:r>
          </w:p>
        </w:tc>
      </w:tr>
      <w:tr w:rsidR="00321204" w:rsidRPr="008B604D" w14:paraId="711FBD3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C2054AC"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F5D1B8F" w14:textId="77777777" w:rsidR="00321204" w:rsidRPr="008B604D" w:rsidRDefault="00321204" w:rsidP="00EF7700">
            <w:pPr>
              <w:rPr>
                <w:color w:val="212529"/>
                <w:sz w:val="18"/>
                <w:szCs w:val="18"/>
              </w:rPr>
            </w:pPr>
            <w:r w:rsidRPr="008B604D">
              <w:rPr>
                <w:color w:val="212529"/>
                <w:sz w:val="18"/>
                <w:szCs w:val="18"/>
              </w:rPr>
              <w:t>Damai, Puspa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1F704F4" w14:textId="77777777" w:rsidR="00321204" w:rsidRPr="008B604D" w:rsidRDefault="00321204" w:rsidP="00EF7700">
            <w:pPr>
              <w:rPr>
                <w:color w:val="212529"/>
                <w:sz w:val="18"/>
                <w:szCs w:val="18"/>
              </w:rPr>
            </w:pPr>
            <w:r w:rsidRPr="008B604D">
              <w:rPr>
                <w:color w:val="212529"/>
                <w:sz w:val="18"/>
                <w:szCs w:val="18"/>
              </w:rPr>
              <w:t>damai@marshall.edu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C85F3D6"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9E82180"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959ED49"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9F0F5CB"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C123247"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22F6C18B"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9AA9E46"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186E5BB" w14:textId="77777777" w:rsidR="00321204" w:rsidRPr="008B604D" w:rsidRDefault="00321204" w:rsidP="00EF7700">
            <w:pPr>
              <w:rPr>
                <w:color w:val="212529"/>
                <w:sz w:val="18"/>
                <w:szCs w:val="18"/>
              </w:rPr>
            </w:pPr>
            <w:r w:rsidRPr="008B604D">
              <w:rPr>
                <w:color w:val="212529"/>
                <w:sz w:val="18"/>
                <w:szCs w:val="18"/>
              </w:rPr>
              <w:t>Day-Brown, Jonathan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F280BE7" w14:textId="77777777" w:rsidR="00321204" w:rsidRPr="008B604D" w:rsidRDefault="00321204" w:rsidP="00EF7700">
            <w:pPr>
              <w:rPr>
                <w:color w:val="212529"/>
                <w:sz w:val="18"/>
                <w:szCs w:val="18"/>
              </w:rPr>
            </w:pPr>
            <w:r w:rsidRPr="008B604D">
              <w:rPr>
                <w:color w:val="212529"/>
                <w:sz w:val="18"/>
                <w:szCs w:val="18"/>
              </w:rPr>
              <w:t>daybrown@marshall.edu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E5D7601"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2850371"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3E1E24A"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BB2FB5D"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C61E765"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2CD9AD5C"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F6BBFA5"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3A40818" w14:textId="77777777" w:rsidR="00321204" w:rsidRPr="008B604D" w:rsidRDefault="00321204" w:rsidP="00EF7700">
            <w:pPr>
              <w:rPr>
                <w:color w:val="212529"/>
                <w:sz w:val="18"/>
                <w:szCs w:val="18"/>
              </w:rPr>
            </w:pPr>
            <w:r w:rsidRPr="008B604D">
              <w:rPr>
                <w:color w:val="212529"/>
                <w:sz w:val="18"/>
                <w:szCs w:val="18"/>
              </w:rPr>
              <w:t>DeMuth, Robert</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6D72A9B" w14:textId="77777777" w:rsidR="00321204" w:rsidRPr="008B604D" w:rsidRDefault="00321204" w:rsidP="00EF7700">
            <w:pPr>
              <w:rPr>
                <w:color w:val="212529"/>
                <w:sz w:val="18"/>
                <w:szCs w:val="18"/>
              </w:rPr>
            </w:pPr>
            <w:r w:rsidRPr="008B604D">
              <w:rPr>
                <w:color w:val="212529"/>
                <w:sz w:val="18"/>
                <w:szCs w:val="18"/>
              </w:rPr>
              <w:t>demuth@marshall.edu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78A4463"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E6E8020" w14:textId="77777777" w:rsidR="00321204" w:rsidRPr="008B604D" w:rsidRDefault="00321204" w:rsidP="00EF7700">
            <w:pPr>
              <w:rPr>
                <w:color w:val="212529"/>
                <w:sz w:val="18"/>
                <w:szCs w:val="18"/>
              </w:rPr>
            </w:pPr>
            <w:r w:rsidRPr="008B604D">
              <w:rPr>
                <w:color w:val="212529"/>
                <w:sz w:val="18"/>
                <w:szCs w:val="18"/>
              </w:rPr>
              <w:t>Sociology and Anthropology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03636A0"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ADA5A49"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5C68B46" w14:textId="77777777" w:rsidR="00321204" w:rsidRPr="008B604D" w:rsidRDefault="00321204" w:rsidP="00EF7700">
            <w:pPr>
              <w:rPr>
                <w:color w:val="212529"/>
                <w:sz w:val="18"/>
                <w:szCs w:val="18"/>
              </w:rPr>
            </w:pPr>
            <w:r w:rsidRPr="008B604D">
              <w:rPr>
                <w:color w:val="212529"/>
                <w:sz w:val="18"/>
                <w:szCs w:val="18"/>
              </w:rPr>
              <w:t>12/15/26</w:t>
            </w:r>
          </w:p>
        </w:tc>
      </w:tr>
      <w:tr w:rsidR="00321204" w:rsidRPr="008B604D" w14:paraId="36A1D0CB"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5DC6D5A"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45BE1BF" w14:textId="77777777" w:rsidR="00321204" w:rsidRPr="008B604D" w:rsidRDefault="00321204" w:rsidP="00EF7700">
            <w:pPr>
              <w:rPr>
                <w:color w:val="212529"/>
                <w:sz w:val="18"/>
                <w:szCs w:val="18"/>
              </w:rPr>
            </w:pPr>
            <w:r w:rsidRPr="008B604D">
              <w:rPr>
                <w:color w:val="212529"/>
                <w:sz w:val="18"/>
                <w:szCs w:val="18"/>
              </w:rPr>
              <w:t>Diener, Laura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3F0443D" w14:textId="77777777" w:rsidR="00321204" w:rsidRPr="008B604D" w:rsidRDefault="00321204" w:rsidP="00EF7700">
            <w:pPr>
              <w:rPr>
                <w:color w:val="212529"/>
                <w:sz w:val="18"/>
                <w:szCs w:val="18"/>
              </w:rPr>
            </w:pPr>
            <w:r w:rsidRPr="008B604D">
              <w:rPr>
                <w:color w:val="212529"/>
                <w:sz w:val="18"/>
                <w:szCs w:val="18"/>
              </w:rPr>
              <w:t>diener@marshall.edu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376A88F"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A2D4BF8" w14:textId="77777777" w:rsidR="00321204" w:rsidRPr="008B604D" w:rsidRDefault="00321204" w:rsidP="00EF7700">
            <w:pPr>
              <w:rPr>
                <w:color w:val="212529"/>
                <w:sz w:val="18"/>
                <w:szCs w:val="18"/>
              </w:rPr>
            </w:pPr>
            <w:r w:rsidRPr="008B604D">
              <w:rPr>
                <w:color w:val="212529"/>
                <w:sz w:val="18"/>
                <w:szCs w:val="18"/>
              </w:rPr>
              <w:t>History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6C830A6"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8FF3C0D"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2AFA034"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5D97682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8D3D6C8"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1E3AB18" w14:textId="77777777" w:rsidR="00321204" w:rsidRPr="008B604D" w:rsidRDefault="00321204" w:rsidP="00EF7700">
            <w:pPr>
              <w:rPr>
                <w:color w:val="212529"/>
                <w:sz w:val="18"/>
                <w:szCs w:val="18"/>
              </w:rPr>
            </w:pPr>
            <w:r w:rsidRPr="008B604D">
              <w:rPr>
                <w:color w:val="212529"/>
                <w:sz w:val="18"/>
                <w:szCs w:val="18"/>
              </w:rPr>
              <w:t>Ellison, Robert</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6279C0C" w14:textId="77777777" w:rsidR="00321204" w:rsidRPr="008B604D" w:rsidRDefault="00321204" w:rsidP="00EF7700">
            <w:pPr>
              <w:rPr>
                <w:color w:val="212529"/>
                <w:sz w:val="18"/>
                <w:szCs w:val="18"/>
              </w:rPr>
            </w:pPr>
            <w:r w:rsidRPr="008B604D">
              <w:rPr>
                <w:color w:val="212529"/>
                <w:sz w:val="18"/>
                <w:szCs w:val="18"/>
              </w:rPr>
              <w:t>ellisonr@marshall.edu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89A5A96"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49231B7"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78A11D3"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6DA850C"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82EFC72"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E4F6A9F"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4833F44"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A1ED5CB" w14:textId="77777777" w:rsidR="00321204" w:rsidRPr="008B604D" w:rsidRDefault="00321204" w:rsidP="00EF7700">
            <w:pPr>
              <w:rPr>
                <w:color w:val="212529"/>
                <w:sz w:val="18"/>
                <w:szCs w:val="18"/>
              </w:rPr>
            </w:pPr>
            <w:r w:rsidRPr="008B604D">
              <w:rPr>
                <w:color w:val="212529"/>
                <w:sz w:val="18"/>
                <w:szCs w:val="18"/>
              </w:rPr>
              <w:t>Ellison, Robert</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BFC882A" w14:textId="77777777" w:rsidR="00321204" w:rsidRPr="008B604D" w:rsidRDefault="00321204" w:rsidP="00EF7700">
            <w:pPr>
              <w:rPr>
                <w:color w:val="212529"/>
                <w:sz w:val="18"/>
                <w:szCs w:val="18"/>
              </w:rPr>
            </w:pPr>
            <w:r w:rsidRPr="008B604D">
              <w:rPr>
                <w:color w:val="212529"/>
                <w:sz w:val="18"/>
                <w:szCs w:val="18"/>
              </w:rPr>
              <w:t>ellisonr@marshall.edu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2008EAD"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A6E2709"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EDC7A36"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0B49305A"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1D0B228"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4CE8290"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7BA112F"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831ED1F" w14:textId="77777777" w:rsidR="00321204" w:rsidRPr="008B604D" w:rsidRDefault="00321204" w:rsidP="00EF7700">
            <w:pPr>
              <w:rPr>
                <w:color w:val="212529"/>
                <w:sz w:val="18"/>
                <w:szCs w:val="18"/>
              </w:rPr>
            </w:pPr>
            <w:r w:rsidRPr="008B604D">
              <w:rPr>
                <w:color w:val="212529"/>
                <w:sz w:val="18"/>
                <w:szCs w:val="18"/>
              </w:rPr>
              <w:t>Kirby , Jennifer</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E62AF2F" w14:textId="77777777" w:rsidR="00321204" w:rsidRPr="008B604D" w:rsidRDefault="00321204" w:rsidP="00EF7700">
            <w:pPr>
              <w:rPr>
                <w:color w:val="212529"/>
                <w:sz w:val="18"/>
                <w:szCs w:val="18"/>
              </w:rPr>
            </w:pPr>
            <w:r w:rsidRPr="008B604D">
              <w:rPr>
                <w:color w:val="212529"/>
                <w:sz w:val="18"/>
                <w:szCs w:val="18"/>
              </w:rPr>
              <w:t>tiano@marshall.edu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AE74748"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5A6919D"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22D02A3"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03CAEF73"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B50C627"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424ABB80"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173913A"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997196A" w14:textId="77777777" w:rsidR="00321204" w:rsidRPr="008B604D" w:rsidRDefault="00321204" w:rsidP="00EF7700">
            <w:pPr>
              <w:rPr>
                <w:color w:val="212529"/>
                <w:sz w:val="18"/>
                <w:szCs w:val="18"/>
              </w:rPr>
            </w:pPr>
            <w:r w:rsidRPr="008B604D">
              <w:rPr>
                <w:color w:val="212529"/>
                <w:sz w:val="18"/>
                <w:szCs w:val="18"/>
              </w:rPr>
              <w:t>Lassiter, Luke</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4B6CBF4" w14:textId="77777777" w:rsidR="00321204" w:rsidRPr="008B604D" w:rsidRDefault="00321204" w:rsidP="00EF7700">
            <w:pPr>
              <w:rPr>
                <w:color w:val="212529"/>
                <w:sz w:val="18"/>
                <w:szCs w:val="18"/>
              </w:rPr>
            </w:pPr>
            <w:r w:rsidRPr="008B604D">
              <w:rPr>
                <w:color w:val="212529"/>
                <w:sz w:val="18"/>
                <w:szCs w:val="18"/>
              </w:rPr>
              <w:t>lassiter@marshall.edu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3BB29C8"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E3EA4D7" w14:textId="77777777" w:rsidR="00321204" w:rsidRPr="008B604D" w:rsidRDefault="00321204" w:rsidP="00EF7700">
            <w:pPr>
              <w:rPr>
                <w:color w:val="212529"/>
                <w:sz w:val="18"/>
                <w:szCs w:val="18"/>
              </w:rPr>
            </w:pPr>
            <w:r w:rsidRPr="008B604D">
              <w:rPr>
                <w:color w:val="212529"/>
                <w:sz w:val="18"/>
                <w:szCs w:val="18"/>
              </w:rPr>
              <w:t>Grad. Humanities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4469503"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2CF63D1"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9350698"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38CA21D3"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80805E0" w14:textId="77777777" w:rsidR="00321204" w:rsidRPr="008B604D" w:rsidRDefault="00321204" w:rsidP="00EF7700">
            <w:pPr>
              <w:rPr>
                <w:color w:val="212529"/>
                <w:sz w:val="18"/>
                <w:szCs w:val="18"/>
              </w:rPr>
            </w:pPr>
            <w:r w:rsidRPr="00C0706E">
              <w:rPr>
                <w:color w:val="212529"/>
                <w:sz w:val="18"/>
                <w:szCs w:val="18"/>
              </w:rPr>
              <w:lastRenderedPageBreak/>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6D63D2F" w14:textId="77777777" w:rsidR="00321204" w:rsidRPr="008B604D" w:rsidRDefault="00321204" w:rsidP="00EF7700">
            <w:pPr>
              <w:rPr>
                <w:color w:val="212529"/>
                <w:sz w:val="18"/>
                <w:szCs w:val="18"/>
              </w:rPr>
            </w:pPr>
            <w:r w:rsidRPr="008B604D">
              <w:rPr>
                <w:color w:val="212529"/>
                <w:sz w:val="18"/>
                <w:szCs w:val="18"/>
              </w:rPr>
              <w:t>Law, Kevin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3F639F9" w14:textId="77777777" w:rsidR="00321204" w:rsidRPr="008B604D" w:rsidRDefault="00321204" w:rsidP="00EF7700">
            <w:pPr>
              <w:rPr>
                <w:color w:val="212529"/>
                <w:sz w:val="18"/>
                <w:szCs w:val="18"/>
              </w:rPr>
            </w:pPr>
            <w:r w:rsidRPr="008B604D">
              <w:rPr>
                <w:color w:val="212529"/>
                <w:sz w:val="18"/>
                <w:szCs w:val="18"/>
              </w:rPr>
              <w:t>law14@marshall.edu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81ACFB5"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79F532E" w14:textId="77777777" w:rsidR="00321204" w:rsidRPr="008B604D" w:rsidRDefault="00321204" w:rsidP="00EF7700">
            <w:pPr>
              <w:rPr>
                <w:color w:val="212529"/>
                <w:sz w:val="18"/>
                <w:szCs w:val="18"/>
              </w:rPr>
            </w:pPr>
            <w:r w:rsidRPr="008B604D">
              <w:rPr>
                <w:color w:val="212529"/>
                <w:sz w:val="18"/>
                <w:szCs w:val="18"/>
              </w:rPr>
              <w:t>Geography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646F249"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AC9CDE9"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AED32FF"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6EDC69B4"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D80768A"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45072A4" w14:textId="77777777" w:rsidR="00321204" w:rsidRPr="008B604D" w:rsidRDefault="00321204" w:rsidP="00EF7700">
            <w:pPr>
              <w:rPr>
                <w:color w:val="212529"/>
                <w:sz w:val="18"/>
                <w:szCs w:val="18"/>
              </w:rPr>
            </w:pPr>
            <w:r w:rsidRPr="008B604D">
              <w:rPr>
                <w:color w:val="212529"/>
                <w:sz w:val="18"/>
                <w:szCs w:val="18"/>
              </w:rPr>
              <w:t>Leonard, James</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D4A9D46" w14:textId="77777777" w:rsidR="00321204" w:rsidRPr="008B604D" w:rsidRDefault="00321204" w:rsidP="00EF7700">
            <w:pPr>
              <w:rPr>
                <w:color w:val="212529"/>
                <w:sz w:val="18"/>
                <w:szCs w:val="18"/>
              </w:rPr>
            </w:pPr>
            <w:r w:rsidRPr="008B604D">
              <w:rPr>
                <w:color w:val="212529"/>
                <w:sz w:val="18"/>
                <w:szCs w:val="18"/>
              </w:rPr>
              <w:t>leonard@marshall.edu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28059E6"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105B3BC" w14:textId="77777777" w:rsidR="00321204" w:rsidRPr="008B604D" w:rsidRDefault="00321204" w:rsidP="00EF7700">
            <w:pPr>
              <w:rPr>
                <w:color w:val="212529"/>
                <w:sz w:val="18"/>
                <w:szCs w:val="18"/>
              </w:rPr>
            </w:pPr>
            <w:r w:rsidRPr="008B604D">
              <w:rPr>
                <w:color w:val="212529"/>
                <w:sz w:val="18"/>
                <w:szCs w:val="18"/>
              </w:rPr>
              <w:t>Geography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2CCEB57"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A6D63B7"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19727BE"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4DBE190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8D01BC0"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2C543E2" w14:textId="77777777" w:rsidR="00321204" w:rsidRPr="008B604D" w:rsidRDefault="00321204" w:rsidP="00EF7700">
            <w:pPr>
              <w:rPr>
                <w:color w:val="212529"/>
                <w:sz w:val="18"/>
                <w:szCs w:val="18"/>
              </w:rPr>
            </w:pPr>
            <w:r w:rsidRPr="008B604D">
              <w:rPr>
                <w:color w:val="212529"/>
                <w:sz w:val="18"/>
                <w:szCs w:val="18"/>
              </w:rPr>
              <w:t>Linz, Thomas</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4C9F23E" w14:textId="77777777" w:rsidR="00321204" w:rsidRPr="008B604D" w:rsidRDefault="00321204" w:rsidP="00EF7700">
            <w:pPr>
              <w:rPr>
                <w:color w:val="212529"/>
                <w:sz w:val="18"/>
                <w:szCs w:val="18"/>
              </w:rPr>
            </w:pPr>
            <w:r w:rsidRPr="008B604D">
              <w:rPr>
                <w:color w:val="212529"/>
                <w:sz w:val="18"/>
                <w:szCs w:val="18"/>
              </w:rPr>
              <w:t>tlinz@marshall.edu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25F16C2"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4F8DFFB"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AB548F1"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7BC3E8F"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BB8DB34"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4B9BAFA1"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0D40CA6"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1F5F8A0" w14:textId="77777777" w:rsidR="00321204" w:rsidRPr="008B604D" w:rsidRDefault="00321204" w:rsidP="00EF7700">
            <w:pPr>
              <w:rPr>
                <w:color w:val="212529"/>
                <w:sz w:val="18"/>
                <w:szCs w:val="18"/>
              </w:rPr>
            </w:pPr>
            <w:r w:rsidRPr="008B604D">
              <w:rPr>
                <w:color w:val="212529"/>
                <w:sz w:val="18"/>
                <w:szCs w:val="18"/>
              </w:rPr>
              <w:t>Nolte, Ian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44FCE11" w14:textId="77777777" w:rsidR="00321204" w:rsidRPr="008B604D" w:rsidRDefault="00321204" w:rsidP="00EF7700">
            <w:pPr>
              <w:rPr>
                <w:color w:val="212529"/>
                <w:sz w:val="18"/>
                <w:szCs w:val="18"/>
              </w:rPr>
            </w:pPr>
            <w:r w:rsidRPr="008B604D">
              <w:rPr>
                <w:color w:val="212529"/>
                <w:sz w:val="18"/>
                <w:szCs w:val="18"/>
              </w:rPr>
              <w:t>nolte3@marshall.edu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4A14801"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A54226E" w14:textId="77777777" w:rsidR="00321204" w:rsidRPr="008B604D" w:rsidRDefault="00321204" w:rsidP="00EF7700">
            <w:pPr>
              <w:rPr>
                <w:color w:val="212529"/>
                <w:sz w:val="18"/>
                <w:szCs w:val="18"/>
              </w:rPr>
            </w:pPr>
            <w:r w:rsidRPr="008B604D">
              <w:rPr>
                <w:color w:val="212529"/>
                <w:sz w:val="18"/>
                <w:szCs w:val="18"/>
              </w:rPr>
              <w:t>ENG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8B9CE86"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B34A832"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E2564E0"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565B0F04"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EAD8D8E"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31C40CC" w14:textId="77777777" w:rsidR="00321204" w:rsidRPr="008B604D" w:rsidRDefault="00321204" w:rsidP="00EF7700">
            <w:pPr>
              <w:rPr>
                <w:color w:val="212529"/>
                <w:sz w:val="18"/>
                <w:szCs w:val="18"/>
              </w:rPr>
            </w:pPr>
            <w:r w:rsidRPr="008B604D">
              <w:rPr>
                <w:color w:val="212529"/>
                <w:sz w:val="18"/>
                <w:szCs w:val="18"/>
              </w:rPr>
              <w:t>Patnaik, Sumeeta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DEEC57F" w14:textId="77777777" w:rsidR="00321204" w:rsidRPr="008B604D" w:rsidRDefault="00321204" w:rsidP="00EF7700">
            <w:pPr>
              <w:rPr>
                <w:color w:val="212529"/>
                <w:sz w:val="18"/>
                <w:szCs w:val="18"/>
              </w:rPr>
            </w:pPr>
            <w:r w:rsidRPr="008B604D">
              <w:rPr>
                <w:color w:val="212529"/>
                <w:sz w:val="18"/>
                <w:szCs w:val="18"/>
              </w:rPr>
              <w:t>patnaik1@marshall.edu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C1B8ED9"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8440275"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41F245C"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9C2BFCD"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F450845"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551D6F4D"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E5BDF05"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2587C977" w14:textId="77777777" w:rsidR="00321204" w:rsidRPr="008B604D" w:rsidRDefault="00321204" w:rsidP="00EF7700">
            <w:pPr>
              <w:rPr>
                <w:color w:val="212529"/>
                <w:sz w:val="18"/>
                <w:szCs w:val="18"/>
              </w:rPr>
            </w:pPr>
            <w:r w:rsidRPr="008B604D">
              <w:rPr>
                <w:color w:val="212529"/>
                <w:sz w:val="18"/>
                <w:szCs w:val="18"/>
              </w:rPr>
              <w:t>Peckham, Joel</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5489D70" w14:textId="77777777" w:rsidR="00321204" w:rsidRPr="008B604D" w:rsidRDefault="00321204" w:rsidP="00EF7700">
            <w:pPr>
              <w:rPr>
                <w:color w:val="212529"/>
                <w:sz w:val="18"/>
                <w:szCs w:val="18"/>
              </w:rPr>
            </w:pPr>
            <w:r w:rsidRPr="008B604D">
              <w:rPr>
                <w:color w:val="212529"/>
                <w:sz w:val="18"/>
                <w:szCs w:val="18"/>
              </w:rPr>
              <w:t>peckhamj@marshall.edu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DCCCF45"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5384E07"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C1632B7"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AA47DF4"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380F400"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4CF50050"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543CBDD"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4F0D6E4" w14:textId="77777777" w:rsidR="00321204" w:rsidRPr="008B604D" w:rsidRDefault="00321204" w:rsidP="00EF7700">
            <w:pPr>
              <w:rPr>
                <w:color w:val="212529"/>
                <w:sz w:val="18"/>
                <w:szCs w:val="18"/>
              </w:rPr>
            </w:pPr>
            <w:r w:rsidRPr="008B604D">
              <w:rPr>
                <w:color w:val="212529"/>
                <w:sz w:val="18"/>
                <w:szCs w:val="18"/>
              </w:rPr>
              <w:t>Peckham, Rachael</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670E176" w14:textId="77777777" w:rsidR="00321204" w:rsidRPr="008B604D" w:rsidRDefault="00321204" w:rsidP="00EF7700">
            <w:pPr>
              <w:rPr>
                <w:color w:val="212529"/>
                <w:sz w:val="18"/>
                <w:szCs w:val="18"/>
              </w:rPr>
            </w:pPr>
            <w:r w:rsidRPr="008B604D">
              <w:rPr>
                <w:color w:val="212529"/>
                <w:sz w:val="18"/>
                <w:szCs w:val="18"/>
              </w:rPr>
              <w:t>peckham@marshall.edu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38656CA"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3BC64F1"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D79380F"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E686E5D"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75EDA99"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30F0BD3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E19EA01"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3332C9C" w14:textId="77777777" w:rsidR="00321204" w:rsidRPr="008B604D" w:rsidRDefault="00321204" w:rsidP="00EF7700">
            <w:pPr>
              <w:rPr>
                <w:color w:val="212529"/>
                <w:sz w:val="18"/>
                <w:szCs w:val="18"/>
              </w:rPr>
            </w:pPr>
            <w:r w:rsidRPr="008B604D">
              <w:rPr>
                <w:color w:val="212529"/>
                <w:sz w:val="18"/>
                <w:szCs w:val="18"/>
              </w:rPr>
              <w:t>Powell, Jeffrey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D434D71" w14:textId="77777777" w:rsidR="00321204" w:rsidRPr="008B604D" w:rsidRDefault="00321204" w:rsidP="00EF7700">
            <w:pPr>
              <w:rPr>
                <w:color w:val="212529"/>
                <w:sz w:val="18"/>
                <w:szCs w:val="18"/>
              </w:rPr>
            </w:pPr>
            <w:r w:rsidRPr="008B604D">
              <w:rPr>
                <w:color w:val="212529"/>
                <w:sz w:val="18"/>
                <w:szCs w:val="18"/>
              </w:rPr>
              <w:t>powell@marshall.edu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9FEA9C3"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9C38324" w14:textId="77777777" w:rsidR="00321204" w:rsidRPr="008B604D" w:rsidRDefault="00321204" w:rsidP="00EF7700">
            <w:pPr>
              <w:rPr>
                <w:color w:val="212529"/>
                <w:sz w:val="18"/>
                <w:szCs w:val="18"/>
              </w:rPr>
            </w:pPr>
            <w:r w:rsidRPr="008B604D">
              <w:rPr>
                <w:color w:val="212529"/>
                <w:sz w:val="18"/>
                <w:szCs w:val="18"/>
              </w:rPr>
              <w:t>Philosophy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C8AEC19"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89043C3"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1847105"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BC7B397"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E9785C7"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5F3EFDF" w14:textId="77777777" w:rsidR="00321204" w:rsidRPr="008B604D" w:rsidRDefault="00321204" w:rsidP="00EF7700">
            <w:pPr>
              <w:rPr>
                <w:color w:val="212529"/>
                <w:sz w:val="18"/>
                <w:szCs w:val="18"/>
              </w:rPr>
            </w:pPr>
            <w:r w:rsidRPr="008B604D">
              <w:rPr>
                <w:color w:val="212529"/>
                <w:sz w:val="18"/>
                <w:szCs w:val="18"/>
              </w:rPr>
              <w:t>Rutherford, Phillipp</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A4609E9" w14:textId="77777777" w:rsidR="00321204" w:rsidRPr="008B604D" w:rsidRDefault="00321204" w:rsidP="00EF7700">
            <w:pPr>
              <w:rPr>
                <w:color w:val="212529"/>
                <w:sz w:val="18"/>
                <w:szCs w:val="18"/>
              </w:rPr>
            </w:pPr>
            <w:r w:rsidRPr="008B604D">
              <w:rPr>
                <w:color w:val="212529"/>
                <w:sz w:val="18"/>
                <w:szCs w:val="18"/>
              </w:rPr>
              <w:t>rutherfordp@marshall.edu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BF72FED"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4F6495F" w14:textId="77777777" w:rsidR="00321204" w:rsidRPr="008B604D" w:rsidRDefault="00321204" w:rsidP="00EF7700">
            <w:pPr>
              <w:rPr>
                <w:color w:val="212529"/>
                <w:sz w:val="18"/>
                <w:szCs w:val="18"/>
              </w:rPr>
            </w:pPr>
            <w:r w:rsidRPr="008B604D">
              <w:rPr>
                <w:color w:val="212529"/>
                <w:sz w:val="18"/>
                <w:szCs w:val="18"/>
              </w:rPr>
              <w:t>History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769BD25"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E8A0332"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FA944F8"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0CF6DF0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7416500"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2CC6CDD" w14:textId="77777777" w:rsidR="00321204" w:rsidRPr="008B604D" w:rsidRDefault="00321204" w:rsidP="00EF7700">
            <w:pPr>
              <w:rPr>
                <w:color w:val="212529"/>
                <w:sz w:val="18"/>
                <w:szCs w:val="18"/>
              </w:rPr>
            </w:pPr>
            <w:r w:rsidRPr="008B604D">
              <w:rPr>
                <w:color w:val="212529"/>
                <w:sz w:val="18"/>
                <w:szCs w:val="18"/>
              </w:rPr>
              <w:t>Salary, Roozbeh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7795F82" w14:textId="77777777" w:rsidR="00321204" w:rsidRPr="008B604D" w:rsidRDefault="00321204" w:rsidP="00EF7700">
            <w:pPr>
              <w:rPr>
                <w:color w:val="212529"/>
                <w:sz w:val="18"/>
                <w:szCs w:val="18"/>
              </w:rPr>
            </w:pPr>
            <w:r w:rsidRPr="008B604D">
              <w:rPr>
                <w:color w:val="212529"/>
                <w:sz w:val="18"/>
                <w:szCs w:val="18"/>
              </w:rPr>
              <w:t>Salary@marshall.edu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651D690" w14:textId="77777777" w:rsidR="00321204" w:rsidRPr="008B604D" w:rsidRDefault="00321204" w:rsidP="00EF7700">
            <w:pPr>
              <w:rPr>
                <w:color w:val="212529"/>
                <w:sz w:val="18"/>
                <w:szCs w:val="18"/>
              </w:rPr>
            </w:pPr>
            <w:r w:rsidRPr="008B604D">
              <w:rPr>
                <w:color w:val="212529"/>
                <w:sz w:val="18"/>
                <w:szCs w:val="18"/>
              </w:rPr>
              <w:t>CECS</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3CA1586F" w14:textId="77777777" w:rsidR="00321204" w:rsidRPr="008B604D" w:rsidRDefault="00321204" w:rsidP="00EF7700">
            <w:pPr>
              <w:rPr>
                <w:color w:val="212529"/>
                <w:sz w:val="18"/>
                <w:szCs w:val="18"/>
              </w:rPr>
            </w:pPr>
            <w:r w:rsidRPr="008B604D">
              <w:rPr>
                <w:color w:val="212529"/>
                <w:sz w:val="18"/>
                <w:szCs w:val="18"/>
              </w:rPr>
              <w:t>Engineering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4CA7990"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6A6379E"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1B08BFB"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DDC1877" w14:textId="77777777" w:rsidTr="00321204">
        <w:trPr>
          <w:trHeight w:val="60"/>
        </w:trPr>
        <w:tc>
          <w:tcPr>
            <w:tcW w:w="1350" w:type="dxa"/>
            <w:tcBorders>
              <w:top w:val="single" w:sz="2" w:space="0" w:color="auto"/>
              <w:left w:val="single" w:sz="2" w:space="0" w:color="auto"/>
              <w:bottom w:val="single" w:sz="6" w:space="0" w:color="auto"/>
              <w:right w:val="single" w:sz="2" w:space="0" w:color="auto"/>
            </w:tcBorders>
            <w:shd w:val="clear" w:color="auto" w:fill="FFFFFF"/>
          </w:tcPr>
          <w:p w14:paraId="75D69D8D"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5672927" w14:textId="77777777" w:rsidR="00321204" w:rsidRPr="008B604D" w:rsidRDefault="00321204" w:rsidP="00EF7700">
            <w:pPr>
              <w:rPr>
                <w:color w:val="212529"/>
                <w:sz w:val="18"/>
                <w:szCs w:val="18"/>
              </w:rPr>
            </w:pPr>
            <w:r w:rsidRPr="008B604D">
              <w:rPr>
                <w:color w:val="212529"/>
                <w:sz w:val="18"/>
                <w:szCs w:val="18"/>
              </w:rPr>
              <w:t>Schulenberg, Shawn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1A28B9F" w14:textId="77777777" w:rsidR="00321204" w:rsidRPr="008B604D" w:rsidRDefault="00321204" w:rsidP="00EF7700">
            <w:pPr>
              <w:rPr>
                <w:color w:val="212529"/>
                <w:sz w:val="18"/>
                <w:szCs w:val="18"/>
              </w:rPr>
            </w:pPr>
            <w:r w:rsidRPr="008B604D">
              <w:rPr>
                <w:color w:val="212529"/>
                <w:sz w:val="18"/>
                <w:szCs w:val="18"/>
              </w:rPr>
              <w:t>schulenberg@marshall.edu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3D30D0E"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2A8B811" w14:textId="77777777" w:rsidR="00321204" w:rsidRPr="008B604D" w:rsidRDefault="00321204" w:rsidP="00EF7700">
            <w:pPr>
              <w:rPr>
                <w:color w:val="212529"/>
                <w:sz w:val="18"/>
                <w:szCs w:val="18"/>
              </w:rPr>
            </w:pPr>
            <w:r w:rsidRPr="008B604D">
              <w:rPr>
                <w:color w:val="212529"/>
                <w:sz w:val="18"/>
                <w:szCs w:val="18"/>
              </w:rPr>
              <w:t>Political Science</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DAA1FE5"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296651E"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7EB200F8"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675138B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FA35623"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82C4C70" w14:textId="77777777" w:rsidR="00321204" w:rsidRPr="008B604D" w:rsidRDefault="00321204" w:rsidP="00EF7700">
            <w:pPr>
              <w:rPr>
                <w:color w:val="212529"/>
                <w:sz w:val="18"/>
                <w:szCs w:val="18"/>
              </w:rPr>
            </w:pPr>
            <w:r w:rsidRPr="008B604D">
              <w:rPr>
                <w:color w:val="212529"/>
                <w:sz w:val="18"/>
                <w:szCs w:val="18"/>
              </w:rPr>
              <w:t>Tabyshalieva, Anara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67D48B7" w14:textId="77777777" w:rsidR="00321204" w:rsidRPr="008B604D" w:rsidRDefault="00321204" w:rsidP="00EF7700">
            <w:pPr>
              <w:rPr>
                <w:color w:val="212529"/>
                <w:sz w:val="18"/>
                <w:szCs w:val="18"/>
              </w:rPr>
            </w:pPr>
            <w:r w:rsidRPr="008B604D">
              <w:rPr>
                <w:color w:val="212529"/>
                <w:sz w:val="18"/>
                <w:szCs w:val="18"/>
              </w:rPr>
              <w:t>tabyshalieva@marshall.edu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F5B8120"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4759101" w14:textId="77777777" w:rsidR="00321204" w:rsidRPr="008B604D" w:rsidRDefault="00321204" w:rsidP="00EF7700">
            <w:pPr>
              <w:rPr>
                <w:color w:val="212529"/>
                <w:sz w:val="18"/>
                <w:szCs w:val="18"/>
              </w:rPr>
            </w:pPr>
            <w:r w:rsidRPr="008B604D">
              <w:rPr>
                <w:color w:val="212529"/>
                <w:sz w:val="18"/>
                <w:szCs w:val="18"/>
              </w:rPr>
              <w:t>History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D4887E3"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291F5F7"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495F126"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2AA30B9"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1F98C43"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D86C0A1" w14:textId="77777777" w:rsidR="00321204" w:rsidRPr="008B604D" w:rsidRDefault="00321204" w:rsidP="00EF7700">
            <w:pPr>
              <w:rPr>
                <w:color w:val="212529"/>
                <w:sz w:val="18"/>
                <w:szCs w:val="18"/>
              </w:rPr>
            </w:pPr>
            <w:r w:rsidRPr="008B604D">
              <w:rPr>
                <w:color w:val="212529"/>
                <w:sz w:val="18"/>
                <w:szCs w:val="18"/>
              </w:rPr>
              <w:t>Tarter, Barbara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598B59B" w14:textId="77777777" w:rsidR="00321204" w:rsidRPr="008B604D" w:rsidRDefault="00321204" w:rsidP="00EF7700">
            <w:pPr>
              <w:rPr>
                <w:color w:val="212529"/>
                <w:sz w:val="18"/>
                <w:szCs w:val="18"/>
              </w:rPr>
            </w:pPr>
            <w:r w:rsidRPr="008B604D">
              <w:rPr>
                <w:color w:val="212529"/>
                <w:sz w:val="18"/>
                <w:szCs w:val="18"/>
              </w:rPr>
              <w:t>tarterb@marshall.edu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E7BE257"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1A6CDB7" w14:textId="77777777" w:rsidR="00321204" w:rsidRPr="008B604D" w:rsidRDefault="00321204" w:rsidP="00EF7700">
            <w:pPr>
              <w:rPr>
                <w:color w:val="212529"/>
                <w:sz w:val="18"/>
                <w:szCs w:val="18"/>
              </w:rPr>
            </w:pPr>
            <w:r w:rsidRPr="008B604D">
              <w:rPr>
                <w:color w:val="212529"/>
                <w:sz w:val="18"/>
                <w:szCs w:val="18"/>
              </w:rPr>
              <w:t>Communication Studies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72EC278"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7E73908"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C83ADAB"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4C0C788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61BD424"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4A645FF" w14:textId="77777777" w:rsidR="00321204" w:rsidRPr="008B604D" w:rsidRDefault="00321204" w:rsidP="00EF7700">
            <w:pPr>
              <w:rPr>
                <w:color w:val="212529"/>
                <w:sz w:val="18"/>
                <w:szCs w:val="18"/>
              </w:rPr>
            </w:pPr>
            <w:r w:rsidRPr="008B604D">
              <w:rPr>
                <w:color w:val="212529"/>
                <w:sz w:val="18"/>
                <w:szCs w:val="18"/>
              </w:rPr>
              <w:t>Timmons, Mark</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9D7F4BE" w14:textId="77777777" w:rsidR="00321204" w:rsidRPr="008B604D" w:rsidRDefault="00321204" w:rsidP="00EF7700">
            <w:pPr>
              <w:rPr>
                <w:color w:val="212529"/>
                <w:sz w:val="18"/>
                <w:szCs w:val="18"/>
              </w:rPr>
            </w:pPr>
            <w:r w:rsidRPr="008B604D">
              <w:rPr>
                <w:color w:val="212529"/>
                <w:sz w:val="18"/>
                <w:szCs w:val="18"/>
              </w:rPr>
              <w:t>timmonsm@marshall.edu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CD50433" w14:textId="77777777" w:rsidR="00321204" w:rsidRPr="008B604D" w:rsidRDefault="00321204" w:rsidP="00EF7700">
            <w:pPr>
              <w:rPr>
                <w:color w:val="212529"/>
                <w:sz w:val="18"/>
                <w:szCs w:val="18"/>
              </w:rPr>
            </w:pPr>
            <w:r w:rsidRPr="008B604D">
              <w:rPr>
                <w:color w:val="212529"/>
                <w:sz w:val="18"/>
                <w:szCs w:val="18"/>
              </w:rPr>
              <w:t>COHP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30EF703" w14:textId="77777777" w:rsidR="00321204" w:rsidRPr="008B604D" w:rsidRDefault="00321204" w:rsidP="00EF7700">
            <w:pPr>
              <w:rPr>
                <w:color w:val="212529"/>
                <w:sz w:val="18"/>
                <w:szCs w:val="18"/>
              </w:rPr>
            </w:pPr>
            <w:r w:rsidRPr="008B604D">
              <w:rPr>
                <w:color w:val="212529"/>
                <w:sz w:val="18"/>
                <w:szCs w:val="18"/>
              </w:rPr>
              <w:t>School of Kinesiology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02709E1"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4B2C3C5"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90D3DE6" w14:textId="77777777" w:rsidR="00321204" w:rsidRPr="008B604D" w:rsidRDefault="00321204" w:rsidP="00EF7700">
            <w:pPr>
              <w:rPr>
                <w:color w:val="212529"/>
                <w:sz w:val="18"/>
                <w:szCs w:val="18"/>
              </w:rPr>
            </w:pPr>
            <w:r w:rsidRPr="008B604D">
              <w:rPr>
                <w:color w:val="212529"/>
                <w:sz w:val="18"/>
                <w:szCs w:val="18"/>
              </w:rPr>
              <w:t>12/15/28</w:t>
            </w:r>
          </w:p>
        </w:tc>
      </w:tr>
      <w:tr w:rsidR="00321204" w:rsidRPr="008B604D" w14:paraId="43821842"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5786999"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777DFE8" w14:textId="77777777" w:rsidR="00321204" w:rsidRPr="008B604D" w:rsidRDefault="00321204" w:rsidP="00EF7700">
            <w:pPr>
              <w:rPr>
                <w:color w:val="212529"/>
                <w:sz w:val="18"/>
                <w:szCs w:val="18"/>
              </w:rPr>
            </w:pPr>
            <w:r w:rsidRPr="008B604D">
              <w:rPr>
                <w:color w:val="212529"/>
                <w:sz w:val="18"/>
                <w:szCs w:val="18"/>
              </w:rPr>
              <w:t>Underhill, Stephen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CD5B281" w14:textId="77777777" w:rsidR="00321204" w:rsidRPr="008B604D" w:rsidRDefault="00321204" w:rsidP="00EF7700">
            <w:pPr>
              <w:rPr>
                <w:color w:val="212529"/>
                <w:sz w:val="18"/>
                <w:szCs w:val="18"/>
              </w:rPr>
            </w:pPr>
            <w:r w:rsidRPr="008B604D">
              <w:rPr>
                <w:color w:val="212529"/>
                <w:sz w:val="18"/>
                <w:szCs w:val="18"/>
              </w:rPr>
              <w:t>underhills@marshall.edu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D2DD5EF"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3274E7D9" w14:textId="77777777" w:rsidR="00321204" w:rsidRPr="008B604D" w:rsidRDefault="00321204" w:rsidP="00EF7700">
            <w:pPr>
              <w:rPr>
                <w:color w:val="212529"/>
                <w:sz w:val="18"/>
                <w:szCs w:val="18"/>
              </w:rPr>
            </w:pPr>
            <w:r w:rsidRPr="008B604D">
              <w:rPr>
                <w:color w:val="212529"/>
                <w:sz w:val="18"/>
                <w:szCs w:val="18"/>
              </w:rPr>
              <w:t>CMM</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9EF483F"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BB37F9C"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0338500"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604D65B0"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0E96BD9"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5DB55CC" w14:textId="77777777" w:rsidR="00321204" w:rsidRPr="008B604D" w:rsidRDefault="00321204" w:rsidP="00EF7700">
            <w:pPr>
              <w:rPr>
                <w:color w:val="212529"/>
                <w:sz w:val="18"/>
                <w:szCs w:val="18"/>
              </w:rPr>
            </w:pPr>
            <w:r w:rsidRPr="008B604D">
              <w:rPr>
                <w:color w:val="212529"/>
                <w:sz w:val="18"/>
                <w:szCs w:val="18"/>
              </w:rPr>
              <w:t>Walz, Anita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A775798" w14:textId="77777777" w:rsidR="00321204" w:rsidRPr="008B604D" w:rsidRDefault="00321204" w:rsidP="00EF7700">
            <w:pPr>
              <w:rPr>
                <w:color w:val="212529"/>
                <w:sz w:val="18"/>
                <w:szCs w:val="18"/>
              </w:rPr>
            </w:pPr>
            <w:r w:rsidRPr="008B604D">
              <w:rPr>
                <w:color w:val="212529"/>
                <w:sz w:val="18"/>
                <w:szCs w:val="18"/>
              </w:rPr>
              <w:t>walz@marshall.edu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F680596"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4AB1B23" w14:textId="77777777" w:rsidR="00321204" w:rsidRPr="008B604D" w:rsidRDefault="00321204" w:rsidP="00EF7700">
            <w:pPr>
              <w:rPr>
                <w:color w:val="212529"/>
                <w:sz w:val="18"/>
                <w:szCs w:val="18"/>
              </w:rPr>
            </w:pPr>
            <w:r w:rsidRPr="008B604D">
              <w:rPr>
                <w:color w:val="212529"/>
                <w:sz w:val="18"/>
                <w:szCs w:val="18"/>
              </w:rPr>
              <w:t>Geography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33D1123"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8C75CA2"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339826D" w14:textId="77777777" w:rsidR="00321204" w:rsidRPr="008B604D" w:rsidRDefault="00321204" w:rsidP="00EF7700">
            <w:pPr>
              <w:rPr>
                <w:color w:val="212529"/>
                <w:sz w:val="18"/>
                <w:szCs w:val="18"/>
              </w:rPr>
            </w:pPr>
            <w:r w:rsidRPr="008B604D">
              <w:rPr>
                <w:color w:val="212529"/>
                <w:sz w:val="18"/>
                <w:szCs w:val="18"/>
              </w:rPr>
              <w:t>05/15/29</w:t>
            </w:r>
          </w:p>
        </w:tc>
      </w:tr>
    </w:tbl>
    <w:p w14:paraId="6E93C7BB" w14:textId="77777777" w:rsidR="002774ED" w:rsidRDefault="002774ED" w:rsidP="00321204">
      <w:pPr>
        <w:ind w:left="270"/>
        <w:rPr>
          <w:b/>
          <w:bCs/>
          <w:sz w:val="32"/>
          <w:szCs w:val="32"/>
        </w:rPr>
        <w:sectPr w:rsidR="002774ED" w:rsidSect="0003315D">
          <w:pgSz w:w="15840" w:h="12240" w:orient="landscape"/>
          <w:pgMar w:top="1802" w:right="1440" w:bottom="1380" w:left="0" w:header="720" w:footer="720" w:gutter="0"/>
          <w:cols w:space="720"/>
          <w:docGrid w:linePitch="272"/>
        </w:sectPr>
      </w:pPr>
    </w:p>
    <w:p w14:paraId="06811FEA" w14:textId="247EA92A" w:rsidR="00D63721" w:rsidRDefault="00D63721" w:rsidP="002E32CB">
      <w:pPr>
        <w:jc w:val="center"/>
        <w:rPr>
          <w:b/>
          <w:bCs/>
          <w:sz w:val="32"/>
          <w:szCs w:val="32"/>
        </w:rPr>
      </w:pPr>
      <w:r>
        <w:rPr>
          <w:b/>
          <w:bCs/>
          <w:sz w:val="32"/>
          <w:szCs w:val="32"/>
        </w:rPr>
        <w:lastRenderedPageBreak/>
        <w:t>Attachment #3</w:t>
      </w:r>
    </w:p>
    <w:p w14:paraId="04B00CD3" w14:textId="7FB78C36" w:rsidR="00D63721" w:rsidRDefault="00D63721" w:rsidP="002E32CB">
      <w:pPr>
        <w:jc w:val="center"/>
        <w:rPr>
          <w:b/>
          <w:bCs/>
          <w:sz w:val="32"/>
          <w:szCs w:val="32"/>
        </w:rPr>
      </w:pPr>
      <w:r>
        <w:rPr>
          <w:b/>
          <w:bCs/>
          <w:sz w:val="32"/>
          <w:szCs w:val="32"/>
        </w:rPr>
        <w:t>Planning Committee Report</w:t>
      </w:r>
    </w:p>
    <w:p w14:paraId="51C9A4D3" w14:textId="2E5A7629" w:rsidR="00D63721" w:rsidRDefault="00D63721" w:rsidP="002E32CB">
      <w:pPr>
        <w:jc w:val="center"/>
        <w:rPr>
          <w:b/>
          <w:bCs/>
          <w:sz w:val="32"/>
          <w:szCs w:val="32"/>
        </w:rPr>
      </w:pPr>
      <w:r>
        <w:rPr>
          <w:b/>
          <w:bCs/>
          <w:sz w:val="32"/>
          <w:szCs w:val="32"/>
        </w:rPr>
        <w:t>December 26, 2024</w:t>
      </w:r>
    </w:p>
    <w:p w14:paraId="0823381F" w14:textId="77777777" w:rsidR="00D63721" w:rsidRDefault="00D63721" w:rsidP="00403DF7">
      <w:pPr>
        <w:jc w:val="center"/>
        <w:rPr>
          <w:b/>
          <w:bCs/>
          <w:sz w:val="32"/>
          <w:szCs w:val="32"/>
        </w:rPr>
      </w:pPr>
    </w:p>
    <w:p w14:paraId="1E89CC52" w14:textId="77777777" w:rsidR="00CE656A" w:rsidRDefault="00CE656A" w:rsidP="00CE656A">
      <w:r>
        <w:rPr>
          <w:b/>
          <w:bCs/>
        </w:rPr>
        <w:t>College of Education and Professional Development (6)</w:t>
      </w:r>
    </w:p>
    <w:p w14:paraId="27702B79" w14:textId="77777777" w:rsidR="00CE656A" w:rsidRDefault="00CE656A" w:rsidP="00CE656A">
      <w:r>
        <w:t> </w:t>
      </w:r>
    </w:p>
    <w:p w14:paraId="154097F4" w14:textId="727D2658" w:rsidR="00CE656A" w:rsidRDefault="00CE656A" w:rsidP="003D7765">
      <w:pPr>
        <w:pStyle w:val="ListParagraph"/>
        <w:numPr>
          <w:ilvl w:val="1"/>
          <w:numId w:val="12"/>
        </w:numPr>
      </w:pPr>
      <w:r w:rsidRPr="003D7765">
        <w:rPr>
          <w:b/>
          <w:bCs/>
          <w:color w:val="FF0000"/>
          <w:szCs w:val="24"/>
        </w:rPr>
        <w:t>(GC-24-</w:t>
      </w:r>
      <w:r w:rsidR="003D7765" w:rsidRPr="003D7765">
        <w:rPr>
          <w:b/>
          <w:bCs/>
          <w:color w:val="FF0000"/>
          <w:szCs w:val="24"/>
        </w:rPr>
        <w:t>01-</w:t>
      </w:r>
      <w:r w:rsidRPr="003D7765">
        <w:rPr>
          <w:b/>
          <w:bCs/>
          <w:color w:val="FF0000"/>
          <w:szCs w:val="24"/>
        </w:rPr>
        <w:t>0</w:t>
      </w:r>
      <w:r w:rsidR="003D7765" w:rsidRPr="003D7765">
        <w:rPr>
          <w:b/>
          <w:bCs/>
          <w:color w:val="FF0000"/>
          <w:szCs w:val="24"/>
        </w:rPr>
        <w:t>2</w:t>
      </w:r>
      <w:r w:rsidRPr="003D7765">
        <w:rPr>
          <w:b/>
          <w:bCs/>
          <w:color w:val="FF0000"/>
          <w:szCs w:val="24"/>
        </w:rPr>
        <w:t>-PC)</w:t>
      </w:r>
    </w:p>
    <w:p w14:paraId="6A121AB1" w14:textId="77777777" w:rsidR="00CE656A" w:rsidRDefault="00CE656A" w:rsidP="00CE656A">
      <w:r>
        <w:t>Non-Curricular Change</w:t>
      </w:r>
    </w:p>
    <w:p w14:paraId="5396FB33" w14:textId="77777777" w:rsidR="00CE656A" w:rsidRDefault="00CE656A" w:rsidP="00CE656A">
      <w:r>
        <w:t>Department: Counseling</w:t>
      </w:r>
    </w:p>
    <w:p w14:paraId="622FB9E1" w14:textId="77777777" w:rsidR="00CE656A" w:rsidRDefault="00CE656A" w:rsidP="00CE656A">
      <w:r>
        <w:t>Degree Program: Violence, Loss, and Trauma Certificate of Advanced Studies (VoLT Cert.)</w:t>
      </w:r>
    </w:p>
    <w:p w14:paraId="5BFACB39" w14:textId="77777777" w:rsidR="00CE656A" w:rsidRDefault="00CE656A" w:rsidP="00CE656A">
      <w:r>
        <w:t>Effective: Spring 2024</w:t>
      </w:r>
    </w:p>
    <w:p w14:paraId="3F53256B" w14:textId="77777777" w:rsidR="00CE656A" w:rsidRDefault="00CE656A" w:rsidP="00CE656A">
      <w:r>
        <w:t>Rationale: Update Prerequisite requirements (change minimum grade in COUN 555 from C to B)</w:t>
      </w:r>
    </w:p>
    <w:p w14:paraId="73CF604C" w14:textId="77777777" w:rsidR="00CE656A" w:rsidRDefault="00CE656A" w:rsidP="00CE656A">
      <w:pPr>
        <w:rPr>
          <w:i/>
          <w:iCs/>
        </w:rPr>
      </w:pPr>
    </w:p>
    <w:p w14:paraId="75AE290F" w14:textId="77777777" w:rsidR="00CE656A" w:rsidRDefault="00CE656A" w:rsidP="00CE656A">
      <w:pPr>
        <w:rPr>
          <w:i/>
          <w:iCs/>
        </w:rPr>
      </w:pPr>
      <w:r>
        <w:rPr>
          <w:i/>
          <w:iCs/>
        </w:rPr>
        <w:t>Academic Planning Committee recommends approval.</w:t>
      </w:r>
    </w:p>
    <w:p w14:paraId="356A228E" w14:textId="77777777" w:rsidR="00CE656A" w:rsidRDefault="00CE656A" w:rsidP="00CE656A">
      <w:r>
        <w:t> </w:t>
      </w:r>
    </w:p>
    <w:p w14:paraId="28E3CFB8" w14:textId="0D6D5458" w:rsidR="003D7765" w:rsidRDefault="003D7765" w:rsidP="003D7765">
      <w:pPr>
        <w:pStyle w:val="ListParagraph"/>
        <w:numPr>
          <w:ilvl w:val="1"/>
          <w:numId w:val="12"/>
        </w:numPr>
      </w:pPr>
      <w:r w:rsidRPr="003D7765">
        <w:rPr>
          <w:b/>
          <w:bCs/>
          <w:color w:val="FF0000"/>
          <w:szCs w:val="24"/>
        </w:rPr>
        <w:t>(GC-24-01-0</w:t>
      </w:r>
      <w:r w:rsidRPr="003D7765">
        <w:rPr>
          <w:b/>
          <w:bCs/>
          <w:color w:val="FF0000"/>
          <w:szCs w:val="24"/>
        </w:rPr>
        <w:t>3</w:t>
      </w:r>
      <w:r w:rsidRPr="003D7765">
        <w:rPr>
          <w:b/>
          <w:bCs/>
          <w:color w:val="FF0000"/>
          <w:szCs w:val="24"/>
        </w:rPr>
        <w:t>-PC)</w:t>
      </w:r>
    </w:p>
    <w:p w14:paraId="43BC7009" w14:textId="061FFC6E" w:rsidR="00CE656A" w:rsidRDefault="00CE656A" w:rsidP="003D7765"/>
    <w:p w14:paraId="2F22E9EE" w14:textId="77777777" w:rsidR="00CE656A" w:rsidRDefault="00CE656A" w:rsidP="00CE656A">
      <w:r>
        <w:t>Non-Curricular Change</w:t>
      </w:r>
    </w:p>
    <w:p w14:paraId="69750F13" w14:textId="77777777" w:rsidR="00CE656A" w:rsidRDefault="00CE656A" w:rsidP="00CE656A">
      <w:r>
        <w:t>Department: Counseling</w:t>
      </w:r>
    </w:p>
    <w:p w14:paraId="4AD02DE9" w14:textId="77777777" w:rsidR="00CE656A" w:rsidRDefault="00CE656A" w:rsidP="00CE656A">
      <w:r>
        <w:t>Degree Program: Violence, Loss, and Trauma Certificate of Advanced Studies (VoLT Cert.)</w:t>
      </w:r>
    </w:p>
    <w:p w14:paraId="2F7E0D9A" w14:textId="77777777" w:rsidR="00CE656A" w:rsidRDefault="00CE656A" w:rsidP="00CE656A">
      <w:r>
        <w:t>Effective: Spring 2024</w:t>
      </w:r>
    </w:p>
    <w:p w14:paraId="11DC8B24" w14:textId="77777777" w:rsidR="00CE656A" w:rsidRDefault="00CE656A" w:rsidP="00CE656A">
      <w:r>
        <w:t>Rationale: Update Prerequisite requirements (change minimum grade in COUN 555 from C to B)</w:t>
      </w:r>
    </w:p>
    <w:p w14:paraId="54D28E69" w14:textId="77777777" w:rsidR="00CE656A" w:rsidRDefault="00CE656A" w:rsidP="00CE656A">
      <w:pPr>
        <w:rPr>
          <w:i/>
          <w:iCs/>
        </w:rPr>
      </w:pPr>
    </w:p>
    <w:p w14:paraId="2CAE4409" w14:textId="77777777" w:rsidR="00CE656A" w:rsidRDefault="00CE656A" w:rsidP="00CE656A">
      <w:pPr>
        <w:rPr>
          <w:i/>
          <w:iCs/>
        </w:rPr>
      </w:pPr>
      <w:r>
        <w:rPr>
          <w:i/>
          <w:iCs/>
        </w:rPr>
        <w:t>Academic Planning Committee recommends approval.</w:t>
      </w:r>
    </w:p>
    <w:p w14:paraId="3474EAB5" w14:textId="77777777" w:rsidR="00CE656A" w:rsidRDefault="00CE656A" w:rsidP="00CE656A">
      <w:r>
        <w:t> </w:t>
      </w:r>
    </w:p>
    <w:p w14:paraId="3C624BEF" w14:textId="6A6F36A5" w:rsidR="003D7765" w:rsidRDefault="003D7765" w:rsidP="003D7765">
      <w:pPr>
        <w:pStyle w:val="ListParagraph"/>
        <w:numPr>
          <w:ilvl w:val="1"/>
          <w:numId w:val="12"/>
        </w:numPr>
      </w:pPr>
      <w:r w:rsidRPr="003D7765">
        <w:rPr>
          <w:b/>
          <w:bCs/>
          <w:color w:val="FF0000"/>
          <w:szCs w:val="24"/>
        </w:rPr>
        <w:t>(GC-24-01-0</w:t>
      </w:r>
      <w:r w:rsidRPr="003D7765">
        <w:rPr>
          <w:b/>
          <w:bCs/>
          <w:color w:val="FF0000"/>
          <w:szCs w:val="24"/>
        </w:rPr>
        <w:t>4</w:t>
      </w:r>
      <w:r w:rsidRPr="003D7765">
        <w:rPr>
          <w:b/>
          <w:bCs/>
          <w:color w:val="FF0000"/>
          <w:szCs w:val="24"/>
        </w:rPr>
        <w:t>-PC)</w:t>
      </w:r>
    </w:p>
    <w:p w14:paraId="045CE8A4" w14:textId="01CA004C" w:rsidR="00CE656A" w:rsidRDefault="00CE656A" w:rsidP="00CE656A"/>
    <w:p w14:paraId="7B55889B" w14:textId="77777777" w:rsidR="00CE656A" w:rsidRDefault="00CE656A" w:rsidP="00CE656A">
      <w:r>
        <w:t>Addition, Deletion, or Change of a Major or Degree</w:t>
      </w:r>
    </w:p>
    <w:p w14:paraId="1B66A8E2" w14:textId="77777777" w:rsidR="00CE656A" w:rsidRDefault="00CE656A" w:rsidP="00CE656A">
      <w:r>
        <w:t>Department: Special Education</w:t>
      </w:r>
    </w:p>
    <w:p w14:paraId="4C69A245" w14:textId="77777777" w:rsidR="00CE656A" w:rsidRDefault="00CE656A" w:rsidP="00CE656A">
      <w:r>
        <w:t>Major or Degree: M.A. in Applied Behavior Analysis</w:t>
      </w:r>
    </w:p>
    <w:p w14:paraId="0B830570" w14:textId="77777777" w:rsidR="00CE656A" w:rsidRDefault="00CE656A" w:rsidP="00CE656A">
      <w:r>
        <w:t>Type of Change: Addition</w:t>
      </w:r>
    </w:p>
    <w:p w14:paraId="3C746165" w14:textId="77777777" w:rsidR="00CE656A" w:rsidRDefault="00CE656A" w:rsidP="00CE656A">
      <w:r>
        <w:t>Effective: Fall 2024</w:t>
      </w:r>
    </w:p>
    <w:p w14:paraId="57C93303" w14:textId="4E84A457" w:rsidR="00CE656A" w:rsidRDefault="00CE656A" w:rsidP="00CE656A">
      <w:r>
        <w:rPr>
          <w:noProof/>
        </w:rPr>
        <w:drawing>
          <wp:inline distT="0" distB="0" distL="0" distR="0" wp14:anchorId="6F84DE2D" wp14:editId="63A37AB2">
            <wp:extent cx="5751830" cy="1295400"/>
            <wp:effectExtent l="0" t="0" r="1270" b="0"/>
            <wp:docPr id="1542097606" name="Picture 9"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text&#10;&#10;Description automatically generate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751830" cy="1295400"/>
                    </a:xfrm>
                    <a:prstGeom prst="rect">
                      <a:avLst/>
                    </a:prstGeom>
                    <a:noFill/>
                    <a:ln>
                      <a:noFill/>
                    </a:ln>
                  </pic:spPr>
                </pic:pic>
              </a:graphicData>
            </a:graphic>
          </wp:inline>
        </w:drawing>
      </w:r>
    </w:p>
    <w:p w14:paraId="5CB6D354" w14:textId="77777777" w:rsidR="00CE656A" w:rsidRDefault="00CE656A" w:rsidP="00CE656A">
      <w:pPr>
        <w:rPr>
          <w:shd w:val="clear" w:color="auto" w:fill="FFFF00"/>
        </w:rPr>
      </w:pPr>
    </w:p>
    <w:p w14:paraId="6CD6242A" w14:textId="77777777" w:rsidR="00CE656A" w:rsidRDefault="00CE656A" w:rsidP="00CE656A">
      <w:pPr>
        <w:rPr>
          <w:i/>
          <w:iCs/>
        </w:rPr>
      </w:pPr>
      <w:r>
        <w:rPr>
          <w:i/>
          <w:iCs/>
        </w:rPr>
        <w:t>Academic Planning Committee recommends approval.</w:t>
      </w:r>
    </w:p>
    <w:p w14:paraId="6E36599D" w14:textId="77777777" w:rsidR="00CE656A" w:rsidRDefault="00CE656A" w:rsidP="00CE656A">
      <w:r>
        <w:t> </w:t>
      </w:r>
    </w:p>
    <w:p w14:paraId="5C950E0B" w14:textId="77777777" w:rsidR="003D7765" w:rsidRDefault="003D7765" w:rsidP="00CE656A"/>
    <w:p w14:paraId="2FBCA80E" w14:textId="11C8847C" w:rsidR="003D7765" w:rsidRDefault="003D7765" w:rsidP="00884A6E">
      <w:pPr>
        <w:pStyle w:val="ListParagraph"/>
        <w:numPr>
          <w:ilvl w:val="0"/>
          <w:numId w:val="41"/>
        </w:numPr>
      </w:pPr>
      <w:r w:rsidRPr="004D2DB3">
        <w:rPr>
          <w:b/>
          <w:bCs/>
          <w:color w:val="FF0000"/>
          <w:szCs w:val="24"/>
        </w:rPr>
        <w:t>(GC-24-01-0</w:t>
      </w:r>
      <w:r w:rsidR="00683D25">
        <w:rPr>
          <w:b/>
          <w:bCs/>
          <w:color w:val="FF0000"/>
          <w:szCs w:val="24"/>
        </w:rPr>
        <w:t>5</w:t>
      </w:r>
      <w:r w:rsidRPr="004D2DB3">
        <w:rPr>
          <w:b/>
          <w:bCs/>
          <w:color w:val="FF0000"/>
          <w:szCs w:val="24"/>
        </w:rPr>
        <w:t>-PC)</w:t>
      </w:r>
    </w:p>
    <w:p w14:paraId="27B0410F" w14:textId="77777777" w:rsidR="003D7765" w:rsidRDefault="003D7765" w:rsidP="00CE656A"/>
    <w:p w14:paraId="74139FE1" w14:textId="77777777" w:rsidR="00CE656A" w:rsidRDefault="00CE656A" w:rsidP="00CE656A">
      <w:r>
        <w:t>Addition, Deletion, or Change of a Major or Degree</w:t>
      </w:r>
    </w:p>
    <w:p w14:paraId="2FE96C68" w14:textId="77777777" w:rsidR="00CE656A" w:rsidRDefault="00CE656A" w:rsidP="00CE656A">
      <w:r>
        <w:t>Department: Leadership Studies</w:t>
      </w:r>
    </w:p>
    <w:p w14:paraId="28F0A8C6" w14:textId="77777777" w:rsidR="00CE656A" w:rsidRDefault="00CE656A" w:rsidP="00CE656A">
      <w:r>
        <w:t>Major or Degree: Leadership Studies, M.A., Educational Leadership Area of Emphasis</w:t>
      </w:r>
    </w:p>
    <w:p w14:paraId="33878959" w14:textId="77777777" w:rsidR="00CE656A" w:rsidRDefault="00CE656A" w:rsidP="00CE656A">
      <w:r>
        <w:t>Type of Change: Change</w:t>
      </w:r>
    </w:p>
    <w:p w14:paraId="71ACF7DE" w14:textId="77777777" w:rsidR="00CE656A" w:rsidRDefault="00CE656A" w:rsidP="00CE656A">
      <w:r>
        <w:t xml:space="preserve">Rationale: </w:t>
      </w:r>
    </w:p>
    <w:p w14:paraId="13ADE601" w14:textId="66F426B1" w:rsidR="00CE656A" w:rsidRDefault="00CE656A" w:rsidP="00CE656A">
      <w:r>
        <w:rPr>
          <w:noProof/>
        </w:rPr>
        <w:lastRenderedPageBreak/>
        <w:drawing>
          <wp:inline distT="0" distB="0" distL="0" distR="0" wp14:anchorId="574C5BB5" wp14:editId="77787813">
            <wp:extent cx="5751830" cy="1283970"/>
            <wp:effectExtent l="0" t="0" r="1270" b="11430"/>
            <wp:docPr id="2116229590" name="Picture 8"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lose-up of a text&#10;&#10;Description automatically generated"/>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51830" cy="1283970"/>
                    </a:xfrm>
                    <a:prstGeom prst="rect">
                      <a:avLst/>
                    </a:prstGeom>
                    <a:noFill/>
                    <a:ln>
                      <a:noFill/>
                    </a:ln>
                  </pic:spPr>
                </pic:pic>
              </a:graphicData>
            </a:graphic>
          </wp:inline>
        </w:drawing>
      </w:r>
    </w:p>
    <w:p w14:paraId="115D6CA3" w14:textId="77777777" w:rsidR="00CE656A" w:rsidRDefault="00CE656A" w:rsidP="00CE656A">
      <w:pPr>
        <w:rPr>
          <w:shd w:val="clear" w:color="auto" w:fill="FFFF00"/>
        </w:rPr>
      </w:pPr>
    </w:p>
    <w:p w14:paraId="481D6C80" w14:textId="77777777" w:rsidR="00CE656A" w:rsidRDefault="00CE656A" w:rsidP="00CE656A">
      <w:pPr>
        <w:rPr>
          <w:i/>
          <w:iCs/>
        </w:rPr>
      </w:pPr>
      <w:r>
        <w:rPr>
          <w:i/>
          <w:iCs/>
        </w:rPr>
        <w:t>Academic Planning Committee recommends approval.</w:t>
      </w:r>
    </w:p>
    <w:p w14:paraId="2BD848B0" w14:textId="77777777" w:rsidR="00CE656A" w:rsidRDefault="00CE656A" w:rsidP="00CE656A"/>
    <w:p w14:paraId="04F7DFE9" w14:textId="14E6BFCE" w:rsidR="003D7765" w:rsidRDefault="003D7765" w:rsidP="004D2DB3">
      <w:pPr>
        <w:pStyle w:val="ListParagraph"/>
        <w:numPr>
          <w:ilvl w:val="0"/>
          <w:numId w:val="41"/>
        </w:numPr>
      </w:pPr>
      <w:r w:rsidRPr="003D7765">
        <w:rPr>
          <w:b/>
          <w:bCs/>
          <w:color w:val="FF0000"/>
          <w:szCs w:val="24"/>
        </w:rPr>
        <w:t>(GC-24-01-0</w:t>
      </w:r>
      <w:r w:rsidR="00683D25">
        <w:rPr>
          <w:b/>
          <w:bCs/>
          <w:color w:val="FF0000"/>
          <w:szCs w:val="24"/>
        </w:rPr>
        <w:t>6</w:t>
      </w:r>
      <w:r w:rsidRPr="003D7765">
        <w:rPr>
          <w:b/>
          <w:bCs/>
          <w:color w:val="FF0000"/>
          <w:szCs w:val="24"/>
        </w:rPr>
        <w:t>-PC)</w:t>
      </w:r>
    </w:p>
    <w:p w14:paraId="236947C7" w14:textId="54DB87DC" w:rsidR="00CE656A" w:rsidRDefault="00CE656A" w:rsidP="00CE656A"/>
    <w:p w14:paraId="18F36DD8" w14:textId="77777777" w:rsidR="00CE656A" w:rsidRDefault="00CE656A" w:rsidP="00CE656A">
      <w:r>
        <w:t>Addition, Deletion, or Change of a Certificate</w:t>
      </w:r>
    </w:p>
    <w:p w14:paraId="4DC9B50F" w14:textId="77777777" w:rsidR="00CE656A" w:rsidRDefault="00CE656A" w:rsidP="00CE656A">
      <w:r>
        <w:t>Department: Leadership Studies</w:t>
      </w:r>
    </w:p>
    <w:p w14:paraId="4E33E620" w14:textId="77777777" w:rsidR="00CE656A" w:rsidRDefault="00CE656A" w:rsidP="00CE656A">
      <w:r>
        <w:t xml:space="preserve">Name of Certificate: Post-Master of Arts Degree in Educational Leadership (Principal Administrative Licensure) </w:t>
      </w:r>
    </w:p>
    <w:p w14:paraId="3810461F" w14:textId="77777777" w:rsidR="00CE656A" w:rsidRDefault="00CE656A" w:rsidP="00CE656A">
      <w:r>
        <w:t>Credit Hours: 18</w:t>
      </w:r>
    </w:p>
    <w:p w14:paraId="635EEDB3" w14:textId="77777777" w:rsidR="00CE656A" w:rsidRDefault="00CE656A" w:rsidP="00CE656A">
      <w:r>
        <w:t>Type of Change: Change</w:t>
      </w:r>
    </w:p>
    <w:p w14:paraId="4BD1CF15" w14:textId="77777777" w:rsidR="00CE656A" w:rsidRDefault="00CE656A" w:rsidP="00CE656A">
      <w:r>
        <w:t>Rationale:</w:t>
      </w:r>
    </w:p>
    <w:p w14:paraId="4B02376A" w14:textId="1E7ED766" w:rsidR="00CE656A" w:rsidRDefault="00CE656A" w:rsidP="00CE656A">
      <w:r>
        <w:rPr>
          <w:noProof/>
        </w:rPr>
        <w:drawing>
          <wp:inline distT="0" distB="0" distL="0" distR="0" wp14:anchorId="2767163B" wp14:editId="430A269F">
            <wp:extent cx="5751830" cy="993775"/>
            <wp:effectExtent l="0" t="0" r="1270" b="15875"/>
            <wp:docPr id="451035931" name="Picture 7"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text&#10;&#10;Description automatically generate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751830" cy="993775"/>
                    </a:xfrm>
                    <a:prstGeom prst="rect">
                      <a:avLst/>
                    </a:prstGeom>
                    <a:noFill/>
                    <a:ln>
                      <a:noFill/>
                    </a:ln>
                  </pic:spPr>
                </pic:pic>
              </a:graphicData>
            </a:graphic>
          </wp:inline>
        </w:drawing>
      </w:r>
    </w:p>
    <w:p w14:paraId="2F14AEBB" w14:textId="77777777" w:rsidR="00CE656A" w:rsidRDefault="00CE656A" w:rsidP="00CE656A">
      <w:pPr>
        <w:rPr>
          <w:color w:val="000000"/>
          <w:shd w:val="clear" w:color="auto" w:fill="FFFF00"/>
        </w:rPr>
      </w:pPr>
    </w:p>
    <w:p w14:paraId="478011E0" w14:textId="77777777" w:rsidR="00CE656A" w:rsidRDefault="00CE656A" w:rsidP="00CE656A">
      <w:pPr>
        <w:rPr>
          <w:i/>
          <w:iCs/>
        </w:rPr>
      </w:pPr>
      <w:r>
        <w:rPr>
          <w:i/>
          <w:iCs/>
        </w:rPr>
        <w:t>Academic Planning Committee recommends approval.</w:t>
      </w:r>
    </w:p>
    <w:p w14:paraId="173AA554" w14:textId="77777777" w:rsidR="00CE656A" w:rsidRDefault="00CE656A" w:rsidP="00CE656A">
      <w:pPr>
        <w:rPr>
          <w:color w:val="000000"/>
          <w:shd w:val="clear" w:color="auto" w:fill="FFFF00"/>
        </w:rPr>
      </w:pPr>
    </w:p>
    <w:p w14:paraId="5B620DEC" w14:textId="03F72C3B" w:rsidR="00CE656A" w:rsidRPr="004D2DB3" w:rsidRDefault="00CE656A" w:rsidP="00CE656A">
      <w:pPr>
        <w:rPr>
          <w:sz w:val="24"/>
          <w:szCs w:val="24"/>
        </w:rPr>
      </w:pPr>
      <w:r w:rsidRPr="004D2DB3">
        <w:rPr>
          <w:sz w:val="24"/>
          <w:szCs w:val="24"/>
        </w:rPr>
        <w:t> </w:t>
      </w:r>
      <w:r w:rsidRPr="004D2DB3">
        <w:rPr>
          <w:b/>
          <w:bCs/>
          <w:sz w:val="24"/>
          <w:szCs w:val="24"/>
        </w:rPr>
        <w:t>College of Health Professions (2)</w:t>
      </w:r>
    </w:p>
    <w:p w14:paraId="5BBD0028" w14:textId="77777777" w:rsidR="00CE656A" w:rsidRDefault="00CE656A" w:rsidP="00CE656A">
      <w:r>
        <w:t> </w:t>
      </w:r>
    </w:p>
    <w:p w14:paraId="26455F46" w14:textId="37B38521" w:rsidR="003D7765" w:rsidRDefault="003D7765" w:rsidP="004D2DB3">
      <w:pPr>
        <w:pStyle w:val="ListParagraph"/>
        <w:numPr>
          <w:ilvl w:val="0"/>
          <w:numId w:val="41"/>
        </w:numPr>
      </w:pPr>
      <w:r w:rsidRPr="003D7765">
        <w:rPr>
          <w:b/>
          <w:bCs/>
          <w:color w:val="FF0000"/>
          <w:szCs w:val="24"/>
        </w:rPr>
        <w:t>(GC-24-01-0</w:t>
      </w:r>
      <w:r w:rsidR="00683D25">
        <w:rPr>
          <w:b/>
          <w:bCs/>
          <w:color w:val="FF0000"/>
          <w:szCs w:val="24"/>
        </w:rPr>
        <w:t>7</w:t>
      </w:r>
      <w:r w:rsidRPr="003D7765">
        <w:rPr>
          <w:b/>
          <w:bCs/>
          <w:color w:val="FF0000"/>
          <w:szCs w:val="24"/>
        </w:rPr>
        <w:t>-PC)</w:t>
      </w:r>
    </w:p>
    <w:p w14:paraId="7CBBEE2C" w14:textId="2CD5EF2D" w:rsidR="00CE656A" w:rsidRDefault="00CE656A" w:rsidP="00CE656A"/>
    <w:p w14:paraId="50AD008D" w14:textId="77777777" w:rsidR="00CE656A" w:rsidRDefault="00CE656A" w:rsidP="00CE656A">
      <w:r>
        <w:t>Non-Curricular Change</w:t>
      </w:r>
    </w:p>
    <w:p w14:paraId="17FAF0B9" w14:textId="77777777" w:rsidR="00CE656A" w:rsidRDefault="00CE656A" w:rsidP="00CE656A">
      <w:r>
        <w:t>Department: Nursing</w:t>
      </w:r>
    </w:p>
    <w:p w14:paraId="10F1B856" w14:textId="77777777" w:rsidR="00CE656A" w:rsidRDefault="00CE656A" w:rsidP="00CE656A">
      <w:r>
        <w:t>Degree Program: PM-DNP Program</w:t>
      </w:r>
    </w:p>
    <w:p w14:paraId="24396787" w14:textId="77777777" w:rsidR="00CE656A" w:rsidRDefault="00CE656A" w:rsidP="00CE656A">
      <w:r>
        <w:t>Effective: Spring 2024</w:t>
      </w:r>
    </w:p>
    <w:p w14:paraId="494566EE" w14:textId="77777777" w:rsidR="00CE656A" w:rsidRDefault="00CE656A" w:rsidP="00CE656A">
      <w:r>
        <w:t>Rationale:</w:t>
      </w:r>
    </w:p>
    <w:p w14:paraId="068A9DD8" w14:textId="5C7BED3C" w:rsidR="00CE656A" w:rsidRDefault="00CE656A" w:rsidP="00CE656A">
      <w:r>
        <w:rPr>
          <w:noProof/>
        </w:rPr>
        <w:drawing>
          <wp:inline distT="0" distB="0" distL="0" distR="0" wp14:anchorId="38CCA95B" wp14:editId="48A37D49">
            <wp:extent cx="5751830" cy="1890395"/>
            <wp:effectExtent l="0" t="0" r="1270" b="14605"/>
            <wp:docPr id="1089594784"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documen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5751830" cy="1890395"/>
                    </a:xfrm>
                    <a:prstGeom prst="rect">
                      <a:avLst/>
                    </a:prstGeom>
                    <a:noFill/>
                    <a:ln>
                      <a:noFill/>
                    </a:ln>
                  </pic:spPr>
                </pic:pic>
              </a:graphicData>
            </a:graphic>
          </wp:inline>
        </w:drawing>
      </w:r>
    </w:p>
    <w:p w14:paraId="0ED611BB" w14:textId="77777777" w:rsidR="00CE656A" w:rsidRDefault="00CE656A" w:rsidP="00CE656A">
      <w:pPr>
        <w:rPr>
          <w:shd w:val="clear" w:color="auto" w:fill="FFFF00"/>
        </w:rPr>
      </w:pPr>
    </w:p>
    <w:p w14:paraId="4572F77E" w14:textId="77777777" w:rsidR="00CE656A" w:rsidRDefault="00CE656A" w:rsidP="00CE656A">
      <w:pPr>
        <w:rPr>
          <w:i/>
          <w:iCs/>
        </w:rPr>
      </w:pPr>
      <w:r>
        <w:rPr>
          <w:i/>
          <w:iCs/>
        </w:rPr>
        <w:t>Academic Planning Committee recommends approval.</w:t>
      </w:r>
    </w:p>
    <w:p w14:paraId="668D7E54" w14:textId="77777777" w:rsidR="00CE656A" w:rsidRDefault="00CE656A" w:rsidP="00CE656A">
      <w:r>
        <w:t> </w:t>
      </w:r>
    </w:p>
    <w:p w14:paraId="15AB3CA0" w14:textId="77777777" w:rsidR="00E44637" w:rsidRDefault="00E44637" w:rsidP="00CE656A"/>
    <w:p w14:paraId="1CD72FA0" w14:textId="77777777" w:rsidR="00E44637" w:rsidRDefault="00E44637" w:rsidP="00CE656A"/>
    <w:p w14:paraId="01B98CD9" w14:textId="77777777" w:rsidR="00E44637" w:rsidRDefault="00E44637" w:rsidP="00CE656A"/>
    <w:p w14:paraId="7AE6D79F" w14:textId="77777777" w:rsidR="00E44637" w:rsidRDefault="00E44637" w:rsidP="00CE656A"/>
    <w:p w14:paraId="437C8FE0" w14:textId="77777777" w:rsidR="00E44637" w:rsidRDefault="00E44637" w:rsidP="00CE656A"/>
    <w:p w14:paraId="012DA16D" w14:textId="77777777" w:rsidR="00E44637" w:rsidRDefault="00E44637" w:rsidP="00CE656A"/>
    <w:p w14:paraId="31E5F57A" w14:textId="15F236CB" w:rsidR="004D2DB3" w:rsidRDefault="004D2DB3" w:rsidP="00683D25">
      <w:pPr>
        <w:pStyle w:val="ListParagraph"/>
        <w:numPr>
          <w:ilvl w:val="0"/>
          <w:numId w:val="43"/>
        </w:numPr>
      </w:pPr>
      <w:r w:rsidRPr="004D2DB3">
        <w:rPr>
          <w:b/>
          <w:bCs/>
          <w:color w:val="FF0000"/>
          <w:szCs w:val="24"/>
        </w:rPr>
        <w:lastRenderedPageBreak/>
        <w:t>(GC-24-01-0</w:t>
      </w:r>
      <w:r w:rsidR="00683D25">
        <w:rPr>
          <w:b/>
          <w:bCs/>
          <w:color w:val="FF0000"/>
          <w:szCs w:val="24"/>
        </w:rPr>
        <w:t>8</w:t>
      </w:r>
      <w:r w:rsidRPr="004D2DB3">
        <w:rPr>
          <w:b/>
          <w:bCs/>
          <w:color w:val="FF0000"/>
          <w:szCs w:val="24"/>
        </w:rPr>
        <w:t>-PC)</w:t>
      </w:r>
    </w:p>
    <w:p w14:paraId="5D344963" w14:textId="126B1A8B" w:rsidR="00CE656A" w:rsidRDefault="00CE656A" w:rsidP="00CE656A"/>
    <w:p w14:paraId="39F031E2" w14:textId="77777777" w:rsidR="00CE656A" w:rsidRDefault="00CE656A" w:rsidP="00CE656A">
      <w:r>
        <w:t>Addition, Deletion, or Change of an Area of Emphasis</w:t>
      </w:r>
    </w:p>
    <w:p w14:paraId="4EB6798D" w14:textId="77777777" w:rsidR="00CE656A" w:rsidRDefault="00CE656A" w:rsidP="00CE656A">
      <w:r>
        <w:t>Department: Social Work</w:t>
      </w:r>
    </w:p>
    <w:p w14:paraId="4961F6E1" w14:textId="77777777" w:rsidR="00CE656A" w:rsidRDefault="00CE656A" w:rsidP="00CE656A">
      <w:r>
        <w:t>Degree Program: Master of Social Work</w:t>
      </w:r>
    </w:p>
    <w:p w14:paraId="4E48FBB7" w14:textId="77777777" w:rsidR="00CE656A" w:rsidRDefault="00CE656A" w:rsidP="00CE656A">
      <w:r>
        <w:t>Area of Emphasis: Behavioral Health Practice</w:t>
      </w:r>
    </w:p>
    <w:p w14:paraId="60ED7D7C" w14:textId="77777777" w:rsidR="00CE656A" w:rsidRDefault="00CE656A" w:rsidP="00CE656A">
      <w:r>
        <w:t>Type of Change: Addition</w:t>
      </w:r>
    </w:p>
    <w:p w14:paraId="11F3EE5E" w14:textId="77777777" w:rsidR="00CE656A" w:rsidRDefault="00CE656A" w:rsidP="00CE656A">
      <w:r>
        <w:t>Effective: Spring 2024</w:t>
      </w:r>
    </w:p>
    <w:p w14:paraId="560C4A57" w14:textId="77777777" w:rsidR="00CE656A" w:rsidRDefault="00CE656A" w:rsidP="00CE656A">
      <w:r>
        <w:t>Rationale:</w:t>
      </w:r>
    </w:p>
    <w:p w14:paraId="308CBC4E" w14:textId="77777777" w:rsidR="00CE656A" w:rsidRDefault="00CE656A" w:rsidP="00CE656A">
      <w:r>
        <w:t>This is to request the addition of an AOE (perhaps GHD2) for "Behavioral Health Practice". This AOE is/will be delivered in the hybrid/face-to-face model. It admits students at the generalist or advanced level.</w:t>
      </w:r>
    </w:p>
    <w:p w14:paraId="2220C7DE" w14:textId="77777777" w:rsidR="00CE656A" w:rsidRDefault="00CE656A" w:rsidP="00CE656A">
      <w:r>
        <w:t>Per Provost Mummert: This will enable "all students to be admitted to the H D major code and either GHD1 (Behavioral Health Administration, a request of which is being submitted simultaneously with this one) or GHD2 Behavioral Health Practice. Creating an AOE code of GHD2 for Behavioral Health Practice will let us clarify the application so that applicants make the AOE choice when the apply. The AOE codes would set their curriculum correctly in Degree Works, and we would put students in the face to face/hybrid program option when they are admitted.”</w:t>
      </w:r>
    </w:p>
    <w:p w14:paraId="5EA046B8" w14:textId="77777777" w:rsidR="00CE656A" w:rsidRDefault="00CE656A" w:rsidP="00CE656A"/>
    <w:p w14:paraId="45C5EE17" w14:textId="77777777" w:rsidR="00CE656A" w:rsidRDefault="00CE656A" w:rsidP="00CE656A">
      <w:pPr>
        <w:rPr>
          <w:i/>
          <w:iCs/>
        </w:rPr>
      </w:pPr>
      <w:r>
        <w:rPr>
          <w:i/>
          <w:iCs/>
        </w:rPr>
        <w:t>Academic Planning Committee recommends approval.</w:t>
      </w:r>
    </w:p>
    <w:p w14:paraId="554BBBC0" w14:textId="77777777" w:rsidR="00CE656A" w:rsidRDefault="00CE656A" w:rsidP="00CE656A"/>
    <w:p w14:paraId="556E94F5" w14:textId="77777777" w:rsidR="00CE656A" w:rsidRDefault="00CE656A" w:rsidP="00CE656A">
      <w:r>
        <w:t> </w:t>
      </w:r>
    </w:p>
    <w:p w14:paraId="0E555D8A" w14:textId="77777777" w:rsidR="00CE656A" w:rsidRDefault="00CE656A" w:rsidP="00CE656A">
      <w:r>
        <w:rPr>
          <w:b/>
          <w:bCs/>
        </w:rPr>
        <w:t>College of Liberal Arts (1)</w:t>
      </w:r>
    </w:p>
    <w:p w14:paraId="7BF22523" w14:textId="77777777" w:rsidR="00CE656A" w:rsidRDefault="00CE656A" w:rsidP="00CE656A">
      <w:r>
        <w:t> </w:t>
      </w:r>
    </w:p>
    <w:p w14:paraId="7B82B100" w14:textId="32965D82" w:rsidR="004D2DB3" w:rsidRDefault="004D2DB3" w:rsidP="00683D25">
      <w:pPr>
        <w:pStyle w:val="ListParagraph"/>
        <w:numPr>
          <w:ilvl w:val="0"/>
          <w:numId w:val="45"/>
        </w:numPr>
      </w:pPr>
      <w:r w:rsidRPr="004D2DB3">
        <w:rPr>
          <w:b/>
          <w:bCs/>
          <w:color w:val="FF0000"/>
          <w:szCs w:val="24"/>
        </w:rPr>
        <w:t>(GC-24-01-</w:t>
      </w:r>
      <w:r w:rsidR="00683D25">
        <w:rPr>
          <w:b/>
          <w:bCs/>
          <w:color w:val="FF0000"/>
          <w:szCs w:val="24"/>
        </w:rPr>
        <w:t>09</w:t>
      </w:r>
      <w:r w:rsidRPr="004D2DB3">
        <w:rPr>
          <w:b/>
          <w:bCs/>
          <w:color w:val="FF0000"/>
          <w:szCs w:val="24"/>
        </w:rPr>
        <w:t>-PC)</w:t>
      </w:r>
    </w:p>
    <w:p w14:paraId="13879DCA" w14:textId="642BB319" w:rsidR="00CE656A" w:rsidRDefault="00CE656A" w:rsidP="00CE656A"/>
    <w:p w14:paraId="54BCFB6A" w14:textId="77777777" w:rsidR="00CE656A" w:rsidRDefault="00CE656A" w:rsidP="00CE656A">
      <w:r>
        <w:t>Addition, Deletion, or Change of a Major or Degree</w:t>
      </w:r>
    </w:p>
    <w:p w14:paraId="7105F1B7" w14:textId="77777777" w:rsidR="00CE656A" w:rsidRDefault="00CE656A" w:rsidP="00CE656A">
      <w:r>
        <w:t>Department: Geography</w:t>
      </w:r>
    </w:p>
    <w:p w14:paraId="0C16DC04" w14:textId="77777777" w:rsidR="00CE656A" w:rsidRDefault="00CE656A" w:rsidP="00CE656A">
      <w:r>
        <w:t>Major or Degree: M.A. in Geography</w:t>
      </w:r>
    </w:p>
    <w:p w14:paraId="64033388" w14:textId="77777777" w:rsidR="00CE656A" w:rsidRDefault="00CE656A" w:rsidP="00CE656A">
      <w:r>
        <w:t>Type of Change: Change</w:t>
      </w:r>
    </w:p>
    <w:p w14:paraId="69DCDD71" w14:textId="77777777" w:rsidR="00CE656A" w:rsidRDefault="00CE656A" w:rsidP="00CE656A">
      <w:r>
        <w:t>Effective: Fall 2024</w:t>
      </w:r>
    </w:p>
    <w:p w14:paraId="59282D9D" w14:textId="77777777" w:rsidR="00CE656A" w:rsidRDefault="00CE656A" w:rsidP="00CE656A">
      <w:r>
        <w:t xml:space="preserve">Rationale: External reviewers for our 5-year program review suggested the change in MS application requirements to attract more MS students. Based on their recommendations we are making our MS application requirements identical to our MA application requirements. We are creating thesis and non-thesis options for both MA and MS students where previously only MS students wrote theses and MS students did not have a non-thesis option. This will provide more flexibility for students to get either degree. </w:t>
      </w:r>
    </w:p>
    <w:p w14:paraId="756AB9A5" w14:textId="77777777" w:rsidR="00CE656A" w:rsidRDefault="00CE656A" w:rsidP="00CE656A">
      <w:pPr>
        <w:rPr>
          <w:shd w:val="clear" w:color="auto" w:fill="FFFF00"/>
        </w:rPr>
      </w:pPr>
    </w:p>
    <w:p w14:paraId="1A60F870" w14:textId="77777777" w:rsidR="00CE656A" w:rsidRDefault="00CE656A" w:rsidP="00CE656A">
      <w:pPr>
        <w:rPr>
          <w:i/>
          <w:iCs/>
        </w:rPr>
      </w:pPr>
      <w:r>
        <w:rPr>
          <w:i/>
          <w:iCs/>
        </w:rPr>
        <w:t>Academic Planning Committee recommends approval.</w:t>
      </w:r>
    </w:p>
    <w:p w14:paraId="1527A028" w14:textId="77777777" w:rsidR="00CE656A" w:rsidRDefault="00CE656A" w:rsidP="00CE656A">
      <w:pPr>
        <w:rPr>
          <w:shd w:val="clear" w:color="auto" w:fill="FFFF00"/>
        </w:rPr>
      </w:pPr>
    </w:p>
    <w:p w14:paraId="2C37CC3D" w14:textId="77777777" w:rsidR="00CE656A" w:rsidRDefault="00CE656A" w:rsidP="00CE656A">
      <w:r>
        <w:t> </w:t>
      </w:r>
    </w:p>
    <w:p w14:paraId="73A3125B" w14:textId="77777777" w:rsidR="00CE656A" w:rsidRDefault="00CE656A" w:rsidP="00CE656A">
      <w:r>
        <w:rPr>
          <w:b/>
          <w:bCs/>
        </w:rPr>
        <w:t>Lewis College of Business (16)</w:t>
      </w:r>
    </w:p>
    <w:p w14:paraId="520410DD" w14:textId="77777777" w:rsidR="00CE656A" w:rsidRDefault="00CE656A" w:rsidP="00CE656A">
      <w:r>
        <w:t> </w:t>
      </w:r>
    </w:p>
    <w:p w14:paraId="3F01C224" w14:textId="5BCBD5E5" w:rsidR="004D2DB3" w:rsidRDefault="004D2DB3" w:rsidP="00683D25">
      <w:pPr>
        <w:pStyle w:val="ListParagraph"/>
        <w:numPr>
          <w:ilvl w:val="0"/>
          <w:numId w:val="50"/>
        </w:numPr>
      </w:pPr>
      <w:r w:rsidRPr="001B7B5F">
        <w:rPr>
          <w:b/>
          <w:bCs/>
          <w:color w:val="FF0000"/>
          <w:szCs w:val="24"/>
        </w:rPr>
        <w:t>(GC-24-01-</w:t>
      </w:r>
      <w:r w:rsidR="001B7B5F">
        <w:rPr>
          <w:b/>
          <w:bCs/>
          <w:color w:val="FF0000"/>
          <w:szCs w:val="24"/>
        </w:rPr>
        <w:t>1</w:t>
      </w:r>
      <w:r w:rsidR="00683D25">
        <w:rPr>
          <w:b/>
          <w:bCs/>
          <w:color w:val="FF0000"/>
          <w:szCs w:val="24"/>
        </w:rPr>
        <w:t>0</w:t>
      </w:r>
      <w:r w:rsidRPr="001B7B5F">
        <w:rPr>
          <w:b/>
          <w:bCs/>
          <w:color w:val="FF0000"/>
          <w:szCs w:val="24"/>
        </w:rPr>
        <w:t>-PC)</w:t>
      </w:r>
    </w:p>
    <w:p w14:paraId="49F45F88" w14:textId="77777777" w:rsidR="004D2DB3" w:rsidRDefault="004D2DB3" w:rsidP="00CE656A"/>
    <w:p w14:paraId="2244C8EC" w14:textId="7C9A63D2" w:rsidR="00CE656A" w:rsidRDefault="00CE656A" w:rsidP="00CE656A">
      <w:r>
        <w:t>Addition, Deletion, or Change of a Certificate</w:t>
      </w:r>
    </w:p>
    <w:p w14:paraId="43DCB910" w14:textId="77777777" w:rsidR="00CE656A" w:rsidRDefault="00CE656A" w:rsidP="00CE656A">
      <w:r>
        <w:t>Department: Management and HCA</w:t>
      </w:r>
    </w:p>
    <w:p w14:paraId="05B46A0E" w14:textId="77777777" w:rsidR="00CE656A" w:rsidRDefault="00CE656A" w:rsidP="00CE656A">
      <w:r>
        <w:t>Name of Certificate: Data Analytics in Healthcare, Graduate Certificate</w:t>
      </w:r>
    </w:p>
    <w:p w14:paraId="75553E99" w14:textId="77777777" w:rsidR="00CE656A" w:rsidRDefault="00CE656A" w:rsidP="00CE656A">
      <w:r>
        <w:t>Type of Change: Change from choosing 9 credit hours to 12 credit hours, which changes the total credit hours from 15 to 18.</w:t>
      </w:r>
    </w:p>
    <w:p w14:paraId="624F7787" w14:textId="77777777" w:rsidR="00CE656A" w:rsidRDefault="00CE656A" w:rsidP="00CE656A">
      <w:r>
        <w:t>Effective: Spring 2024</w:t>
      </w:r>
    </w:p>
    <w:p w14:paraId="1DA9714D" w14:textId="77777777" w:rsidR="00CE656A" w:rsidRDefault="00CE656A" w:rsidP="00CE656A">
      <w:r>
        <w:t>Rationale: To increase the credit hours to 18 to make the certificate more rigorous.</w:t>
      </w:r>
    </w:p>
    <w:p w14:paraId="086C6919" w14:textId="77777777" w:rsidR="00CE656A" w:rsidRDefault="00CE656A" w:rsidP="00CE656A"/>
    <w:p w14:paraId="42089A8E" w14:textId="77777777" w:rsidR="00CE656A" w:rsidRDefault="00CE656A" w:rsidP="00CE656A">
      <w:pPr>
        <w:rPr>
          <w:i/>
          <w:iCs/>
        </w:rPr>
      </w:pPr>
      <w:r>
        <w:rPr>
          <w:i/>
          <w:iCs/>
        </w:rPr>
        <w:t>Academic Planning Committee recommends approval.</w:t>
      </w:r>
    </w:p>
    <w:p w14:paraId="5F1E1572" w14:textId="77777777" w:rsidR="00CE656A" w:rsidRDefault="00CE656A" w:rsidP="00CE656A">
      <w:r>
        <w:t> </w:t>
      </w:r>
    </w:p>
    <w:p w14:paraId="633D1D1B" w14:textId="77777777" w:rsidR="001B7B5F" w:rsidRDefault="001B7B5F" w:rsidP="00CE656A"/>
    <w:p w14:paraId="2029AAC8" w14:textId="47C0BC55" w:rsidR="00CE656A" w:rsidRDefault="00CE656A" w:rsidP="00CE656A"/>
    <w:p w14:paraId="06F95914" w14:textId="0DD31A67" w:rsidR="001B7B5F" w:rsidRDefault="001B7B5F" w:rsidP="00E44637">
      <w:pPr>
        <w:pStyle w:val="ListParagraph"/>
        <w:numPr>
          <w:ilvl w:val="0"/>
          <w:numId w:val="49"/>
        </w:numPr>
      </w:pPr>
      <w:r w:rsidRPr="001B7B5F">
        <w:rPr>
          <w:b/>
          <w:bCs/>
          <w:color w:val="FF0000"/>
          <w:szCs w:val="24"/>
        </w:rPr>
        <w:t>(GC-24-01-</w:t>
      </w:r>
      <w:r>
        <w:rPr>
          <w:b/>
          <w:bCs/>
          <w:color w:val="FF0000"/>
          <w:szCs w:val="24"/>
        </w:rPr>
        <w:t>1</w:t>
      </w:r>
      <w:r w:rsidR="00CE7C1D">
        <w:rPr>
          <w:b/>
          <w:bCs/>
          <w:color w:val="FF0000"/>
          <w:szCs w:val="24"/>
        </w:rPr>
        <w:t>1</w:t>
      </w:r>
      <w:r w:rsidRPr="001B7B5F">
        <w:rPr>
          <w:b/>
          <w:bCs/>
          <w:color w:val="FF0000"/>
          <w:szCs w:val="24"/>
        </w:rPr>
        <w:t>-PC)</w:t>
      </w:r>
    </w:p>
    <w:p w14:paraId="0AD0CA9B" w14:textId="77777777" w:rsidR="001B7B5F" w:rsidRDefault="001B7B5F" w:rsidP="00CE656A"/>
    <w:p w14:paraId="79897180" w14:textId="72ED0B20" w:rsidR="00CE656A" w:rsidRDefault="00CE656A" w:rsidP="00CE656A">
      <w:r>
        <w:t>Addition, Deletion, or Change of an Area of Emphasis</w:t>
      </w:r>
    </w:p>
    <w:p w14:paraId="28D43A35" w14:textId="77777777" w:rsidR="00CE656A" w:rsidRDefault="00CE656A" w:rsidP="00CE656A">
      <w:r>
        <w:t>Department: Lewis College of Business</w:t>
      </w:r>
    </w:p>
    <w:p w14:paraId="70C9BCB9" w14:textId="77777777" w:rsidR="00CE656A" w:rsidRDefault="00CE656A" w:rsidP="00CE656A">
      <w:r>
        <w:t>Degree Program: MBA</w:t>
      </w:r>
    </w:p>
    <w:p w14:paraId="0659EB43" w14:textId="77777777" w:rsidR="00CE656A" w:rsidRDefault="00CE656A" w:rsidP="00CE656A">
      <w:r>
        <w:t>Area of Emphasis: Accounting</w:t>
      </w:r>
    </w:p>
    <w:p w14:paraId="42A32C1A" w14:textId="77777777" w:rsidR="00CE656A" w:rsidRDefault="00CE656A" w:rsidP="00CE656A">
      <w:r>
        <w:lastRenderedPageBreak/>
        <w:t>Type of Change: Deletion</w:t>
      </w:r>
    </w:p>
    <w:p w14:paraId="08DFB538" w14:textId="77777777" w:rsidR="00CE656A" w:rsidRDefault="00CE656A" w:rsidP="00CE656A">
      <w:r>
        <w:t>Effective: Fall 2024</w:t>
      </w:r>
    </w:p>
    <w:p w14:paraId="0937DBAC"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3EF2FD0C" w14:textId="77777777" w:rsidR="00CE656A" w:rsidRDefault="00CE656A" w:rsidP="00CE656A"/>
    <w:p w14:paraId="0AE28B9B" w14:textId="77777777" w:rsidR="00CE656A" w:rsidRDefault="00CE656A" w:rsidP="00CE656A">
      <w:pPr>
        <w:rPr>
          <w:i/>
          <w:iCs/>
        </w:rPr>
      </w:pPr>
      <w:r>
        <w:rPr>
          <w:i/>
          <w:iCs/>
        </w:rPr>
        <w:t>Academic Planning Committee recommends approval.</w:t>
      </w:r>
    </w:p>
    <w:p w14:paraId="30126F68" w14:textId="77777777" w:rsidR="00CE656A" w:rsidRDefault="00CE656A" w:rsidP="00CE656A">
      <w:r>
        <w:t> </w:t>
      </w:r>
    </w:p>
    <w:p w14:paraId="0A785628" w14:textId="3AC4199E" w:rsidR="001B7B5F" w:rsidRDefault="001B7B5F" w:rsidP="001B7B5F">
      <w:pPr>
        <w:pStyle w:val="ListParagraph"/>
        <w:numPr>
          <w:ilvl w:val="0"/>
          <w:numId w:val="49"/>
        </w:numPr>
      </w:pPr>
      <w:r w:rsidRPr="001B7B5F">
        <w:rPr>
          <w:b/>
          <w:bCs/>
          <w:color w:val="FF0000"/>
          <w:szCs w:val="24"/>
        </w:rPr>
        <w:t>(GC-24-01-</w:t>
      </w:r>
      <w:r>
        <w:rPr>
          <w:b/>
          <w:bCs/>
          <w:color w:val="FF0000"/>
          <w:szCs w:val="24"/>
        </w:rPr>
        <w:t>1</w:t>
      </w:r>
      <w:r w:rsidR="00CE7C1D">
        <w:rPr>
          <w:b/>
          <w:bCs/>
          <w:color w:val="FF0000"/>
          <w:szCs w:val="24"/>
        </w:rPr>
        <w:t>2</w:t>
      </w:r>
      <w:r w:rsidRPr="001B7B5F">
        <w:rPr>
          <w:b/>
          <w:bCs/>
          <w:color w:val="FF0000"/>
          <w:szCs w:val="24"/>
        </w:rPr>
        <w:t>-PC)</w:t>
      </w:r>
    </w:p>
    <w:p w14:paraId="4E48C82A" w14:textId="45E8AE6D" w:rsidR="00CE656A" w:rsidRDefault="00CE656A" w:rsidP="00CE656A"/>
    <w:p w14:paraId="5933D5DD" w14:textId="77777777" w:rsidR="00CE656A" w:rsidRDefault="00CE656A" w:rsidP="00CE656A">
      <w:r>
        <w:t>Addition, Deletion, or Change of an Area of Emphasis</w:t>
      </w:r>
    </w:p>
    <w:p w14:paraId="34A05AA0" w14:textId="77777777" w:rsidR="00CE656A" w:rsidRDefault="00CE656A" w:rsidP="00CE656A">
      <w:r>
        <w:t>Department: Lewis College of Business</w:t>
      </w:r>
    </w:p>
    <w:p w14:paraId="06C16FB7" w14:textId="77777777" w:rsidR="00CE656A" w:rsidRDefault="00CE656A" w:rsidP="00CE656A">
      <w:r>
        <w:t>Degree Program: MBA</w:t>
      </w:r>
    </w:p>
    <w:p w14:paraId="45E76CD0" w14:textId="77777777" w:rsidR="00CE656A" w:rsidRDefault="00CE656A" w:rsidP="00CE656A">
      <w:r>
        <w:t>Area of Emphasis: Finance</w:t>
      </w:r>
    </w:p>
    <w:p w14:paraId="5A463D47" w14:textId="77777777" w:rsidR="00CE656A" w:rsidRDefault="00CE656A" w:rsidP="00CE656A">
      <w:r>
        <w:t>Type of Change: Deletion</w:t>
      </w:r>
    </w:p>
    <w:p w14:paraId="53A9C534" w14:textId="77777777" w:rsidR="00CE656A" w:rsidRDefault="00CE656A" w:rsidP="00CE656A">
      <w:r>
        <w:t>Effective: Fall 2024</w:t>
      </w:r>
    </w:p>
    <w:p w14:paraId="32FF31C2"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0324BF77" w14:textId="77777777" w:rsidR="00CE656A" w:rsidRDefault="00CE656A" w:rsidP="00CE656A">
      <w:r>
        <w:t> </w:t>
      </w:r>
    </w:p>
    <w:p w14:paraId="33D1DF7E" w14:textId="77777777" w:rsidR="00CE656A" w:rsidRDefault="00CE656A" w:rsidP="00CE656A">
      <w:pPr>
        <w:rPr>
          <w:i/>
          <w:iCs/>
        </w:rPr>
      </w:pPr>
      <w:r>
        <w:rPr>
          <w:i/>
          <w:iCs/>
        </w:rPr>
        <w:t>Academic Planning Committee recommends approval.</w:t>
      </w:r>
    </w:p>
    <w:p w14:paraId="1577C583" w14:textId="77777777" w:rsidR="00CE656A" w:rsidRDefault="00CE656A" w:rsidP="00CE656A"/>
    <w:p w14:paraId="371C01B9" w14:textId="72537E8A" w:rsidR="001B7B5F" w:rsidRDefault="001B7B5F" w:rsidP="001B7B5F">
      <w:pPr>
        <w:pStyle w:val="ListParagraph"/>
        <w:numPr>
          <w:ilvl w:val="0"/>
          <w:numId w:val="49"/>
        </w:numPr>
      </w:pPr>
      <w:r w:rsidRPr="001B7B5F">
        <w:rPr>
          <w:b/>
          <w:bCs/>
          <w:color w:val="FF0000"/>
          <w:szCs w:val="24"/>
        </w:rPr>
        <w:t>(GC-24-01-</w:t>
      </w:r>
      <w:r>
        <w:rPr>
          <w:b/>
          <w:bCs/>
          <w:color w:val="FF0000"/>
          <w:szCs w:val="24"/>
        </w:rPr>
        <w:t>1</w:t>
      </w:r>
      <w:r w:rsidR="00CE7C1D">
        <w:rPr>
          <w:b/>
          <w:bCs/>
          <w:color w:val="FF0000"/>
          <w:szCs w:val="24"/>
        </w:rPr>
        <w:t>3</w:t>
      </w:r>
      <w:r w:rsidRPr="001B7B5F">
        <w:rPr>
          <w:b/>
          <w:bCs/>
          <w:color w:val="FF0000"/>
          <w:szCs w:val="24"/>
        </w:rPr>
        <w:t>-PC)</w:t>
      </w:r>
    </w:p>
    <w:p w14:paraId="2EE0E9D0" w14:textId="2B856262" w:rsidR="00CE656A" w:rsidRDefault="00CE656A" w:rsidP="00CE656A"/>
    <w:p w14:paraId="0576A563" w14:textId="77777777" w:rsidR="00CE656A" w:rsidRDefault="00CE656A" w:rsidP="00CE656A">
      <w:r>
        <w:t>Addition, Deletion, or Change of an Area of Emphasis</w:t>
      </w:r>
    </w:p>
    <w:p w14:paraId="33B36BC1" w14:textId="77777777" w:rsidR="00CE656A" w:rsidRDefault="00CE656A" w:rsidP="00CE656A">
      <w:r>
        <w:t>Department: Lewis College of Business</w:t>
      </w:r>
    </w:p>
    <w:p w14:paraId="0539AC13" w14:textId="77777777" w:rsidR="00CE656A" w:rsidRDefault="00CE656A" w:rsidP="00CE656A">
      <w:r>
        <w:t>Degree Program: MBA</w:t>
      </w:r>
    </w:p>
    <w:p w14:paraId="108B0A08" w14:textId="77777777" w:rsidR="00CE656A" w:rsidRDefault="00CE656A" w:rsidP="00CE656A">
      <w:r>
        <w:t>Area of Emphasis: Healthcare Administration</w:t>
      </w:r>
    </w:p>
    <w:p w14:paraId="410C8011" w14:textId="77777777" w:rsidR="00CE656A" w:rsidRDefault="00CE656A" w:rsidP="00CE656A">
      <w:r>
        <w:t>Type of Change: Deletion</w:t>
      </w:r>
    </w:p>
    <w:p w14:paraId="1799D7A2" w14:textId="77777777" w:rsidR="00CE656A" w:rsidRDefault="00CE656A" w:rsidP="00CE656A">
      <w:r>
        <w:t>Effective: Fall 2024</w:t>
      </w:r>
    </w:p>
    <w:p w14:paraId="03F211F6"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78A7AF01" w14:textId="77777777" w:rsidR="00CE656A" w:rsidRDefault="00CE656A" w:rsidP="00CE656A"/>
    <w:p w14:paraId="53F1B2BF" w14:textId="77777777" w:rsidR="00CE656A" w:rsidRDefault="00CE656A" w:rsidP="00CE656A">
      <w:pPr>
        <w:rPr>
          <w:i/>
          <w:iCs/>
        </w:rPr>
      </w:pPr>
      <w:r>
        <w:rPr>
          <w:i/>
          <w:iCs/>
        </w:rPr>
        <w:t>Academic Planning Committee recommends approval.</w:t>
      </w:r>
    </w:p>
    <w:p w14:paraId="49C6A8AC" w14:textId="19994158" w:rsidR="00CE656A" w:rsidRDefault="00CE656A" w:rsidP="00CE656A">
      <w:r>
        <w:t> </w:t>
      </w:r>
    </w:p>
    <w:p w14:paraId="420C21C1" w14:textId="5ECC63DA" w:rsidR="001B7B5F" w:rsidRDefault="001B7B5F" w:rsidP="001B7B5F">
      <w:pPr>
        <w:pStyle w:val="ListParagraph"/>
        <w:numPr>
          <w:ilvl w:val="0"/>
          <w:numId w:val="49"/>
        </w:numPr>
      </w:pPr>
      <w:r w:rsidRPr="001B7B5F">
        <w:rPr>
          <w:b/>
          <w:bCs/>
          <w:color w:val="FF0000"/>
          <w:szCs w:val="24"/>
        </w:rPr>
        <w:t>(GC-24-01-</w:t>
      </w:r>
      <w:r>
        <w:rPr>
          <w:b/>
          <w:bCs/>
          <w:color w:val="FF0000"/>
          <w:szCs w:val="24"/>
        </w:rPr>
        <w:t>1</w:t>
      </w:r>
      <w:r w:rsidR="00CE7C1D">
        <w:rPr>
          <w:b/>
          <w:bCs/>
          <w:color w:val="FF0000"/>
          <w:szCs w:val="24"/>
        </w:rPr>
        <w:t>4</w:t>
      </w:r>
      <w:r w:rsidRPr="001B7B5F">
        <w:rPr>
          <w:b/>
          <w:bCs/>
          <w:color w:val="FF0000"/>
          <w:szCs w:val="24"/>
        </w:rPr>
        <w:t>-PC)</w:t>
      </w:r>
    </w:p>
    <w:p w14:paraId="0C4B5BC4" w14:textId="77777777" w:rsidR="001B7B5F" w:rsidRDefault="001B7B5F" w:rsidP="00CE656A"/>
    <w:p w14:paraId="6541A121" w14:textId="77777777" w:rsidR="00CE656A" w:rsidRDefault="00CE656A" w:rsidP="00CE656A">
      <w:r>
        <w:t>Addition, Deletion, or Change of an Area of Emphasis</w:t>
      </w:r>
    </w:p>
    <w:p w14:paraId="21CF563E" w14:textId="77777777" w:rsidR="00CE656A" w:rsidRDefault="00CE656A" w:rsidP="00CE656A">
      <w:r>
        <w:t>Department: Lewis College of Business</w:t>
      </w:r>
    </w:p>
    <w:p w14:paraId="2A2C478A" w14:textId="77777777" w:rsidR="00CE656A" w:rsidRDefault="00CE656A" w:rsidP="00CE656A">
      <w:r>
        <w:t>Degree Program: MBA</w:t>
      </w:r>
    </w:p>
    <w:p w14:paraId="7FC149C1" w14:textId="77777777" w:rsidR="00CE656A" w:rsidRDefault="00CE656A" w:rsidP="00CE656A">
      <w:r>
        <w:t>Area of Emphasis: Human Resource Management</w:t>
      </w:r>
    </w:p>
    <w:p w14:paraId="35375C09" w14:textId="77777777" w:rsidR="00CE656A" w:rsidRDefault="00CE656A" w:rsidP="00CE656A">
      <w:r>
        <w:t>Type of Change: Deletion</w:t>
      </w:r>
    </w:p>
    <w:p w14:paraId="27D2A6E7" w14:textId="77777777" w:rsidR="00CE656A" w:rsidRDefault="00CE656A" w:rsidP="00CE656A">
      <w:r>
        <w:t>Effective: Fall 2024</w:t>
      </w:r>
    </w:p>
    <w:p w14:paraId="5759B965"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282A2A7D" w14:textId="77777777" w:rsidR="00CE656A" w:rsidRDefault="00CE656A" w:rsidP="00CE656A"/>
    <w:p w14:paraId="74ACCC3B" w14:textId="77777777" w:rsidR="00CE656A" w:rsidRDefault="00CE656A" w:rsidP="00CE656A">
      <w:pPr>
        <w:rPr>
          <w:i/>
          <w:iCs/>
        </w:rPr>
      </w:pPr>
      <w:r>
        <w:rPr>
          <w:i/>
          <w:iCs/>
        </w:rPr>
        <w:t>Academic Planning Committee recommends approval.</w:t>
      </w:r>
    </w:p>
    <w:p w14:paraId="2423F6EF" w14:textId="77777777" w:rsidR="00CE656A" w:rsidRDefault="00CE656A" w:rsidP="00CE656A">
      <w:r>
        <w:t> </w:t>
      </w:r>
    </w:p>
    <w:p w14:paraId="0A078834" w14:textId="77777777" w:rsidR="001B7B5F" w:rsidRDefault="001B7B5F" w:rsidP="00CE656A"/>
    <w:p w14:paraId="66C5B0F6" w14:textId="77777777" w:rsidR="001B7B5F" w:rsidRDefault="001B7B5F" w:rsidP="00CE656A"/>
    <w:p w14:paraId="6E02CA23" w14:textId="77777777" w:rsidR="00CE7C1D" w:rsidRDefault="00CE7C1D" w:rsidP="00CE656A"/>
    <w:p w14:paraId="479FB3DA" w14:textId="77777777" w:rsidR="00CE7C1D" w:rsidRDefault="00CE7C1D" w:rsidP="00CE656A"/>
    <w:p w14:paraId="6A4524F1" w14:textId="77777777" w:rsidR="00CE7C1D" w:rsidRDefault="00CE7C1D" w:rsidP="00CE656A"/>
    <w:p w14:paraId="1DA850BD" w14:textId="77777777" w:rsidR="00CE7C1D" w:rsidRDefault="00CE7C1D" w:rsidP="00CE656A"/>
    <w:p w14:paraId="4BAC930B" w14:textId="77777777" w:rsidR="00CE7C1D" w:rsidRDefault="00CE7C1D" w:rsidP="00CE656A"/>
    <w:p w14:paraId="157CBAFD" w14:textId="77777777" w:rsidR="00CE7C1D" w:rsidRDefault="00CE7C1D" w:rsidP="00CE656A"/>
    <w:p w14:paraId="39B0BEC7" w14:textId="77777777" w:rsidR="00CE7C1D" w:rsidRDefault="00CE7C1D" w:rsidP="00CE656A"/>
    <w:p w14:paraId="539A7539" w14:textId="77777777" w:rsidR="001B7B5F" w:rsidRDefault="001B7B5F" w:rsidP="00CE656A"/>
    <w:p w14:paraId="191ABE5E" w14:textId="77777777" w:rsidR="001B7B5F" w:rsidRDefault="001B7B5F" w:rsidP="00CE656A"/>
    <w:p w14:paraId="248D9834" w14:textId="77777777" w:rsidR="001B7B5F" w:rsidRDefault="001B7B5F" w:rsidP="00CE656A"/>
    <w:p w14:paraId="239C089C" w14:textId="55DE39C9" w:rsidR="001B7B5F" w:rsidRDefault="001B7B5F" w:rsidP="001B7B5F">
      <w:pPr>
        <w:pStyle w:val="ListParagraph"/>
        <w:numPr>
          <w:ilvl w:val="0"/>
          <w:numId w:val="49"/>
        </w:numPr>
      </w:pPr>
      <w:r w:rsidRPr="001B7B5F">
        <w:rPr>
          <w:b/>
          <w:bCs/>
          <w:color w:val="FF0000"/>
          <w:szCs w:val="24"/>
        </w:rPr>
        <w:lastRenderedPageBreak/>
        <w:t>(GC-24-01-</w:t>
      </w:r>
      <w:r>
        <w:rPr>
          <w:b/>
          <w:bCs/>
          <w:color w:val="FF0000"/>
          <w:szCs w:val="24"/>
        </w:rPr>
        <w:t>1</w:t>
      </w:r>
      <w:r w:rsidR="00CE7C1D">
        <w:rPr>
          <w:b/>
          <w:bCs/>
          <w:color w:val="FF0000"/>
          <w:szCs w:val="24"/>
        </w:rPr>
        <w:t>5</w:t>
      </w:r>
      <w:r w:rsidRPr="001B7B5F">
        <w:rPr>
          <w:b/>
          <w:bCs/>
          <w:color w:val="FF0000"/>
          <w:szCs w:val="24"/>
        </w:rPr>
        <w:t>-PC)</w:t>
      </w:r>
    </w:p>
    <w:p w14:paraId="12C50046" w14:textId="2A5896C0" w:rsidR="00CE656A" w:rsidRDefault="00CE656A" w:rsidP="00CE656A"/>
    <w:p w14:paraId="2AA841EA" w14:textId="77777777" w:rsidR="00CE656A" w:rsidRDefault="00CE656A" w:rsidP="00CE656A">
      <w:r>
        <w:t>Addition, Deletion, or Change of an Area of Emphasis</w:t>
      </w:r>
    </w:p>
    <w:p w14:paraId="13F58899" w14:textId="77777777" w:rsidR="00CE656A" w:rsidRDefault="00CE656A" w:rsidP="00CE656A">
      <w:r>
        <w:t>Department: Lewis College of Business</w:t>
      </w:r>
    </w:p>
    <w:p w14:paraId="4D862036" w14:textId="77777777" w:rsidR="00CE656A" w:rsidRDefault="00CE656A" w:rsidP="00CE656A">
      <w:r>
        <w:t>Degree Program: MBA</w:t>
      </w:r>
    </w:p>
    <w:p w14:paraId="2D8E8E29" w14:textId="77777777" w:rsidR="00CE656A" w:rsidRDefault="00CE656A" w:rsidP="00CE656A">
      <w:r>
        <w:t>Area of Emphasis: Management</w:t>
      </w:r>
    </w:p>
    <w:p w14:paraId="50F08CDE" w14:textId="77777777" w:rsidR="00CE656A" w:rsidRDefault="00CE656A" w:rsidP="00CE656A">
      <w:r>
        <w:t>Type of Change: Deletion</w:t>
      </w:r>
    </w:p>
    <w:p w14:paraId="3758EF8C" w14:textId="77777777" w:rsidR="00CE656A" w:rsidRDefault="00CE656A" w:rsidP="00CE656A">
      <w:r>
        <w:t>Effective: Fall 2024</w:t>
      </w:r>
    </w:p>
    <w:p w14:paraId="69EAB1F6"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6BBA1DFB" w14:textId="77777777" w:rsidR="00CE656A" w:rsidRDefault="00CE656A" w:rsidP="00CE656A">
      <w:r>
        <w:t> </w:t>
      </w:r>
    </w:p>
    <w:p w14:paraId="5E1D0A70" w14:textId="77777777" w:rsidR="00CE656A" w:rsidRDefault="00CE656A" w:rsidP="00CE656A">
      <w:pPr>
        <w:rPr>
          <w:i/>
          <w:iCs/>
        </w:rPr>
      </w:pPr>
      <w:r>
        <w:rPr>
          <w:i/>
          <w:iCs/>
        </w:rPr>
        <w:t>Academic Planning Committee recommends approval.</w:t>
      </w:r>
    </w:p>
    <w:p w14:paraId="1B264607" w14:textId="77777777" w:rsidR="00CE656A" w:rsidRDefault="00CE656A" w:rsidP="00CE656A"/>
    <w:p w14:paraId="77FC8A75" w14:textId="5F34CB0E" w:rsidR="001B7B5F" w:rsidRDefault="001B7B5F" w:rsidP="001B7B5F">
      <w:pPr>
        <w:pStyle w:val="ListParagraph"/>
        <w:numPr>
          <w:ilvl w:val="0"/>
          <w:numId w:val="49"/>
        </w:numPr>
      </w:pPr>
      <w:r w:rsidRPr="001B7B5F">
        <w:rPr>
          <w:b/>
          <w:bCs/>
          <w:color w:val="FF0000"/>
          <w:szCs w:val="24"/>
        </w:rPr>
        <w:t>(GC-24-01-</w:t>
      </w:r>
      <w:r w:rsidRPr="001B7B5F">
        <w:rPr>
          <w:b/>
          <w:bCs/>
          <w:color w:val="FF0000"/>
          <w:szCs w:val="24"/>
        </w:rPr>
        <w:t>1</w:t>
      </w:r>
      <w:r w:rsidR="00CE7C1D">
        <w:rPr>
          <w:b/>
          <w:bCs/>
          <w:color w:val="FF0000"/>
          <w:szCs w:val="24"/>
        </w:rPr>
        <w:t>6</w:t>
      </w:r>
      <w:r w:rsidRPr="001B7B5F">
        <w:rPr>
          <w:b/>
          <w:bCs/>
          <w:color w:val="FF0000"/>
          <w:szCs w:val="24"/>
        </w:rPr>
        <w:t>-PC)</w:t>
      </w:r>
    </w:p>
    <w:p w14:paraId="35401F46" w14:textId="77777777" w:rsidR="001B7B5F" w:rsidRDefault="001B7B5F" w:rsidP="00CE656A"/>
    <w:p w14:paraId="48B14BAF" w14:textId="56DB4703" w:rsidR="00CE656A" w:rsidRDefault="00CE656A" w:rsidP="00CE656A">
      <w:r>
        <w:t>Addition, Deletion, or Change of an Area of Emphasis</w:t>
      </w:r>
    </w:p>
    <w:p w14:paraId="54B14E4B" w14:textId="77777777" w:rsidR="00CE656A" w:rsidRDefault="00CE656A" w:rsidP="00CE656A">
      <w:r>
        <w:t>Department: Lewis College of Business</w:t>
      </w:r>
    </w:p>
    <w:p w14:paraId="3115654B" w14:textId="77777777" w:rsidR="00CE656A" w:rsidRDefault="00CE656A" w:rsidP="00CE656A">
      <w:r>
        <w:t>Degree Program: MBA</w:t>
      </w:r>
    </w:p>
    <w:p w14:paraId="1CDBC41E" w14:textId="77777777" w:rsidR="00CE656A" w:rsidRDefault="00CE656A" w:rsidP="00CE656A">
      <w:r>
        <w:t>Area of Emphasis: Marketing</w:t>
      </w:r>
    </w:p>
    <w:p w14:paraId="35FF6C85" w14:textId="77777777" w:rsidR="00CE656A" w:rsidRDefault="00CE656A" w:rsidP="00CE656A">
      <w:r>
        <w:t>Type of Change: Deletion</w:t>
      </w:r>
    </w:p>
    <w:p w14:paraId="22F2F7F2" w14:textId="77777777" w:rsidR="00CE656A" w:rsidRDefault="00CE656A" w:rsidP="00CE656A">
      <w:r>
        <w:t>Effective: Fall 2024</w:t>
      </w:r>
    </w:p>
    <w:p w14:paraId="5E1EB948"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5BB6EC1A" w14:textId="77777777" w:rsidR="00CE656A" w:rsidRDefault="00CE656A" w:rsidP="00CE656A">
      <w:r>
        <w:t> </w:t>
      </w:r>
    </w:p>
    <w:p w14:paraId="138C7F55" w14:textId="77777777" w:rsidR="00CE656A" w:rsidRDefault="00CE656A" w:rsidP="00CE656A">
      <w:pPr>
        <w:rPr>
          <w:i/>
          <w:iCs/>
        </w:rPr>
      </w:pPr>
      <w:r>
        <w:rPr>
          <w:i/>
          <w:iCs/>
        </w:rPr>
        <w:t>Academic Planning Committee recommends approval.</w:t>
      </w:r>
    </w:p>
    <w:p w14:paraId="0FFDAA36" w14:textId="77777777" w:rsidR="00CE656A" w:rsidRDefault="00CE656A" w:rsidP="00CE656A"/>
    <w:p w14:paraId="057039BB" w14:textId="77777777" w:rsidR="001B7B5F" w:rsidRDefault="001B7B5F" w:rsidP="00CE656A"/>
    <w:p w14:paraId="3D637FA5" w14:textId="596085CD" w:rsidR="001B7B5F" w:rsidRDefault="001B7B5F" w:rsidP="001B7B5F">
      <w:pPr>
        <w:pStyle w:val="ListParagraph"/>
        <w:numPr>
          <w:ilvl w:val="0"/>
          <w:numId w:val="49"/>
        </w:numPr>
      </w:pPr>
      <w:r w:rsidRPr="001B7B5F">
        <w:rPr>
          <w:b/>
          <w:bCs/>
          <w:color w:val="FF0000"/>
          <w:szCs w:val="24"/>
        </w:rPr>
        <w:t>(GC-24-01-</w:t>
      </w:r>
      <w:r>
        <w:rPr>
          <w:b/>
          <w:bCs/>
          <w:color w:val="FF0000"/>
          <w:szCs w:val="24"/>
        </w:rPr>
        <w:t>1</w:t>
      </w:r>
      <w:r w:rsidR="00CE7C1D">
        <w:rPr>
          <w:b/>
          <w:bCs/>
          <w:color w:val="FF0000"/>
          <w:szCs w:val="24"/>
        </w:rPr>
        <w:t>7</w:t>
      </w:r>
      <w:r w:rsidRPr="001B7B5F">
        <w:rPr>
          <w:b/>
          <w:bCs/>
          <w:color w:val="FF0000"/>
          <w:szCs w:val="24"/>
        </w:rPr>
        <w:t>-PC)</w:t>
      </w:r>
    </w:p>
    <w:p w14:paraId="338096FA" w14:textId="0AEEC7B6" w:rsidR="00CE656A" w:rsidRDefault="00CE656A" w:rsidP="00CE656A">
      <w:r>
        <w:t>Addition, Deletion, or Change of an Area of Emphasis</w:t>
      </w:r>
    </w:p>
    <w:p w14:paraId="672CC238" w14:textId="77777777" w:rsidR="00CE656A" w:rsidRDefault="00CE656A" w:rsidP="00CE656A">
      <w:r>
        <w:t>Department: Lewis College of Business</w:t>
      </w:r>
    </w:p>
    <w:p w14:paraId="3B23D089" w14:textId="77777777" w:rsidR="00CE656A" w:rsidRDefault="00CE656A" w:rsidP="00CE656A">
      <w:r>
        <w:t>Degree Program: MBA</w:t>
      </w:r>
    </w:p>
    <w:p w14:paraId="6803EAB7" w14:textId="77777777" w:rsidR="00CE656A" w:rsidRDefault="00CE656A" w:rsidP="00CE656A">
      <w:r>
        <w:t>Area of Emphasis: Sports Business</w:t>
      </w:r>
    </w:p>
    <w:p w14:paraId="79504B3D" w14:textId="77777777" w:rsidR="00CE656A" w:rsidRDefault="00CE656A" w:rsidP="00CE656A">
      <w:r>
        <w:t>Type of Change: Deletion</w:t>
      </w:r>
    </w:p>
    <w:p w14:paraId="18635E6C" w14:textId="77777777" w:rsidR="00CE656A" w:rsidRDefault="00CE656A" w:rsidP="00CE656A">
      <w:r>
        <w:t>Effective: Fall 2024</w:t>
      </w:r>
    </w:p>
    <w:p w14:paraId="372A0111"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6177CCFB" w14:textId="77777777" w:rsidR="00CE656A" w:rsidRDefault="00CE656A" w:rsidP="00CE656A"/>
    <w:p w14:paraId="4BFF90ED" w14:textId="77777777" w:rsidR="00CE656A" w:rsidRDefault="00CE656A" w:rsidP="00CE656A">
      <w:pPr>
        <w:rPr>
          <w:i/>
          <w:iCs/>
        </w:rPr>
      </w:pPr>
      <w:r>
        <w:rPr>
          <w:i/>
          <w:iCs/>
        </w:rPr>
        <w:t>Academic Planning Committee recommends approval.</w:t>
      </w:r>
    </w:p>
    <w:p w14:paraId="2667A279" w14:textId="77777777" w:rsidR="00CE656A" w:rsidRDefault="00CE656A" w:rsidP="00CE656A">
      <w:r>
        <w:t> </w:t>
      </w:r>
    </w:p>
    <w:p w14:paraId="001E9BF6" w14:textId="1B250AA7" w:rsidR="00BD4AB9" w:rsidRDefault="00BD4AB9" w:rsidP="00BD4AB9">
      <w:pPr>
        <w:pStyle w:val="ListParagraph"/>
        <w:numPr>
          <w:ilvl w:val="0"/>
          <w:numId w:val="49"/>
        </w:numPr>
      </w:pPr>
      <w:r w:rsidRPr="00BD4AB9">
        <w:rPr>
          <w:b/>
          <w:bCs/>
          <w:color w:val="FF0000"/>
          <w:szCs w:val="24"/>
        </w:rPr>
        <w:t>(GC-24-01-</w:t>
      </w:r>
      <w:r>
        <w:rPr>
          <w:b/>
          <w:bCs/>
          <w:color w:val="FF0000"/>
          <w:szCs w:val="24"/>
        </w:rPr>
        <w:t>1</w:t>
      </w:r>
      <w:r w:rsidR="00CE7C1D">
        <w:rPr>
          <w:b/>
          <w:bCs/>
          <w:color w:val="FF0000"/>
          <w:szCs w:val="24"/>
        </w:rPr>
        <w:t>8</w:t>
      </w:r>
      <w:r w:rsidRPr="00BD4AB9">
        <w:rPr>
          <w:b/>
          <w:bCs/>
          <w:color w:val="FF0000"/>
          <w:szCs w:val="24"/>
        </w:rPr>
        <w:t>-PC)</w:t>
      </w:r>
    </w:p>
    <w:p w14:paraId="70D0D5A5" w14:textId="0ED69BD4" w:rsidR="00CE656A" w:rsidRDefault="00CE656A" w:rsidP="00BD4AB9"/>
    <w:p w14:paraId="16A1050B" w14:textId="77777777" w:rsidR="00CE656A" w:rsidRDefault="00CE656A" w:rsidP="00CE656A">
      <w:r>
        <w:t>Addition, Deletion, or Change of an Area of Emphasis</w:t>
      </w:r>
    </w:p>
    <w:p w14:paraId="3A4B3244" w14:textId="77777777" w:rsidR="00CE656A" w:rsidRDefault="00CE656A" w:rsidP="00CE656A">
      <w:r>
        <w:t>Department: Lewis College of Business</w:t>
      </w:r>
    </w:p>
    <w:p w14:paraId="71D4282D" w14:textId="77777777" w:rsidR="00CE656A" w:rsidRDefault="00CE656A" w:rsidP="00CE656A">
      <w:r>
        <w:t>Degree Program: MBA</w:t>
      </w:r>
    </w:p>
    <w:p w14:paraId="73163F81" w14:textId="77777777" w:rsidR="00CE656A" w:rsidRDefault="00CE656A" w:rsidP="00CE656A">
      <w:r>
        <w:t>Area of Emphasis: Supply Chain Management</w:t>
      </w:r>
    </w:p>
    <w:p w14:paraId="378F2D20" w14:textId="77777777" w:rsidR="00CE656A" w:rsidRDefault="00CE656A" w:rsidP="00CE656A">
      <w:r>
        <w:t>Type of Change: Deletion</w:t>
      </w:r>
    </w:p>
    <w:p w14:paraId="0AC308CF" w14:textId="77777777" w:rsidR="00CE656A" w:rsidRDefault="00CE656A" w:rsidP="00CE656A">
      <w:r>
        <w:t>Effective: Fall 2024</w:t>
      </w:r>
    </w:p>
    <w:p w14:paraId="77359B0D"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5E8A4838" w14:textId="77777777" w:rsidR="00CE656A" w:rsidRDefault="00CE656A" w:rsidP="00CE656A">
      <w:r>
        <w:t> </w:t>
      </w:r>
    </w:p>
    <w:p w14:paraId="7A0167FA" w14:textId="77777777" w:rsidR="00CE656A" w:rsidRDefault="00CE656A" w:rsidP="00CE656A">
      <w:pPr>
        <w:rPr>
          <w:i/>
          <w:iCs/>
        </w:rPr>
      </w:pPr>
      <w:r>
        <w:rPr>
          <w:i/>
          <w:iCs/>
        </w:rPr>
        <w:t>Academic Planning Committee recommends approval.</w:t>
      </w:r>
    </w:p>
    <w:p w14:paraId="22FEE7A5" w14:textId="77777777" w:rsidR="00CE656A" w:rsidRDefault="00CE656A" w:rsidP="00CE656A"/>
    <w:p w14:paraId="2809684E" w14:textId="4171709C" w:rsidR="00CE656A" w:rsidRDefault="00CE656A" w:rsidP="00CE656A"/>
    <w:p w14:paraId="06C6965F" w14:textId="77777777" w:rsidR="00BD4AB9" w:rsidRDefault="00BD4AB9" w:rsidP="00CE656A"/>
    <w:p w14:paraId="4EEDF440" w14:textId="77777777" w:rsidR="00BD4AB9" w:rsidRDefault="00BD4AB9" w:rsidP="00CE656A"/>
    <w:p w14:paraId="79B95C3B" w14:textId="77777777" w:rsidR="00BD4AB9" w:rsidRDefault="00BD4AB9" w:rsidP="00CE656A"/>
    <w:p w14:paraId="30414475" w14:textId="77777777" w:rsidR="00CE7C1D" w:rsidRDefault="00CE7C1D" w:rsidP="00CE656A"/>
    <w:p w14:paraId="46D9F75D" w14:textId="77777777" w:rsidR="00CE7C1D" w:rsidRDefault="00CE7C1D" w:rsidP="00CE656A"/>
    <w:p w14:paraId="07BDDC71" w14:textId="2F45CC29" w:rsidR="00BD4AB9" w:rsidRDefault="00BD4AB9" w:rsidP="00BD4AB9">
      <w:pPr>
        <w:pStyle w:val="ListParagraph"/>
        <w:numPr>
          <w:ilvl w:val="0"/>
          <w:numId w:val="49"/>
        </w:numPr>
      </w:pPr>
      <w:r w:rsidRPr="00BD4AB9">
        <w:rPr>
          <w:b/>
          <w:bCs/>
          <w:color w:val="FF0000"/>
          <w:szCs w:val="24"/>
        </w:rPr>
        <w:t>(GC-24-01-</w:t>
      </w:r>
      <w:r w:rsidR="00CE7C1D">
        <w:rPr>
          <w:b/>
          <w:bCs/>
          <w:color w:val="FF0000"/>
          <w:szCs w:val="24"/>
        </w:rPr>
        <w:t>19</w:t>
      </w:r>
      <w:r w:rsidRPr="00BD4AB9">
        <w:rPr>
          <w:b/>
          <w:bCs/>
          <w:color w:val="FF0000"/>
          <w:szCs w:val="24"/>
        </w:rPr>
        <w:t>-PC)</w:t>
      </w:r>
    </w:p>
    <w:p w14:paraId="3DA1EAEA" w14:textId="77777777" w:rsidR="00BD4AB9" w:rsidRDefault="00BD4AB9" w:rsidP="00CE656A"/>
    <w:p w14:paraId="0BF33721" w14:textId="77777777" w:rsidR="00CE656A" w:rsidRDefault="00CE656A" w:rsidP="00CE656A">
      <w:r>
        <w:t>Addition, Deletion, or Change of an Area of Emphasis</w:t>
      </w:r>
    </w:p>
    <w:p w14:paraId="0C96A8B6" w14:textId="77777777" w:rsidR="00CE656A" w:rsidRDefault="00CE656A" w:rsidP="00CE656A">
      <w:r>
        <w:t>Department: Lewis College of Business</w:t>
      </w:r>
    </w:p>
    <w:p w14:paraId="0AD2F8AE" w14:textId="77777777" w:rsidR="00CE656A" w:rsidRDefault="00CE656A" w:rsidP="00CE656A">
      <w:r>
        <w:t>Degree Program: MBA</w:t>
      </w:r>
    </w:p>
    <w:p w14:paraId="5A9AE547" w14:textId="77777777" w:rsidR="00CE656A" w:rsidRDefault="00CE656A" w:rsidP="00CE656A">
      <w:r>
        <w:t>Area of Emphasis: Military Management</w:t>
      </w:r>
    </w:p>
    <w:p w14:paraId="035ACC3C" w14:textId="77777777" w:rsidR="00CE656A" w:rsidRDefault="00CE656A" w:rsidP="00CE656A">
      <w:r>
        <w:t>Type of Change: Deletion</w:t>
      </w:r>
    </w:p>
    <w:p w14:paraId="4D59BB70" w14:textId="77777777" w:rsidR="00CE656A" w:rsidRDefault="00CE656A" w:rsidP="00CE656A">
      <w:r>
        <w:t>Effective: Fall 2024</w:t>
      </w:r>
    </w:p>
    <w:p w14:paraId="0678A6E3"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5DA6F4DB" w14:textId="77777777" w:rsidR="00CE656A" w:rsidRDefault="00CE656A" w:rsidP="00CE656A"/>
    <w:p w14:paraId="690C5DB5" w14:textId="77777777" w:rsidR="00CE656A" w:rsidRDefault="00CE656A" w:rsidP="00CE656A">
      <w:pPr>
        <w:rPr>
          <w:i/>
          <w:iCs/>
        </w:rPr>
      </w:pPr>
      <w:r>
        <w:rPr>
          <w:i/>
          <w:iCs/>
        </w:rPr>
        <w:t>Academic Planning Committee recommends approval.</w:t>
      </w:r>
    </w:p>
    <w:p w14:paraId="1A73D507" w14:textId="77777777" w:rsidR="00CE656A" w:rsidRDefault="00CE656A" w:rsidP="00CE656A">
      <w:r>
        <w:t> </w:t>
      </w:r>
    </w:p>
    <w:p w14:paraId="44FB4C53" w14:textId="77777777" w:rsidR="00BD4AB9" w:rsidRDefault="00BD4AB9" w:rsidP="00CE656A"/>
    <w:p w14:paraId="77ABEBAF" w14:textId="17F0C0BA" w:rsidR="00BD4AB9" w:rsidRDefault="00BD4AB9" w:rsidP="00BD4AB9">
      <w:pPr>
        <w:pStyle w:val="ListParagraph"/>
        <w:numPr>
          <w:ilvl w:val="0"/>
          <w:numId w:val="49"/>
        </w:numPr>
      </w:pPr>
      <w:r w:rsidRPr="00BD4AB9">
        <w:rPr>
          <w:b/>
          <w:bCs/>
          <w:color w:val="FF0000"/>
          <w:szCs w:val="24"/>
        </w:rPr>
        <w:t>(GC-24-01-</w:t>
      </w:r>
      <w:r>
        <w:rPr>
          <w:b/>
          <w:bCs/>
          <w:color w:val="FF0000"/>
          <w:szCs w:val="24"/>
        </w:rPr>
        <w:t>2</w:t>
      </w:r>
      <w:r w:rsidR="00CE7C1D">
        <w:rPr>
          <w:b/>
          <w:bCs/>
          <w:color w:val="FF0000"/>
          <w:szCs w:val="24"/>
        </w:rPr>
        <w:t>0</w:t>
      </w:r>
      <w:r w:rsidRPr="00BD4AB9">
        <w:rPr>
          <w:b/>
          <w:bCs/>
          <w:color w:val="FF0000"/>
          <w:szCs w:val="24"/>
        </w:rPr>
        <w:t>-PC)</w:t>
      </w:r>
    </w:p>
    <w:p w14:paraId="30744F52" w14:textId="6FFFD780" w:rsidR="00CE656A" w:rsidRDefault="00CE656A" w:rsidP="00CE656A">
      <w:r>
        <w:t>Addition, Deletion, or Change of a Major or Degree</w:t>
      </w:r>
    </w:p>
    <w:p w14:paraId="7913DA72" w14:textId="77777777" w:rsidR="00CE656A" w:rsidRDefault="00CE656A" w:rsidP="00CE656A">
      <w:r>
        <w:t>Department: Lewis College of Business</w:t>
      </w:r>
    </w:p>
    <w:p w14:paraId="09B04991" w14:textId="77777777" w:rsidR="00CE656A" w:rsidRDefault="00CE656A" w:rsidP="00CE656A">
      <w:r>
        <w:t>Degree Program: MBA</w:t>
      </w:r>
    </w:p>
    <w:p w14:paraId="4B0306C8" w14:textId="77777777" w:rsidR="00CE656A" w:rsidRDefault="00CE656A" w:rsidP="00CE656A">
      <w:r>
        <w:t>Type of Change: Change</w:t>
      </w:r>
    </w:p>
    <w:p w14:paraId="4E280EF5" w14:textId="77777777" w:rsidR="00CE656A" w:rsidRDefault="00CE656A" w:rsidP="00CE656A">
      <w:r>
        <w:t>Effective: Fall 2024</w:t>
      </w:r>
    </w:p>
    <w:p w14:paraId="71D2A0D9" w14:textId="77777777" w:rsidR="00CE656A" w:rsidRDefault="00CE656A" w:rsidP="00CE656A">
      <w:r>
        <w:t>Rationale: The MBA program is moving from 36 to 33 credit hours to make it easier to complete in one year and make it more competitive in the market. To do so, it is deleting 6 credits of electives and adding a 3 credit hour required course.</w:t>
      </w:r>
    </w:p>
    <w:p w14:paraId="3871887D" w14:textId="77777777" w:rsidR="00CE656A" w:rsidRDefault="00CE656A" w:rsidP="00CE656A">
      <w:r>
        <w:t> </w:t>
      </w:r>
    </w:p>
    <w:p w14:paraId="768DED5D" w14:textId="77777777" w:rsidR="00CE656A" w:rsidRDefault="00CE656A" w:rsidP="00CE656A">
      <w:pPr>
        <w:rPr>
          <w:i/>
          <w:iCs/>
        </w:rPr>
      </w:pPr>
      <w:r>
        <w:rPr>
          <w:i/>
          <w:iCs/>
        </w:rPr>
        <w:t>Academic Planning Committee recommends approval.</w:t>
      </w:r>
    </w:p>
    <w:p w14:paraId="3DD7ED57" w14:textId="77777777" w:rsidR="00CE656A" w:rsidRDefault="00CE656A" w:rsidP="00CE656A"/>
    <w:p w14:paraId="47FDF4ED" w14:textId="4B3084D4" w:rsidR="00BD4AB9" w:rsidRDefault="00BD4AB9" w:rsidP="00BD4AB9">
      <w:pPr>
        <w:pStyle w:val="ListParagraph"/>
        <w:numPr>
          <w:ilvl w:val="0"/>
          <w:numId w:val="49"/>
        </w:numPr>
      </w:pPr>
      <w:r w:rsidRPr="00BD4AB9">
        <w:rPr>
          <w:b/>
          <w:bCs/>
          <w:color w:val="FF0000"/>
          <w:szCs w:val="24"/>
        </w:rPr>
        <w:t>(GC-24-01-</w:t>
      </w:r>
      <w:r>
        <w:rPr>
          <w:b/>
          <w:bCs/>
          <w:color w:val="FF0000"/>
          <w:szCs w:val="24"/>
        </w:rPr>
        <w:t>2</w:t>
      </w:r>
      <w:r w:rsidR="00CE7C1D">
        <w:rPr>
          <w:b/>
          <w:bCs/>
          <w:color w:val="FF0000"/>
          <w:szCs w:val="24"/>
        </w:rPr>
        <w:t>1</w:t>
      </w:r>
      <w:r w:rsidRPr="00BD4AB9">
        <w:rPr>
          <w:b/>
          <w:bCs/>
          <w:color w:val="FF0000"/>
          <w:szCs w:val="24"/>
        </w:rPr>
        <w:t>-PC)</w:t>
      </w:r>
    </w:p>
    <w:p w14:paraId="1FB8F375" w14:textId="2C9E17A6" w:rsidR="00CE656A" w:rsidRDefault="00CE656A" w:rsidP="00CE656A"/>
    <w:p w14:paraId="1560829C" w14:textId="77777777" w:rsidR="00CE656A" w:rsidRDefault="00CE656A" w:rsidP="00CE656A">
      <w:r>
        <w:t>Addition, Deletion, or Change of an Area of Emphasis</w:t>
      </w:r>
    </w:p>
    <w:p w14:paraId="327F4981" w14:textId="77777777" w:rsidR="00CE656A" w:rsidRDefault="00CE656A" w:rsidP="00CE656A">
      <w:r>
        <w:t>Department: Accountancy and Legal Environment</w:t>
      </w:r>
    </w:p>
    <w:p w14:paraId="5833A17E" w14:textId="77777777" w:rsidR="00CE656A" w:rsidRDefault="00CE656A" w:rsidP="00CE656A">
      <w:r>
        <w:t>Degree Program: M.S. in Accountancy</w:t>
      </w:r>
    </w:p>
    <w:p w14:paraId="4FC7517D" w14:textId="77777777" w:rsidR="00CE656A" w:rsidRDefault="00CE656A" w:rsidP="00CE656A">
      <w:r>
        <w:t>Area of Emphasis: Business Analysis and Reporting</w:t>
      </w:r>
    </w:p>
    <w:p w14:paraId="2C8E05C6" w14:textId="77777777" w:rsidR="00CE656A" w:rsidRDefault="00CE656A" w:rsidP="00CE656A">
      <w:r>
        <w:t>Type of Change: Change</w:t>
      </w:r>
    </w:p>
    <w:p w14:paraId="5F803CD8" w14:textId="77777777" w:rsidR="00CE656A" w:rsidRDefault="00CE656A" w:rsidP="00CE656A">
      <w:r>
        <w:t>Effective: Fall 2024</w:t>
      </w:r>
    </w:p>
    <w:p w14:paraId="55AB01FC" w14:textId="77777777" w:rsidR="00CE656A" w:rsidRDefault="00CE656A" w:rsidP="00CE656A">
      <w:r>
        <w:t>Rationale: Adding a course as an additional option for the area of emphasis.</w:t>
      </w:r>
    </w:p>
    <w:p w14:paraId="1C780062" w14:textId="77777777" w:rsidR="00CE656A" w:rsidRDefault="00CE656A" w:rsidP="00CE656A">
      <w:r>
        <w:t> </w:t>
      </w:r>
    </w:p>
    <w:p w14:paraId="42B36F4A" w14:textId="77777777" w:rsidR="00CE656A" w:rsidRDefault="00CE656A" w:rsidP="00CE656A">
      <w:pPr>
        <w:rPr>
          <w:i/>
          <w:iCs/>
        </w:rPr>
      </w:pPr>
      <w:r>
        <w:rPr>
          <w:i/>
          <w:iCs/>
        </w:rPr>
        <w:t>Academic Planning Committee recommends approval.</w:t>
      </w:r>
    </w:p>
    <w:p w14:paraId="78C152DB" w14:textId="77777777" w:rsidR="00CE656A" w:rsidRDefault="00CE656A" w:rsidP="00CE656A"/>
    <w:p w14:paraId="59E029F9" w14:textId="71C43D52" w:rsidR="00BD4AB9" w:rsidRDefault="00BD4AB9" w:rsidP="00BD4AB9">
      <w:pPr>
        <w:pStyle w:val="ListParagraph"/>
        <w:numPr>
          <w:ilvl w:val="0"/>
          <w:numId w:val="49"/>
        </w:numPr>
      </w:pPr>
      <w:r w:rsidRPr="00BD4AB9">
        <w:rPr>
          <w:b/>
          <w:bCs/>
          <w:color w:val="FF0000"/>
          <w:szCs w:val="24"/>
        </w:rPr>
        <w:t>(GC-24-01-</w:t>
      </w:r>
      <w:r>
        <w:rPr>
          <w:b/>
          <w:bCs/>
          <w:color w:val="FF0000"/>
          <w:szCs w:val="24"/>
        </w:rPr>
        <w:t>2</w:t>
      </w:r>
      <w:r w:rsidR="00CE7C1D">
        <w:rPr>
          <w:b/>
          <w:bCs/>
          <w:color w:val="FF0000"/>
          <w:szCs w:val="24"/>
        </w:rPr>
        <w:t>2</w:t>
      </w:r>
      <w:r w:rsidRPr="00BD4AB9">
        <w:rPr>
          <w:b/>
          <w:bCs/>
          <w:color w:val="FF0000"/>
          <w:szCs w:val="24"/>
        </w:rPr>
        <w:t>-PC)</w:t>
      </w:r>
    </w:p>
    <w:p w14:paraId="2B9487C2" w14:textId="6416CDC0" w:rsidR="00CE656A" w:rsidRDefault="00CE656A" w:rsidP="00CE656A"/>
    <w:p w14:paraId="7C28DC0A" w14:textId="77777777" w:rsidR="00CE656A" w:rsidRDefault="00CE656A" w:rsidP="00CE656A">
      <w:r>
        <w:t>Addition, Deletion, or Change of an Area of Emphasis</w:t>
      </w:r>
    </w:p>
    <w:p w14:paraId="468E5F2C" w14:textId="77777777" w:rsidR="00CE656A" w:rsidRDefault="00CE656A" w:rsidP="00CE656A">
      <w:r>
        <w:t>Department: Accountancy and Legal Environment</w:t>
      </w:r>
    </w:p>
    <w:p w14:paraId="5EE5F86B" w14:textId="77777777" w:rsidR="00CE656A" w:rsidRDefault="00CE656A" w:rsidP="00CE656A">
      <w:r>
        <w:t>Degree Program: M.S. in Accountancy</w:t>
      </w:r>
    </w:p>
    <w:p w14:paraId="37780E1E" w14:textId="77777777" w:rsidR="00CE656A" w:rsidRDefault="00CE656A" w:rsidP="00CE656A">
      <w:r>
        <w:t>Area of Emphasis: Information Systems and Controls</w:t>
      </w:r>
    </w:p>
    <w:p w14:paraId="13C2684C" w14:textId="77777777" w:rsidR="00CE656A" w:rsidRDefault="00CE656A" w:rsidP="00CE656A">
      <w:r>
        <w:t>Type of Change: Addition</w:t>
      </w:r>
    </w:p>
    <w:p w14:paraId="2427E575" w14:textId="77777777" w:rsidR="00CE656A" w:rsidRDefault="00CE656A" w:rsidP="00CE656A">
      <w:r>
        <w:t>Effective: Fall 2024</w:t>
      </w:r>
    </w:p>
    <w:p w14:paraId="299A75AC" w14:textId="77777777" w:rsidR="00CE656A" w:rsidRDefault="00CE656A" w:rsidP="00CE656A">
      <w:r>
        <w:t>Rationale: The AICPA is making changes to the CPA exam that encourage the specialization in areas of accounting practice. To better prepare students for taking the revised version of the CPA exam, the proposed change would create an area of emphasis in Information Systems and controls, which is one of the new exam sections.</w:t>
      </w:r>
    </w:p>
    <w:p w14:paraId="25A11BDB" w14:textId="77777777" w:rsidR="00CE656A" w:rsidRDefault="00CE656A" w:rsidP="00CE656A">
      <w:r>
        <w:t> </w:t>
      </w:r>
    </w:p>
    <w:p w14:paraId="30B66844" w14:textId="77777777" w:rsidR="00CE656A" w:rsidRDefault="00CE656A" w:rsidP="00CE656A">
      <w:pPr>
        <w:rPr>
          <w:i/>
          <w:iCs/>
        </w:rPr>
      </w:pPr>
      <w:r>
        <w:rPr>
          <w:i/>
          <w:iCs/>
        </w:rPr>
        <w:t>Academic Planning Committee recommends approval.</w:t>
      </w:r>
    </w:p>
    <w:p w14:paraId="60CACC06" w14:textId="77777777" w:rsidR="00CE656A" w:rsidRDefault="00CE656A" w:rsidP="00CE656A"/>
    <w:p w14:paraId="0A4CB956" w14:textId="77777777" w:rsidR="00BD4AB9" w:rsidRDefault="00BD4AB9" w:rsidP="00CE656A"/>
    <w:p w14:paraId="58668BDD" w14:textId="77777777" w:rsidR="007C3E4F" w:rsidRDefault="007C3E4F" w:rsidP="00CE656A"/>
    <w:p w14:paraId="0354BB3F" w14:textId="77777777" w:rsidR="003A0777" w:rsidRDefault="003A0777" w:rsidP="00CE656A"/>
    <w:p w14:paraId="08E2D39C" w14:textId="77777777" w:rsidR="00BD4AB9" w:rsidRDefault="00BD4AB9" w:rsidP="00CE656A"/>
    <w:p w14:paraId="31D03247" w14:textId="77777777" w:rsidR="00BD4AB9" w:rsidRDefault="00BD4AB9" w:rsidP="00CE656A"/>
    <w:p w14:paraId="0A3EA156" w14:textId="77777777" w:rsidR="00BD4AB9" w:rsidRDefault="00BD4AB9" w:rsidP="00CE656A"/>
    <w:p w14:paraId="27A8B11B" w14:textId="77777777" w:rsidR="00BD4AB9" w:rsidRDefault="00BD4AB9" w:rsidP="00CE656A"/>
    <w:p w14:paraId="0B109949" w14:textId="6A0ABAD1" w:rsidR="00BD4AB9" w:rsidRDefault="00BD4AB9" w:rsidP="00BD4AB9">
      <w:pPr>
        <w:pStyle w:val="ListParagraph"/>
        <w:numPr>
          <w:ilvl w:val="0"/>
          <w:numId w:val="49"/>
        </w:numPr>
      </w:pPr>
      <w:r w:rsidRPr="00BD4AB9">
        <w:rPr>
          <w:b/>
          <w:bCs/>
          <w:color w:val="FF0000"/>
          <w:szCs w:val="24"/>
        </w:rPr>
        <w:t>(GC-24-01-</w:t>
      </w:r>
      <w:r>
        <w:rPr>
          <w:b/>
          <w:bCs/>
          <w:color w:val="FF0000"/>
          <w:szCs w:val="24"/>
        </w:rPr>
        <w:t>2</w:t>
      </w:r>
      <w:r w:rsidR="00CE7C1D">
        <w:rPr>
          <w:b/>
          <w:bCs/>
          <w:color w:val="FF0000"/>
          <w:szCs w:val="24"/>
        </w:rPr>
        <w:t>3</w:t>
      </w:r>
      <w:r w:rsidRPr="00BD4AB9">
        <w:rPr>
          <w:b/>
          <w:bCs/>
          <w:color w:val="FF0000"/>
          <w:szCs w:val="24"/>
        </w:rPr>
        <w:t>-PC)</w:t>
      </w:r>
    </w:p>
    <w:p w14:paraId="5F01DB6B" w14:textId="64B83D32" w:rsidR="00CE656A" w:rsidRDefault="00CE656A" w:rsidP="00CE656A"/>
    <w:p w14:paraId="654B7E85" w14:textId="77777777" w:rsidR="00CE656A" w:rsidRDefault="00CE656A" w:rsidP="00CE656A">
      <w:r>
        <w:t>Addition, Deletion, or Change of a Major or Degree</w:t>
      </w:r>
    </w:p>
    <w:p w14:paraId="1C41AEAD" w14:textId="77777777" w:rsidR="00CE656A" w:rsidRDefault="00CE656A" w:rsidP="00CE656A">
      <w:r>
        <w:t>Department: Accountancy and Legal Environment</w:t>
      </w:r>
    </w:p>
    <w:p w14:paraId="1ED6EE14" w14:textId="77777777" w:rsidR="00CE656A" w:rsidRDefault="00CE656A" w:rsidP="00CE656A">
      <w:r>
        <w:t>Degree Program: M.S. in Accountancy</w:t>
      </w:r>
    </w:p>
    <w:p w14:paraId="367836D4" w14:textId="77777777" w:rsidR="00CE656A" w:rsidRDefault="00CE656A" w:rsidP="00CE656A">
      <w:r>
        <w:t>Type of Change: Change</w:t>
      </w:r>
    </w:p>
    <w:p w14:paraId="3CDC3A62" w14:textId="77777777" w:rsidR="00CE656A" w:rsidRDefault="00CE656A" w:rsidP="00CE656A">
      <w:r>
        <w:t>Effective: Fall 2024</w:t>
      </w:r>
    </w:p>
    <w:p w14:paraId="67B8937F" w14:textId="77777777" w:rsidR="00CE656A" w:rsidRDefault="00CE656A" w:rsidP="00CE656A">
      <w:r>
        <w:t>Rationale: To change required courses to provide more STEM focused content and an Information</w:t>
      </w:r>
    </w:p>
    <w:p w14:paraId="2EFF5D6F" w14:textId="77777777" w:rsidR="00CE656A" w:rsidRDefault="00CE656A" w:rsidP="00CE656A">
      <w:r>
        <w:t>Systems and Controls area of emphasis This will better align our program with the needs of our stakeholders and students as accounting firms and other employers are looking for students with more STEM skills. It will also better prepare students for the CPA exam. We are also requesting to change the CIP code from 52.0301 to the STEM CIP code 52.1399.</w:t>
      </w:r>
    </w:p>
    <w:p w14:paraId="15B02D30" w14:textId="77777777" w:rsidR="00CE656A" w:rsidRDefault="00CE656A" w:rsidP="00CE656A">
      <w:pPr>
        <w:rPr>
          <w:color w:val="000000"/>
          <w:shd w:val="clear" w:color="auto" w:fill="FFFF00"/>
        </w:rPr>
      </w:pPr>
    </w:p>
    <w:p w14:paraId="22C25751" w14:textId="77777777" w:rsidR="00CE656A" w:rsidRDefault="00CE656A" w:rsidP="00CE656A">
      <w:pPr>
        <w:rPr>
          <w:i/>
          <w:iCs/>
        </w:rPr>
      </w:pPr>
      <w:r>
        <w:rPr>
          <w:i/>
          <w:iCs/>
        </w:rPr>
        <w:t>Academic Planning Committee recommends approval.</w:t>
      </w:r>
    </w:p>
    <w:p w14:paraId="149C7FD7" w14:textId="77777777" w:rsidR="00CE656A" w:rsidRDefault="00CE656A" w:rsidP="00CE656A">
      <w:r>
        <w:t> </w:t>
      </w:r>
    </w:p>
    <w:p w14:paraId="33E16051" w14:textId="7E4CE33D" w:rsidR="00BD4AB9" w:rsidRDefault="00BD4AB9" w:rsidP="00BD4AB9">
      <w:pPr>
        <w:pStyle w:val="ListParagraph"/>
        <w:numPr>
          <w:ilvl w:val="0"/>
          <w:numId w:val="49"/>
        </w:numPr>
      </w:pPr>
      <w:r w:rsidRPr="00BD4AB9">
        <w:rPr>
          <w:b/>
          <w:bCs/>
          <w:color w:val="FF0000"/>
          <w:szCs w:val="24"/>
        </w:rPr>
        <w:t>(GC-24-01-</w:t>
      </w:r>
      <w:r>
        <w:rPr>
          <w:b/>
          <w:bCs/>
          <w:color w:val="FF0000"/>
          <w:szCs w:val="24"/>
        </w:rPr>
        <w:t>2</w:t>
      </w:r>
      <w:r w:rsidR="00CE7C1D">
        <w:rPr>
          <w:b/>
          <w:bCs/>
          <w:color w:val="FF0000"/>
          <w:szCs w:val="24"/>
        </w:rPr>
        <w:t>4</w:t>
      </w:r>
      <w:r w:rsidRPr="00BD4AB9">
        <w:rPr>
          <w:b/>
          <w:bCs/>
          <w:color w:val="FF0000"/>
          <w:szCs w:val="24"/>
        </w:rPr>
        <w:t>-PC)</w:t>
      </w:r>
    </w:p>
    <w:p w14:paraId="52E12489" w14:textId="7CA7291E" w:rsidR="00CE656A" w:rsidRDefault="00CE656A" w:rsidP="00CE656A"/>
    <w:p w14:paraId="224375E9" w14:textId="77777777" w:rsidR="00CE656A" w:rsidRDefault="00CE656A" w:rsidP="00CE656A">
      <w:r>
        <w:t>Addition, Deletion, or Change of a Certificate</w:t>
      </w:r>
    </w:p>
    <w:p w14:paraId="110F32D4" w14:textId="77777777" w:rsidR="00CE656A" w:rsidRDefault="00CE656A" w:rsidP="00CE656A">
      <w:r>
        <w:t>Department: Management and HCA</w:t>
      </w:r>
    </w:p>
    <w:p w14:paraId="0F1DB7ED" w14:textId="77777777" w:rsidR="00CE656A" w:rsidRDefault="00CE656A" w:rsidP="00CE656A">
      <w:r>
        <w:t>Name of Certificate: Nursing Informatics</w:t>
      </w:r>
    </w:p>
    <w:p w14:paraId="0225A876" w14:textId="77777777" w:rsidR="00CE656A" w:rsidRDefault="00CE656A" w:rsidP="00CE656A">
      <w:r>
        <w:t>Type of Change: Deletion</w:t>
      </w:r>
    </w:p>
    <w:p w14:paraId="79BC7488" w14:textId="77777777" w:rsidR="00CE656A" w:rsidRDefault="00CE656A" w:rsidP="00CE656A">
      <w:r>
        <w:t>Effective: Spring 2024</w:t>
      </w:r>
    </w:p>
    <w:p w14:paraId="4DCF720E" w14:textId="77777777" w:rsidR="00CE656A" w:rsidRDefault="00CE656A" w:rsidP="00CE656A">
      <w:r>
        <w:t>Rationale: Enrollments have previously been suspended in this program due to very few enrollments. It is now time to delete the certificate. In essence, there was very little interest from students in the certificate. The college already has a graduate certificate in Data Analytics that is very similar to the Nursing Informatics certificate. It doesn't make s e n s e to support both certificates.</w:t>
      </w:r>
    </w:p>
    <w:p w14:paraId="2A575C2D" w14:textId="77777777" w:rsidR="00CE656A" w:rsidRDefault="00CE656A" w:rsidP="00CE656A">
      <w:r>
        <w:t> </w:t>
      </w:r>
    </w:p>
    <w:p w14:paraId="7478030F" w14:textId="77777777" w:rsidR="00CE656A" w:rsidRDefault="00CE656A" w:rsidP="00CE656A">
      <w:pPr>
        <w:rPr>
          <w:i/>
          <w:iCs/>
        </w:rPr>
      </w:pPr>
      <w:r>
        <w:rPr>
          <w:i/>
          <w:iCs/>
        </w:rPr>
        <w:t>Academic Planning Committee recommends approval.</w:t>
      </w:r>
    </w:p>
    <w:p w14:paraId="3B1A590D" w14:textId="77777777" w:rsidR="00CE656A" w:rsidRDefault="00CE656A" w:rsidP="00CE656A"/>
    <w:p w14:paraId="5D6E191B" w14:textId="0789E3EB" w:rsidR="00BD4AB9" w:rsidRDefault="00BD4AB9" w:rsidP="00BD4AB9">
      <w:pPr>
        <w:pStyle w:val="ListParagraph"/>
        <w:numPr>
          <w:ilvl w:val="0"/>
          <w:numId w:val="49"/>
        </w:numPr>
      </w:pPr>
      <w:r w:rsidRPr="00BD4AB9">
        <w:rPr>
          <w:b/>
          <w:bCs/>
          <w:color w:val="FF0000"/>
          <w:szCs w:val="24"/>
        </w:rPr>
        <w:t>(GC-24-01-</w:t>
      </w:r>
      <w:r>
        <w:rPr>
          <w:b/>
          <w:bCs/>
          <w:color w:val="FF0000"/>
          <w:szCs w:val="24"/>
        </w:rPr>
        <w:t>2</w:t>
      </w:r>
      <w:r w:rsidR="00CE7C1D">
        <w:rPr>
          <w:b/>
          <w:bCs/>
          <w:color w:val="FF0000"/>
          <w:szCs w:val="24"/>
        </w:rPr>
        <w:t>5</w:t>
      </w:r>
      <w:r w:rsidRPr="00BD4AB9">
        <w:rPr>
          <w:b/>
          <w:bCs/>
          <w:color w:val="FF0000"/>
          <w:szCs w:val="24"/>
        </w:rPr>
        <w:t>-PC)</w:t>
      </w:r>
    </w:p>
    <w:p w14:paraId="2C33E1E7" w14:textId="77777777" w:rsidR="00BD4AB9" w:rsidRDefault="00BD4AB9" w:rsidP="00CE656A"/>
    <w:p w14:paraId="61E4FD5D" w14:textId="2BC7D49A" w:rsidR="00CE656A" w:rsidRDefault="00CE656A" w:rsidP="00CE656A">
      <w:r>
        <w:t>Addition, Deletion, or Change of a Certificate</w:t>
      </w:r>
    </w:p>
    <w:p w14:paraId="28D8D565" w14:textId="77777777" w:rsidR="00CE656A" w:rsidRDefault="00CE656A" w:rsidP="00CE656A">
      <w:r>
        <w:t>Department: Marketing/MIS/Entr</w:t>
      </w:r>
    </w:p>
    <w:p w14:paraId="217F39CB" w14:textId="77777777" w:rsidR="00CE656A" w:rsidRDefault="00CE656A" w:rsidP="00CE656A">
      <w:r>
        <w:t>Name of Certificate: Technology Management</w:t>
      </w:r>
    </w:p>
    <w:p w14:paraId="28D8D9C5" w14:textId="77777777" w:rsidR="00CE656A" w:rsidRDefault="00CE656A" w:rsidP="00CE656A">
      <w:r>
        <w:t>Type of Change: Change from choosing three courses (9 credit hours) to choosing four courses (12 credit hours)</w:t>
      </w:r>
    </w:p>
    <w:p w14:paraId="222716D0" w14:textId="77777777" w:rsidR="00CE656A" w:rsidRDefault="00CE656A" w:rsidP="00CE656A">
      <w:r>
        <w:t>Effective: Spring 2024</w:t>
      </w:r>
    </w:p>
    <w:p w14:paraId="50A2DE89" w14:textId="77777777" w:rsidR="00CE656A" w:rsidRDefault="00CE656A" w:rsidP="00CE656A">
      <w:r>
        <w:t>Rationale: To Increase the credit hours to 18 to make the certificate more rigorous.</w:t>
      </w:r>
    </w:p>
    <w:p w14:paraId="134017B9" w14:textId="77777777" w:rsidR="00CE656A" w:rsidRDefault="00CE656A" w:rsidP="00CE656A"/>
    <w:p w14:paraId="1CDAC18B" w14:textId="77777777" w:rsidR="00CE656A" w:rsidRDefault="00CE656A" w:rsidP="00CE656A">
      <w:pPr>
        <w:rPr>
          <w:i/>
          <w:iCs/>
        </w:rPr>
      </w:pPr>
      <w:r>
        <w:rPr>
          <w:i/>
          <w:iCs/>
        </w:rPr>
        <w:t>Academic Planning Committee recommends approval.</w:t>
      </w:r>
    </w:p>
    <w:p w14:paraId="0F3FA0DB" w14:textId="77777777" w:rsidR="00CE656A" w:rsidRDefault="00CE656A" w:rsidP="00CE656A"/>
    <w:p w14:paraId="170A9D3F" w14:textId="77777777" w:rsidR="00CE656A" w:rsidRDefault="00CE656A" w:rsidP="00CE656A">
      <w:r>
        <w:t> </w:t>
      </w:r>
    </w:p>
    <w:p w14:paraId="3201D5BF" w14:textId="77777777" w:rsidR="003A0777" w:rsidRDefault="003A0777" w:rsidP="00CE656A"/>
    <w:p w14:paraId="2A8B6C35" w14:textId="77777777" w:rsidR="003A0777" w:rsidRDefault="003A0777" w:rsidP="00CE656A"/>
    <w:p w14:paraId="715E7C1D" w14:textId="77777777" w:rsidR="003A0777" w:rsidRDefault="003A0777" w:rsidP="00CE656A"/>
    <w:p w14:paraId="49CED49A" w14:textId="77777777" w:rsidR="003A0777" w:rsidRDefault="003A0777" w:rsidP="00CE656A"/>
    <w:p w14:paraId="1BEFF8FB" w14:textId="77777777" w:rsidR="003A0777" w:rsidRDefault="003A0777" w:rsidP="00CE656A"/>
    <w:p w14:paraId="1991E1BF" w14:textId="77777777" w:rsidR="003A0777" w:rsidRDefault="003A0777" w:rsidP="00CE656A"/>
    <w:p w14:paraId="410642D4" w14:textId="77777777" w:rsidR="003A0777" w:rsidRDefault="003A0777" w:rsidP="00CE656A"/>
    <w:p w14:paraId="03CB8320" w14:textId="77777777" w:rsidR="003A0777" w:rsidRDefault="003A0777" w:rsidP="00CE656A"/>
    <w:p w14:paraId="7E233381" w14:textId="77777777" w:rsidR="003A0777" w:rsidRDefault="003A0777" w:rsidP="00CE656A"/>
    <w:p w14:paraId="570C5A9B" w14:textId="77777777" w:rsidR="003A0777" w:rsidRDefault="003A0777" w:rsidP="00CE656A"/>
    <w:p w14:paraId="728EEBD7" w14:textId="77777777" w:rsidR="003A0777" w:rsidRDefault="003A0777" w:rsidP="00CE656A"/>
    <w:p w14:paraId="79FBF558" w14:textId="77777777" w:rsidR="003A0777" w:rsidRDefault="003A0777" w:rsidP="00CE656A"/>
    <w:p w14:paraId="6BF83BE7" w14:textId="77777777" w:rsidR="003A0777" w:rsidRDefault="003A0777" w:rsidP="00CE656A"/>
    <w:p w14:paraId="18367364" w14:textId="77777777" w:rsidR="003A0777" w:rsidRDefault="003A0777" w:rsidP="00CE656A"/>
    <w:p w14:paraId="16C101A2" w14:textId="77777777" w:rsidR="003A0777" w:rsidRDefault="003A0777" w:rsidP="00CE656A"/>
    <w:p w14:paraId="130713DB" w14:textId="77777777" w:rsidR="003A0777" w:rsidRDefault="003A0777" w:rsidP="00CE656A"/>
    <w:p w14:paraId="16C73A75" w14:textId="77777777" w:rsidR="003A0777" w:rsidRDefault="003A0777" w:rsidP="00CE656A"/>
    <w:p w14:paraId="30622587" w14:textId="77777777" w:rsidR="003A0777" w:rsidRDefault="003A0777" w:rsidP="00CE656A"/>
    <w:p w14:paraId="57BF5747" w14:textId="77777777" w:rsidR="00181156" w:rsidRDefault="00181156" w:rsidP="00CE656A">
      <w:pPr>
        <w:rPr>
          <w:b/>
          <w:bCs/>
          <w:sz w:val="32"/>
          <w:szCs w:val="32"/>
        </w:rPr>
      </w:pPr>
    </w:p>
    <w:p w14:paraId="64A024BE" w14:textId="77777777" w:rsidR="003A0777" w:rsidRPr="007A30DF" w:rsidRDefault="003A0777" w:rsidP="003A0777">
      <w:pPr>
        <w:jc w:val="center"/>
        <w:rPr>
          <w:b/>
          <w:bCs/>
          <w:sz w:val="32"/>
          <w:szCs w:val="32"/>
        </w:rPr>
      </w:pPr>
      <w:r w:rsidRPr="00AE5253">
        <w:rPr>
          <w:b/>
          <w:bCs/>
          <w:sz w:val="32"/>
          <w:szCs w:val="32"/>
        </w:rPr>
        <w:lastRenderedPageBreak/>
        <w:t>Policy on Cross-Level Linked Courses</w:t>
      </w:r>
    </w:p>
    <w:p w14:paraId="6EAE8A74" w14:textId="77777777" w:rsidR="003A0777" w:rsidRPr="00867D27" w:rsidRDefault="003A0777" w:rsidP="003A0777">
      <w:pPr>
        <w:jc w:val="center"/>
        <w:rPr>
          <w:sz w:val="10"/>
          <w:szCs w:val="10"/>
        </w:rPr>
      </w:pPr>
    </w:p>
    <w:p w14:paraId="39027788" w14:textId="77777777" w:rsidR="003A0777" w:rsidRDefault="003A0777" w:rsidP="003A0777"/>
    <w:p w14:paraId="2EB06BC2" w14:textId="77777777" w:rsidR="003A0777" w:rsidRPr="00AE5253" w:rsidRDefault="003A0777" w:rsidP="003A0777">
      <w:pPr>
        <w:spacing w:line="276" w:lineRule="auto"/>
        <w:rPr>
          <w:sz w:val="24"/>
          <w:szCs w:val="24"/>
        </w:rPr>
      </w:pPr>
      <w:r w:rsidRPr="00AE5253">
        <w:rPr>
          <w:sz w:val="24"/>
          <w:szCs w:val="24"/>
        </w:rPr>
        <w:t>The Graduate Council supports the limited use of Cross-Level Linked Courses (CLLC). Cross-Level Linked Courses refer to two courses, one undergraduate and one graduate, which are offered concurrently, in the same place, with the same instructor. Cross-Level Linked Courses supported by the Graduate Council include 400/500 and 400/600 courses. The Graduate Council does not recognize or support 300/600 level courses after the spring 2024 semester. The Graduate Council encourages the general practice of having separate and distinct undergraduate and graduate courses that are not linked in most circumstances but recognizes that CLLCs may be used on a limited basis if measures are in place that identify how the undergraduate and graduate courses differ. As such, the two courses must have a separate syllabus and address all the following:</w:t>
      </w:r>
    </w:p>
    <w:p w14:paraId="4122B2AA" w14:textId="77777777" w:rsidR="003A0777" w:rsidRPr="00AE5253" w:rsidRDefault="003A0777" w:rsidP="003A0777">
      <w:pPr>
        <w:spacing w:line="276" w:lineRule="auto"/>
        <w:rPr>
          <w:sz w:val="24"/>
          <w:szCs w:val="24"/>
        </w:rPr>
      </w:pPr>
    </w:p>
    <w:p w14:paraId="6B2CFEA5" w14:textId="77777777" w:rsidR="003A0777" w:rsidRPr="00AE5253" w:rsidRDefault="003A0777" w:rsidP="003A0777">
      <w:pPr>
        <w:spacing w:line="276" w:lineRule="auto"/>
        <w:rPr>
          <w:sz w:val="24"/>
          <w:szCs w:val="24"/>
        </w:rPr>
      </w:pPr>
      <w:r w:rsidRPr="00AE5253">
        <w:rPr>
          <w:sz w:val="24"/>
          <w:szCs w:val="24"/>
        </w:rPr>
        <w:t xml:space="preserve">1. The graduate course must result in a deeper understanding of the course material compared to the undergraduate course </w:t>
      </w:r>
      <w:r>
        <w:rPr>
          <w:sz w:val="24"/>
          <w:szCs w:val="24"/>
        </w:rPr>
        <w:t xml:space="preserve">with which </w:t>
      </w:r>
      <w:r w:rsidRPr="00AE5253">
        <w:rPr>
          <w:sz w:val="24"/>
          <w:szCs w:val="24"/>
        </w:rPr>
        <w:t xml:space="preserve">it is Cross-level Linked. </w:t>
      </w:r>
    </w:p>
    <w:p w14:paraId="3831E672" w14:textId="77777777" w:rsidR="003A0777" w:rsidRPr="00AE5253" w:rsidRDefault="003A0777" w:rsidP="003A0777">
      <w:pPr>
        <w:spacing w:line="276" w:lineRule="auto"/>
        <w:rPr>
          <w:sz w:val="24"/>
          <w:szCs w:val="24"/>
        </w:rPr>
      </w:pPr>
      <w:r w:rsidRPr="00AE5253">
        <w:rPr>
          <w:sz w:val="24"/>
          <w:szCs w:val="24"/>
        </w:rPr>
        <w:t xml:space="preserve">2. The graduate course assignments must differ from those of the undergraduate course in quality/depth/rigor, and quantity. This could include a difference in reading assignments, course textbooks, projects, or assignment scope. </w:t>
      </w:r>
    </w:p>
    <w:p w14:paraId="6D626978" w14:textId="77777777" w:rsidR="003A0777" w:rsidRPr="00AE5253" w:rsidRDefault="003A0777" w:rsidP="003A0777">
      <w:pPr>
        <w:spacing w:line="276" w:lineRule="auto"/>
        <w:rPr>
          <w:sz w:val="24"/>
          <w:szCs w:val="24"/>
        </w:rPr>
      </w:pPr>
      <w:r w:rsidRPr="00AE5253">
        <w:rPr>
          <w:sz w:val="24"/>
          <w:szCs w:val="24"/>
        </w:rPr>
        <w:t xml:space="preserve">3. The graduate course should include greater opportunities for independent study. </w:t>
      </w:r>
    </w:p>
    <w:p w14:paraId="73751A6D" w14:textId="77777777" w:rsidR="003A0777" w:rsidRPr="00AE5253" w:rsidRDefault="003A0777" w:rsidP="003A0777">
      <w:pPr>
        <w:spacing w:line="276" w:lineRule="auto"/>
        <w:rPr>
          <w:sz w:val="24"/>
          <w:szCs w:val="24"/>
        </w:rPr>
      </w:pPr>
      <w:r w:rsidRPr="00AE5253">
        <w:rPr>
          <w:sz w:val="24"/>
          <w:szCs w:val="24"/>
        </w:rPr>
        <w:t xml:space="preserve">4. The graduate course must have learning objectives that are written with a higher level of expectation (e.g., Bloom’s Taxonomy). For instance, a greater focus on analysis, evaluation, and creation. </w:t>
      </w:r>
    </w:p>
    <w:p w14:paraId="6E83AEEC" w14:textId="77777777" w:rsidR="003A0777" w:rsidRPr="00AE5253" w:rsidRDefault="003A0777" w:rsidP="003A0777">
      <w:pPr>
        <w:spacing w:line="276" w:lineRule="auto"/>
        <w:rPr>
          <w:sz w:val="24"/>
          <w:szCs w:val="24"/>
        </w:rPr>
      </w:pPr>
      <w:r w:rsidRPr="00AE5253">
        <w:rPr>
          <w:sz w:val="24"/>
          <w:szCs w:val="24"/>
        </w:rPr>
        <w:t xml:space="preserve">5. The assessment or evaluation of student performance (e.g., examination, written assignments, presentations, applied projects) should be different both qualitatively and quantitatively. </w:t>
      </w:r>
    </w:p>
    <w:p w14:paraId="4CDA8028" w14:textId="77777777" w:rsidR="003A0777" w:rsidRPr="00AE5253" w:rsidRDefault="003A0777" w:rsidP="003A0777">
      <w:pPr>
        <w:spacing w:line="276" w:lineRule="auto"/>
        <w:rPr>
          <w:strike/>
          <w:sz w:val="24"/>
          <w:szCs w:val="24"/>
        </w:rPr>
      </w:pPr>
      <w:r w:rsidRPr="00AE5253">
        <w:rPr>
          <w:sz w:val="24"/>
          <w:szCs w:val="24"/>
        </w:rPr>
        <w:t xml:space="preserve">6. Course outcomes should reflect a clear distinction of academic preparation of the graduate students compared to the undergraduate students.  </w:t>
      </w:r>
    </w:p>
    <w:p w14:paraId="75735213" w14:textId="77777777" w:rsidR="003A0777" w:rsidRPr="00AE5253" w:rsidRDefault="003A0777" w:rsidP="003A0777">
      <w:pPr>
        <w:spacing w:line="276" w:lineRule="auto"/>
        <w:rPr>
          <w:sz w:val="24"/>
          <w:szCs w:val="24"/>
        </w:rPr>
      </w:pPr>
      <w:r w:rsidRPr="00AE5253">
        <w:rPr>
          <w:sz w:val="24"/>
          <w:szCs w:val="24"/>
        </w:rPr>
        <w:t xml:space="preserve">7. The graduate course must be commensurate in academic rigor with other graduate-level courses offered by the program or department. </w:t>
      </w:r>
    </w:p>
    <w:p w14:paraId="6420910C" w14:textId="77777777" w:rsidR="003A0777" w:rsidRPr="00AE5253" w:rsidRDefault="003A0777" w:rsidP="003A0777">
      <w:pPr>
        <w:spacing w:line="276" w:lineRule="auto"/>
        <w:rPr>
          <w:sz w:val="24"/>
          <w:szCs w:val="24"/>
        </w:rPr>
      </w:pPr>
      <w:r w:rsidRPr="00AE5253">
        <w:rPr>
          <w:sz w:val="24"/>
          <w:szCs w:val="24"/>
        </w:rPr>
        <w:t xml:space="preserve">8. Prerequisites should be appropriate for each course. </w:t>
      </w:r>
    </w:p>
    <w:p w14:paraId="506953CC" w14:textId="77777777" w:rsidR="003A0777" w:rsidRPr="00AE5253" w:rsidRDefault="003A0777" w:rsidP="003A0777">
      <w:pPr>
        <w:spacing w:line="276" w:lineRule="auto"/>
        <w:rPr>
          <w:sz w:val="24"/>
          <w:szCs w:val="24"/>
        </w:rPr>
      </w:pPr>
    </w:p>
    <w:p w14:paraId="73C09C29" w14:textId="77777777" w:rsidR="003A0777" w:rsidRPr="00AE5253" w:rsidRDefault="003A0777" w:rsidP="003A0777">
      <w:pPr>
        <w:spacing w:line="276" w:lineRule="auto"/>
        <w:rPr>
          <w:sz w:val="24"/>
          <w:szCs w:val="24"/>
        </w:rPr>
      </w:pPr>
      <w:r w:rsidRPr="00AE5253">
        <w:rPr>
          <w:sz w:val="24"/>
          <w:szCs w:val="24"/>
        </w:rPr>
        <w:t>The existing CLLC</w:t>
      </w:r>
      <w:r>
        <w:rPr>
          <w:sz w:val="24"/>
          <w:szCs w:val="24"/>
        </w:rPr>
        <w:t xml:space="preserve">’s </w:t>
      </w:r>
      <w:r w:rsidRPr="00AE5253">
        <w:rPr>
          <w:sz w:val="24"/>
          <w:szCs w:val="24"/>
        </w:rPr>
        <w:t>will be “grandfathered” through spring 202</w:t>
      </w:r>
      <w:r>
        <w:rPr>
          <w:sz w:val="24"/>
          <w:szCs w:val="24"/>
        </w:rPr>
        <w:t>5</w:t>
      </w:r>
      <w:r w:rsidRPr="00AE5253">
        <w:rPr>
          <w:sz w:val="24"/>
          <w:szCs w:val="24"/>
        </w:rPr>
        <w:t xml:space="preserve">; however, a continuation of these CLLCs after that time will require Graduate Council approval. All requests for new Cross-Level Linked Courses will require submission of </w:t>
      </w:r>
      <w:r w:rsidRPr="00AE5253">
        <w:rPr>
          <w:i/>
          <w:iCs/>
          <w:sz w:val="24"/>
          <w:szCs w:val="24"/>
        </w:rPr>
        <w:t>GC#11 Cross-Level Linked Courses</w:t>
      </w:r>
      <w:r w:rsidRPr="00AE5253">
        <w:rPr>
          <w:sz w:val="24"/>
          <w:szCs w:val="24"/>
        </w:rPr>
        <w:t xml:space="preserve"> </w:t>
      </w:r>
      <w:r w:rsidRPr="00AE5253">
        <w:rPr>
          <w:i/>
          <w:iCs/>
          <w:sz w:val="24"/>
          <w:szCs w:val="24"/>
        </w:rPr>
        <w:t>Addition</w:t>
      </w:r>
      <w:r w:rsidRPr="00AE5253">
        <w:rPr>
          <w:sz w:val="24"/>
          <w:szCs w:val="24"/>
        </w:rPr>
        <w:t xml:space="preserve"> form and both syllabi, which clearly address the above requirements. The program must also provide a rationale for why Cross-Level Linked Courses are required and why distinct undergraduate and graduate courses are not practical. Requests for CLLCs will follow the normal approval process for course additions (i.e., approval by the Department Chairperson, Register, College Curriculum Committee, and the Graduate Council); however, the Graduate Council Chairperson and the Assistant Provost for Graduate Studies may collectively approve short-term (one academic year) emergency requests. New course requests must be submitted on the Graduate Council </w:t>
      </w:r>
      <w:r w:rsidRPr="00AE5253">
        <w:rPr>
          <w:i/>
          <w:iCs/>
          <w:sz w:val="24"/>
          <w:szCs w:val="24"/>
        </w:rPr>
        <w:t xml:space="preserve">GC#11 Cross-Level Linked Course Addition </w:t>
      </w:r>
      <w:r w:rsidRPr="00AE5253">
        <w:rPr>
          <w:sz w:val="24"/>
          <w:szCs w:val="24"/>
        </w:rPr>
        <w:t xml:space="preserve">request form. Departments are not permitted to offer more than 25% of their graduate courses as 400/600 Cross-Level Linked Courses. </w:t>
      </w:r>
    </w:p>
    <w:p w14:paraId="7828179D" w14:textId="0E2B3D09" w:rsidR="00D63721" w:rsidRDefault="00D63721" w:rsidP="00403DF7">
      <w:pPr>
        <w:jc w:val="center"/>
        <w:rPr>
          <w:b/>
          <w:bCs/>
          <w:sz w:val="32"/>
          <w:szCs w:val="32"/>
        </w:rPr>
      </w:pPr>
      <w:r>
        <w:rPr>
          <w:b/>
          <w:bCs/>
          <w:sz w:val="32"/>
          <w:szCs w:val="32"/>
        </w:rPr>
        <w:lastRenderedPageBreak/>
        <w:t>Attachment #4</w:t>
      </w:r>
    </w:p>
    <w:p w14:paraId="6D7CF286" w14:textId="2036FA2B" w:rsidR="004358D4" w:rsidRDefault="004358D4" w:rsidP="00403DF7">
      <w:pPr>
        <w:jc w:val="center"/>
        <w:rPr>
          <w:b/>
          <w:bCs/>
          <w:sz w:val="32"/>
          <w:szCs w:val="32"/>
        </w:rPr>
      </w:pPr>
      <w:r>
        <w:rPr>
          <w:b/>
          <w:bCs/>
          <w:sz w:val="32"/>
          <w:szCs w:val="32"/>
        </w:rPr>
        <w:t>Curriculum Committee</w:t>
      </w:r>
    </w:p>
    <w:p w14:paraId="6D70E002" w14:textId="77777777" w:rsidR="004358D4" w:rsidRDefault="004358D4" w:rsidP="004358D4">
      <w:pPr>
        <w:jc w:val="center"/>
        <w:rPr>
          <w:b/>
          <w:bCs/>
          <w:sz w:val="32"/>
          <w:szCs w:val="32"/>
        </w:rPr>
      </w:pPr>
      <w:r>
        <w:rPr>
          <w:b/>
          <w:bCs/>
          <w:sz w:val="32"/>
          <w:szCs w:val="32"/>
        </w:rPr>
        <w:t>December 26, 2024</w:t>
      </w:r>
    </w:p>
    <w:p w14:paraId="3D65EF00" w14:textId="1E4EAB22" w:rsidR="00113226" w:rsidRDefault="00113226" w:rsidP="004358D4">
      <w:pPr>
        <w:jc w:val="center"/>
      </w:pPr>
    </w:p>
    <w:p w14:paraId="0A8EA7E6" w14:textId="77777777" w:rsidR="00113226" w:rsidRDefault="00113226" w:rsidP="00113226"/>
    <w:p w14:paraId="77FD575C" w14:textId="6E8FBDC7" w:rsidR="00FE6924" w:rsidRPr="00C90C6B" w:rsidRDefault="00FE6924" w:rsidP="00113226">
      <w:pPr>
        <w:rPr>
          <w:b/>
          <w:bCs/>
        </w:rPr>
      </w:pPr>
      <w:r w:rsidRPr="00403DF7">
        <w:rPr>
          <w:b/>
          <w:bCs/>
          <w:sz w:val="24"/>
          <w:szCs w:val="24"/>
          <w:u w:val="single"/>
        </w:rPr>
        <w:t>Lewis College of Business</w:t>
      </w:r>
      <w:r w:rsidR="00C90C6B">
        <w:rPr>
          <w:b/>
          <w:bCs/>
          <w:sz w:val="24"/>
          <w:szCs w:val="24"/>
        </w:rPr>
        <w:t xml:space="preserve"> </w:t>
      </w:r>
      <w:r w:rsidR="00C90C6B" w:rsidRPr="00837602">
        <w:rPr>
          <w:b/>
          <w:bCs/>
          <w:color w:val="FF0000"/>
          <w:sz w:val="24"/>
          <w:szCs w:val="24"/>
        </w:rPr>
        <w:t>(GC-2</w:t>
      </w:r>
      <w:r w:rsidR="00403DF7">
        <w:rPr>
          <w:b/>
          <w:bCs/>
          <w:color w:val="FF0000"/>
          <w:sz w:val="24"/>
          <w:szCs w:val="24"/>
        </w:rPr>
        <w:t>4</w:t>
      </w:r>
      <w:r w:rsidR="00C90C6B" w:rsidRPr="00837602">
        <w:rPr>
          <w:b/>
          <w:bCs/>
          <w:color w:val="FF0000"/>
          <w:sz w:val="24"/>
          <w:szCs w:val="24"/>
        </w:rPr>
        <w:t>-</w:t>
      </w:r>
      <w:r w:rsidR="002273CF">
        <w:rPr>
          <w:b/>
          <w:bCs/>
          <w:color w:val="FF0000"/>
          <w:sz w:val="24"/>
          <w:szCs w:val="24"/>
        </w:rPr>
        <w:t>01-</w:t>
      </w:r>
      <w:r w:rsidR="00E334FF">
        <w:rPr>
          <w:b/>
          <w:bCs/>
          <w:color w:val="FF0000"/>
          <w:sz w:val="24"/>
          <w:szCs w:val="24"/>
        </w:rPr>
        <w:t>2</w:t>
      </w:r>
      <w:r w:rsidR="00CE7C1D">
        <w:rPr>
          <w:b/>
          <w:bCs/>
          <w:color w:val="FF0000"/>
          <w:sz w:val="24"/>
          <w:szCs w:val="24"/>
        </w:rPr>
        <w:t>6</w:t>
      </w:r>
      <w:r w:rsidR="00E334FF">
        <w:rPr>
          <w:b/>
          <w:bCs/>
          <w:color w:val="FF0000"/>
          <w:sz w:val="24"/>
          <w:szCs w:val="24"/>
        </w:rPr>
        <w:t>-</w:t>
      </w:r>
      <w:r w:rsidR="00C90C6B" w:rsidRPr="00837602">
        <w:rPr>
          <w:b/>
          <w:bCs/>
          <w:color w:val="FF0000"/>
          <w:sz w:val="24"/>
          <w:szCs w:val="24"/>
        </w:rPr>
        <w:t>CC)</w:t>
      </w:r>
    </w:p>
    <w:p w14:paraId="59FB30D2" w14:textId="77777777" w:rsidR="00C90C6B" w:rsidRDefault="00C90C6B" w:rsidP="00113226">
      <w:pPr>
        <w:rPr>
          <w:b/>
          <w:bCs/>
          <w:sz w:val="24"/>
          <w:szCs w:val="24"/>
        </w:rPr>
      </w:pPr>
    </w:p>
    <w:p w14:paraId="1DCBCE51" w14:textId="1BFD282E" w:rsidR="00113226" w:rsidRDefault="00113226" w:rsidP="00113226">
      <w:pPr>
        <w:rPr>
          <w:sz w:val="24"/>
          <w:szCs w:val="24"/>
        </w:rPr>
      </w:pPr>
      <w:r w:rsidRPr="00FE6924">
        <w:rPr>
          <w:b/>
          <w:bCs/>
          <w:sz w:val="24"/>
          <w:szCs w:val="24"/>
        </w:rPr>
        <w:t>LCOB 1</w:t>
      </w:r>
      <w:r w:rsidRPr="7E5A8A70">
        <w:rPr>
          <w:sz w:val="24"/>
          <w:szCs w:val="24"/>
        </w:rPr>
        <w:t xml:space="preserve"> course title and description change, I course title change</w:t>
      </w:r>
    </w:p>
    <w:p w14:paraId="2EB6AFE6" w14:textId="77777777" w:rsidR="00113226" w:rsidRDefault="00113226" w:rsidP="00113226">
      <w:pPr>
        <w:rPr>
          <w:sz w:val="24"/>
          <w:szCs w:val="24"/>
        </w:rPr>
      </w:pPr>
    </w:p>
    <w:p w14:paraId="3186E66B" w14:textId="77777777" w:rsidR="00113226" w:rsidRDefault="00113226" w:rsidP="00113226">
      <w:pPr>
        <w:autoSpaceDE w:val="0"/>
        <w:autoSpaceDN w:val="0"/>
        <w:adjustRightInd w:val="0"/>
        <w:rPr>
          <w:color w:val="101010"/>
          <w:sz w:val="24"/>
          <w:szCs w:val="24"/>
        </w:rPr>
      </w:pPr>
      <w:r w:rsidRPr="00403DF7">
        <w:rPr>
          <w:b/>
          <w:bCs/>
          <w:color w:val="101010"/>
          <w:sz w:val="24"/>
          <w:szCs w:val="24"/>
        </w:rPr>
        <w:t>ACC 615</w:t>
      </w:r>
      <w:r w:rsidRPr="7E5A8A70">
        <w:rPr>
          <w:color w:val="101010"/>
          <w:sz w:val="24"/>
          <w:szCs w:val="24"/>
        </w:rPr>
        <w:t xml:space="preserve"> - COURSE TITLE CHANGE AND COURSE DESCRIPTION CHANGE</w:t>
      </w:r>
    </w:p>
    <w:p w14:paraId="1F4264E0" w14:textId="77777777" w:rsidR="00113226" w:rsidRDefault="00113226" w:rsidP="00113226">
      <w:pPr>
        <w:autoSpaceDE w:val="0"/>
        <w:autoSpaceDN w:val="0"/>
        <w:adjustRightInd w:val="0"/>
        <w:rPr>
          <w:color w:val="101010"/>
          <w:sz w:val="24"/>
          <w:szCs w:val="24"/>
        </w:rPr>
      </w:pPr>
    </w:p>
    <w:p w14:paraId="51249C39" w14:textId="77777777" w:rsidR="00113226" w:rsidRDefault="00113226" w:rsidP="00113226">
      <w:pPr>
        <w:autoSpaceDE w:val="0"/>
        <w:autoSpaceDN w:val="0"/>
        <w:adjustRightInd w:val="0"/>
        <w:rPr>
          <w:color w:val="101010"/>
          <w:sz w:val="24"/>
          <w:szCs w:val="24"/>
        </w:rPr>
      </w:pPr>
      <w:r w:rsidRPr="7E5A8A70">
        <w:rPr>
          <w:color w:val="101010"/>
          <w:sz w:val="24"/>
          <w:szCs w:val="24"/>
        </w:rPr>
        <w:t>Department: Accountancy and Legal Environment</w:t>
      </w:r>
    </w:p>
    <w:p w14:paraId="048A0F0D" w14:textId="77777777" w:rsidR="00113226" w:rsidRDefault="00113226" w:rsidP="00113226">
      <w:pPr>
        <w:autoSpaceDE w:val="0"/>
        <w:autoSpaceDN w:val="0"/>
        <w:adjustRightInd w:val="0"/>
        <w:rPr>
          <w:color w:val="101010"/>
          <w:sz w:val="24"/>
          <w:szCs w:val="24"/>
        </w:rPr>
      </w:pPr>
      <w:r w:rsidRPr="7E5A8A70">
        <w:rPr>
          <w:color w:val="101010"/>
          <w:sz w:val="24"/>
          <w:szCs w:val="24"/>
        </w:rPr>
        <w:t>Current Course Number/Title</w:t>
      </w:r>
      <w:r w:rsidRPr="7E5A8A70">
        <w:rPr>
          <w:color w:val="2B2B2B"/>
          <w:sz w:val="24"/>
          <w:szCs w:val="24"/>
        </w:rPr>
        <w:t xml:space="preserve">: </w:t>
      </w:r>
      <w:r w:rsidRPr="7E5A8A70">
        <w:rPr>
          <w:color w:val="101010"/>
          <w:sz w:val="24"/>
          <w:szCs w:val="24"/>
        </w:rPr>
        <w:t>ACC 615 Audit Theory &amp; Practice</w:t>
      </w:r>
    </w:p>
    <w:p w14:paraId="3F701F1E" w14:textId="77777777" w:rsidR="00113226" w:rsidRDefault="00113226" w:rsidP="00113226">
      <w:pPr>
        <w:autoSpaceDE w:val="0"/>
        <w:autoSpaceDN w:val="0"/>
        <w:adjustRightInd w:val="0"/>
        <w:rPr>
          <w:color w:val="101010"/>
          <w:sz w:val="24"/>
          <w:szCs w:val="24"/>
        </w:rPr>
      </w:pPr>
      <w:r w:rsidRPr="7E5A8A70">
        <w:rPr>
          <w:color w:val="101010"/>
          <w:sz w:val="24"/>
          <w:szCs w:val="24"/>
        </w:rPr>
        <w:t>New Course Title: Audit Practice &amp; Analytics</w:t>
      </w:r>
    </w:p>
    <w:p w14:paraId="4B66A0FB" w14:textId="77777777" w:rsidR="00113226" w:rsidRDefault="00113226" w:rsidP="00113226">
      <w:pPr>
        <w:autoSpaceDE w:val="0"/>
        <w:autoSpaceDN w:val="0"/>
        <w:adjustRightInd w:val="0"/>
        <w:rPr>
          <w:color w:val="101010"/>
          <w:sz w:val="24"/>
          <w:szCs w:val="24"/>
        </w:rPr>
      </w:pPr>
      <w:r w:rsidRPr="7E5A8A70">
        <w:rPr>
          <w:color w:val="101010"/>
          <w:sz w:val="24"/>
          <w:szCs w:val="24"/>
        </w:rPr>
        <w:t>Rationale: To better reflect course content.</w:t>
      </w:r>
    </w:p>
    <w:p w14:paraId="3B3AAA48" w14:textId="77777777" w:rsidR="00113226" w:rsidRDefault="00113226" w:rsidP="00113226">
      <w:pPr>
        <w:autoSpaceDE w:val="0"/>
        <w:autoSpaceDN w:val="0"/>
        <w:adjustRightInd w:val="0"/>
        <w:rPr>
          <w:color w:val="101010"/>
          <w:sz w:val="24"/>
          <w:szCs w:val="24"/>
        </w:rPr>
      </w:pPr>
      <w:r w:rsidRPr="7E5A8A70">
        <w:rPr>
          <w:color w:val="101010"/>
          <w:sz w:val="24"/>
          <w:szCs w:val="24"/>
        </w:rPr>
        <w:t>Course Description (old): Legal and social responsibilities of the auditor. Verification of financial statements by</w:t>
      </w:r>
    </w:p>
    <w:p w14:paraId="54A3519D" w14:textId="77777777" w:rsidR="00113226" w:rsidRDefault="00113226" w:rsidP="00113226">
      <w:pPr>
        <w:autoSpaceDE w:val="0"/>
        <w:autoSpaceDN w:val="0"/>
        <w:adjustRightInd w:val="0"/>
        <w:rPr>
          <w:color w:val="101010"/>
          <w:sz w:val="24"/>
          <w:szCs w:val="24"/>
        </w:rPr>
      </w:pPr>
      <w:r w:rsidRPr="7E5A8A70">
        <w:rPr>
          <w:color w:val="101010"/>
          <w:sz w:val="24"/>
          <w:szCs w:val="24"/>
        </w:rPr>
        <w:t>independent public accountants and internal auditors.</w:t>
      </w:r>
    </w:p>
    <w:p w14:paraId="187EDC7D" w14:textId="77777777" w:rsidR="00113226" w:rsidRDefault="00113226" w:rsidP="00113226">
      <w:pPr>
        <w:autoSpaceDE w:val="0"/>
        <w:autoSpaceDN w:val="0"/>
        <w:adjustRightInd w:val="0"/>
        <w:rPr>
          <w:color w:val="101010"/>
          <w:sz w:val="24"/>
          <w:szCs w:val="24"/>
        </w:rPr>
      </w:pPr>
      <w:r w:rsidRPr="7E5A8A70">
        <w:rPr>
          <w:color w:val="101010"/>
          <w:sz w:val="24"/>
          <w:szCs w:val="24"/>
        </w:rPr>
        <w:t>Course Description (new): Legal and social responsibilities of the auditor. Verification of financial statements by</w:t>
      </w:r>
    </w:p>
    <w:p w14:paraId="55DD62D4" w14:textId="77777777" w:rsidR="00113226" w:rsidRDefault="00113226" w:rsidP="00113226">
      <w:pPr>
        <w:autoSpaceDE w:val="0"/>
        <w:autoSpaceDN w:val="0"/>
        <w:adjustRightInd w:val="0"/>
        <w:rPr>
          <w:color w:val="101010"/>
          <w:sz w:val="24"/>
          <w:szCs w:val="24"/>
        </w:rPr>
      </w:pPr>
      <w:r w:rsidRPr="7E5A8A70">
        <w:rPr>
          <w:color w:val="101010"/>
          <w:sz w:val="24"/>
          <w:szCs w:val="24"/>
        </w:rPr>
        <w:t>independent public accountants and internal auditors including analytics, sampling, and substantive testing.</w:t>
      </w:r>
    </w:p>
    <w:p w14:paraId="29253A6E" w14:textId="77777777" w:rsidR="00113226" w:rsidRDefault="00113226" w:rsidP="00113226">
      <w:pPr>
        <w:autoSpaceDE w:val="0"/>
        <w:autoSpaceDN w:val="0"/>
        <w:adjustRightInd w:val="0"/>
        <w:rPr>
          <w:color w:val="101010"/>
          <w:sz w:val="24"/>
          <w:szCs w:val="24"/>
        </w:rPr>
      </w:pPr>
      <w:r w:rsidRPr="7E5A8A70">
        <w:rPr>
          <w:color w:val="101010"/>
          <w:sz w:val="24"/>
          <w:szCs w:val="24"/>
        </w:rPr>
        <w:t>Catalog Description: Legal and social responsibilities of the auditor. Verification of financial statements by</w:t>
      </w:r>
    </w:p>
    <w:p w14:paraId="143F5885" w14:textId="77777777" w:rsidR="00113226" w:rsidRDefault="00113226" w:rsidP="00113226">
      <w:pPr>
        <w:rPr>
          <w:color w:val="101010"/>
          <w:sz w:val="24"/>
          <w:szCs w:val="24"/>
        </w:rPr>
      </w:pPr>
      <w:r w:rsidRPr="7E5A8A70">
        <w:rPr>
          <w:color w:val="101010"/>
          <w:sz w:val="24"/>
          <w:szCs w:val="24"/>
        </w:rPr>
        <w:t>independent public accountants and internal auditors including analytics, sampling, and substantive testing.</w:t>
      </w:r>
    </w:p>
    <w:p w14:paraId="3D390B7D" w14:textId="77777777" w:rsidR="00403DF7" w:rsidRDefault="00403DF7" w:rsidP="00113226">
      <w:pPr>
        <w:rPr>
          <w:color w:val="101010"/>
          <w:sz w:val="24"/>
          <w:szCs w:val="24"/>
        </w:rPr>
      </w:pPr>
    </w:p>
    <w:p w14:paraId="5D338F87" w14:textId="50252CEB" w:rsidR="00113226" w:rsidRDefault="00113226" w:rsidP="00113226">
      <w:pPr>
        <w:rPr>
          <w:color w:val="101010"/>
          <w:sz w:val="24"/>
          <w:szCs w:val="24"/>
        </w:rPr>
      </w:pPr>
      <w:r w:rsidRPr="7E5A8A70">
        <w:rPr>
          <w:color w:val="101010"/>
          <w:sz w:val="24"/>
          <w:szCs w:val="24"/>
        </w:rPr>
        <w:t>Vote Approve</w:t>
      </w:r>
    </w:p>
    <w:p w14:paraId="20AAB66D" w14:textId="77777777" w:rsidR="00403DF7" w:rsidRDefault="00403DF7" w:rsidP="00113226">
      <w:pPr>
        <w:autoSpaceDE w:val="0"/>
        <w:autoSpaceDN w:val="0"/>
        <w:adjustRightInd w:val="0"/>
        <w:rPr>
          <w:b/>
          <w:bCs/>
          <w:color w:val="101010"/>
          <w:sz w:val="24"/>
          <w:szCs w:val="24"/>
        </w:rPr>
      </w:pPr>
    </w:p>
    <w:p w14:paraId="1E160423" w14:textId="0518BA2B" w:rsidR="00113226" w:rsidRDefault="00113226" w:rsidP="00113226">
      <w:pPr>
        <w:autoSpaceDE w:val="0"/>
        <w:autoSpaceDN w:val="0"/>
        <w:adjustRightInd w:val="0"/>
        <w:rPr>
          <w:color w:val="101010"/>
          <w:sz w:val="24"/>
          <w:szCs w:val="24"/>
        </w:rPr>
      </w:pPr>
      <w:r w:rsidRPr="00403DF7">
        <w:rPr>
          <w:b/>
          <w:bCs/>
          <w:color w:val="101010"/>
          <w:sz w:val="24"/>
          <w:szCs w:val="24"/>
        </w:rPr>
        <w:t>ACC 632</w:t>
      </w:r>
      <w:r w:rsidRPr="7E5A8A70">
        <w:rPr>
          <w:color w:val="101010"/>
          <w:sz w:val="24"/>
          <w:szCs w:val="24"/>
        </w:rPr>
        <w:t xml:space="preserve"> - COURSE TITLE CHANGE</w:t>
      </w:r>
    </w:p>
    <w:p w14:paraId="4DA9813D" w14:textId="77777777" w:rsidR="00113226" w:rsidRDefault="00113226" w:rsidP="00113226">
      <w:pPr>
        <w:autoSpaceDE w:val="0"/>
        <w:autoSpaceDN w:val="0"/>
        <w:adjustRightInd w:val="0"/>
        <w:rPr>
          <w:color w:val="101010"/>
          <w:sz w:val="24"/>
          <w:szCs w:val="24"/>
        </w:rPr>
      </w:pPr>
    </w:p>
    <w:p w14:paraId="7ACFE8C8" w14:textId="77777777" w:rsidR="00113226" w:rsidRDefault="00113226" w:rsidP="00113226">
      <w:pPr>
        <w:autoSpaceDE w:val="0"/>
        <w:autoSpaceDN w:val="0"/>
        <w:adjustRightInd w:val="0"/>
        <w:rPr>
          <w:color w:val="141414"/>
          <w:sz w:val="24"/>
          <w:szCs w:val="24"/>
        </w:rPr>
      </w:pPr>
      <w:r w:rsidRPr="7E5A8A70">
        <w:rPr>
          <w:color w:val="141414"/>
          <w:sz w:val="24"/>
          <w:szCs w:val="24"/>
        </w:rPr>
        <w:t>Department: Accountancy and Legal Environment</w:t>
      </w:r>
    </w:p>
    <w:p w14:paraId="152248E1" w14:textId="77777777" w:rsidR="00113226" w:rsidRDefault="00113226" w:rsidP="00113226">
      <w:pPr>
        <w:autoSpaceDE w:val="0"/>
        <w:autoSpaceDN w:val="0"/>
        <w:adjustRightInd w:val="0"/>
        <w:rPr>
          <w:color w:val="141414"/>
          <w:sz w:val="24"/>
          <w:szCs w:val="24"/>
        </w:rPr>
      </w:pPr>
      <w:r w:rsidRPr="7E5A8A70">
        <w:rPr>
          <w:color w:val="141414"/>
          <w:sz w:val="24"/>
          <w:szCs w:val="24"/>
        </w:rPr>
        <w:t>Current Course Number/Title: ACC 632 Auditing AIS</w:t>
      </w:r>
    </w:p>
    <w:p w14:paraId="5F529BE7" w14:textId="77777777" w:rsidR="00113226" w:rsidRDefault="00113226" w:rsidP="00113226">
      <w:pPr>
        <w:autoSpaceDE w:val="0"/>
        <w:autoSpaceDN w:val="0"/>
        <w:adjustRightInd w:val="0"/>
        <w:rPr>
          <w:color w:val="141414"/>
          <w:sz w:val="24"/>
          <w:szCs w:val="24"/>
        </w:rPr>
      </w:pPr>
      <w:r w:rsidRPr="7E5A8A70">
        <w:rPr>
          <w:color w:val="141414"/>
          <w:sz w:val="24"/>
          <w:szCs w:val="24"/>
        </w:rPr>
        <w:t>New Course Title: AIS Controls</w:t>
      </w:r>
    </w:p>
    <w:p w14:paraId="7F33E7A6" w14:textId="77777777" w:rsidR="00113226" w:rsidRDefault="00113226" w:rsidP="00113226">
      <w:pPr>
        <w:autoSpaceDE w:val="0"/>
        <w:autoSpaceDN w:val="0"/>
        <w:adjustRightInd w:val="0"/>
        <w:rPr>
          <w:color w:val="141414"/>
          <w:sz w:val="24"/>
          <w:szCs w:val="24"/>
        </w:rPr>
      </w:pPr>
      <w:r w:rsidRPr="7E5A8A70">
        <w:rPr>
          <w:color w:val="141414"/>
          <w:sz w:val="24"/>
          <w:szCs w:val="24"/>
        </w:rPr>
        <w:t>Rationale: To better reflect course content.</w:t>
      </w:r>
    </w:p>
    <w:p w14:paraId="054AB961" w14:textId="77777777" w:rsidR="00113226" w:rsidRDefault="00113226" w:rsidP="00113226">
      <w:pPr>
        <w:autoSpaceDE w:val="0"/>
        <w:autoSpaceDN w:val="0"/>
        <w:adjustRightInd w:val="0"/>
        <w:rPr>
          <w:color w:val="141414"/>
          <w:sz w:val="24"/>
          <w:szCs w:val="24"/>
        </w:rPr>
      </w:pPr>
      <w:r w:rsidRPr="7E5A8A70">
        <w:rPr>
          <w:color w:val="141414"/>
          <w:sz w:val="24"/>
          <w:szCs w:val="24"/>
        </w:rPr>
        <w:t>Catalog Description: An overview of accounting information systems auditing, controls, and</w:t>
      </w:r>
    </w:p>
    <w:p w14:paraId="1EB66B46" w14:textId="77777777" w:rsidR="00113226" w:rsidRDefault="00113226" w:rsidP="00113226">
      <w:pPr>
        <w:autoSpaceDE w:val="0"/>
        <w:autoSpaceDN w:val="0"/>
        <w:adjustRightInd w:val="0"/>
        <w:rPr>
          <w:color w:val="141414"/>
          <w:sz w:val="24"/>
          <w:szCs w:val="24"/>
        </w:rPr>
      </w:pPr>
      <w:r w:rsidRPr="7E5A8A70">
        <w:rPr>
          <w:color w:val="141414"/>
          <w:sz w:val="24"/>
          <w:szCs w:val="24"/>
        </w:rPr>
        <w:t>governance. Uses both lecture and case analyses to learn about controls and identify their strengths and weaknesses.</w:t>
      </w:r>
    </w:p>
    <w:p w14:paraId="573E1646" w14:textId="77777777" w:rsidR="00113226" w:rsidRDefault="00113226" w:rsidP="00113226">
      <w:pPr>
        <w:autoSpaceDE w:val="0"/>
        <w:autoSpaceDN w:val="0"/>
        <w:adjustRightInd w:val="0"/>
        <w:rPr>
          <w:color w:val="141414"/>
          <w:sz w:val="24"/>
          <w:szCs w:val="24"/>
        </w:rPr>
      </w:pPr>
    </w:p>
    <w:p w14:paraId="03E95DF7" w14:textId="77777777" w:rsidR="00113226" w:rsidRDefault="00113226" w:rsidP="00113226">
      <w:pPr>
        <w:rPr>
          <w:color w:val="101010"/>
          <w:sz w:val="24"/>
          <w:szCs w:val="24"/>
        </w:rPr>
      </w:pPr>
      <w:r w:rsidRPr="7E5A8A70">
        <w:rPr>
          <w:color w:val="101010"/>
          <w:sz w:val="24"/>
          <w:szCs w:val="24"/>
        </w:rPr>
        <w:t>Vote Approve</w:t>
      </w:r>
    </w:p>
    <w:p w14:paraId="2AC67ABD" w14:textId="77777777" w:rsidR="00113226" w:rsidRDefault="00113226" w:rsidP="00113226">
      <w:pPr>
        <w:autoSpaceDE w:val="0"/>
        <w:autoSpaceDN w:val="0"/>
        <w:adjustRightInd w:val="0"/>
        <w:rPr>
          <w:sz w:val="24"/>
          <w:szCs w:val="24"/>
        </w:rPr>
      </w:pPr>
    </w:p>
    <w:p w14:paraId="075746CA" w14:textId="43729D93" w:rsidR="00403DF7" w:rsidRDefault="00403DF7" w:rsidP="00113226">
      <w:pPr>
        <w:autoSpaceDE w:val="0"/>
        <w:autoSpaceDN w:val="0"/>
        <w:adjustRightInd w:val="0"/>
        <w:rPr>
          <w:sz w:val="24"/>
          <w:szCs w:val="24"/>
        </w:rPr>
      </w:pPr>
      <w:r>
        <w:rPr>
          <w:sz w:val="24"/>
          <w:szCs w:val="24"/>
        </w:rPr>
        <w:t xml:space="preserve">College of Liberal Arts </w:t>
      </w:r>
      <w:r w:rsidR="00E334FF" w:rsidRPr="00837602">
        <w:rPr>
          <w:b/>
          <w:bCs/>
          <w:color w:val="FF0000"/>
          <w:sz w:val="24"/>
          <w:szCs w:val="24"/>
        </w:rPr>
        <w:t>(GC-2</w:t>
      </w:r>
      <w:r w:rsidR="00E334FF">
        <w:rPr>
          <w:b/>
          <w:bCs/>
          <w:color w:val="FF0000"/>
          <w:sz w:val="24"/>
          <w:szCs w:val="24"/>
        </w:rPr>
        <w:t>4</w:t>
      </w:r>
      <w:r w:rsidR="00E334FF" w:rsidRPr="00837602">
        <w:rPr>
          <w:b/>
          <w:bCs/>
          <w:color w:val="FF0000"/>
          <w:sz w:val="24"/>
          <w:szCs w:val="24"/>
        </w:rPr>
        <w:t>-</w:t>
      </w:r>
      <w:r w:rsidR="00E334FF">
        <w:rPr>
          <w:b/>
          <w:bCs/>
          <w:color w:val="FF0000"/>
          <w:sz w:val="24"/>
          <w:szCs w:val="24"/>
        </w:rPr>
        <w:t>01-2</w:t>
      </w:r>
      <w:r w:rsidR="00CE7C1D">
        <w:rPr>
          <w:b/>
          <w:bCs/>
          <w:color w:val="FF0000"/>
          <w:sz w:val="24"/>
          <w:szCs w:val="24"/>
        </w:rPr>
        <w:t>7</w:t>
      </w:r>
      <w:r w:rsidR="00E334FF">
        <w:rPr>
          <w:b/>
          <w:bCs/>
          <w:color w:val="FF0000"/>
          <w:sz w:val="24"/>
          <w:szCs w:val="24"/>
        </w:rPr>
        <w:t>-</w:t>
      </w:r>
      <w:r w:rsidR="00E334FF" w:rsidRPr="00837602">
        <w:rPr>
          <w:b/>
          <w:bCs/>
          <w:color w:val="FF0000"/>
          <w:sz w:val="24"/>
          <w:szCs w:val="24"/>
        </w:rPr>
        <w:t>CC)</w:t>
      </w:r>
    </w:p>
    <w:p w14:paraId="1B5F6C5E" w14:textId="507A8543" w:rsidR="00113226" w:rsidRDefault="00113226" w:rsidP="00113226">
      <w:pPr>
        <w:autoSpaceDE w:val="0"/>
        <w:autoSpaceDN w:val="0"/>
        <w:adjustRightInd w:val="0"/>
        <w:rPr>
          <w:sz w:val="24"/>
          <w:szCs w:val="24"/>
        </w:rPr>
      </w:pPr>
      <w:r w:rsidRPr="7E5A8A70">
        <w:rPr>
          <w:sz w:val="24"/>
          <w:szCs w:val="24"/>
        </w:rPr>
        <w:t>COLA 2 course title and description changes</w:t>
      </w:r>
    </w:p>
    <w:p w14:paraId="36CD2578" w14:textId="77777777" w:rsidR="00113226" w:rsidRDefault="00113226" w:rsidP="00113226">
      <w:pPr>
        <w:autoSpaceDE w:val="0"/>
        <w:autoSpaceDN w:val="0"/>
        <w:adjustRightInd w:val="0"/>
        <w:rPr>
          <w:sz w:val="24"/>
          <w:szCs w:val="24"/>
        </w:rPr>
      </w:pPr>
    </w:p>
    <w:p w14:paraId="1C35E6B3" w14:textId="77777777" w:rsidR="00803038" w:rsidRDefault="00803038" w:rsidP="00113226">
      <w:pPr>
        <w:autoSpaceDE w:val="0"/>
        <w:autoSpaceDN w:val="0"/>
        <w:adjustRightInd w:val="0"/>
        <w:rPr>
          <w:color w:val="101010"/>
          <w:sz w:val="24"/>
          <w:szCs w:val="24"/>
        </w:rPr>
      </w:pPr>
    </w:p>
    <w:p w14:paraId="61B8E7F2" w14:textId="77777777" w:rsidR="00803038" w:rsidRDefault="00803038" w:rsidP="00113226">
      <w:pPr>
        <w:autoSpaceDE w:val="0"/>
        <w:autoSpaceDN w:val="0"/>
        <w:adjustRightInd w:val="0"/>
        <w:rPr>
          <w:color w:val="101010"/>
          <w:sz w:val="24"/>
          <w:szCs w:val="24"/>
        </w:rPr>
      </w:pPr>
    </w:p>
    <w:p w14:paraId="60DBAE2C" w14:textId="77777777" w:rsidR="00803038" w:rsidRDefault="00803038" w:rsidP="00113226">
      <w:pPr>
        <w:autoSpaceDE w:val="0"/>
        <w:autoSpaceDN w:val="0"/>
        <w:adjustRightInd w:val="0"/>
        <w:rPr>
          <w:color w:val="101010"/>
          <w:sz w:val="24"/>
          <w:szCs w:val="24"/>
        </w:rPr>
      </w:pPr>
    </w:p>
    <w:p w14:paraId="6688E68F" w14:textId="77777777" w:rsidR="00803038" w:rsidRDefault="00803038" w:rsidP="00113226">
      <w:pPr>
        <w:autoSpaceDE w:val="0"/>
        <w:autoSpaceDN w:val="0"/>
        <w:adjustRightInd w:val="0"/>
        <w:rPr>
          <w:color w:val="101010"/>
          <w:sz w:val="24"/>
          <w:szCs w:val="24"/>
        </w:rPr>
      </w:pPr>
    </w:p>
    <w:p w14:paraId="3B5F2D73" w14:textId="77777777" w:rsidR="00803038" w:rsidRDefault="00803038" w:rsidP="00113226">
      <w:pPr>
        <w:autoSpaceDE w:val="0"/>
        <w:autoSpaceDN w:val="0"/>
        <w:adjustRightInd w:val="0"/>
        <w:rPr>
          <w:color w:val="101010"/>
          <w:sz w:val="24"/>
          <w:szCs w:val="24"/>
        </w:rPr>
      </w:pPr>
    </w:p>
    <w:p w14:paraId="622BE92C" w14:textId="77777777" w:rsidR="00803038" w:rsidRDefault="00803038" w:rsidP="00113226">
      <w:pPr>
        <w:autoSpaceDE w:val="0"/>
        <w:autoSpaceDN w:val="0"/>
        <w:adjustRightInd w:val="0"/>
        <w:rPr>
          <w:color w:val="101010"/>
          <w:sz w:val="24"/>
          <w:szCs w:val="24"/>
        </w:rPr>
      </w:pPr>
    </w:p>
    <w:p w14:paraId="2B1CA758" w14:textId="77777777" w:rsidR="00803038" w:rsidRDefault="00803038" w:rsidP="00113226">
      <w:pPr>
        <w:autoSpaceDE w:val="0"/>
        <w:autoSpaceDN w:val="0"/>
        <w:adjustRightInd w:val="0"/>
        <w:rPr>
          <w:color w:val="101010"/>
          <w:sz w:val="24"/>
          <w:szCs w:val="24"/>
        </w:rPr>
      </w:pPr>
    </w:p>
    <w:p w14:paraId="661570AB" w14:textId="77777777" w:rsidR="00803038" w:rsidRDefault="00803038" w:rsidP="00113226">
      <w:pPr>
        <w:autoSpaceDE w:val="0"/>
        <w:autoSpaceDN w:val="0"/>
        <w:adjustRightInd w:val="0"/>
        <w:rPr>
          <w:color w:val="101010"/>
          <w:sz w:val="24"/>
          <w:szCs w:val="24"/>
        </w:rPr>
      </w:pPr>
    </w:p>
    <w:p w14:paraId="3C89274B" w14:textId="77777777" w:rsidR="00803038" w:rsidRDefault="00803038" w:rsidP="00113226">
      <w:pPr>
        <w:autoSpaceDE w:val="0"/>
        <w:autoSpaceDN w:val="0"/>
        <w:adjustRightInd w:val="0"/>
        <w:rPr>
          <w:color w:val="101010"/>
          <w:sz w:val="24"/>
          <w:szCs w:val="24"/>
        </w:rPr>
      </w:pPr>
    </w:p>
    <w:p w14:paraId="772345D5" w14:textId="5F9043E2" w:rsidR="00113226" w:rsidRDefault="00113226" w:rsidP="00113226">
      <w:pPr>
        <w:autoSpaceDE w:val="0"/>
        <w:autoSpaceDN w:val="0"/>
        <w:adjustRightInd w:val="0"/>
        <w:rPr>
          <w:color w:val="101010"/>
          <w:sz w:val="24"/>
          <w:szCs w:val="24"/>
        </w:rPr>
      </w:pPr>
      <w:r w:rsidRPr="00803038">
        <w:rPr>
          <w:b/>
          <w:bCs/>
          <w:color w:val="101010"/>
          <w:sz w:val="24"/>
          <w:szCs w:val="24"/>
        </w:rPr>
        <w:t>CMM 673</w:t>
      </w:r>
      <w:r w:rsidRPr="7E5A8A70">
        <w:rPr>
          <w:color w:val="101010"/>
          <w:sz w:val="24"/>
          <w:szCs w:val="24"/>
        </w:rPr>
        <w:t xml:space="preserve"> - COURSE TITLE CHANGE AND COURSE DESCRIPTION CHANGE</w:t>
      </w:r>
    </w:p>
    <w:p w14:paraId="1F3AE308" w14:textId="77777777" w:rsidR="00113226" w:rsidRDefault="00113226" w:rsidP="00113226">
      <w:pPr>
        <w:autoSpaceDE w:val="0"/>
        <w:autoSpaceDN w:val="0"/>
        <w:adjustRightInd w:val="0"/>
        <w:rPr>
          <w:sz w:val="24"/>
          <w:szCs w:val="24"/>
        </w:rPr>
      </w:pPr>
    </w:p>
    <w:p w14:paraId="31247E0D" w14:textId="77777777" w:rsidR="00113226" w:rsidRDefault="00113226" w:rsidP="00113226">
      <w:pPr>
        <w:autoSpaceDE w:val="0"/>
        <w:autoSpaceDN w:val="0"/>
        <w:adjustRightInd w:val="0"/>
        <w:rPr>
          <w:color w:val="121212"/>
          <w:sz w:val="24"/>
          <w:szCs w:val="24"/>
        </w:rPr>
      </w:pPr>
      <w:r w:rsidRPr="7E5A8A70">
        <w:rPr>
          <w:color w:val="121212"/>
          <w:sz w:val="24"/>
          <w:szCs w:val="24"/>
        </w:rPr>
        <w:t>COURSE DESCRIPTION CHANGE</w:t>
      </w:r>
    </w:p>
    <w:p w14:paraId="600491E3" w14:textId="77777777" w:rsidR="00113226" w:rsidRDefault="00113226" w:rsidP="00113226">
      <w:pPr>
        <w:autoSpaceDE w:val="0"/>
        <w:autoSpaceDN w:val="0"/>
        <w:adjustRightInd w:val="0"/>
        <w:rPr>
          <w:color w:val="121212"/>
          <w:sz w:val="24"/>
          <w:szCs w:val="24"/>
        </w:rPr>
      </w:pPr>
      <w:r w:rsidRPr="7E5A8A70">
        <w:rPr>
          <w:color w:val="121212"/>
          <w:sz w:val="24"/>
          <w:szCs w:val="24"/>
        </w:rPr>
        <w:t>Department: Communication Studies</w:t>
      </w:r>
    </w:p>
    <w:p w14:paraId="2A5D9126" w14:textId="77777777" w:rsidR="00113226" w:rsidRDefault="00113226" w:rsidP="00113226">
      <w:pPr>
        <w:autoSpaceDE w:val="0"/>
        <w:autoSpaceDN w:val="0"/>
        <w:adjustRightInd w:val="0"/>
        <w:rPr>
          <w:color w:val="121212"/>
          <w:sz w:val="24"/>
          <w:szCs w:val="24"/>
        </w:rPr>
      </w:pPr>
      <w:r w:rsidRPr="7E5A8A70">
        <w:rPr>
          <w:color w:val="121212"/>
          <w:sz w:val="24"/>
          <w:szCs w:val="24"/>
        </w:rPr>
        <w:t>Course Number and Title: CMM 673 Sem Interpersonal Comm</w:t>
      </w:r>
    </w:p>
    <w:p w14:paraId="629636EB" w14:textId="77777777" w:rsidR="00113226" w:rsidRDefault="00113226" w:rsidP="00113226">
      <w:pPr>
        <w:autoSpaceDE w:val="0"/>
        <w:autoSpaceDN w:val="0"/>
        <w:adjustRightInd w:val="0"/>
        <w:rPr>
          <w:color w:val="121212"/>
          <w:sz w:val="24"/>
          <w:szCs w:val="24"/>
        </w:rPr>
      </w:pPr>
      <w:r w:rsidRPr="7E5A8A70">
        <w:rPr>
          <w:color w:val="121212"/>
          <w:sz w:val="24"/>
          <w:szCs w:val="24"/>
        </w:rPr>
        <w:t>Rationale: The course description was edited to have more active and descriptive wording.</w:t>
      </w:r>
    </w:p>
    <w:p w14:paraId="37C5C697" w14:textId="77777777" w:rsidR="00113226" w:rsidRDefault="00113226" w:rsidP="00113226">
      <w:pPr>
        <w:autoSpaceDE w:val="0"/>
        <w:autoSpaceDN w:val="0"/>
        <w:adjustRightInd w:val="0"/>
        <w:rPr>
          <w:color w:val="121212"/>
          <w:sz w:val="24"/>
          <w:szCs w:val="24"/>
        </w:rPr>
      </w:pPr>
      <w:r w:rsidRPr="7E5A8A70">
        <w:rPr>
          <w:color w:val="121212"/>
          <w:sz w:val="24"/>
          <w:szCs w:val="24"/>
        </w:rPr>
        <w:t>Course Description (old): Intensive treatment of principles and processes underlying dyadic</w:t>
      </w:r>
    </w:p>
    <w:p w14:paraId="396053F1" w14:textId="77777777" w:rsidR="00113226" w:rsidRDefault="00113226" w:rsidP="00113226">
      <w:pPr>
        <w:autoSpaceDE w:val="0"/>
        <w:autoSpaceDN w:val="0"/>
        <w:adjustRightInd w:val="0"/>
        <w:rPr>
          <w:color w:val="121212"/>
          <w:sz w:val="24"/>
          <w:szCs w:val="24"/>
        </w:rPr>
      </w:pPr>
      <w:r w:rsidRPr="7E5A8A70">
        <w:rPr>
          <w:color w:val="121212"/>
          <w:sz w:val="24"/>
          <w:szCs w:val="24"/>
        </w:rPr>
        <w:t>communication. Designed to enable the student to diagnose and intervene to resolve communication problems.</w:t>
      </w:r>
    </w:p>
    <w:p w14:paraId="3F810A29" w14:textId="77777777" w:rsidR="00113226" w:rsidRDefault="00113226" w:rsidP="00113226">
      <w:pPr>
        <w:autoSpaceDE w:val="0"/>
        <w:autoSpaceDN w:val="0"/>
        <w:adjustRightInd w:val="0"/>
        <w:rPr>
          <w:color w:val="121212"/>
          <w:sz w:val="24"/>
          <w:szCs w:val="24"/>
        </w:rPr>
      </w:pPr>
      <w:r w:rsidRPr="7E5A8A70">
        <w:rPr>
          <w:color w:val="121212"/>
          <w:sz w:val="24"/>
          <w:szCs w:val="24"/>
        </w:rPr>
        <w:t>Course Description (new): Explore how interpersonal communication influences the formation,</w:t>
      </w:r>
    </w:p>
    <w:p w14:paraId="546F96EB" w14:textId="77777777" w:rsidR="00113226" w:rsidRDefault="00113226" w:rsidP="00113226">
      <w:pPr>
        <w:autoSpaceDE w:val="0"/>
        <w:autoSpaceDN w:val="0"/>
        <w:adjustRightInd w:val="0"/>
        <w:rPr>
          <w:color w:val="121212"/>
          <w:sz w:val="24"/>
          <w:szCs w:val="24"/>
        </w:rPr>
      </w:pPr>
      <w:r w:rsidRPr="7E5A8A70">
        <w:rPr>
          <w:color w:val="121212"/>
          <w:sz w:val="24"/>
          <w:szCs w:val="24"/>
        </w:rPr>
        <w:t>maintenance, and dissolution of relational connections while developing interpersonal</w:t>
      </w:r>
    </w:p>
    <w:p w14:paraId="57FD8EE9" w14:textId="77777777" w:rsidR="00113226" w:rsidRDefault="00113226" w:rsidP="00113226">
      <w:pPr>
        <w:autoSpaceDE w:val="0"/>
        <w:autoSpaceDN w:val="0"/>
        <w:adjustRightInd w:val="0"/>
        <w:rPr>
          <w:color w:val="121212"/>
          <w:sz w:val="24"/>
          <w:szCs w:val="24"/>
        </w:rPr>
      </w:pPr>
      <w:r w:rsidRPr="7E5A8A70">
        <w:rPr>
          <w:color w:val="121212"/>
          <w:sz w:val="24"/>
          <w:szCs w:val="24"/>
        </w:rPr>
        <w:t>communication competence to improve relationships.</w:t>
      </w:r>
    </w:p>
    <w:p w14:paraId="35605CCF" w14:textId="77777777" w:rsidR="00113226" w:rsidRDefault="00113226" w:rsidP="00113226">
      <w:pPr>
        <w:autoSpaceDE w:val="0"/>
        <w:autoSpaceDN w:val="0"/>
        <w:adjustRightInd w:val="0"/>
        <w:rPr>
          <w:color w:val="121212"/>
          <w:sz w:val="24"/>
          <w:szCs w:val="24"/>
        </w:rPr>
      </w:pPr>
      <w:r w:rsidRPr="7E5A8A70">
        <w:rPr>
          <w:color w:val="121212"/>
          <w:sz w:val="24"/>
          <w:szCs w:val="24"/>
        </w:rPr>
        <w:t>Catalog Description: Explore how interpersonal communication influences the formation,</w:t>
      </w:r>
    </w:p>
    <w:p w14:paraId="4CD534B6" w14:textId="77777777" w:rsidR="00113226" w:rsidRDefault="00113226" w:rsidP="00113226">
      <w:pPr>
        <w:autoSpaceDE w:val="0"/>
        <w:autoSpaceDN w:val="0"/>
        <w:adjustRightInd w:val="0"/>
        <w:rPr>
          <w:color w:val="121212"/>
          <w:sz w:val="24"/>
          <w:szCs w:val="24"/>
        </w:rPr>
      </w:pPr>
      <w:r w:rsidRPr="7E5A8A70">
        <w:rPr>
          <w:color w:val="121212"/>
          <w:sz w:val="24"/>
          <w:szCs w:val="24"/>
        </w:rPr>
        <w:t>maintenance, and dissolution of relational connections while developing interpersonal</w:t>
      </w:r>
    </w:p>
    <w:p w14:paraId="2A53F6D8" w14:textId="77777777" w:rsidR="00113226" w:rsidRDefault="00113226" w:rsidP="00113226">
      <w:pPr>
        <w:autoSpaceDE w:val="0"/>
        <w:autoSpaceDN w:val="0"/>
        <w:adjustRightInd w:val="0"/>
        <w:rPr>
          <w:color w:val="121212"/>
          <w:sz w:val="24"/>
          <w:szCs w:val="24"/>
        </w:rPr>
      </w:pPr>
      <w:r w:rsidRPr="7E5A8A70">
        <w:rPr>
          <w:color w:val="121212"/>
          <w:sz w:val="24"/>
          <w:szCs w:val="24"/>
        </w:rPr>
        <w:t>communication competence to improve relationships.</w:t>
      </w:r>
    </w:p>
    <w:p w14:paraId="7231964E" w14:textId="77777777" w:rsidR="00113226" w:rsidRDefault="00113226" w:rsidP="00113226">
      <w:pPr>
        <w:autoSpaceDE w:val="0"/>
        <w:autoSpaceDN w:val="0"/>
        <w:adjustRightInd w:val="0"/>
        <w:rPr>
          <w:color w:val="121212"/>
          <w:sz w:val="24"/>
          <w:szCs w:val="24"/>
        </w:rPr>
      </w:pPr>
    </w:p>
    <w:p w14:paraId="7360265E" w14:textId="77777777" w:rsidR="00113226" w:rsidRDefault="00113226" w:rsidP="00113226">
      <w:pPr>
        <w:autoSpaceDE w:val="0"/>
        <w:autoSpaceDN w:val="0"/>
        <w:adjustRightInd w:val="0"/>
        <w:rPr>
          <w:color w:val="121212"/>
          <w:sz w:val="24"/>
          <w:szCs w:val="24"/>
        </w:rPr>
      </w:pPr>
      <w:r w:rsidRPr="7E5A8A70">
        <w:rPr>
          <w:color w:val="121212"/>
          <w:sz w:val="24"/>
          <w:szCs w:val="24"/>
        </w:rPr>
        <w:t>COURSE TITLE CHANGE</w:t>
      </w:r>
    </w:p>
    <w:p w14:paraId="4AACE40D" w14:textId="77777777" w:rsidR="00113226" w:rsidRDefault="00113226" w:rsidP="00113226">
      <w:pPr>
        <w:autoSpaceDE w:val="0"/>
        <w:autoSpaceDN w:val="0"/>
        <w:adjustRightInd w:val="0"/>
        <w:rPr>
          <w:color w:val="121212"/>
          <w:sz w:val="24"/>
          <w:szCs w:val="24"/>
        </w:rPr>
      </w:pPr>
      <w:r w:rsidRPr="7E5A8A70">
        <w:rPr>
          <w:color w:val="121212"/>
          <w:sz w:val="24"/>
          <w:szCs w:val="24"/>
        </w:rPr>
        <w:t>Department: Communication Studies</w:t>
      </w:r>
    </w:p>
    <w:p w14:paraId="65B5A2F5" w14:textId="77777777" w:rsidR="00113226" w:rsidRDefault="00113226" w:rsidP="00113226">
      <w:pPr>
        <w:autoSpaceDE w:val="0"/>
        <w:autoSpaceDN w:val="0"/>
        <w:adjustRightInd w:val="0"/>
        <w:rPr>
          <w:color w:val="121212"/>
          <w:sz w:val="24"/>
          <w:szCs w:val="24"/>
        </w:rPr>
      </w:pPr>
      <w:r w:rsidRPr="7E5A8A70">
        <w:rPr>
          <w:color w:val="121212"/>
          <w:sz w:val="24"/>
          <w:szCs w:val="24"/>
        </w:rPr>
        <w:t>Current Course Number/Title: CMM 673 Sem Interpersonal Comm</w:t>
      </w:r>
    </w:p>
    <w:p w14:paraId="043981DA" w14:textId="77777777" w:rsidR="00113226" w:rsidRDefault="00113226" w:rsidP="00113226">
      <w:pPr>
        <w:autoSpaceDE w:val="0"/>
        <w:autoSpaceDN w:val="0"/>
        <w:adjustRightInd w:val="0"/>
        <w:rPr>
          <w:color w:val="121212"/>
          <w:sz w:val="24"/>
          <w:szCs w:val="24"/>
        </w:rPr>
      </w:pPr>
      <w:r w:rsidRPr="7E5A8A70">
        <w:rPr>
          <w:color w:val="121212"/>
          <w:sz w:val="24"/>
          <w:szCs w:val="24"/>
        </w:rPr>
        <w:t>New Course Title: CMM 673 Interpersonal Communication</w:t>
      </w:r>
    </w:p>
    <w:p w14:paraId="2D372A70" w14:textId="77777777" w:rsidR="00113226" w:rsidRDefault="00113226" w:rsidP="00113226">
      <w:pPr>
        <w:autoSpaceDE w:val="0"/>
        <w:autoSpaceDN w:val="0"/>
        <w:adjustRightInd w:val="0"/>
        <w:rPr>
          <w:color w:val="121212"/>
          <w:sz w:val="24"/>
          <w:szCs w:val="24"/>
        </w:rPr>
      </w:pPr>
      <w:r w:rsidRPr="7E5A8A70">
        <w:rPr>
          <w:color w:val="121212"/>
          <w:sz w:val="24"/>
          <w:szCs w:val="24"/>
        </w:rPr>
        <w:t>Rationale: The course title was changed for conciseness and clarity.</w:t>
      </w:r>
    </w:p>
    <w:p w14:paraId="3863E4E7" w14:textId="77777777" w:rsidR="00113226" w:rsidRDefault="00113226" w:rsidP="00113226">
      <w:pPr>
        <w:autoSpaceDE w:val="0"/>
        <w:autoSpaceDN w:val="0"/>
        <w:adjustRightInd w:val="0"/>
        <w:rPr>
          <w:color w:val="121212"/>
          <w:sz w:val="24"/>
          <w:szCs w:val="24"/>
        </w:rPr>
      </w:pPr>
    </w:p>
    <w:p w14:paraId="6B514011" w14:textId="77777777" w:rsidR="00113226" w:rsidRDefault="00113226" w:rsidP="00113226">
      <w:pPr>
        <w:autoSpaceDE w:val="0"/>
        <w:autoSpaceDN w:val="0"/>
        <w:adjustRightInd w:val="0"/>
        <w:rPr>
          <w:color w:val="121212"/>
          <w:sz w:val="24"/>
          <w:szCs w:val="24"/>
        </w:rPr>
      </w:pPr>
      <w:r w:rsidRPr="7E5A8A70">
        <w:rPr>
          <w:color w:val="121212"/>
          <w:sz w:val="24"/>
          <w:szCs w:val="24"/>
        </w:rPr>
        <w:t>Catalog Description: Explore how interpersonal communication influences the formation,</w:t>
      </w:r>
    </w:p>
    <w:p w14:paraId="2713B753" w14:textId="77777777" w:rsidR="00113226" w:rsidRDefault="00113226" w:rsidP="00113226">
      <w:pPr>
        <w:autoSpaceDE w:val="0"/>
        <w:autoSpaceDN w:val="0"/>
        <w:adjustRightInd w:val="0"/>
        <w:rPr>
          <w:color w:val="121212"/>
          <w:sz w:val="24"/>
          <w:szCs w:val="24"/>
        </w:rPr>
      </w:pPr>
      <w:r w:rsidRPr="7E5A8A70">
        <w:rPr>
          <w:color w:val="121212"/>
          <w:sz w:val="24"/>
          <w:szCs w:val="24"/>
        </w:rPr>
        <w:t>maintenance, and dissolution of relational connections while developing interpersonal</w:t>
      </w:r>
    </w:p>
    <w:p w14:paraId="3A6CBB67" w14:textId="77777777" w:rsidR="00113226" w:rsidRDefault="00113226" w:rsidP="00113226">
      <w:pPr>
        <w:autoSpaceDE w:val="0"/>
        <w:autoSpaceDN w:val="0"/>
        <w:adjustRightInd w:val="0"/>
        <w:rPr>
          <w:color w:val="121212"/>
          <w:sz w:val="24"/>
          <w:szCs w:val="24"/>
        </w:rPr>
      </w:pPr>
      <w:r w:rsidRPr="7E5A8A70">
        <w:rPr>
          <w:color w:val="121212"/>
          <w:sz w:val="24"/>
          <w:szCs w:val="24"/>
        </w:rPr>
        <w:t>communication competence to improve relationships.</w:t>
      </w:r>
    </w:p>
    <w:p w14:paraId="785E267F" w14:textId="77777777" w:rsidR="00113226" w:rsidRDefault="00113226" w:rsidP="00113226">
      <w:pPr>
        <w:autoSpaceDE w:val="0"/>
        <w:autoSpaceDN w:val="0"/>
        <w:adjustRightInd w:val="0"/>
        <w:rPr>
          <w:color w:val="121212"/>
          <w:sz w:val="24"/>
          <w:szCs w:val="24"/>
        </w:rPr>
      </w:pPr>
    </w:p>
    <w:p w14:paraId="4EF7CC4C"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13656AAF" w14:textId="77777777" w:rsidR="00113226" w:rsidRDefault="00113226" w:rsidP="00113226">
      <w:pPr>
        <w:autoSpaceDE w:val="0"/>
        <w:autoSpaceDN w:val="0"/>
        <w:adjustRightInd w:val="0"/>
        <w:rPr>
          <w:color w:val="121212"/>
          <w:sz w:val="24"/>
          <w:szCs w:val="24"/>
        </w:rPr>
      </w:pPr>
    </w:p>
    <w:p w14:paraId="34BA84B5" w14:textId="77777777" w:rsidR="00113226" w:rsidRDefault="00113226" w:rsidP="00113226">
      <w:pPr>
        <w:autoSpaceDE w:val="0"/>
        <w:autoSpaceDN w:val="0"/>
        <w:adjustRightInd w:val="0"/>
        <w:rPr>
          <w:color w:val="101010"/>
          <w:sz w:val="24"/>
          <w:szCs w:val="24"/>
        </w:rPr>
      </w:pPr>
      <w:r w:rsidRPr="00803038">
        <w:rPr>
          <w:b/>
          <w:bCs/>
          <w:color w:val="101010"/>
          <w:sz w:val="24"/>
          <w:szCs w:val="24"/>
        </w:rPr>
        <w:t>CMM 674</w:t>
      </w:r>
      <w:r w:rsidRPr="7E5A8A70">
        <w:rPr>
          <w:color w:val="101010"/>
          <w:sz w:val="24"/>
          <w:szCs w:val="24"/>
        </w:rPr>
        <w:t xml:space="preserve"> - COURSE TITLE CHANGE AND COURSE DESCRIPTION CHANGE</w:t>
      </w:r>
    </w:p>
    <w:p w14:paraId="7281D204" w14:textId="77777777" w:rsidR="00113226" w:rsidRDefault="00113226" w:rsidP="00113226">
      <w:pPr>
        <w:autoSpaceDE w:val="0"/>
        <w:autoSpaceDN w:val="0"/>
        <w:adjustRightInd w:val="0"/>
        <w:rPr>
          <w:color w:val="121212"/>
          <w:sz w:val="24"/>
          <w:szCs w:val="24"/>
        </w:rPr>
      </w:pPr>
    </w:p>
    <w:p w14:paraId="7962E17B" w14:textId="77777777" w:rsidR="00113226" w:rsidRDefault="00113226" w:rsidP="00113226">
      <w:pPr>
        <w:autoSpaceDE w:val="0"/>
        <w:autoSpaceDN w:val="0"/>
        <w:adjustRightInd w:val="0"/>
        <w:rPr>
          <w:color w:val="121212"/>
          <w:sz w:val="24"/>
          <w:szCs w:val="24"/>
        </w:rPr>
      </w:pPr>
    </w:p>
    <w:p w14:paraId="6171199A" w14:textId="77777777" w:rsidR="00113226" w:rsidRDefault="00113226" w:rsidP="00113226">
      <w:pPr>
        <w:autoSpaceDE w:val="0"/>
        <w:autoSpaceDN w:val="0"/>
        <w:adjustRightInd w:val="0"/>
        <w:rPr>
          <w:color w:val="121212"/>
          <w:sz w:val="24"/>
          <w:szCs w:val="24"/>
        </w:rPr>
      </w:pPr>
      <w:r w:rsidRPr="7E5A8A70">
        <w:rPr>
          <w:color w:val="121212"/>
          <w:sz w:val="24"/>
          <w:szCs w:val="24"/>
        </w:rPr>
        <w:t>COURSE DESCRIPTION CHANGE</w:t>
      </w:r>
    </w:p>
    <w:p w14:paraId="4AF014C4" w14:textId="77777777" w:rsidR="00113226" w:rsidRDefault="00113226" w:rsidP="00113226">
      <w:pPr>
        <w:autoSpaceDE w:val="0"/>
        <w:autoSpaceDN w:val="0"/>
        <w:adjustRightInd w:val="0"/>
        <w:rPr>
          <w:color w:val="121212"/>
          <w:sz w:val="24"/>
          <w:szCs w:val="24"/>
        </w:rPr>
      </w:pPr>
      <w:r w:rsidRPr="7E5A8A70">
        <w:rPr>
          <w:color w:val="121212"/>
          <w:sz w:val="24"/>
          <w:szCs w:val="24"/>
        </w:rPr>
        <w:t>Department: Communication Studies</w:t>
      </w:r>
    </w:p>
    <w:p w14:paraId="77598BA6" w14:textId="77777777" w:rsidR="00113226" w:rsidRDefault="00113226" w:rsidP="00113226">
      <w:pPr>
        <w:autoSpaceDE w:val="0"/>
        <w:autoSpaceDN w:val="0"/>
        <w:adjustRightInd w:val="0"/>
        <w:rPr>
          <w:color w:val="121212"/>
          <w:sz w:val="24"/>
          <w:szCs w:val="24"/>
        </w:rPr>
      </w:pPr>
      <w:r w:rsidRPr="7E5A8A70">
        <w:rPr>
          <w:color w:val="121212"/>
          <w:sz w:val="24"/>
          <w:szCs w:val="24"/>
        </w:rPr>
        <w:t>Course Number and Title: CMM 674 Seminar Comm Pedagogy</w:t>
      </w:r>
    </w:p>
    <w:p w14:paraId="414F6773" w14:textId="77777777" w:rsidR="00113226" w:rsidRDefault="00113226" w:rsidP="00113226">
      <w:pPr>
        <w:autoSpaceDE w:val="0"/>
        <w:autoSpaceDN w:val="0"/>
        <w:adjustRightInd w:val="0"/>
        <w:rPr>
          <w:color w:val="121212"/>
          <w:sz w:val="24"/>
          <w:szCs w:val="24"/>
        </w:rPr>
      </w:pPr>
      <w:r w:rsidRPr="7E5A8A70">
        <w:rPr>
          <w:color w:val="121212"/>
          <w:sz w:val="24"/>
          <w:szCs w:val="24"/>
        </w:rPr>
        <w:t>Rationale: The revised course will focus on communication pedagogy more generally and not serve as a training course for graduate teaching assistants in our department.</w:t>
      </w:r>
    </w:p>
    <w:p w14:paraId="1E408244" w14:textId="77777777" w:rsidR="00113226" w:rsidRDefault="00113226" w:rsidP="00113226">
      <w:pPr>
        <w:autoSpaceDE w:val="0"/>
        <w:autoSpaceDN w:val="0"/>
        <w:adjustRightInd w:val="0"/>
        <w:rPr>
          <w:color w:val="121212"/>
          <w:sz w:val="24"/>
          <w:szCs w:val="24"/>
        </w:rPr>
      </w:pPr>
      <w:r w:rsidRPr="7E5A8A70">
        <w:rPr>
          <w:color w:val="121212"/>
          <w:sz w:val="24"/>
          <w:szCs w:val="24"/>
        </w:rPr>
        <w:t>Course Description (old): Primarily for graduate teaching assistants to develop instructional skills of preparation, presentation, and evaluation; to understand instructor duties and requirements, and to exemplify interpersonal skills in dealing with students.</w:t>
      </w:r>
    </w:p>
    <w:p w14:paraId="2BD23C3A" w14:textId="77777777" w:rsidR="00113226" w:rsidRDefault="00113226" w:rsidP="00113226">
      <w:pPr>
        <w:autoSpaceDE w:val="0"/>
        <w:autoSpaceDN w:val="0"/>
        <w:adjustRightInd w:val="0"/>
        <w:rPr>
          <w:color w:val="121212"/>
          <w:sz w:val="24"/>
          <w:szCs w:val="24"/>
        </w:rPr>
      </w:pPr>
      <w:r w:rsidRPr="7E5A8A70">
        <w:rPr>
          <w:color w:val="121212"/>
          <w:sz w:val="24"/>
          <w:szCs w:val="24"/>
        </w:rPr>
        <w:t>Course Description (new): Explore and evaluate communication theories and research on the</w:t>
      </w:r>
    </w:p>
    <w:p w14:paraId="3B5D4886" w14:textId="77777777" w:rsidR="00113226" w:rsidRDefault="00113226" w:rsidP="00113226">
      <w:pPr>
        <w:autoSpaceDE w:val="0"/>
        <w:autoSpaceDN w:val="0"/>
        <w:adjustRightInd w:val="0"/>
        <w:rPr>
          <w:color w:val="121212"/>
          <w:sz w:val="24"/>
          <w:szCs w:val="24"/>
        </w:rPr>
      </w:pPr>
      <w:r w:rsidRPr="7E5A8A70">
        <w:rPr>
          <w:color w:val="121212"/>
          <w:sz w:val="24"/>
          <w:szCs w:val="24"/>
        </w:rPr>
        <w:t>cognitive, rhetorical, and relational aspects of teaching and learning. Open to teachers, adjunct</w:t>
      </w:r>
    </w:p>
    <w:p w14:paraId="04B41327" w14:textId="77777777" w:rsidR="00113226" w:rsidRDefault="00113226" w:rsidP="00113226">
      <w:pPr>
        <w:autoSpaceDE w:val="0"/>
        <w:autoSpaceDN w:val="0"/>
        <w:adjustRightInd w:val="0"/>
        <w:rPr>
          <w:color w:val="121212"/>
          <w:sz w:val="24"/>
          <w:szCs w:val="24"/>
        </w:rPr>
      </w:pPr>
      <w:r w:rsidRPr="7E5A8A70">
        <w:rPr>
          <w:color w:val="121212"/>
          <w:sz w:val="24"/>
          <w:szCs w:val="24"/>
        </w:rPr>
        <w:t>instructors, or graduate students in any discipline.</w:t>
      </w:r>
    </w:p>
    <w:p w14:paraId="0B4F63D0" w14:textId="77777777" w:rsidR="00113226" w:rsidRDefault="00113226" w:rsidP="00113226">
      <w:pPr>
        <w:autoSpaceDE w:val="0"/>
        <w:autoSpaceDN w:val="0"/>
        <w:adjustRightInd w:val="0"/>
        <w:rPr>
          <w:color w:val="121212"/>
          <w:sz w:val="24"/>
          <w:szCs w:val="24"/>
        </w:rPr>
      </w:pPr>
      <w:r w:rsidRPr="7E5A8A70">
        <w:rPr>
          <w:color w:val="121212"/>
          <w:sz w:val="24"/>
          <w:szCs w:val="24"/>
        </w:rPr>
        <w:t>Catalog Description: Explore and evaluate communication theories and research on the cognitive, rhetorical, and relational aspects of teaching and learning. Open to teachers, adjunct instructors, or graduate students in any discipline.</w:t>
      </w:r>
    </w:p>
    <w:p w14:paraId="67ACA38F" w14:textId="77777777" w:rsidR="00803038" w:rsidRDefault="00803038" w:rsidP="00113226">
      <w:pPr>
        <w:autoSpaceDE w:val="0"/>
        <w:autoSpaceDN w:val="0"/>
        <w:adjustRightInd w:val="0"/>
        <w:rPr>
          <w:color w:val="121212"/>
          <w:sz w:val="24"/>
          <w:szCs w:val="24"/>
        </w:rPr>
      </w:pPr>
    </w:p>
    <w:p w14:paraId="0A13A31F" w14:textId="77777777" w:rsidR="00803038" w:rsidRDefault="00803038" w:rsidP="00113226">
      <w:pPr>
        <w:autoSpaceDE w:val="0"/>
        <w:autoSpaceDN w:val="0"/>
        <w:adjustRightInd w:val="0"/>
        <w:rPr>
          <w:color w:val="121212"/>
          <w:sz w:val="24"/>
          <w:szCs w:val="24"/>
        </w:rPr>
      </w:pPr>
    </w:p>
    <w:p w14:paraId="087EE063" w14:textId="77777777" w:rsidR="00803038" w:rsidRDefault="00803038" w:rsidP="00113226">
      <w:pPr>
        <w:autoSpaceDE w:val="0"/>
        <w:autoSpaceDN w:val="0"/>
        <w:adjustRightInd w:val="0"/>
        <w:rPr>
          <w:color w:val="121212"/>
          <w:sz w:val="24"/>
          <w:szCs w:val="24"/>
        </w:rPr>
      </w:pPr>
    </w:p>
    <w:p w14:paraId="045DC41A" w14:textId="77777777" w:rsidR="00803038" w:rsidRDefault="00803038" w:rsidP="00113226">
      <w:pPr>
        <w:autoSpaceDE w:val="0"/>
        <w:autoSpaceDN w:val="0"/>
        <w:adjustRightInd w:val="0"/>
        <w:rPr>
          <w:color w:val="121212"/>
          <w:sz w:val="24"/>
          <w:szCs w:val="24"/>
        </w:rPr>
      </w:pPr>
    </w:p>
    <w:p w14:paraId="7FB4CF37" w14:textId="0672FCED" w:rsidR="00113226" w:rsidRDefault="00113226" w:rsidP="00113226">
      <w:pPr>
        <w:autoSpaceDE w:val="0"/>
        <w:autoSpaceDN w:val="0"/>
        <w:adjustRightInd w:val="0"/>
        <w:rPr>
          <w:color w:val="121212"/>
          <w:sz w:val="24"/>
          <w:szCs w:val="24"/>
        </w:rPr>
      </w:pPr>
      <w:r w:rsidRPr="7E5A8A70">
        <w:rPr>
          <w:color w:val="121212"/>
          <w:sz w:val="24"/>
          <w:szCs w:val="24"/>
        </w:rPr>
        <w:t>COURSE TITLE CHANGE</w:t>
      </w:r>
    </w:p>
    <w:p w14:paraId="567E7B13" w14:textId="77777777" w:rsidR="00113226" w:rsidRDefault="00113226" w:rsidP="00113226">
      <w:pPr>
        <w:autoSpaceDE w:val="0"/>
        <w:autoSpaceDN w:val="0"/>
        <w:adjustRightInd w:val="0"/>
        <w:rPr>
          <w:color w:val="121212"/>
          <w:sz w:val="24"/>
          <w:szCs w:val="24"/>
        </w:rPr>
      </w:pPr>
      <w:r w:rsidRPr="7E5A8A70">
        <w:rPr>
          <w:color w:val="121212"/>
          <w:sz w:val="24"/>
          <w:szCs w:val="24"/>
        </w:rPr>
        <w:t>Department: Communication Studies</w:t>
      </w:r>
    </w:p>
    <w:p w14:paraId="4D4458C0" w14:textId="77777777" w:rsidR="00113226" w:rsidRDefault="00113226" w:rsidP="00113226">
      <w:pPr>
        <w:autoSpaceDE w:val="0"/>
        <w:autoSpaceDN w:val="0"/>
        <w:adjustRightInd w:val="0"/>
        <w:rPr>
          <w:color w:val="121212"/>
          <w:sz w:val="24"/>
          <w:szCs w:val="24"/>
        </w:rPr>
      </w:pPr>
      <w:r w:rsidRPr="7E5A8A70">
        <w:rPr>
          <w:color w:val="121212"/>
          <w:sz w:val="24"/>
          <w:szCs w:val="24"/>
        </w:rPr>
        <w:t>Current Course Number/Title: CMM 674 Seminar Comm Pedagogy</w:t>
      </w:r>
    </w:p>
    <w:p w14:paraId="520D9737" w14:textId="77777777" w:rsidR="00113226" w:rsidRDefault="00113226" w:rsidP="00113226">
      <w:pPr>
        <w:autoSpaceDE w:val="0"/>
        <w:autoSpaceDN w:val="0"/>
        <w:adjustRightInd w:val="0"/>
        <w:rPr>
          <w:color w:val="121212"/>
          <w:sz w:val="24"/>
          <w:szCs w:val="24"/>
        </w:rPr>
      </w:pPr>
      <w:r w:rsidRPr="7E5A8A70">
        <w:rPr>
          <w:color w:val="121212"/>
          <w:sz w:val="24"/>
          <w:szCs w:val="24"/>
        </w:rPr>
        <w:t>New Course Title: CMM 674 Communication Pedagogy</w:t>
      </w:r>
    </w:p>
    <w:p w14:paraId="6E6EEE2C" w14:textId="77777777" w:rsidR="00113226" w:rsidRDefault="00113226" w:rsidP="00113226">
      <w:pPr>
        <w:autoSpaceDE w:val="0"/>
        <w:autoSpaceDN w:val="0"/>
        <w:adjustRightInd w:val="0"/>
        <w:rPr>
          <w:color w:val="121212"/>
          <w:sz w:val="24"/>
          <w:szCs w:val="24"/>
        </w:rPr>
      </w:pPr>
      <w:r w:rsidRPr="7E5A8A70">
        <w:rPr>
          <w:color w:val="121212"/>
          <w:sz w:val="24"/>
          <w:szCs w:val="24"/>
        </w:rPr>
        <w:t>Rationale: The course title was changed for conciseness and clarity.</w:t>
      </w:r>
    </w:p>
    <w:p w14:paraId="30B3FBFB" w14:textId="77777777" w:rsidR="00113226" w:rsidRDefault="00113226" w:rsidP="00113226">
      <w:pPr>
        <w:autoSpaceDE w:val="0"/>
        <w:autoSpaceDN w:val="0"/>
        <w:adjustRightInd w:val="0"/>
        <w:rPr>
          <w:color w:val="121212"/>
          <w:sz w:val="24"/>
          <w:szCs w:val="24"/>
        </w:rPr>
      </w:pPr>
      <w:r w:rsidRPr="7E5A8A70">
        <w:rPr>
          <w:color w:val="121212"/>
          <w:sz w:val="24"/>
          <w:szCs w:val="24"/>
        </w:rPr>
        <w:t>Catalog Description: Explore and evaluate communication theories and research on the cognitive, rhetorical, and relational aspects of teaching and learning. Open to teachers, adjunct instructors, or graduate students in any discipline.</w:t>
      </w:r>
    </w:p>
    <w:p w14:paraId="03D6988A" w14:textId="77777777" w:rsidR="00113226" w:rsidRDefault="00113226" w:rsidP="00113226">
      <w:pPr>
        <w:autoSpaceDE w:val="0"/>
        <w:autoSpaceDN w:val="0"/>
        <w:adjustRightInd w:val="0"/>
        <w:rPr>
          <w:color w:val="121212"/>
          <w:sz w:val="24"/>
          <w:szCs w:val="24"/>
        </w:rPr>
      </w:pPr>
    </w:p>
    <w:p w14:paraId="5AA69D21" w14:textId="77777777" w:rsidR="00113226" w:rsidRDefault="00113226" w:rsidP="00113226">
      <w:pPr>
        <w:autoSpaceDE w:val="0"/>
        <w:autoSpaceDN w:val="0"/>
        <w:adjustRightInd w:val="0"/>
        <w:rPr>
          <w:color w:val="121212"/>
          <w:sz w:val="24"/>
          <w:szCs w:val="24"/>
        </w:rPr>
      </w:pPr>
    </w:p>
    <w:p w14:paraId="44E6E144"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685CC538" w14:textId="77777777" w:rsidR="00113226" w:rsidRDefault="00113226" w:rsidP="00113226">
      <w:pPr>
        <w:autoSpaceDE w:val="0"/>
        <w:autoSpaceDN w:val="0"/>
        <w:adjustRightInd w:val="0"/>
        <w:rPr>
          <w:color w:val="121212"/>
          <w:sz w:val="24"/>
          <w:szCs w:val="24"/>
        </w:rPr>
      </w:pPr>
    </w:p>
    <w:p w14:paraId="4A708787" w14:textId="5C1C2687" w:rsidR="00803038" w:rsidRPr="00803038" w:rsidRDefault="00803038" w:rsidP="00113226">
      <w:pPr>
        <w:autoSpaceDE w:val="0"/>
        <w:autoSpaceDN w:val="0"/>
        <w:adjustRightInd w:val="0"/>
        <w:rPr>
          <w:b/>
          <w:bCs/>
          <w:color w:val="121212"/>
          <w:sz w:val="24"/>
          <w:szCs w:val="24"/>
        </w:rPr>
      </w:pPr>
      <w:r w:rsidRPr="00803038">
        <w:rPr>
          <w:b/>
          <w:bCs/>
          <w:color w:val="121212"/>
          <w:sz w:val="24"/>
          <w:szCs w:val="24"/>
        </w:rPr>
        <w:t xml:space="preserve">College of Education and Professional Development </w:t>
      </w:r>
      <w:r w:rsidR="00E334FF" w:rsidRPr="00837602">
        <w:rPr>
          <w:b/>
          <w:bCs/>
          <w:color w:val="FF0000"/>
          <w:sz w:val="24"/>
          <w:szCs w:val="24"/>
        </w:rPr>
        <w:t>(GC-2</w:t>
      </w:r>
      <w:r w:rsidR="00E334FF">
        <w:rPr>
          <w:b/>
          <w:bCs/>
          <w:color w:val="FF0000"/>
          <w:sz w:val="24"/>
          <w:szCs w:val="24"/>
        </w:rPr>
        <w:t>4</w:t>
      </w:r>
      <w:r w:rsidR="00E334FF" w:rsidRPr="00837602">
        <w:rPr>
          <w:b/>
          <w:bCs/>
          <w:color w:val="FF0000"/>
          <w:sz w:val="24"/>
          <w:szCs w:val="24"/>
        </w:rPr>
        <w:t>-</w:t>
      </w:r>
      <w:r w:rsidR="00E334FF">
        <w:rPr>
          <w:b/>
          <w:bCs/>
          <w:color w:val="FF0000"/>
          <w:sz w:val="24"/>
          <w:szCs w:val="24"/>
        </w:rPr>
        <w:t>01-2</w:t>
      </w:r>
      <w:r w:rsidR="00CE7C1D">
        <w:rPr>
          <w:b/>
          <w:bCs/>
          <w:color w:val="FF0000"/>
          <w:sz w:val="24"/>
          <w:szCs w:val="24"/>
        </w:rPr>
        <w:t>8</w:t>
      </w:r>
      <w:r w:rsidR="00E334FF">
        <w:rPr>
          <w:b/>
          <w:bCs/>
          <w:color w:val="FF0000"/>
          <w:sz w:val="24"/>
          <w:szCs w:val="24"/>
        </w:rPr>
        <w:t>-</w:t>
      </w:r>
      <w:r w:rsidR="00E334FF" w:rsidRPr="00837602">
        <w:rPr>
          <w:b/>
          <w:bCs/>
          <w:color w:val="FF0000"/>
          <w:sz w:val="24"/>
          <w:szCs w:val="24"/>
        </w:rPr>
        <w:t>CC)</w:t>
      </w:r>
    </w:p>
    <w:p w14:paraId="07E9B665" w14:textId="77777777" w:rsidR="00803038" w:rsidRDefault="00803038" w:rsidP="00113226">
      <w:pPr>
        <w:autoSpaceDE w:val="0"/>
        <w:autoSpaceDN w:val="0"/>
        <w:adjustRightInd w:val="0"/>
        <w:rPr>
          <w:color w:val="121212"/>
          <w:sz w:val="24"/>
          <w:szCs w:val="24"/>
        </w:rPr>
      </w:pPr>
    </w:p>
    <w:p w14:paraId="4A06D52D" w14:textId="442CDB66" w:rsidR="00113226" w:rsidRPr="00B84C70" w:rsidRDefault="00113226" w:rsidP="00113226">
      <w:pPr>
        <w:autoSpaceDE w:val="0"/>
        <w:autoSpaceDN w:val="0"/>
        <w:adjustRightInd w:val="0"/>
        <w:rPr>
          <w:color w:val="121212"/>
          <w:sz w:val="24"/>
          <w:szCs w:val="24"/>
        </w:rPr>
      </w:pPr>
      <w:r w:rsidRPr="7E5A8A70">
        <w:rPr>
          <w:color w:val="121212"/>
          <w:sz w:val="24"/>
          <w:szCs w:val="24"/>
        </w:rPr>
        <w:t>COEPD 2 course title changes and 11 new courses</w:t>
      </w:r>
    </w:p>
    <w:p w14:paraId="032D0567" w14:textId="77777777" w:rsidR="00113226" w:rsidRDefault="00113226" w:rsidP="00113226">
      <w:pPr>
        <w:autoSpaceDE w:val="0"/>
        <w:autoSpaceDN w:val="0"/>
        <w:adjustRightInd w:val="0"/>
        <w:rPr>
          <w:color w:val="121212"/>
          <w:sz w:val="24"/>
          <w:szCs w:val="24"/>
        </w:rPr>
      </w:pPr>
    </w:p>
    <w:p w14:paraId="71350307" w14:textId="77777777" w:rsidR="00113226" w:rsidRDefault="00113226" w:rsidP="00113226">
      <w:pPr>
        <w:autoSpaceDE w:val="0"/>
        <w:autoSpaceDN w:val="0"/>
        <w:adjustRightInd w:val="0"/>
        <w:rPr>
          <w:color w:val="121212"/>
          <w:sz w:val="24"/>
          <w:szCs w:val="24"/>
        </w:rPr>
      </w:pPr>
      <w:r w:rsidRPr="7E5A8A70">
        <w:rPr>
          <w:color w:val="121212"/>
          <w:sz w:val="24"/>
          <w:szCs w:val="24"/>
        </w:rPr>
        <w:t>Leadership Studies</w:t>
      </w:r>
    </w:p>
    <w:p w14:paraId="19C20FBF" w14:textId="77777777" w:rsidR="00113226" w:rsidRDefault="00113226" w:rsidP="00113226">
      <w:pPr>
        <w:autoSpaceDE w:val="0"/>
        <w:autoSpaceDN w:val="0"/>
        <w:adjustRightInd w:val="0"/>
        <w:rPr>
          <w:color w:val="121212"/>
          <w:sz w:val="24"/>
          <w:szCs w:val="24"/>
        </w:rPr>
      </w:pPr>
    </w:p>
    <w:p w14:paraId="44E2C1AB" w14:textId="77777777" w:rsidR="00113226" w:rsidRDefault="00113226" w:rsidP="00113226">
      <w:pPr>
        <w:autoSpaceDE w:val="0"/>
        <w:autoSpaceDN w:val="0"/>
        <w:adjustRightInd w:val="0"/>
        <w:rPr>
          <w:color w:val="121212"/>
          <w:sz w:val="24"/>
          <w:szCs w:val="24"/>
        </w:rPr>
      </w:pPr>
      <w:r w:rsidRPr="00803038">
        <w:rPr>
          <w:b/>
          <w:bCs/>
          <w:color w:val="121212"/>
          <w:sz w:val="24"/>
          <w:szCs w:val="24"/>
        </w:rPr>
        <w:t>LS 510</w:t>
      </w:r>
      <w:r w:rsidRPr="7E5A8A70">
        <w:rPr>
          <w:color w:val="121212"/>
          <w:sz w:val="24"/>
          <w:szCs w:val="24"/>
        </w:rPr>
        <w:t xml:space="preserve"> - COURSE TITLE CHANGE</w:t>
      </w:r>
    </w:p>
    <w:p w14:paraId="4A2C8833" w14:textId="77777777" w:rsidR="00113226" w:rsidRDefault="00113226" w:rsidP="00113226">
      <w:pPr>
        <w:autoSpaceDE w:val="0"/>
        <w:autoSpaceDN w:val="0"/>
        <w:adjustRightInd w:val="0"/>
        <w:rPr>
          <w:color w:val="121212"/>
          <w:sz w:val="24"/>
          <w:szCs w:val="24"/>
        </w:rPr>
      </w:pPr>
    </w:p>
    <w:p w14:paraId="2971E685" w14:textId="77777777" w:rsidR="00113226" w:rsidRDefault="00113226" w:rsidP="00113226">
      <w:pPr>
        <w:autoSpaceDE w:val="0"/>
        <w:autoSpaceDN w:val="0"/>
        <w:adjustRightInd w:val="0"/>
        <w:rPr>
          <w:sz w:val="24"/>
          <w:szCs w:val="24"/>
        </w:rPr>
      </w:pPr>
      <w:r w:rsidRPr="7E5A8A70">
        <w:rPr>
          <w:sz w:val="24"/>
          <w:szCs w:val="24"/>
        </w:rPr>
        <w:t>Course Title Change: Administrative Leadership</w:t>
      </w:r>
    </w:p>
    <w:p w14:paraId="11A53591" w14:textId="77777777" w:rsidR="00113226" w:rsidRDefault="00113226" w:rsidP="00113226">
      <w:pPr>
        <w:autoSpaceDE w:val="0"/>
        <w:autoSpaceDN w:val="0"/>
        <w:adjustRightInd w:val="0"/>
        <w:rPr>
          <w:sz w:val="24"/>
          <w:szCs w:val="24"/>
        </w:rPr>
      </w:pPr>
      <w:r w:rsidRPr="7E5A8A70">
        <w:rPr>
          <w:sz w:val="24"/>
          <w:szCs w:val="24"/>
        </w:rPr>
        <w:t>Department: Leadership Studies</w:t>
      </w:r>
    </w:p>
    <w:p w14:paraId="0A04A677" w14:textId="77777777" w:rsidR="00113226" w:rsidRDefault="00113226" w:rsidP="00113226">
      <w:pPr>
        <w:autoSpaceDE w:val="0"/>
        <w:autoSpaceDN w:val="0"/>
        <w:adjustRightInd w:val="0"/>
        <w:rPr>
          <w:sz w:val="24"/>
          <w:szCs w:val="24"/>
        </w:rPr>
      </w:pPr>
      <w:r w:rsidRPr="7E5A8A70">
        <w:rPr>
          <w:sz w:val="24"/>
          <w:szCs w:val="24"/>
        </w:rPr>
        <w:t>Current Course Number/Title: LS 510 The Principalship</w:t>
      </w:r>
    </w:p>
    <w:p w14:paraId="6F72CBD7" w14:textId="77777777" w:rsidR="00113226" w:rsidRDefault="00113226" w:rsidP="00113226">
      <w:pPr>
        <w:autoSpaceDE w:val="0"/>
        <w:autoSpaceDN w:val="0"/>
        <w:adjustRightInd w:val="0"/>
        <w:rPr>
          <w:sz w:val="24"/>
          <w:szCs w:val="24"/>
        </w:rPr>
      </w:pPr>
      <w:r w:rsidRPr="7E5A8A70">
        <w:rPr>
          <w:sz w:val="24"/>
          <w:szCs w:val="24"/>
        </w:rPr>
        <w:t>New Course Title: LS 510 Administrative Leadership</w:t>
      </w:r>
    </w:p>
    <w:p w14:paraId="2202E22E" w14:textId="77777777" w:rsidR="00113226" w:rsidRDefault="00113226" w:rsidP="00113226">
      <w:pPr>
        <w:autoSpaceDE w:val="0"/>
        <w:autoSpaceDN w:val="0"/>
        <w:adjustRightInd w:val="0"/>
        <w:rPr>
          <w:sz w:val="24"/>
          <w:szCs w:val="24"/>
        </w:rPr>
      </w:pPr>
      <w:r w:rsidRPr="7E5A8A70">
        <w:rPr>
          <w:sz w:val="24"/>
          <w:szCs w:val="24"/>
        </w:rPr>
        <w:t>Rationale: We are adding a district endorsement to this program and want the name and catalog</w:t>
      </w:r>
    </w:p>
    <w:p w14:paraId="63ABC7EA" w14:textId="77777777" w:rsidR="00113226" w:rsidRDefault="00113226" w:rsidP="00113226">
      <w:pPr>
        <w:autoSpaceDE w:val="0"/>
        <w:autoSpaceDN w:val="0"/>
        <w:adjustRightInd w:val="0"/>
        <w:rPr>
          <w:sz w:val="24"/>
          <w:szCs w:val="24"/>
        </w:rPr>
      </w:pPr>
      <w:r w:rsidRPr="7E5A8A70">
        <w:rPr>
          <w:sz w:val="24"/>
          <w:szCs w:val="24"/>
        </w:rPr>
        <w:t>description to show that change.</w:t>
      </w:r>
    </w:p>
    <w:p w14:paraId="5021479B" w14:textId="77777777" w:rsidR="00113226" w:rsidRDefault="00113226" w:rsidP="00113226">
      <w:pPr>
        <w:autoSpaceDE w:val="0"/>
        <w:autoSpaceDN w:val="0"/>
        <w:adjustRightInd w:val="0"/>
        <w:rPr>
          <w:sz w:val="24"/>
          <w:szCs w:val="24"/>
        </w:rPr>
      </w:pPr>
      <w:r w:rsidRPr="7E5A8A70">
        <w:rPr>
          <w:sz w:val="24"/>
          <w:szCs w:val="24"/>
        </w:rPr>
        <w:t>Catalog Description: Administrative Leadership prepares leaders for school and district positions by providing the knowledge and skills to support every student's learning and development.</w:t>
      </w:r>
    </w:p>
    <w:p w14:paraId="27C4D8DB" w14:textId="77777777" w:rsidR="00113226" w:rsidRDefault="00113226" w:rsidP="00113226">
      <w:pPr>
        <w:autoSpaceDE w:val="0"/>
        <w:autoSpaceDN w:val="0"/>
        <w:adjustRightInd w:val="0"/>
        <w:rPr>
          <w:sz w:val="24"/>
          <w:szCs w:val="24"/>
        </w:rPr>
      </w:pPr>
    </w:p>
    <w:p w14:paraId="45C01157" w14:textId="77777777" w:rsidR="00113226" w:rsidRDefault="00113226" w:rsidP="00113226">
      <w:pPr>
        <w:autoSpaceDE w:val="0"/>
        <w:autoSpaceDN w:val="0"/>
        <w:adjustRightInd w:val="0"/>
        <w:rPr>
          <w:sz w:val="24"/>
          <w:szCs w:val="24"/>
        </w:rPr>
      </w:pPr>
      <w:r w:rsidRPr="7E5A8A70">
        <w:rPr>
          <w:sz w:val="24"/>
          <w:szCs w:val="24"/>
        </w:rPr>
        <w:t>Vote Approve</w:t>
      </w:r>
    </w:p>
    <w:p w14:paraId="746610E4" w14:textId="77777777" w:rsidR="00113226" w:rsidRDefault="00113226" w:rsidP="00113226">
      <w:pPr>
        <w:autoSpaceDE w:val="0"/>
        <w:autoSpaceDN w:val="0"/>
        <w:adjustRightInd w:val="0"/>
        <w:rPr>
          <w:sz w:val="24"/>
          <w:szCs w:val="24"/>
        </w:rPr>
      </w:pPr>
    </w:p>
    <w:p w14:paraId="0AA2F650" w14:textId="77777777" w:rsidR="00113226" w:rsidRDefault="00113226" w:rsidP="00113226">
      <w:pPr>
        <w:autoSpaceDE w:val="0"/>
        <w:autoSpaceDN w:val="0"/>
        <w:adjustRightInd w:val="0"/>
        <w:rPr>
          <w:color w:val="121212"/>
          <w:sz w:val="24"/>
          <w:szCs w:val="24"/>
        </w:rPr>
      </w:pPr>
    </w:p>
    <w:p w14:paraId="28D01BBA" w14:textId="2C06E81B" w:rsidR="00113226" w:rsidRDefault="00113226" w:rsidP="00113226">
      <w:pPr>
        <w:autoSpaceDE w:val="0"/>
        <w:autoSpaceDN w:val="0"/>
        <w:adjustRightInd w:val="0"/>
        <w:rPr>
          <w:color w:val="121212"/>
          <w:sz w:val="24"/>
          <w:szCs w:val="24"/>
        </w:rPr>
      </w:pPr>
      <w:r w:rsidRPr="00803038">
        <w:rPr>
          <w:b/>
          <w:bCs/>
          <w:color w:val="121212"/>
          <w:sz w:val="24"/>
          <w:szCs w:val="24"/>
        </w:rPr>
        <w:t>LS</w:t>
      </w:r>
      <w:r w:rsidR="00803038">
        <w:rPr>
          <w:b/>
          <w:bCs/>
          <w:color w:val="121212"/>
          <w:sz w:val="24"/>
          <w:szCs w:val="24"/>
        </w:rPr>
        <w:t xml:space="preserve"> </w:t>
      </w:r>
      <w:r w:rsidRPr="00803038">
        <w:rPr>
          <w:b/>
          <w:bCs/>
          <w:color w:val="121212"/>
          <w:sz w:val="24"/>
          <w:szCs w:val="24"/>
        </w:rPr>
        <w:t>771</w:t>
      </w:r>
      <w:r w:rsidRPr="7E5A8A70">
        <w:rPr>
          <w:color w:val="121212"/>
          <w:sz w:val="24"/>
          <w:szCs w:val="24"/>
        </w:rPr>
        <w:t xml:space="preserve"> – </w:t>
      </w:r>
    </w:p>
    <w:p w14:paraId="52C47F0B" w14:textId="77777777" w:rsidR="00113226" w:rsidRDefault="00113226" w:rsidP="00113226">
      <w:pPr>
        <w:autoSpaceDE w:val="0"/>
        <w:autoSpaceDN w:val="0"/>
        <w:adjustRightInd w:val="0"/>
        <w:rPr>
          <w:color w:val="121212"/>
          <w:sz w:val="24"/>
          <w:szCs w:val="24"/>
        </w:rPr>
      </w:pPr>
      <w:r w:rsidRPr="7E5A8A70">
        <w:rPr>
          <w:color w:val="121212"/>
          <w:sz w:val="24"/>
          <w:szCs w:val="24"/>
        </w:rPr>
        <w:t>COURSE TITLE CHANGE</w:t>
      </w:r>
    </w:p>
    <w:p w14:paraId="574AA5FB" w14:textId="77777777" w:rsidR="00113226" w:rsidRDefault="00113226" w:rsidP="00113226">
      <w:pPr>
        <w:autoSpaceDE w:val="0"/>
        <w:autoSpaceDN w:val="0"/>
        <w:adjustRightInd w:val="0"/>
        <w:rPr>
          <w:color w:val="121212"/>
          <w:sz w:val="24"/>
          <w:szCs w:val="24"/>
        </w:rPr>
      </w:pPr>
    </w:p>
    <w:p w14:paraId="65CE77FB" w14:textId="77777777" w:rsidR="00113226" w:rsidRDefault="00113226" w:rsidP="00113226">
      <w:pPr>
        <w:autoSpaceDE w:val="0"/>
        <w:autoSpaceDN w:val="0"/>
        <w:adjustRightInd w:val="0"/>
        <w:rPr>
          <w:color w:val="121212"/>
          <w:sz w:val="24"/>
          <w:szCs w:val="24"/>
        </w:rPr>
      </w:pPr>
      <w:r w:rsidRPr="7E5A8A70">
        <w:rPr>
          <w:color w:val="121212"/>
          <w:sz w:val="24"/>
          <w:szCs w:val="24"/>
        </w:rPr>
        <w:t>Department: Leadership Studies</w:t>
      </w:r>
    </w:p>
    <w:p w14:paraId="3CDDC44E" w14:textId="77777777" w:rsidR="00113226" w:rsidRDefault="00113226" w:rsidP="00113226">
      <w:pPr>
        <w:autoSpaceDE w:val="0"/>
        <w:autoSpaceDN w:val="0"/>
        <w:adjustRightInd w:val="0"/>
        <w:rPr>
          <w:color w:val="121212"/>
          <w:sz w:val="24"/>
          <w:szCs w:val="24"/>
        </w:rPr>
      </w:pPr>
      <w:r w:rsidRPr="7E5A8A70">
        <w:rPr>
          <w:color w:val="121212"/>
          <w:sz w:val="24"/>
          <w:szCs w:val="24"/>
        </w:rPr>
        <w:t>Current Course Number / Title: LS 771 School District Leadership 1</w:t>
      </w:r>
    </w:p>
    <w:p w14:paraId="22C0C24C" w14:textId="77777777" w:rsidR="00113226" w:rsidRDefault="00113226" w:rsidP="00113226">
      <w:pPr>
        <w:autoSpaceDE w:val="0"/>
        <w:autoSpaceDN w:val="0"/>
        <w:adjustRightInd w:val="0"/>
        <w:rPr>
          <w:color w:val="121212"/>
          <w:sz w:val="24"/>
          <w:szCs w:val="24"/>
        </w:rPr>
      </w:pPr>
      <w:r w:rsidRPr="7E5A8A70">
        <w:rPr>
          <w:color w:val="121212"/>
          <w:sz w:val="24"/>
          <w:szCs w:val="24"/>
        </w:rPr>
        <w:t xml:space="preserve">New Course Title: LS 771Capstone District Level Leadership </w:t>
      </w:r>
    </w:p>
    <w:p w14:paraId="57EAAEE8" w14:textId="77777777" w:rsidR="00113226" w:rsidRDefault="00113226" w:rsidP="00113226">
      <w:pPr>
        <w:autoSpaceDE w:val="0"/>
        <w:autoSpaceDN w:val="0"/>
        <w:adjustRightInd w:val="0"/>
        <w:rPr>
          <w:color w:val="121212"/>
          <w:sz w:val="24"/>
          <w:szCs w:val="24"/>
        </w:rPr>
      </w:pPr>
      <w:r w:rsidRPr="7E5A8A70">
        <w:rPr>
          <w:color w:val="121212"/>
          <w:sz w:val="24"/>
          <w:szCs w:val="24"/>
        </w:rPr>
        <w:t>Rationale: To identify the class as a capstone class for which field experience are required.</w:t>
      </w:r>
    </w:p>
    <w:p w14:paraId="6144D731" w14:textId="77777777" w:rsidR="00113226" w:rsidRDefault="00113226" w:rsidP="00113226">
      <w:pPr>
        <w:autoSpaceDE w:val="0"/>
        <w:autoSpaceDN w:val="0"/>
        <w:adjustRightInd w:val="0"/>
        <w:rPr>
          <w:color w:val="121212"/>
          <w:sz w:val="24"/>
          <w:szCs w:val="24"/>
        </w:rPr>
      </w:pPr>
      <w:r w:rsidRPr="7E5A8A70">
        <w:rPr>
          <w:color w:val="121212"/>
          <w:sz w:val="24"/>
          <w:szCs w:val="24"/>
        </w:rPr>
        <w:t>Catalog Description: This course provides candidates the opportunity to study and prepare district level leadership</w:t>
      </w:r>
    </w:p>
    <w:p w14:paraId="290055A2" w14:textId="77777777" w:rsidR="00113226" w:rsidRDefault="00113226" w:rsidP="00113226">
      <w:pPr>
        <w:autoSpaceDE w:val="0"/>
        <w:autoSpaceDN w:val="0"/>
        <w:adjustRightInd w:val="0"/>
        <w:rPr>
          <w:color w:val="121212"/>
          <w:sz w:val="24"/>
          <w:szCs w:val="24"/>
        </w:rPr>
      </w:pPr>
    </w:p>
    <w:p w14:paraId="0CE1F1BC" w14:textId="77777777" w:rsidR="00113226" w:rsidRDefault="00113226" w:rsidP="00113226">
      <w:pPr>
        <w:autoSpaceDE w:val="0"/>
        <w:autoSpaceDN w:val="0"/>
        <w:adjustRightInd w:val="0"/>
        <w:rPr>
          <w:color w:val="121212"/>
          <w:sz w:val="24"/>
          <w:szCs w:val="24"/>
        </w:rPr>
      </w:pPr>
      <w:r w:rsidRPr="7E5A8A70">
        <w:rPr>
          <w:color w:val="121212"/>
          <w:sz w:val="24"/>
          <w:szCs w:val="24"/>
        </w:rPr>
        <w:t>Voted approve</w:t>
      </w:r>
    </w:p>
    <w:p w14:paraId="53037085" w14:textId="77777777" w:rsidR="00113226" w:rsidRDefault="00113226" w:rsidP="00113226">
      <w:pPr>
        <w:autoSpaceDE w:val="0"/>
        <w:autoSpaceDN w:val="0"/>
        <w:adjustRightInd w:val="0"/>
        <w:rPr>
          <w:color w:val="121212"/>
          <w:sz w:val="24"/>
          <w:szCs w:val="24"/>
        </w:rPr>
      </w:pPr>
    </w:p>
    <w:p w14:paraId="325A693D" w14:textId="77777777" w:rsidR="00803038" w:rsidRDefault="00803038" w:rsidP="00113226">
      <w:pPr>
        <w:autoSpaceDE w:val="0"/>
        <w:autoSpaceDN w:val="0"/>
        <w:adjustRightInd w:val="0"/>
        <w:rPr>
          <w:color w:val="121212"/>
          <w:sz w:val="24"/>
          <w:szCs w:val="24"/>
        </w:rPr>
      </w:pPr>
    </w:p>
    <w:p w14:paraId="55F78065" w14:textId="77777777" w:rsidR="00803038" w:rsidRDefault="00803038" w:rsidP="00113226">
      <w:pPr>
        <w:autoSpaceDE w:val="0"/>
        <w:autoSpaceDN w:val="0"/>
        <w:adjustRightInd w:val="0"/>
        <w:rPr>
          <w:color w:val="121212"/>
          <w:sz w:val="24"/>
          <w:szCs w:val="24"/>
        </w:rPr>
      </w:pPr>
    </w:p>
    <w:p w14:paraId="552DF794" w14:textId="77777777" w:rsidR="00803038" w:rsidRDefault="00803038" w:rsidP="00113226">
      <w:pPr>
        <w:autoSpaceDE w:val="0"/>
        <w:autoSpaceDN w:val="0"/>
        <w:adjustRightInd w:val="0"/>
        <w:rPr>
          <w:color w:val="121212"/>
          <w:sz w:val="24"/>
          <w:szCs w:val="24"/>
        </w:rPr>
      </w:pPr>
    </w:p>
    <w:p w14:paraId="41F51604" w14:textId="77777777" w:rsidR="00803038" w:rsidRDefault="00803038" w:rsidP="00113226">
      <w:pPr>
        <w:autoSpaceDE w:val="0"/>
        <w:autoSpaceDN w:val="0"/>
        <w:adjustRightInd w:val="0"/>
        <w:rPr>
          <w:color w:val="121212"/>
          <w:sz w:val="24"/>
          <w:szCs w:val="24"/>
        </w:rPr>
      </w:pPr>
    </w:p>
    <w:p w14:paraId="147F477D" w14:textId="77777777" w:rsidR="00803038" w:rsidRDefault="00803038" w:rsidP="00113226">
      <w:pPr>
        <w:autoSpaceDE w:val="0"/>
        <w:autoSpaceDN w:val="0"/>
        <w:adjustRightInd w:val="0"/>
        <w:rPr>
          <w:color w:val="121212"/>
          <w:sz w:val="24"/>
          <w:szCs w:val="24"/>
        </w:rPr>
      </w:pPr>
    </w:p>
    <w:p w14:paraId="285E8A1B" w14:textId="77777777" w:rsidR="00803038" w:rsidRDefault="00803038" w:rsidP="00113226">
      <w:pPr>
        <w:autoSpaceDE w:val="0"/>
        <w:autoSpaceDN w:val="0"/>
        <w:adjustRightInd w:val="0"/>
        <w:rPr>
          <w:color w:val="121212"/>
          <w:sz w:val="24"/>
          <w:szCs w:val="24"/>
        </w:rPr>
      </w:pPr>
    </w:p>
    <w:p w14:paraId="46007323" w14:textId="71E63A7C" w:rsidR="00113226" w:rsidRDefault="00113226" w:rsidP="00113226">
      <w:pPr>
        <w:autoSpaceDE w:val="0"/>
        <w:autoSpaceDN w:val="0"/>
        <w:adjustRightInd w:val="0"/>
        <w:rPr>
          <w:color w:val="121212"/>
          <w:sz w:val="24"/>
          <w:szCs w:val="24"/>
        </w:rPr>
      </w:pPr>
      <w:r w:rsidRPr="7E5A8A70">
        <w:rPr>
          <w:color w:val="121212"/>
          <w:sz w:val="24"/>
          <w:szCs w:val="24"/>
        </w:rPr>
        <w:t>Special Education:</w:t>
      </w:r>
    </w:p>
    <w:p w14:paraId="1A4DD0DF" w14:textId="77777777" w:rsidR="00113226" w:rsidRDefault="00113226" w:rsidP="00113226">
      <w:pPr>
        <w:autoSpaceDE w:val="0"/>
        <w:autoSpaceDN w:val="0"/>
        <w:adjustRightInd w:val="0"/>
        <w:rPr>
          <w:color w:val="121212"/>
          <w:sz w:val="24"/>
          <w:szCs w:val="24"/>
        </w:rPr>
      </w:pPr>
    </w:p>
    <w:p w14:paraId="3652B59B" w14:textId="77777777" w:rsidR="00113226" w:rsidRPr="00A0499D" w:rsidRDefault="00113226" w:rsidP="00113226">
      <w:pPr>
        <w:autoSpaceDE w:val="0"/>
        <w:autoSpaceDN w:val="0"/>
        <w:adjustRightInd w:val="0"/>
        <w:rPr>
          <w:color w:val="121212"/>
          <w:sz w:val="24"/>
          <w:szCs w:val="24"/>
        </w:rPr>
      </w:pPr>
      <w:r w:rsidRPr="7E5A8A70">
        <w:rPr>
          <w:color w:val="121212"/>
          <w:sz w:val="24"/>
          <w:szCs w:val="24"/>
        </w:rPr>
        <w:t xml:space="preserve">New courses for new </w:t>
      </w:r>
      <w:r w:rsidRPr="7E5A8A70">
        <w:rPr>
          <w:smallCaps/>
          <w:sz w:val="24"/>
          <w:szCs w:val="24"/>
        </w:rPr>
        <w:t>applied behavior analysis ma (11)</w:t>
      </w:r>
      <w:r w:rsidRPr="7E5A8A70">
        <w:rPr>
          <w:color w:val="121212"/>
          <w:sz w:val="24"/>
          <w:szCs w:val="24"/>
        </w:rPr>
        <w:t>:</w:t>
      </w:r>
    </w:p>
    <w:p w14:paraId="1E0DD6CC" w14:textId="77777777" w:rsidR="00113226" w:rsidRDefault="00113226" w:rsidP="00113226">
      <w:pPr>
        <w:autoSpaceDE w:val="0"/>
        <w:autoSpaceDN w:val="0"/>
        <w:adjustRightInd w:val="0"/>
        <w:rPr>
          <w:color w:val="121212"/>
          <w:sz w:val="24"/>
          <w:szCs w:val="24"/>
        </w:rPr>
      </w:pPr>
    </w:p>
    <w:p w14:paraId="13F621A2" w14:textId="77777777" w:rsidR="00113226" w:rsidRDefault="00113226" w:rsidP="00113226">
      <w:pPr>
        <w:autoSpaceDE w:val="0"/>
        <w:autoSpaceDN w:val="0"/>
        <w:adjustRightInd w:val="0"/>
        <w:rPr>
          <w:color w:val="121212"/>
          <w:sz w:val="24"/>
          <w:szCs w:val="24"/>
        </w:rPr>
      </w:pPr>
      <w:r w:rsidRPr="00803038">
        <w:rPr>
          <w:b/>
          <w:bCs/>
          <w:color w:val="121212"/>
          <w:sz w:val="24"/>
          <w:szCs w:val="24"/>
        </w:rPr>
        <w:t>ABA 600</w:t>
      </w:r>
      <w:r w:rsidRPr="7E5A8A70">
        <w:rPr>
          <w:color w:val="121212"/>
          <w:sz w:val="24"/>
          <w:szCs w:val="24"/>
        </w:rPr>
        <w:t xml:space="preserve"> Basic Princ of Behavior</w:t>
      </w:r>
    </w:p>
    <w:p w14:paraId="64750F4D" w14:textId="77777777" w:rsidR="00113226" w:rsidRDefault="00113226" w:rsidP="00113226">
      <w:pPr>
        <w:autoSpaceDE w:val="0"/>
        <w:autoSpaceDN w:val="0"/>
        <w:adjustRightInd w:val="0"/>
        <w:rPr>
          <w:color w:val="121212"/>
          <w:sz w:val="24"/>
          <w:szCs w:val="24"/>
        </w:rPr>
      </w:pPr>
    </w:p>
    <w:p w14:paraId="79D8F9CD"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Department: Special Education </w:t>
      </w:r>
    </w:p>
    <w:p w14:paraId="13F41ED8"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Course Number and Title: ABA 600 Basic Principles of Behavior </w:t>
      </w:r>
    </w:p>
    <w:p w14:paraId="174FF134"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Catalog Description: The course focuses on the principles and concepts of operant and respondent conditioning. The content prepares students to take the BCBA exam. </w:t>
      </w:r>
    </w:p>
    <w:p w14:paraId="70E51C39"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Prerequisites: None </w:t>
      </w:r>
    </w:p>
    <w:p w14:paraId="2078A9B9" w14:textId="77777777" w:rsidR="00113226" w:rsidRDefault="00113226" w:rsidP="00113226">
      <w:pPr>
        <w:autoSpaceDE w:val="0"/>
        <w:autoSpaceDN w:val="0"/>
        <w:adjustRightInd w:val="0"/>
        <w:rPr>
          <w:sz w:val="24"/>
          <w:szCs w:val="24"/>
        </w:rPr>
      </w:pPr>
      <w:r w:rsidRPr="7E5A8A70">
        <w:rPr>
          <w:sz w:val="24"/>
          <w:szCs w:val="24"/>
        </w:rPr>
        <w:t xml:space="preserve">First Term Offered: Fall 2024 </w:t>
      </w:r>
    </w:p>
    <w:p w14:paraId="5013F127" w14:textId="77777777" w:rsidR="00113226" w:rsidRDefault="00113226" w:rsidP="00113226">
      <w:pPr>
        <w:autoSpaceDE w:val="0"/>
        <w:autoSpaceDN w:val="0"/>
        <w:adjustRightInd w:val="0"/>
        <w:rPr>
          <w:sz w:val="24"/>
          <w:szCs w:val="24"/>
        </w:rPr>
      </w:pPr>
      <w:r w:rsidRPr="7E5A8A70">
        <w:rPr>
          <w:sz w:val="24"/>
          <w:szCs w:val="24"/>
        </w:rPr>
        <w:t>Credit Hours: 3</w:t>
      </w:r>
    </w:p>
    <w:p w14:paraId="281741EE" w14:textId="77777777" w:rsidR="00113226" w:rsidRDefault="00113226" w:rsidP="00113226">
      <w:pPr>
        <w:autoSpaceDE w:val="0"/>
        <w:autoSpaceDN w:val="0"/>
        <w:adjustRightInd w:val="0"/>
        <w:rPr>
          <w:color w:val="121212"/>
          <w:sz w:val="24"/>
          <w:szCs w:val="24"/>
        </w:rPr>
      </w:pPr>
    </w:p>
    <w:p w14:paraId="1F491C5B"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52D1A12E" w14:textId="77777777" w:rsidR="00113226" w:rsidRDefault="00113226" w:rsidP="00113226">
      <w:pPr>
        <w:autoSpaceDE w:val="0"/>
        <w:autoSpaceDN w:val="0"/>
        <w:adjustRightInd w:val="0"/>
        <w:rPr>
          <w:color w:val="121212"/>
          <w:sz w:val="24"/>
          <w:szCs w:val="24"/>
        </w:rPr>
      </w:pPr>
    </w:p>
    <w:p w14:paraId="4F213E8C" w14:textId="77777777" w:rsidR="00113226" w:rsidRDefault="00113226" w:rsidP="00113226">
      <w:pPr>
        <w:autoSpaceDE w:val="0"/>
        <w:autoSpaceDN w:val="0"/>
        <w:adjustRightInd w:val="0"/>
        <w:rPr>
          <w:color w:val="121212"/>
          <w:sz w:val="24"/>
          <w:szCs w:val="24"/>
        </w:rPr>
      </w:pPr>
      <w:r w:rsidRPr="00803038">
        <w:rPr>
          <w:b/>
          <w:bCs/>
          <w:color w:val="121212"/>
          <w:sz w:val="24"/>
          <w:szCs w:val="24"/>
        </w:rPr>
        <w:t>ABA 610</w:t>
      </w:r>
      <w:r w:rsidRPr="7E5A8A70">
        <w:rPr>
          <w:color w:val="121212"/>
          <w:sz w:val="24"/>
          <w:szCs w:val="24"/>
        </w:rPr>
        <w:t xml:space="preserve"> Theory Phil Behavior Anal</w:t>
      </w:r>
    </w:p>
    <w:p w14:paraId="49695CB9" w14:textId="77777777" w:rsidR="00113226" w:rsidRDefault="00113226" w:rsidP="00113226">
      <w:pPr>
        <w:autoSpaceDE w:val="0"/>
        <w:autoSpaceDN w:val="0"/>
        <w:adjustRightInd w:val="0"/>
        <w:rPr>
          <w:color w:val="121212"/>
          <w:sz w:val="24"/>
          <w:szCs w:val="24"/>
        </w:rPr>
      </w:pPr>
    </w:p>
    <w:p w14:paraId="6A16F335"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Department: Special Education </w:t>
      </w:r>
    </w:p>
    <w:p w14:paraId="0D7D1578"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Course Number and Title: ABA 610 Theory and Philosophy in Behavior Analysis </w:t>
      </w:r>
    </w:p>
    <w:p w14:paraId="12AD4E93"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Catalog Description: This course will provide the student with the underlying theoretical and philosophical foundations of behavior analysis. The content prepares students to take the BCBA exam. </w:t>
      </w:r>
    </w:p>
    <w:p w14:paraId="1DAC16CD"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Prerequisites: None </w:t>
      </w:r>
    </w:p>
    <w:p w14:paraId="6DF36F31" w14:textId="77777777" w:rsidR="00113226" w:rsidRDefault="00113226" w:rsidP="00113226">
      <w:pPr>
        <w:autoSpaceDE w:val="0"/>
        <w:autoSpaceDN w:val="0"/>
        <w:adjustRightInd w:val="0"/>
        <w:rPr>
          <w:sz w:val="24"/>
          <w:szCs w:val="24"/>
        </w:rPr>
      </w:pPr>
      <w:r w:rsidRPr="7E5A8A70">
        <w:rPr>
          <w:sz w:val="24"/>
          <w:szCs w:val="24"/>
        </w:rPr>
        <w:t xml:space="preserve">First Term Offered: Fall 2024 </w:t>
      </w:r>
    </w:p>
    <w:p w14:paraId="2EFD97E6" w14:textId="77777777" w:rsidR="00113226" w:rsidRDefault="00113226" w:rsidP="00113226">
      <w:pPr>
        <w:autoSpaceDE w:val="0"/>
        <w:autoSpaceDN w:val="0"/>
        <w:adjustRightInd w:val="0"/>
        <w:rPr>
          <w:sz w:val="24"/>
          <w:szCs w:val="24"/>
        </w:rPr>
      </w:pPr>
      <w:r w:rsidRPr="7E5A8A70">
        <w:rPr>
          <w:sz w:val="24"/>
          <w:szCs w:val="24"/>
        </w:rPr>
        <w:t>Credit Hours: 3</w:t>
      </w:r>
    </w:p>
    <w:p w14:paraId="51B91803" w14:textId="77777777" w:rsidR="00113226" w:rsidRDefault="00113226" w:rsidP="00113226">
      <w:pPr>
        <w:autoSpaceDE w:val="0"/>
        <w:autoSpaceDN w:val="0"/>
        <w:adjustRightInd w:val="0"/>
        <w:rPr>
          <w:sz w:val="24"/>
          <w:szCs w:val="24"/>
        </w:rPr>
      </w:pPr>
    </w:p>
    <w:p w14:paraId="44DB138A" w14:textId="77777777" w:rsidR="00113226" w:rsidRDefault="00113226" w:rsidP="00113226">
      <w:pPr>
        <w:autoSpaceDE w:val="0"/>
        <w:autoSpaceDN w:val="0"/>
        <w:adjustRightInd w:val="0"/>
        <w:rPr>
          <w:sz w:val="24"/>
          <w:szCs w:val="24"/>
        </w:rPr>
      </w:pPr>
      <w:r w:rsidRPr="7E5A8A70">
        <w:rPr>
          <w:sz w:val="24"/>
          <w:szCs w:val="24"/>
        </w:rPr>
        <w:t>Vote Approve</w:t>
      </w:r>
    </w:p>
    <w:p w14:paraId="238976EB" w14:textId="77777777" w:rsidR="00113226" w:rsidRDefault="00113226" w:rsidP="00113226">
      <w:pPr>
        <w:autoSpaceDE w:val="0"/>
        <w:autoSpaceDN w:val="0"/>
        <w:adjustRightInd w:val="0"/>
        <w:rPr>
          <w:sz w:val="24"/>
          <w:szCs w:val="24"/>
        </w:rPr>
      </w:pPr>
    </w:p>
    <w:p w14:paraId="6BA3CA6B" w14:textId="77777777" w:rsidR="00113226" w:rsidRDefault="00113226" w:rsidP="00113226">
      <w:pPr>
        <w:autoSpaceDE w:val="0"/>
        <w:autoSpaceDN w:val="0"/>
        <w:adjustRightInd w:val="0"/>
        <w:rPr>
          <w:sz w:val="24"/>
          <w:szCs w:val="24"/>
        </w:rPr>
      </w:pPr>
      <w:r w:rsidRPr="00803038">
        <w:rPr>
          <w:b/>
          <w:bCs/>
          <w:sz w:val="24"/>
          <w:szCs w:val="24"/>
        </w:rPr>
        <w:t>ABA 620</w:t>
      </w:r>
      <w:r w:rsidRPr="7E5A8A70">
        <w:rPr>
          <w:sz w:val="24"/>
          <w:szCs w:val="24"/>
        </w:rPr>
        <w:t xml:space="preserve"> – Research Meth Beh Analy</w:t>
      </w:r>
    </w:p>
    <w:p w14:paraId="05995BCB" w14:textId="77777777" w:rsidR="00113226" w:rsidRDefault="00113226" w:rsidP="00113226">
      <w:pPr>
        <w:autoSpaceDE w:val="0"/>
        <w:autoSpaceDN w:val="0"/>
        <w:adjustRightInd w:val="0"/>
        <w:rPr>
          <w:sz w:val="24"/>
          <w:szCs w:val="24"/>
        </w:rPr>
      </w:pPr>
    </w:p>
    <w:p w14:paraId="67632408"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Department: Special Education </w:t>
      </w:r>
    </w:p>
    <w:p w14:paraId="616A23F7"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Course Number and Title: ABA 620 Research Methods in Behavior Analysis </w:t>
      </w:r>
    </w:p>
    <w:p w14:paraId="3FF2AB7F"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Catalog Description: Course content includes measurement, data display and interpretation, single-case designs, and research ethics. The content prepares students to take the BCBA exam. </w:t>
      </w:r>
    </w:p>
    <w:p w14:paraId="5BAA0F23"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Prerequisites: None </w:t>
      </w:r>
    </w:p>
    <w:p w14:paraId="2613900D" w14:textId="77777777" w:rsidR="00113226" w:rsidRDefault="00113226" w:rsidP="00113226">
      <w:pPr>
        <w:autoSpaceDE w:val="0"/>
        <w:autoSpaceDN w:val="0"/>
        <w:adjustRightInd w:val="0"/>
        <w:rPr>
          <w:sz w:val="24"/>
          <w:szCs w:val="24"/>
        </w:rPr>
      </w:pPr>
      <w:r w:rsidRPr="7E5A8A70">
        <w:rPr>
          <w:sz w:val="24"/>
          <w:szCs w:val="24"/>
        </w:rPr>
        <w:t xml:space="preserve">First Term Offered: Fall 2024 </w:t>
      </w:r>
    </w:p>
    <w:p w14:paraId="578A107F" w14:textId="77777777" w:rsidR="00113226" w:rsidRDefault="00113226" w:rsidP="00113226">
      <w:pPr>
        <w:autoSpaceDE w:val="0"/>
        <w:autoSpaceDN w:val="0"/>
        <w:adjustRightInd w:val="0"/>
        <w:rPr>
          <w:sz w:val="24"/>
          <w:szCs w:val="24"/>
        </w:rPr>
      </w:pPr>
      <w:r w:rsidRPr="7E5A8A70">
        <w:rPr>
          <w:sz w:val="24"/>
          <w:szCs w:val="24"/>
        </w:rPr>
        <w:t>Credit Hours: 3</w:t>
      </w:r>
    </w:p>
    <w:p w14:paraId="66A7C6CE" w14:textId="77777777" w:rsidR="00113226" w:rsidRDefault="00113226" w:rsidP="00113226">
      <w:pPr>
        <w:autoSpaceDE w:val="0"/>
        <w:autoSpaceDN w:val="0"/>
        <w:adjustRightInd w:val="0"/>
        <w:rPr>
          <w:sz w:val="24"/>
          <w:szCs w:val="24"/>
        </w:rPr>
      </w:pPr>
    </w:p>
    <w:p w14:paraId="4D82B18A"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29E1D9C5" w14:textId="77777777" w:rsidR="00113226" w:rsidRDefault="00113226" w:rsidP="00113226">
      <w:pPr>
        <w:autoSpaceDE w:val="0"/>
        <w:autoSpaceDN w:val="0"/>
        <w:adjustRightInd w:val="0"/>
        <w:rPr>
          <w:color w:val="121212"/>
          <w:sz w:val="24"/>
          <w:szCs w:val="24"/>
        </w:rPr>
      </w:pPr>
    </w:p>
    <w:p w14:paraId="6166F665" w14:textId="77777777" w:rsidR="00803038" w:rsidRDefault="00803038" w:rsidP="00113226">
      <w:pPr>
        <w:autoSpaceDE w:val="0"/>
        <w:autoSpaceDN w:val="0"/>
        <w:adjustRightInd w:val="0"/>
        <w:rPr>
          <w:b/>
          <w:bCs/>
          <w:color w:val="121212"/>
          <w:sz w:val="24"/>
          <w:szCs w:val="24"/>
        </w:rPr>
      </w:pPr>
    </w:p>
    <w:p w14:paraId="2716F7D1" w14:textId="77777777" w:rsidR="00803038" w:rsidRDefault="00803038" w:rsidP="00113226">
      <w:pPr>
        <w:autoSpaceDE w:val="0"/>
        <w:autoSpaceDN w:val="0"/>
        <w:adjustRightInd w:val="0"/>
        <w:rPr>
          <w:b/>
          <w:bCs/>
          <w:color w:val="121212"/>
          <w:sz w:val="24"/>
          <w:szCs w:val="24"/>
        </w:rPr>
      </w:pPr>
    </w:p>
    <w:p w14:paraId="7379E739" w14:textId="77777777" w:rsidR="00803038" w:rsidRDefault="00803038" w:rsidP="00113226">
      <w:pPr>
        <w:autoSpaceDE w:val="0"/>
        <w:autoSpaceDN w:val="0"/>
        <w:adjustRightInd w:val="0"/>
        <w:rPr>
          <w:b/>
          <w:bCs/>
          <w:color w:val="121212"/>
          <w:sz w:val="24"/>
          <w:szCs w:val="24"/>
        </w:rPr>
      </w:pPr>
    </w:p>
    <w:p w14:paraId="24E61E3E" w14:textId="77777777" w:rsidR="00803038" w:rsidRDefault="00803038" w:rsidP="00113226">
      <w:pPr>
        <w:autoSpaceDE w:val="0"/>
        <w:autoSpaceDN w:val="0"/>
        <w:adjustRightInd w:val="0"/>
        <w:rPr>
          <w:b/>
          <w:bCs/>
          <w:color w:val="121212"/>
          <w:sz w:val="24"/>
          <w:szCs w:val="24"/>
        </w:rPr>
      </w:pPr>
    </w:p>
    <w:p w14:paraId="772F6789" w14:textId="77777777" w:rsidR="00803038" w:rsidRDefault="00803038" w:rsidP="00113226">
      <w:pPr>
        <w:autoSpaceDE w:val="0"/>
        <w:autoSpaceDN w:val="0"/>
        <w:adjustRightInd w:val="0"/>
        <w:rPr>
          <w:b/>
          <w:bCs/>
          <w:color w:val="121212"/>
          <w:sz w:val="24"/>
          <w:szCs w:val="24"/>
        </w:rPr>
      </w:pPr>
    </w:p>
    <w:p w14:paraId="5C70AEFE" w14:textId="77777777" w:rsidR="00803038" w:rsidRDefault="00803038" w:rsidP="00113226">
      <w:pPr>
        <w:autoSpaceDE w:val="0"/>
        <w:autoSpaceDN w:val="0"/>
        <w:adjustRightInd w:val="0"/>
        <w:rPr>
          <w:b/>
          <w:bCs/>
          <w:color w:val="121212"/>
          <w:sz w:val="24"/>
          <w:szCs w:val="24"/>
        </w:rPr>
      </w:pPr>
    </w:p>
    <w:p w14:paraId="25BBA1DC" w14:textId="77777777" w:rsidR="00803038" w:rsidRDefault="00803038" w:rsidP="00113226">
      <w:pPr>
        <w:autoSpaceDE w:val="0"/>
        <w:autoSpaceDN w:val="0"/>
        <w:adjustRightInd w:val="0"/>
        <w:rPr>
          <w:b/>
          <w:bCs/>
          <w:color w:val="121212"/>
          <w:sz w:val="24"/>
          <w:szCs w:val="24"/>
        </w:rPr>
      </w:pPr>
    </w:p>
    <w:p w14:paraId="09FB436F" w14:textId="77777777" w:rsidR="00803038" w:rsidRDefault="00803038" w:rsidP="00113226">
      <w:pPr>
        <w:autoSpaceDE w:val="0"/>
        <w:autoSpaceDN w:val="0"/>
        <w:adjustRightInd w:val="0"/>
        <w:rPr>
          <w:b/>
          <w:bCs/>
          <w:color w:val="121212"/>
          <w:sz w:val="24"/>
          <w:szCs w:val="24"/>
        </w:rPr>
      </w:pPr>
    </w:p>
    <w:p w14:paraId="232486AA" w14:textId="77777777" w:rsidR="00803038" w:rsidRDefault="00803038" w:rsidP="00113226">
      <w:pPr>
        <w:autoSpaceDE w:val="0"/>
        <w:autoSpaceDN w:val="0"/>
        <w:adjustRightInd w:val="0"/>
        <w:rPr>
          <w:b/>
          <w:bCs/>
          <w:color w:val="121212"/>
          <w:sz w:val="24"/>
          <w:szCs w:val="24"/>
        </w:rPr>
      </w:pPr>
    </w:p>
    <w:p w14:paraId="2DA482CB" w14:textId="77777777" w:rsidR="00803038" w:rsidRDefault="00803038" w:rsidP="00113226">
      <w:pPr>
        <w:autoSpaceDE w:val="0"/>
        <w:autoSpaceDN w:val="0"/>
        <w:adjustRightInd w:val="0"/>
        <w:rPr>
          <w:b/>
          <w:bCs/>
          <w:color w:val="121212"/>
          <w:sz w:val="24"/>
          <w:szCs w:val="24"/>
        </w:rPr>
      </w:pPr>
    </w:p>
    <w:p w14:paraId="2E3D6F2A" w14:textId="77777777" w:rsidR="00803038" w:rsidRDefault="00803038" w:rsidP="00113226">
      <w:pPr>
        <w:autoSpaceDE w:val="0"/>
        <w:autoSpaceDN w:val="0"/>
        <w:adjustRightInd w:val="0"/>
        <w:rPr>
          <w:b/>
          <w:bCs/>
          <w:color w:val="121212"/>
          <w:sz w:val="24"/>
          <w:szCs w:val="24"/>
        </w:rPr>
      </w:pPr>
    </w:p>
    <w:p w14:paraId="586C1DDA" w14:textId="1B3A7F96" w:rsidR="00113226" w:rsidRDefault="00113226" w:rsidP="00113226">
      <w:pPr>
        <w:autoSpaceDE w:val="0"/>
        <w:autoSpaceDN w:val="0"/>
        <w:adjustRightInd w:val="0"/>
        <w:rPr>
          <w:color w:val="121212"/>
          <w:sz w:val="24"/>
          <w:szCs w:val="24"/>
        </w:rPr>
      </w:pPr>
      <w:r w:rsidRPr="00803038">
        <w:rPr>
          <w:b/>
          <w:bCs/>
          <w:color w:val="121212"/>
          <w:sz w:val="24"/>
          <w:szCs w:val="24"/>
        </w:rPr>
        <w:t>ABA 630</w:t>
      </w:r>
      <w:r w:rsidRPr="7E5A8A70">
        <w:rPr>
          <w:color w:val="121212"/>
          <w:sz w:val="24"/>
          <w:szCs w:val="24"/>
        </w:rPr>
        <w:t xml:space="preserve"> – Beh Assess Intervention I</w:t>
      </w:r>
    </w:p>
    <w:p w14:paraId="46C21261" w14:textId="77777777" w:rsidR="00113226" w:rsidRDefault="00113226" w:rsidP="00113226">
      <w:pPr>
        <w:autoSpaceDE w:val="0"/>
        <w:autoSpaceDN w:val="0"/>
        <w:adjustRightInd w:val="0"/>
        <w:rPr>
          <w:color w:val="121212"/>
          <w:sz w:val="24"/>
          <w:szCs w:val="24"/>
        </w:rPr>
      </w:pPr>
    </w:p>
    <w:p w14:paraId="1E47F971"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Department: Special Education </w:t>
      </w:r>
    </w:p>
    <w:p w14:paraId="4A393499"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Course Number and Title: ABA 630 Behavior Assessment and Intervention I </w:t>
      </w:r>
    </w:p>
    <w:p w14:paraId="0FA3B58A"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Catalog Description: Students will learn to select and implement behavior assessment and intervention strategies. The content prepares students to take the BCBA exam. </w:t>
      </w:r>
    </w:p>
    <w:p w14:paraId="16782E73"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Prerequisites: ABA 600 </w:t>
      </w:r>
    </w:p>
    <w:p w14:paraId="1B9AB7EA" w14:textId="77777777" w:rsidR="00113226" w:rsidRDefault="00113226" w:rsidP="00113226">
      <w:pPr>
        <w:autoSpaceDE w:val="0"/>
        <w:autoSpaceDN w:val="0"/>
        <w:adjustRightInd w:val="0"/>
        <w:rPr>
          <w:sz w:val="24"/>
          <w:szCs w:val="24"/>
        </w:rPr>
      </w:pPr>
      <w:r w:rsidRPr="7E5A8A70">
        <w:rPr>
          <w:sz w:val="24"/>
          <w:szCs w:val="24"/>
        </w:rPr>
        <w:t xml:space="preserve">First Term Offered: Spring 2025 </w:t>
      </w:r>
    </w:p>
    <w:p w14:paraId="198E4016" w14:textId="77777777" w:rsidR="00113226" w:rsidRDefault="00113226" w:rsidP="00113226">
      <w:pPr>
        <w:autoSpaceDE w:val="0"/>
        <w:autoSpaceDN w:val="0"/>
        <w:adjustRightInd w:val="0"/>
        <w:rPr>
          <w:color w:val="121212"/>
          <w:sz w:val="24"/>
          <w:szCs w:val="24"/>
        </w:rPr>
      </w:pPr>
      <w:r w:rsidRPr="7E5A8A70">
        <w:rPr>
          <w:sz w:val="24"/>
          <w:szCs w:val="24"/>
        </w:rPr>
        <w:t>Credit Hours: 3</w:t>
      </w:r>
    </w:p>
    <w:p w14:paraId="013D48B0"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271A405C" w14:textId="77777777" w:rsidR="00113226" w:rsidRDefault="00113226" w:rsidP="00113226">
      <w:pPr>
        <w:autoSpaceDE w:val="0"/>
        <w:autoSpaceDN w:val="0"/>
        <w:adjustRightInd w:val="0"/>
        <w:rPr>
          <w:color w:val="121212"/>
          <w:sz w:val="24"/>
          <w:szCs w:val="24"/>
        </w:rPr>
      </w:pPr>
    </w:p>
    <w:p w14:paraId="3523DAA5" w14:textId="77777777" w:rsidR="00113226" w:rsidRDefault="00113226" w:rsidP="00113226">
      <w:pPr>
        <w:autoSpaceDE w:val="0"/>
        <w:autoSpaceDN w:val="0"/>
        <w:adjustRightInd w:val="0"/>
        <w:rPr>
          <w:color w:val="121212"/>
          <w:sz w:val="24"/>
          <w:szCs w:val="24"/>
        </w:rPr>
      </w:pPr>
      <w:r w:rsidRPr="00803038">
        <w:rPr>
          <w:b/>
          <w:bCs/>
          <w:color w:val="121212"/>
          <w:sz w:val="24"/>
          <w:szCs w:val="24"/>
        </w:rPr>
        <w:t>ABA 640</w:t>
      </w:r>
      <w:r w:rsidRPr="7E5A8A70">
        <w:rPr>
          <w:color w:val="121212"/>
          <w:sz w:val="24"/>
          <w:szCs w:val="24"/>
        </w:rPr>
        <w:t xml:space="preserve"> – Beh Assess Interv II</w:t>
      </w:r>
    </w:p>
    <w:p w14:paraId="3B87CD63" w14:textId="77777777" w:rsidR="00113226" w:rsidRDefault="00113226" w:rsidP="00113226">
      <w:pPr>
        <w:autoSpaceDE w:val="0"/>
        <w:autoSpaceDN w:val="0"/>
        <w:adjustRightInd w:val="0"/>
        <w:rPr>
          <w:color w:val="121212"/>
          <w:sz w:val="24"/>
          <w:szCs w:val="24"/>
        </w:rPr>
      </w:pPr>
    </w:p>
    <w:p w14:paraId="63DF1E33" w14:textId="77777777" w:rsidR="00113226" w:rsidRPr="00FF4A2E" w:rsidRDefault="00113226" w:rsidP="00113226">
      <w:pPr>
        <w:autoSpaceDE w:val="0"/>
        <w:autoSpaceDN w:val="0"/>
        <w:adjustRightInd w:val="0"/>
        <w:rPr>
          <w:color w:val="000000"/>
          <w:sz w:val="24"/>
          <w:szCs w:val="24"/>
        </w:rPr>
      </w:pPr>
      <w:r w:rsidRPr="7E5A8A70">
        <w:rPr>
          <w:color w:val="000000"/>
          <w:sz w:val="24"/>
          <w:szCs w:val="24"/>
        </w:rPr>
        <w:t xml:space="preserve">Department: Special Education </w:t>
      </w:r>
    </w:p>
    <w:p w14:paraId="01967AC6" w14:textId="77777777" w:rsidR="00113226" w:rsidRPr="00FF4A2E" w:rsidRDefault="00113226" w:rsidP="00113226">
      <w:pPr>
        <w:autoSpaceDE w:val="0"/>
        <w:autoSpaceDN w:val="0"/>
        <w:adjustRightInd w:val="0"/>
        <w:rPr>
          <w:color w:val="000000"/>
          <w:sz w:val="24"/>
          <w:szCs w:val="24"/>
        </w:rPr>
      </w:pPr>
      <w:r w:rsidRPr="7E5A8A70">
        <w:rPr>
          <w:color w:val="000000"/>
          <w:sz w:val="24"/>
          <w:szCs w:val="24"/>
        </w:rPr>
        <w:t xml:space="preserve">Course Number and Title: ABA 640 Behavior Assessment and Intervention II </w:t>
      </w:r>
    </w:p>
    <w:p w14:paraId="04F0B528" w14:textId="77777777" w:rsidR="00113226" w:rsidRPr="00FF4A2E" w:rsidRDefault="00113226" w:rsidP="00113226">
      <w:pPr>
        <w:autoSpaceDE w:val="0"/>
        <w:autoSpaceDN w:val="0"/>
        <w:adjustRightInd w:val="0"/>
        <w:rPr>
          <w:color w:val="000000"/>
          <w:sz w:val="24"/>
          <w:szCs w:val="24"/>
        </w:rPr>
      </w:pPr>
      <w:r w:rsidRPr="7E5A8A70">
        <w:rPr>
          <w:color w:val="000000"/>
          <w:sz w:val="24"/>
          <w:szCs w:val="24"/>
        </w:rPr>
        <w:t xml:space="preserve">Catalog Description: This course is a continuation of ABA 630. Students will apply behavioral principles in multiple areas of practice. The content prepares students to take the BCBA exam. </w:t>
      </w:r>
    </w:p>
    <w:p w14:paraId="21626DFD" w14:textId="77777777" w:rsidR="00113226" w:rsidRPr="00FF4A2E" w:rsidRDefault="00113226" w:rsidP="00113226">
      <w:pPr>
        <w:autoSpaceDE w:val="0"/>
        <w:autoSpaceDN w:val="0"/>
        <w:adjustRightInd w:val="0"/>
        <w:rPr>
          <w:color w:val="000000"/>
          <w:sz w:val="24"/>
          <w:szCs w:val="24"/>
        </w:rPr>
      </w:pPr>
      <w:r w:rsidRPr="7E5A8A70">
        <w:rPr>
          <w:color w:val="000000"/>
          <w:sz w:val="24"/>
          <w:szCs w:val="24"/>
        </w:rPr>
        <w:t xml:space="preserve">Prerequisites: ABA 600 and ABA 630 </w:t>
      </w:r>
    </w:p>
    <w:p w14:paraId="5822598F" w14:textId="77777777" w:rsidR="00113226" w:rsidRDefault="00113226" w:rsidP="00113226">
      <w:pPr>
        <w:autoSpaceDE w:val="0"/>
        <w:autoSpaceDN w:val="0"/>
        <w:adjustRightInd w:val="0"/>
        <w:rPr>
          <w:color w:val="000000"/>
          <w:sz w:val="24"/>
          <w:szCs w:val="24"/>
        </w:rPr>
      </w:pPr>
      <w:r w:rsidRPr="7E5A8A70">
        <w:rPr>
          <w:color w:val="000000"/>
          <w:sz w:val="24"/>
          <w:szCs w:val="24"/>
        </w:rPr>
        <w:t xml:space="preserve">First Term Offered: </w:t>
      </w:r>
    </w:p>
    <w:p w14:paraId="38D2AAEA" w14:textId="77777777" w:rsidR="00113226" w:rsidRPr="00FF4A2E" w:rsidRDefault="00113226" w:rsidP="00113226">
      <w:pPr>
        <w:autoSpaceDE w:val="0"/>
        <w:autoSpaceDN w:val="0"/>
        <w:adjustRightInd w:val="0"/>
        <w:rPr>
          <w:color w:val="000000"/>
          <w:sz w:val="24"/>
          <w:szCs w:val="24"/>
        </w:rPr>
      </w:pPr>
      <w:r w:rsidRPr="7E5A8A70">
        <w:rPr>
          <w:color w:val="000000"/>
          <w:sz w:val="24"/>
          <w:szCs w:val="24"/>
        </w:rPr>
        <w:t xml:space="preserve">Spring 2026 </w:t>
      </w:r>
    </w:p>
    <w:p w14:paraId="04F39AA5" w14:textId="77777777" w:rsidR="00113226" w:rsidRDefault="00113226" w:rsidP="00113226">
      <w:pPr>
        <w:autoSpaceDE w:val="0"/>
        <w:autoSpaceDN w:val="0"/>
        <w:adjustRightInd w:val="0"/>
        <w:rPr>
          <w:color w:val="000000"/>
          <w:sz w:val="24"/>
          <w:szCs w:val="24"/>
        </w:rPr>
      </w:pPr>
      <w:r w:rsidRPr="7E5A8A70">
        <w:rPr>
          <w:color w:val="000000"/>
          <w:sz w:val="24"/>
          <w:szCs w:val="24"/>
        </w:rPr>
        <w:t xml:space="preserve">Credit Hours: 3 </w:t>
      </w:r>
    </w:p>
    <w:p w14:paraId="108051EF" w14:textId="77777777" w:rsidR="00113226" w:rsidRDefault="00113226" w:rsidP="00113226">
      <w:pPr>
        <w:autoSpaceDE w:val="0"/>
        <w:autoSpaceDN w:val="0"/>
        <w:adjustRightInd w:val="0"/>
        <w:rPr>
          <w:color w:val="000000"/>
          <w:sz w:val="24"/>
          <w:szCs w:val="24"/>
        </w:rPr>
      </w:pPr>
    </w:p>
    <w:p w14:paraId="25D3F4D3"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4F640291" w14:textId="77777777" w:rsidR="00113226" w:rsidRDefault="00113226" w:rsidP="00113226">
      <w:pPr>
        <w:autoSpaceDE w:val="0"/>
        <w:autoSpaceDN w:val="0"/>
        <w:adjustRightInd w:val="0"/>
        <w:rPr>
          <w:color w:val="121212"/>
          <w:sz w:val="24"/>
          <w:szCs w:val="24"/>
        </w:rPr>
      </w:pPr>
    </w:p>
    <w:p w14:paraId="4AC34C31" w14:textId="77777777" w:rsidR="00113226" w:rsidRDefault="00113226" w:rsidP="00113226">
      <w:pPr>
        <w:autoSpaceDE w:val="0"/>
        <w:autoSpaceDN w:val="0"/>
        <w:adjustRightInd w:val="0"/>
        <w:rPr>
          <w:color w:val="121212"/>
          <w:sz w:val="24"/>
          <w:szCs w:val="24"/>
        </w:rPr>
      </w:pPr>
      <w:r w:rsidRPr="00803038">
        <w:rPr>
          <w:b/>
          <w:bCs/>
          <w:sz w:val="24"/>
          <w:szCs w:val="24"/>
        </w:rPr>
        <w:t xml:space="preserve">ABA 650 </w:t>
      </w:r>
      <w:r w:rsidRPr="7E5A8A70">
        <w:rPr>
          <w:sz w:val="24"/>
          <w:szCs w:val="24"/>
        </w:rPr>
        <w:t>– Beh Change Systems</w:t>
      </w:r>
    </w:p>
    <w:p w14:paraId="414ED3A2" w14:textId="77777777" w:rsidR="00113226" w:rsidRDefault="00113226" w:rsidP="00113226">
      <w:pPr>
        <w:autoSpaceDE w:val="0"/>
        <w:autoSpaceDN w:val="0"/>
        <w:adjustRightInd w:val="0"/>
        <w:rPr>
          <w:color w:val="121212"/>
          <w:sz w:val="24"/>
          <w:szCs w:val="24"/>
        </w:rPr>
      </w:pPr>
    </w:p>
    <w:p w14:paraId="0819D3E8"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Department: Special Education </w:t>
      </w:r>
    </w:p>
    <w:p w14:paraId="61E32DE4"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Course Number and Title: ABA 650 Behavior Change in Systems </w:t>
      </w:r>
    </w:p>
    <w:p w14:paraId="63647006"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Catalog Description: This course focuses on behavior change and collaboration at the system's level. The content prepares students to take the BCBA exam. </w:t>
      </w:r>
    </w:p>
    <w:p w14:paraId="1F2A7B1C"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Prerequisites: ABA 600 </w:t>
      </w:r>
    </w:p>
    <w:p w14:paraId="3BC1AE59"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First Term Offered: Spring 2025 </w:t>
      </w:r>
    </w:p>
    <w:p w14:paraId="104A699F" w14:textId="77777777" w:rsidR="00113226" w:rsidRDefault="00113226" w:rsidP="00113226">
      <w:pPr>
        <w:autoSpaceDE w:val="0"/>
        <w:autoSpaceDN w:val="0"/>
        <w:adjustRightInd w:val="0"/>
        <w:rPr>
          <w:color w:val="000000"/>
          <w:sz w:val="24"/>
          <w:szCs w:val="24"/>
        </w:rPr>
      </w:pPr>
      <w:r w:rsidRPr="7E5A8A70">
        <w:rPr>
          <w:color w:val="000000"/>
          <w:sz w:val="24"/>
          <w:szCs w:val="24"/>
        </w:rPr>
        <w:t>Credit Hours: 3</w:t>
      </w:r>
    </w:p>
    <w:p w14:paraId="11C2B1B6" w14:textId="77777777" w:rsidR="00113226" w:rsidRDefault="00113226" w:rsidP="00113226">
      <w:pPr>
        <w:autoSpaceDE w:val="0"/>
        <w:autoSpaceDN w:val="0"/>
        <w:adjustRightInd w:val="0"/>
        <w:rPr>
          <w:color w:val="121212"/>
          <w:sz w:val="24"/>
          <w:szCs w:val="24"/>
        </w:rPr>
      </w:pPr>
    </w:p>
    <w:p w14:paraId="75284863"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256E03CA" w14:textId="77777777" w:rsidR="00113226" w:rsidRDefault="00113226" w:rsidP="00113226">
      <w:pPr>
        <w:autoSpaceDE w:val="0"/>
        <w:autoSpaceDN w:val="0"/>
        <w:adjustRightInd w:val="0"/>
        <w:rPr>
          <w:color w:val="121212"/>
          <w:sz w:val="24"/>
          <w:szCs w:val="24"/>
        </w:rPr>
      </w:pPr>
    </w:p>
    <w:p w14:paraId="08941FBF" w14:textId="77777777" w:rsidR="00113226" w:rsidRDefault="00113226" w:rsidP="00113226">
      <w:pPr>
        <w:autoSpaceDE w:val="0"/>
        <w:autoSpaceDN w:val="0"/>
        <w:adjustRightInd w:val="0"/>
        <w:rPr>
          <w:color w:val="121212"/>
          <w:sz w:val="24"/>
          <w:szCs w:val="24"/>
        </w:rPr>
      </w:pPr>
      <w:r w:rsidRPr="00803038">
        <w:rPr>
          <w:b/>
          <w:bCs/>
          <w:color w:val="121212"/>
          <w:sz w:val="24"/>
          <w:szCs w:val="24"/>
        </w:rPr>
        <w:t>ABA 660</w:t>
      </w:r>
      <w:r w:rsidRPr="7E5A8A70">
        <w:rPr>
          <w:color w:val="121212"/>
          <w:sz w:val="24"/>
          <w:szCs w:val="24"/>
        </w:rPr>
        <w:t xml:space="preserve"> – Ethics in App Beh Analy</w:t>
      </w:r>
    </w:p>
    <w:p w14:paraId="3592A12D" w14:textId="77777777" w:rsidR="00113226" w:rsidRDefault="00113226" w:rsidP="00113226">
      <w:pPr>
        <w:autoSpaceDE w:val="0"/>
        <w:autoSpaceDN w:val="0"/>
        <w:adjustRightInd w:val="0"/>
        <w:rPr>
          <w:color w:val="121212"/>
          <w:sz w:val="24"/>
          <w:szCs w:val="24"/>
        </w:rPr>
      </w:pPr>
    </w:p>
    <w:p w14:paraId="553E1D6E"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Course Number and Title: ABA 660 Ethics in Applied Behavior Analysis </w:t>
      </w:r>
    </w:p>
    <w:p w14:paraId="4AFBD5E2"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Catalog Description: A review of ethical principles related to research and practice in Applied Behavior Analysis. The content prepares students to take the BCBA exam. </w:t>
      </w:r>
    </w:p>
    <w:p w14:paraId="3A491F89" w14:textId="77777777" w:rsidR="00113226" w:rsidRDefault="00113226" w:rsidP="00113226">
      <w:pPr>
        <w:autoSpaceDE w:val="0"/>
        <w:autoSpaceDN w:val="0"/>
        <w:adjustRightInd w:val="0"/>
        <w:rPr>
          <w:color w:val="000000"/>
          <w:sz w:val="24"/>
          <w:szCs w:val="24"/>
        </w:rPr>
      </w:pPr>
      <w:r w:rsidRPr="7E5A8A70">
        <w:rPr>
          <w:color w:val="000000"/>
          <w:sz w:val="24"/>
          <w:szCs w:val="24"/>
        </w:rPr>
        <w:t xml:space="preserve">First Term Offered: Fall 2025 </w:t>
      </w:r>
    </w:p>
    <w:p w14:paraId="224B9BD8" w14:textId="77777777" w:rsidR="00113226" w:rsidRDefault="00113226" w:rsidP="00113226">
      <w:pPr>
        <w:autoSpaceDE w:val="0"/>
        <w:autoSpaceDN w:val="0"/>
        <w:adjustRightInd w:val="0"/>
        <w:rPr>
          <w:color w:val="000000"/>
          <w:sz w:val="24"/>
          <w:szCs w:val="24"/>
        </w:rPr>
      </w:pPr>
      <w:r w:rsidRPr="7E5A8A70">
        <w:rPr>
          <w:color w:val="000000"/>
          <w:sz w:val="24"/>
          <w:szCs w:val="24"/>
        </w:rPr>
        <w:t>Credit Hours: 3</w:t>
      </w:r>
    </w:p>
    <w:p w14:paraId="49A67579" w14:textId="77777777" w:rsidR="00113226" w:rsidRDefault="00113226" w:rsidP="00113226">
      <w:pPr>
        <w:autoSpaceDE w:val="0"/>
        <w:autoSpaceDN w:val="0"/>
        <w:adjustRightInd w:val="0"/>
        <w:rPr>
          <w:sz w:val="24"/>
          <w:szCs w:val="24"/>
        </w:rPr>
      </w:pPr>
    </w:p>
    <w:p w14:paraId="11F59227" w14:textId="77777777" w:rsidR="00113226" w:rsidRDefault="00113226" w:rsidP="00113226">
      <w:pPr>
        <w:autoSpaceDE w:val="0"/>
        <w:autoSpaceDN w:val="0"/>
        <w:adjustRightInd w:val="0"/>
        <w:rPr>
          <w:sz w:val="24"/>
          <w:szCs w:val="24"/>
        </w:rPr>
      </w:pPr>
      <w:r w:rsidRPr="7E5A8A70">
        <w:rPr>
          <w:sz w:val="24"/>
          <w:szCs w:val="24"/>
        </w:rPr>
        <w:t>Vote Approve</w:t>
      </w:r>
    </w:p>
    <w:p w14:paraId="14F4AAED" w14:textId="77777777" w:rsidR="00113226" w:rsidRDefault="00113226" w:rsidP="00113226">
      <w:pPr>
        <w:autoSpaceDE w:val="0"/>
        <w:autoSpaceDN w:val="0"/>
        <w:adjustRightInd w:val="0"/>
        <w:rPr>
          <w:sz w:val="24"/>
          <w:szCs w:val="24"/>
        </w:rPr>
      </w:pPr>
    </w:p>
    <w:p w14:paraId="42A0E988" w14:textId="77777777" w:rsidR="00803038" w:rsidRDefault="00803038" w:rsidP="00113226">
      <w:pPr>
        <w:autoSpaceDE w:val="0"/>
        <w:autoSpaceDN w:val="0"/>
        <w:adjustRightInd w:val="0"/>
        <w:rPr>
          <w:sz w:val="24"/>
          <w:szCs w:val="24"/>
        </w:rPr>
      </w:pPr>
    </w:p>
    <w:p w14:paraId="562A3ADF" w14:textId="77777777" w:rsidR="00803038" w:rsidRDefault="00803038" w:rsidP="00113226">
      <w:pPr>
        <w:autoSpaceDE w:val="0"/>
        <w:autoSpaceDN w:val="0"/>
        <w:adjustRightInd w:val="0"/>
        <w:rPr>
          <w:sz w:val="24"/>
          <w:szCs w:val="24"/>
        </w:rPr>
      </w:pPr>
    </w:p>
    <w:p w14:paraId="741BEEB5" w14:textId="77777777" w:rsidR="00803038" w:rsidRDefault="00803038" w:rsidP="00113226">
      <w:pPr>
        <w:autoSpaceDE w:val="0"/>
        <w:autoSpaceDN w:val="0"/>
        <w:adjustRightInd w:val="0"/>
        <w:rPr>
          <w:sz w:val="24"/>
          <w:szCs w:val="24"/>
        </w:rPr>
      </w:pPr>
    </w:p>
    <w:p w14:paraId="4761B0FE" w14:textId="77777777" w:rsidR="00803038" w:rsidRDefault="00803038" w:rsidP="00113226">
      <w:pPr>
        <w:autoSpaceDE w:val="0"/>
        <w:autoSpaceDN w:val="0"/>
        <w:adjustRightInd w:val="0"/>
        <w:rPr>
          <w:sz w:val="24"/>
          <w:szCs w:val="24"/>
        </w:rPr>
      </w:pPr>
    </w:p>
    <w:p w14:paraId="07034FCC" w14:textId="77777777" w:rsidR="00803038" w:rsidRDefault="00803038" w:rsidP="00113226">
      <w:pPr>
        <w:autoSpaceDE w:val="0"/>
        <w:autoSpaceDN w:val="0"/>
        <w:adjustRightInd w:val="0"/>
        <w:rPr>
          <w:sz w:val="24"/>
          <w:szCs w:val="24"/>
        </w:rPr>
      </w:pPr>
    </w:p>
    <w:p w14:paraId="094E07E3" w14:textId="2518EC26" w:rsidR="00113226" w:rsidRDefault="00113226" w:rsidP="00113226">
      <w:pPr>
        <w:autoSpaceDE w:val="0"/>
        <w:autoSpaceDN w:val="0"/>
        <w:adjustRightInd w:val="0"/>
        <w:rPr>
          <w:sz w:val="24"/>
          <w:szCs w:val="24"/>
        </w:rPr>
      </w:pPr>
      <w:r w:rsidRPr="00803038">
        <w:rPr>
          <w:b/>
          <w:bCs/>
          <w:sz w:val="24"/>
          <w:szCs w:val="24"/>
        </w:rPr>
        <w:t>ABA</w:t>
      </w:r>
      <w:r w:rsidR="00803038" w:rsidRPr="00803038">
        <w:rPr>
          <w:b/>
          <w:bCs/>
          <w:sz w:val="24"/>
          <w:szCs w:val="24"/>
        </w:rPr>
        <w:t xml:space="preserve"> </w:t>
      </w:r>
      <w:r w:rsidRPr="00803038">
        <w:rPr>
          <w:b/>
          <w:bCs/>
          <w:sz w:val="24"/>
          <w:szCs w:val="24"/>
        </w:rPr>
        <w:t>670</w:t>
      </w:r>
      <w:r w:rsidRPr="7E5A8A70">
        <w:rPr>
          <w:sz w:val="24"/>
          <w:szCs w:val="24"/>
        </w:rPr>
        <w:t xml:space="preserve"> – Sup Fieldwork in ABA</w:t>
      </w:r>
    </w:p>
    <w:p w14:paraId="11915560" w14:textId="77777777" w:rsidR="00113226" w:rsidRPr="00F42F48" w:rsidRDefault="00113226" w:rsidP="00113226">
      <w:pPr>
        <w:autoSpaceDE w:val="0"/>
        <w:autoSpaceDN w:val="0"/>
        <w:adjustRightInd w:val="0"/>
        <w:rPr>
          <w:color w:val="000000"/>
          <w:sz w:val="24"/>
          <w:szCs w:val="24"/>
        </w:rPr>
      </w:pPr>
      <w:r w:rsidRPr="7E5A8A70">
        <w:rPr>
          <w:color w:val="000000"/>
          <w:sz w:val="24"/>
          <w:szCs w:val="24"/>
        </w:rPr>
        <w:t xml:space="preserve">Department: Special Education </w:t>
      </w:r>
    </w:p>
    <w:p w14:paraId="0F850969" w14:textId="77777777" w:rsidR="00113226" w:rsidRPr="00F42F48" w:rsidRDefault="00113226" w:rsidP="00113226">
      <w:pPr>
        <w:autoSpaceDE w:val="0"/>
        <w:autoSpaceDN w:val="0"/>
        <w:adjustRightInd w:val="0"/>
        <w:rPr>
          <w:color w:val="000000"/>
          <w:sz w:val="24"/>
          <w:szCs w:val="24"/>
        </w:rPr>
      </w:pPr>
      <w:r w:rsidRPr="7E5A8A70">
        <w:rPr>
          <w:color w:val="000000"/>
          <w:sz w:val="24"/>
          <w:szCs w:val="24"/>
        </w:rPr>
        <w:t xml:space="preserve">Course Number and Title: ABA 670 Supervised Fieldwork in Applied Behavior Analysis </w:t>
      </w:r>
    </w:p>
    <w:p w14:paraId="7DC6CA32" w14:textId="77777777" w:rsidR="00113226" w:rsidRPr="00F42F48" w:rsidRDefault="00113226" w:rsidP="00113226">
      <w:pPr>
        <w:autoSpaceDE w:val="0"/>
        <w:autoSpaceDN w:val="0"/>
        <w:adjustRightInd w:val="0"/>
        <w:rPr>
          <w:color w:val="000000"/>
          <w:sz w:val="24"/>
          <w:szCs w:val="24"/>
        </w:rPr>
      </w:pPr>
      <w:r w:rsidRPr="7E5A8A70">
        <w:rPr>
          <w:color w:val="000000"/>
          <w:sz w:val="24"/>
          <w:szCs w:val="24"/>
        </w:rPr>
        <w:t xml:space="preserve">Catalog Description: Concentrated fieldwork at approved site in accordance with BACB requirements. Students must take 3 credit hours per semester for a total of 9 hours. Requires instructor approval and an application. </w:t>
      </w:r>
    </w:p>
    <w:p w14:paraId="4E47E430" w14:textId="77777777" w:rsidR="00113226" w:rsidRPr="00F42F48" w:rsidRDefault="00113226" w:rsidP="00113226">
      <w:pPr>
        <w:autoSpaceDE w:val="0"/>
        <w:autoSpaceDN w:val="0"/>
        <w:adjustRightInd w:val="0"/>
        <w:rPr>
          <w:color w:val="000000"/>
          <w:sz w:val="24"/>
          <w:szCs w:val="24"/>
        </w:rPr>
      </w:pPr>
      <w:r w:rsidRPr="7E5A8A70">
        <w:rPr>
          <w:color w:val="000000"/>
          <w:sz w:val="24"/>
          <w:szCs w:val="24"/>
        </w:rPr>
        <w:t xml:space="preserve">Prerequisites: ABA 600 </w:t>
      </w:r>
    </w:p>
    <w:p w14:paraId="3709E160" w14:textId="77777777" w:rsidR="00113226" w:rsidRPr="00F42F48" w:rsidRDefault="00113226" w:rsidP="00113226">
      <w:pPr>
        <w:autoSpaceDE w:val="0"/>
        <w:autoSpaceDN w:val="0"/>
        <w:adjustRightInd w:val="0"/>
        <w:rPr>
          <w:color w:val="000000"/>
          <w:sz w:val="24"/>
          <w:szCs w:val="24"/>
        </w:rPr>
      </w:pPr>
      <w:r w:rsidRPr="7E5A8A70">
        <w:rPr>
          <w:color w:val="000000"/>
          <w:sz w:val="24"/>
          <w:szCs w:val="24"/>
        </w:rPr>
        <w:t xml:space="preserve">First Term Offered: Spring 2025 </w:t>
      </w:r>
    </w:p>
    <w:p w14:paraId="1117F4D9" w14:textId="77777777" w:rsidR="00113226" w:rsidRDefault="00113226" w:rsidP="00113226">
      <w:pPr>
        <w:autoSpaceDE w:val="0"/>
        <w:autoSpaceDN w:val="0"/>
        <w:adjustRightInd w:val="0"/>
        <w:rPr>
          <w:sz w:val="24"/>
          <w:szCs w:val="24"/>
        </w:rPr>
      </w:pPr>
      <w:r w:rsidRPr="7E5A8A70">
        <w:rPr>
          <w:color w:val="000000"/>
          <w:sz w:val="24"/>
          <w:szCs w:val="24"/>
        </w:rPr>
        <w:t>Credit Hours: 3 (students must complete 9 hours)</w:t>
      </w:r>
    </w:p>
    <w:p w14:paraId="5F18DB8F" w14:textId="77777777" w:rsidR="00113226" w:rsidRDefault="00113226" w:rsidP="00113226">
      <w:pPr>
        <w:autoSpaceDE w:val="0"/>
        <w:autoSpaceDN w:val="0"/>
        <w:adjustRightInd w:val="0"/>
        <w:rPr>
          <w:sz w:val="24"/>
          <w:szCs w:val="24"/>
        </w:rPr>
      </w:pPr>
    </w:p>
    <w:p w14:paraId="57ABD5AA" w14:textId="77777777" w:rsidR="00113226" w:rsidRDefault="00113226" w:rsidP="00113226">
      <w:pPr>
        <w:autoSpaceDE w:val="0"/>
        <w:autoSpaceDN w:val="0"/>
        <w:adjustRightInd w:val="0"/>
        <w:rPr>
          <w:sz w:val="24"/>
          <w:szCs w:val="24"/>
        </w:rPr>
      </w:pPr>
      <w:r w:rsidRPr="7E5A8A70">
        <w:rPr>
          <w:sz w:val="24"/>
          <w:szCs w:val="24"/>
        </w:rPr>
        <w:t>Vote Approve</w:t>
      </w:r>
    </w:p>
    <w:p w14:paraId="7630B6FE" w14:textId="77777777" w:rsidR="00113226" w:rsidRDefault="00113226" w:rsidP="00113226">
      <w:pPr>
        <w:autoSpaceDE w:val="0"/>
        <w:autoSpaceDN w:val="0"/>
        <w:adjustRightInd w:val="0"/>
        <w:rPr>
          <w:sz w:val="24"/>
          <w:szCs w:val="24"/>
        </w:rPr>
      </w:pPr>
    </w:p>
    <w:p w14:paraId="45E91F1E" w14:textId="482839A2" w:rsidR="00113226" w:rsidRDefault="00113226" w:rsidP="00113226">
      <w:pPr>
        <w:autoSpaceDE w:val="0"/>
        <w:autoSpaceDN w:val="0"/>
        <w:adjustRightInd w:val="0"/>
        <w:rPr>
          <w:sz w:val="24"/>
          <w:szCs w:val="24"/>
        </w:rPr>
      </w:pPr>
      <w:r w:rsidRPr="00803038">
        <w:rPr>
          <w:b/>
          <w:bCs/>
          <w:sz w:val="24"/>
          <w:szCs w:val="24"/>
        </w:rPr>
        <w:t>ABA</w:t>
      </w:r>
      <w:r w:rsidR="00803038" w:rsidRPr="00803038">
        <w:rPr>
          <w:b/>
          <w:bCs/>
          <w:sz w:val="24"/>
          <w:szCs w:val="24"/>
        </w:rPr>
        <w:t xml:space="preserve"> </w:t>
      </w:r>
      <w:r w:rsidRPr="00803038">
        <w:rPr>
          <w:b/>
          <w:bCs/>
          <w:sz w:val="24"/>
          <w:szCs w:val="24"/>
        </w:rPr>
        <w:t>680</w:t>
      </w:r>
      <w:r w:rsidRPr="7E5A8A70">
        <w:rPr>
          <w:sz w:val="24"/>
          <w:szCs w:val="24"/>
        </w:rPr>
        <w:t xml:space="preserve"> – Special topics</w:t>
      </w:r>
    </w:p>
    <w:p w14:paraId="1B5B8AA8" w14:textId="77777777" w:rsidR="00113226" w:rsidRDefault="00113226" w:rsidP="00113226">
      <w:pPr>
        <w:autoSpaceDE w:val="0"/>
        <w:autoSpaceDN w:val="0"/>
        <w:adjustRightInd w:val="0"/>
        <w:rPr>
          <w:sz w:val="24"/>
          <w:szCs w:val="24"/>
        </w:rPr>
      </w:pPr>
    </w:p>
    <w:p w14:paraId="21E310D2"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Department: Special Education </w:t>
      </w:r>
    </w:p>
    <w:p w14:paraId="1F090E33"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Course Number and Title: ABA 680 Special Topics in Applied Behavior Analysis Catalog Description: </w:t>
      </w:r>
    </w:p>
    <w:p w14:paraId="39728010"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Prerequisites: None </w:t>
      </w:r>
    </w:p>
    <w:p w14:paraId="78A7AEDD" w14:textId="77777777" w:rsidR="00113226" w:rsidRDefault="00113226" w:rsidP="00113226">
      <w:pPr>
        <w:autoSpaceDE w:val="0"/>
        <w:autoSpaceDN w:val="0"/>
        <w:adjustRightInd w:val="0"/>
        <w:rPr>
          <w:sz w:val="24"/>
          <w:szCs w:val="24"/>
        </w:rPr>
      </w:pPr>
      <w:r w:rsidRPr="7E5A8A70">
        <w:rPr>
          <w:sz w:val="24"/>
          <w:szCs w:val="24"/>
        </w:rPr>
        <w:t>First Term Offered: Fall 2024 Credit Hours: 1-4</w:t>
      </w:r>
    </w:p>
    <w:p w14:paraId="53EC584F" w14:textId="77777777" w:rsidR="00113226" w:rsidRDefault="00113226" w:rsidP="00113226">
      <w:pPr>
        <w:autoSpaceDE w:val="0"/>
        <w:autoSpaceDN w:val="0"/>
        <w:adjustRightInd w:val="0"/>
        <w:rPr>
          <w:sz w:val="24"/>
          <w:szCs w:val="24"/>
        </w:rPr>
      </w:pPr>
    </w:p>
    <w:p w14:paraId="2D04AAA3" w14:textId="77777777" w:rsidR="00113226" w:rsidRDefault="00113226" w:rsidP="00113226">
      <w:pPr>
        <w:autoSpaceDE w:val="0"/>
        <w:autoSpaceDN w:val="0"/>
        <w:adjustRightInd w:val="0"/>
        <w:rPr>
          <w:sz w:val="24"/>
          <w:szCs w:val="24"/>
        </w:rPr>
      </w:pPr>
      <w:r w:rsidRPr="7E5A8A70">
        <w:rPr>
          <w:sz w:val="24"/>
          <w:szCs w:val="24"/>
        </w:rPr>
        <w:t>Vote Approve</w:t>
      </w:r>
    </w:p>
    <w:p w14:paraId="2713042F" w14:textId="77777777" w:rsidR="00113226" w:rsidRDefault="00113226" w:rsidP="00113226">
      <w:pPr>
        <w:autoSpaceDE w:val="0"/>
        <w:autoSpaceDN w:val="0"/>
        <w:adjustRightInd w:val="0"/>
        <w:rPr>
          <w:sz w:val="24"/>
          <w:szCs w:val="24"/>
        </w:rPr>
      </w:pPr>
    </w:p>
    <w:p w14:paraId="1F94582B" w14:textId="77777777" w:rsidR="00113226" w:rsidRDefault="00113226" w:rsidP="00113226">
      <w:pPr>
        <w:autoSpaceDE w:val="0"/>
        <w:autoSpaceDN w:val="0"/>
        <w:adjustRightInd w:val="0"/>
        <w:rPr>
          <w:sz w:val="24"/>
          <w:szCs w:val="24"/>
        </w:rPr>
      </w:pPr>
      <w:r w:rsidRPr="00803038">
        <w:rPr>
          <w:b/>
          <w:bCs/>
          <w:sz w:val="24"/>
          <w:szCs w:val="24"/>
        </w:rPr>
        <w:t>ABA 685</w:t>
      </w:r>
      <w:r w:rsidRPr="7E5A8A70">
        <w:rPr>
          <w:sz w:val="24"/>
          <w:szCs w:val="24"/>
        </w:rPr>
        <w:t xml:space="preserve"> – Independent Study</w:t>
      </w:r>
    </w:p>
    <w:p w14:paraId="19071BFA" w14:textId="77777777" w:rsidR="00113226" w:rsidRDefault="00113226" w:rsidP="00113226">
      <w:pPr>
        <w:autoSpaceDE w:val="0"/>
        <w:autoSpaceDN w:val="0"/>
        <w:adjustRightInd w:val="0"/>
        <w:rPr>
          <w:sz w:val="24"/>
          <w:szCs w:val="24"/>
        </w:rPr>
      </w:pPr>
    </w:p>
    <w:p w14:paraId="40C8FBB2" w14:textId="77777777" w:rsidR="00113226" w:rsidRDefault="00113226" w:rsidP="00113226">
      <w:pPr>
        <w:autoSpaceDE w:val="0"/>
        <w:autoSpaceDN w:val="0"/>
        <w:adjustRightInd w:val="0"/>
        <w:rPr>
          <w:sz w:val="24"/>
          <w:szCs w:val="24"/>
        </w:rPr>
      </w:pPr>
      <w:r w:rsidRPr="7E5A8A70">
        <w:rPr>
          <w:sz w:val="24"/>
          <w:szCs w:val="24"/>
        </w:rPr>
        <w:t>Department: Special Education</w:t>
      </w:r>
    </w:p>
    <w:p w14:paraId="796CA624" w14:textId="77777777" w:rsidR="00113226" w:rsidRDefault="00113226" w:rsidP="00113226">
      <w:pPr>
        <w:autoSpaceDE w:val="0"/>
        <w:autoSpaceDN w:val="0"/>
        <w:adjustRightInd w:val="0"/>
        <w:rPr>
          <w:sz w:val="24"/>
          <w:szCs w:val="24"/>
        </w:rPr>
      </w:pPr>
      <w:r w:rsidRPr="7E5A8A70">
        <w:rPr>
          <w:sz w:val="24"/>
          <w:szCs w:val="24"/>
        </w:rPr>
        <w:t>Course Number and Title: ABA 685 Independent Study in Applied Behavior Analysis</w:t>
      </w:r>
    </w:p>
    <w:p w14:paraId="582EA20C" w14:textId="77777777" w:rsidR="00113226" w:rsidRDefault="00113226" w:rsidP="00113226">
      <w:pPr>
        <w:autoSpaceDE w:val="0"/>
        <w:autoSpaceDN w:val="0"/>
        <w:adjustRightInd w:val="0"/>
        <w:rPr>
          <w:sz w:val="24"/>
          <w:szCs w:val="24"/>
        </w:rPr>
      </w:pPr>
      <w:r w:rsidRPr="7E5A8A70">
        <w:rPr>
          <w:sz w:val="24"/>
          <w:szCs w:val="24"/>
        </w:rPr>
        <w:t xml:space="preserve">Catalog Description: </w:t>
      </w:r>
    </w:p>
    <w:p w14:paraId="100B80A7" w14:textId="77777777" w:rsidR="00113226" w:rsidRDefault="00113226" w:rsidP="00113226">
      <w:pPr>
        <w:autoSpaceDE w:val="0"/>
        <w:autoSpaceDN w:val="0"/>
        <w:adjustRightInd w:val="0"/>
        <w:rPr>
          <w:sz w:val="24"/>
          <w:szCs w:val="24"/>
        </w:rPr>
      </w:pPr>
      <w:r w:rsidRPr="7E5A8A70">
        <w:rPr>
          <w:sz w:val="24"/>
          <w:szCs w:val="24"/>
        </w:rPr>
        <w:t>Prerequisites: None</w:t>
      </w:r>
    </w:p>
    <w:p w14:paraId="2453356D" w14:textId="77777777" w:rsidR="00113226" w:rsidRDefault="00113226" w:rsidP="00113226">
      <w:pPr>
        <w:autoSpaceDE w:val="0"/>
        <w:autoSpaceDN w:val="0"/>
        <w:adjustRightInd w:val="0"/>
        <w:rPr>
          <w:sz w:val="24"/>
          <w:szCs w:val="24"/>
        </w:rPr>
      </w:pPr>
      <w:r w:rsidRPr="7E5A8A70">
        <w:rPr>
          <w:sz w:val="24"/>
          <w:szCs w:val="24"/>
        </w:rPr>
        <w:t>First Term Offered: Fall 2024</w:t>
      </w:r>
    </w:p>
    <w:p w14:paraId="27355743" w14:textId="77777777" w:rsidR="00113226" w:rsidRDefault="00113226" w:rsidP="00113226">
      <w:pPr>
        <w:autoSpaceDE w:val="0"/>
        <w:autoSpaceDN w:val="0"/>
        <w:adjustRightInd w:val="0"/>
        <w:rPr>
          <w:sz w:val="24"/>
          <w:szCs w:val="24"/>
        </w:rPr>
      </w:pPr>
      <w:r w:rsidRPr="7E5A8A70">
        <w:rPr>
          <w:sz w:val="24"/>
          <w:szCs w:val="24"/>
        </w:rPr>
        <w:t>Credit Hours: 1-4</w:t>
      </w:r>
    </w:p>
    <w:p w14:paraId="446175D0" w14:textId="77777777" w:rsidR="00113226" w:rsidRDefault="00113226" w:rsidP="00113226">
      <w:pPr>
        <w:autoSpaceDE w:val="0"/>
        <w:autoSpaceDN w:val="0"/>
        <w:adjustRightInd w:val="0"/>
        <w:rPr>
          <w:sz w:val="24"/>
          <w:szCs w:val="24"/>
        </w:rPr>
      </w:pPr>
    </w:p>
    <w:p w14:paraId="69F1898C" w14:textId="77777777" w:rsidR="00113226" w:rsidRDefault="00113226" w:rsidP="00113226">
      <w:pPr>
        <w:autoSpaceDE w:val="0"/>
        <w:autoSpaceDN w:val="0"/>
        <w:adjustRightInd w:val="0"/>
        <w:rPr>
          <w:sz w:val="24"/>
          <w:szCs w:val="24"/>
        </w:rPr>
      </w:pPr>
      <w:r w:rsidRPr="7E5A8A70">
        <w:rPr>
          <w:sz w:val="24"/>
          <w:szCs w:val="24"/>
        </w:rPr>
        <w:t>Vote Approve</w:t>
      </w:r>
    </w:p>
    <w:p w14:paraId="7236A9A8" w14:textId="77777777" w:rsidR="00113226" w:rsidRDefault="00113226" w:rsidP="00113226">
      <w:pPr>
        <w:autoSpaceDE w:val="0"/>
        <w:autoSpaceDN w:val="0"/>
        <w:adjustRightInd w:val="0"/>
        <w:rPr>
          <w:sz w:val="24"/>
          <w:szCs w:val="24"/>
        </w:rPr>
      </w:pPr>
    </w:p>
    <w:p w14:paraId="36177E27" w14:textId="4A37CECC" w:rsidR="00113226" w:rsidRDefault="00113226" w:rsidP="00113226">
      <w:pPr>
        <w:autoSpaceDE w:val="0"/>
        <w:autoSpaceDN w:val="0"/>
        <w:adjustRightInd w:val="0"/>
        <w:rPr>
          <w:sz w:val="24"/>
          <w:szCs w:val="24"/>
        </w:rPr>
      </w:pPr>
      <w:r w:rsidRPr="00803038">
        <w:rPr>
          <w:b/>
          <w:bCs/>
          <w:sz w:val="24"/>
          <w:szCs w:val="24"/>
        </w:rPr>
        <w:t>ABA</w:t>
      </w:r>
      <w:r w:rsidR="00803038" w:rsidRPr="00803038">
        <w:rPr>
          <w:b/>
          <w:bCs/>
          <w:sz w:val="24"/>
          <w:szCs w:val="24"/>
        </w:rPr>
        <w:t xml:space="preserve"> </w:t>
      </w:r>
      <w:r w:rsidRPr="00803038">
        <w:rPr>
          <w:b/>
          <w:bCs/>
          <w:sz w:val="24"/>
          <w:szCs w:val="24"/>
        </w:rPr>
        <w:t>690</w:t>
      </w:r>
      <w:r w:rsidRPr="7E5A8A70">
        <w:rPr>
          <w:sz w:val="24"/>
          <w:szCs w:val="24"/>
        </w:rPr>
        <w:t xml:space="preserve"> – Research in App Beh Analy</w:t>
      </w:r>
    </w:p>
    <w:p w14:paraId="3E4F7C34" w14:textId="77777777" w:rsidR="00113226" w:rsidRDefault="00113226" w:rsidP="00113226">
      <w:pPr>
        <w:autoSpaceDE w:val="0"/>
        <w:autoSpaceDN w:val="0"/>
        <w:adjustRightInd w:val="0"/>
        <w:rPr>
          <w:sz w:val="24"/>
          <w:szCs w:val="24"/>
        </w:rPr>
      </w:pPr>
    </w:p>
    <w:p w14:paraId="0A5CAF29" w14:textId="77777777" w:rsidR="00113226" w:rsidRPr="00AD57A0" w:rsidRDefault="00113226" w:rsidP="00113226">
      <w:pPr>
        <w:autoSpaceDE w:val="0"/>
        <w:autoSpaceDN w:val="0"/>
        <w:adjustRightInd w:val="0"/>
        <w:rPr>
          <w:color w:val="000000"/>
          <w:sz w:val="24"/>
          <w:szCs w:val="24"/>
        </w:rPr>
      </w:pPr>
      <w:r w:rsidRPr="7E5A8A70">
        <w:rPr>
          <w:color w:val="000000"/>
          <w:sz w:val="24"/>
          <w:szCs w:val="24"/>
        </w:rPr>
        <w:t xml:space="preserve">Course Number and Title: ABA 690 Research in Applied Behavior Analysis </w:t>
      </w:r>
    </w:p>
    <w:p w14:paraId="20B86A53" w14:textId="77777777" w:rsidR="00113226" w:rsidRPr="00AD57A0" w:rsidRDefault="00113226" w:rsidP="00113226">
      <w:pPr>
        <w:autoSpaceDE w:val="0"/>
        <w:autoSpaceDN w:val="0"/>
        <w:adjustRightInd w:val="0"/>
        <w:rPr>
          <w:color w:val="323232"/>
          <w:sz w:val="24"/>
          <w:szCs w:val="24"/>
        </w:rPr>
      </w:pPr>
      <w:r w:rsidRPr="7E5A8A70">
        <w:rPr>
          <w:color w:val="000000"/>
          <w:sz w:val="24"/>
          <w:szCs w:val="24"/>
        </w:rPr>
        <w:t xml:space="preserve">Catalog Description: </w:t>
      </w:r>
      <w:r w:rsidRPr="7E5A8A70">
        <w:rPr>
          <w:color w:val="323232"/>
          <w:sz w:val="24"/>
          <w:szCs w:val="24"/>
        </w:rPr>
        <w:t xml:space="preserve">Students will investigate a research problem of theoretical interest and practical </w:t>
      </w:r>
    </w:p>
    <w:p w14:paraId="5DD3AEFE" w14:textId="77777777" w:rsidR="00113226" w:rsidRPr="00AD57A0" w:rsidRDefault="00113226" w:rsidP="00113226">
      <w:pPr>
        <w:autoSpaceDE w:val="0"/>
        <w:autoSpaceDN w:val="0"/>
        <w:adjustRightInd w:val="0"/>
        <w:rPr>
          <w:color w:val="323232"/>
          <w:sz w:val="24"/>
          <w:szCs w:val="24"/>
        </w:rPr>
      </w:pPr>
      <w:r w:rsidRPr="7E5A8A70">
        <w:rPr>
          <w:color w:val="323232"/>
          <w:sz w:val="24"/>
          <w:szCs w:val="24"/>
        </w:rPr>
        <w:t xml:space="preserve">value. May only be taken with permission. </w:t>
      </w:r>
    </w:p>
    <w:p w14:paraId="1CED32FF" w14:textId="77777777" w:rsidR="00113226" w:rsidRPr="00AD57A0" w:rsidRDefault="00113226" w:rsidP="00113226">
      <w:pPr>
        <w:autoSpaceDE w:val="0"/>
        <w:autoSpaceDN w:val="0"/>
        <w:adjustRightInd w:val="0"/>
        <w:rPr>
          <w:color w:val="000000"/>
          <w:sz w:val="24"/>
          <w:szCs w:val="24"/>
        </w:rPr>
      </w:pPr>
      <w:r w:rsidRPr="7E5A8A70">
        <w:rPr>
          <w:color w:val="000000"/>
          <w:sz w:val="24"/>
          <w:szCs w:val="24"/>
        </w:rPr>
        <w:t xml:space="preserve">Prerequisites: None </w:t>
      </w:r>
    </w:p>
    <w:p w14:paraId="52CA299E" w14:textId="77777777" w:rsidR="00113226" w:rsidRDefault="00113226" w:rsidP="00113226">
      <w:pPr>
        <w:autoSpaceDE w:val="0"/>
        <w:autoSpaceDN w:val="0"/>
        <w:adjustRightInd w:val="0"/>
        <w:rPr>
          <w:color w:val="000000"/>
          <w:sz w:val="24"/>
          <w:szCs w:val="24"/>
        </w:rPr>
      </w:pPr>
      <w:r w:rsidRPr="7E5A8A70">
        <w:rPr>
          <w:color w:val="000000"/>
          <w:sz w:val="24"/>
          <w:szCs w:val="24"/>
        </w:rPr>
        <w:t>First Term Offered: Fall 2025</w:t>
      </w:r>
    </w:p>
    <w:p w14:paraId="30AB6917" w14:textId="77777777" w:rsidR="00113226" w:rsidRDefault="00113226" w:rsidP="00113226">
      <w:pPr>
        <w:autoSpaceDE w:val="0"/>
        <w:autoSpaceDN w:val="0"/>
        <w:adjustRightInd w:val="0"/>
        <w:rPr>
          <w:color w:val="000000"/>
          <w:sz w:val="24"/>
          <w:szCs w:val="24"/>
        </w:rPr>
      </w:pPr>
      <w:r w:rsidRPr="7E5A8A70">
        <w:rPr>
          <w:color w:val="000000"/>
          <w:sz w:val="24"/>
          <w:szCs w:val="24"/>
        </w:rPr>
        <w:t xml:space="preserve"> Credit Hours: 3</w:t>
      </w:r>
    </w:p>
    <w:p w14:paraId="3AEB7744" w14:textId="77777777" w:rsidR="00113226" w:rsidRDefault="00113226" w:rsidP="00113226">
      <w:pPr>
        <w:autoSpaceDE w:val="0"/>
        <w:autoSpaceDN w:val="0"/>
        <w:adjustRightInd w:val="0"/>
        <w:rPr>
          <w:color w:val="000000"/>
          <w:sz w:val="24"/>
          <w:szCs w:val="24"/>
        </w:rPr>
      </w:pPr>
    </w:p>
    <w:p w14:paraId="764B325C" w14:textId="77777777" w:rsidR="00113226" w:rsidRDefault="00113226" w:rsidP="00113226">
      <w:pPr>
        <w:autoSpaceDE w:val="0"/>
        <w:autoSpaceDN w:val="0"/>
        <w:adjustRightInd w:val="0"/>
        <w:rPr>
          <w:color w:val="121212"/>
          <w:sz w:val="24"/>
          <w:szCs w:val="24"/>
        </w:rPr>
      </w:pPr>
      <w:r w:rsidRPr="7E5A8A70">
        <w:rPr>
          <w:color w:val="000000"/>
          <w:sz w:val="24"/>
          <w:szCs w:val="24"/>
        </w:rPr>
        <w:t>Vote Approve</w:t>
      </w:r>
    </w:p>
    <w:p w14:paraId="3DD7D847" w14:textId="77777777" w:rsidR="00113226" w:rsidRDefault="00113226" w:rsidP="00113226">
      <w:pPr>
        <w:autoSpaceDE w:val="0"/>
        <w:autoSpaceDN w:val="0"/>
        <w:adjustRightInd w:val="0"/>
        <w:rPr>
          <w:color w:val="121212"/>
          <w:sz w:val="24"/>
          <w:szCs w:val="24"/>
        </w:rPr>
      </w:pPr>
    </w:p>
    <w:p w14:paraId="1C90E227" w14:textId="172FF3E9" w:rsidR="00113226" w:rsidRDefault="00803038" w:rsidP="00113226">
      <w:pPr>
        <w:autoSpaceDE w:val="0"/>
        <w:autoSpaceDN w:val="0"/>
        <w:adjustRightInd w:val="0"/>
        <w:rPr>
          <w:color w:val="121212"/>
          <w:sz w:val="24"/>
          <w:szCs w:val="24"/>
        </w:rPr>
      </w:pPr>
      <w:r>
        <w:rPr>
          <w:color w:val="121212"/>
          <w:sz w:val="24"/>
          <w:szCs w:val="24"/>
        </w:rPr>
        <w:t xml:space="preserve">  </w:t>
      </w:r>
    </w:p>
    <w:p w14:paraId="73B69540" w14:textId="77777777" w:rsidR="00803038" w:rsidRDefault="00803038" w:rsidP="00113226">
      <w:pPr>
        <w:autoSpaceDE w:val="0"/>
        <w:autoSpaceDN w:val="0"/>
        <w:adjustRightInd w:val="0"/>
        <w:rPr>
          <w:color w:val="121212"/>
          <w:sz w:val="24"/>
          <w:szCs w:val="24"/>
        </w:rPr>
      </w:pPr>
    </w:p>
    <w:p w14:paraId="1E66A879" w14:textId="77777777" w:rsidR="00803038" w:rsidRDefault="00803038" w:rsidP="00113226">
      <w:pPr>
        <w:autoSpaceDE w:val="0"/>
        <w:autoSpaceDN w:val="0"/>
        <w:adjustRightInd w:val="0"/>
        <w:rPr>
          <w:color w:val="121212"/>
          <w:sz w:val="24"/>
          <w:szCs w:val="24"/>
        </w:rPr>
      </w:pPr>
    </w:p>
    <w:p w14:paraId="0C28BF20" w14:textId="77777777" w:rsidR="00803038" w:rsidRDefault="00803038" w:rsidP="00113226">
      <w:pPr>
        <w:autoSpaceDE w:val="0"/>
        <w:autoSpaceDN w:val="0"/>
        <w:adjustRightInd w:val="0"/>
        <w:rPr>
          <w:color w:val="121212"/>
          <w:sz w:val="24"/>
          <w:szCs w:val="24"/>
        </w:rPr>
      </w:pPr>
    </w:p>
    <w:p w14:paraId="2C46A59C" w14:textId="77777777" w:rsidR="00803038" w:rsidRDefault="00803038" w:rsidP="00113226">
      <w:pPr>
        <w:autoSpaceDE w:val="0"/>
        <w:autoSpaceDN w:val="0"/>
        <w:adjustRightInd w:val="0"/>
        <w:rPr>
          <w:color w:val="121212"/>
          <w:sz w:val="24"/>
          <w:szCs w:val="24"/>
        </w:rPr>
      </w:pPr>
    </w:p>
    <w:p w14:paraId="5AE3D827" w14:textId="77777777" w:rsidR="00803038" w:rsidRDefault="00803038" w:rsidP="00113226">
      <w:pPr>
        <w:autoSpaceDE w:val="0"/>
        <w:autoSpaceDN w:val="0"/>
        <w:adjustRightInd w:val="0"/>
        <w:rPr>
          <w:color w:val="121212"/>
          <w:sz w:val="24"/>
          <w:szCs w:val="24"/>
        </w:rPr>
      </w:pPr>
    </w:p>
    <w:p w14:paraId="7D40BB25" w14:textId="768F71D7" w:rsidR="00113226" w:rsidRPr="00803038" w:rsidRDefault="00113226" w:rsidP="00113226">
      <w:pPr>
        <w:autoSpaceDE w:val="0"/>
        <w:autoSpaceDN w:val="0"/>
        <w:adjustRightInd w:val="0"/>
        <w:rPr>
          <w:b/>
          <w:bCs/>
          <w:color w:val="121212"/>
          <w:sz w:val="24"/>
          <w:szCs w:val="24"/>
        </w:rPr>
      </w:pPr>
      <w:r w:rsidRPr="00803038">
        <w:rPr>
          <w:b/>
          <w:bCs/>
          <w:color w:val="121212"/>
          <w:sz w:val="24"/>
          <w:szCs w:val="24"/>
        </w:rPr>
        <w:t>College of Health Professions</w:t>
      </w:r>
      <w:r w:rsidR="00803038">
        <w:rPr>
          <w:b/>
          <w:bCs/>
          <w:color w:val="121212"/>
          <w:sz w:val="24"/>
          <w:szCs w:val="24"/>
        </w:rPr>
        <w:t xml:space="preserve"> </w:t>
      </w:r>
      <w:r w:rsidR="00E334FF" w:rsidRPr="00837602">
        <w:rPr>
          <w:b/>
          <w:bCs/>
          <w:color w:val="FF0000"/>
          <w:sz w:val="24"/>
          <w:szCs w:val="24"/>
        </w:rPr>
        <w:t>(GC-2</w:t>
      </w:r>
      <w:r w:rsidR="00E334FF">
        <w:rPr>
          <w:b/>
          <w:bCs/>
          <w:color w:val="FF0000"/>
          <w:sz w:val="24"/>
          <w:szCs w:val="24"/>
        </w:rPr>
        <w:t>4</w:t>
      </w:r>
      <w:r w:rsidR="00E334FF" w:rsidRPr="00837602">
        <w:rPr>
          <w:b/>
          <w:bCs/>
          <w:color w:val="FF0000"/>
          <w:sz w:val="24"/>
          <w:szCs w:val="24"/>
        </w:rPr>
        <w:t>-</w:t>
      </w:r>
      <w:r w:rsidR="00E334FF">
        <w:rPr>
          <w:b/>
          <w:bCs/>
          <w:color w:val="FF0000"/>
          <w:sz w:val="24"/>
          <w:szCs w:val="24"/>
        </w:rPr>
        <w:t>01-</w:t>
      </w:r>
      <w:r w:rsidR="00CE7C1D">
        <w:rPr>
          <w:b/>
          <w:bCs/>
          <w:color w:val="FF0000"/>
          <w:sz w:val="24"/>
          <w:szCs w:val="24"/>
        </w:rPr>
        <w:t>29</w:t>
      </w:r>
      <w:r w:rsidR="00E334FF">
        <w:rPr>
          <w:b/>
          <w:bCs/>
          <w:color w:val="FF0000"/>
          <w:sz w:val="24"/>
          <w:szCs w:val="24"/>
        </w:rPr>
        <w:t>-</w:t>
      </w:r>
      <w:r w:rsidR="00E334FF" w:rsidRPr="00837602">
        <w:rPr>
          <w:b/>
          <w:bCs/>
          <w:color w:val="FF0000"/>
          <w:sz w:val="24"/>
          <w:szCs w:val="24"/>
        </w:rPr>
        <w:t>CC)</w:t>
      </w:r>
    </w:p>
    <w:p w14:paraId="3758777F" w14:textId="77777777" w:rsidR="00113226" w:rsidRDefault="00113226" w:rsidP="00113226">
      <w:pPr>
        <w:autoSpaceDE w:val="0"/>
        <w:autoSpaceDN w:val="0"/>
        <w:adjustRightInd w:val="0"/>
        <w:rPr>
          <w:color w:val="121212"/>
          <w:sz w:val="24"/>
          <w:szCs w:val="24"/>
        </w:rPr>
      </w:pPr>
    </w:p>
    <w:p w14:paraId="57ED231E" w14:textId="77777777" w:rsidR="00113226" w:rsidRDefault="00113226" w:rsidP="00113226">
      <w:pPr>
        <w:autoSpaceDE w:val="0"/>
        <w:autoSpaceDN w:val="0"/>
        <w:adjustRightInd w:val="0"/>
        <w:rPr>
          <w:color w:val="121212"/>
          <w:sz w:val="24"/>
          <w:szCs w:val="24"/>
        </w:rPr>
      </w:pPr>
      <w:r w:rsidRPr="7E5A8A70">
        <w:rPr>
          <w:color w:val="121212"/>
          <w:sz w:val="24"/>
          <w:szCs w:val="24"/>
        </w:rPr>
        <w:t>Nursing</w:t>
      </w:r>
    </w:p>
    <w:p w14:paraId="3F6929E3" w14:textId="77777777" w:rsidR="00113226" w:rsidRDefault="00113226" w:rsidP="00113226">
      <w:pPr>
        <w:autoSpaceDE w:val="0"/>
        <w:autoSpaceDN w:val="0"/>
        <w:adjustRightInd w:val="0"/>
        <w:rPr>
          <w:color w:val="121212"/>
          <w:sz w:val="24"/>
          <w:szCs w:val="24"/>
        </w:rPr>
      </w:pPr>
    </w:p>
    <w:p w14:paraId="4078CA33" w14:textId="77777777" w:rsidR="00113226" w:rsidRDefault="00113226" w:rsidP="00113226">
      <w:pPr>
        <w:autoSpaceDE w:val="0"/>
        <w:autoSpaceDN w:val="0"/>
        <w:adjustRightInd w:val="0"/>
        <w:rPr>
          <w:color w:val="121212"/>
          <w:sz w:val="24"/>
          <w:szCs w:val="24"/>
        </w:rPr>
      </w:pPr>
      <w:r w:rsidRPr="7E5A8A70">
        <w:rPr>
          <w:color w:val="121212"/>
          <w:sz w:val="24"/>
          <w:szCs w:val="24"/>
        </w:rPr>
        <w:t>Course additions (2)</w:t>
      </w:r>
    </w:p>
    <w:p w14:paraId="74F1CD1B" w14:textId="77777777" w:rsidR="00113226" w:rsidRDefault="00113226" w:rsidP="00113226">
      <w:pPr>
        <w:autoSpaceDE w:val="0"/>
        <w:autoSpaceDN w:val="0"/>
        <w:adjustRightInd w:val="0"/>
        <w:rPr>
          <w:color w:val="121212"/>
          <w:sz w:val="24"/>
          <w:szCs w:val="24"/>
        </w:rPr>
      </w:pPr>
    </w:p>
    <w:p w14:paraId="7B56890E" w14:textId="77777777" w:rsidR="00113226" w:rsidRDefault="00113226" w:rsidP="00113226">
      <w:pPr>
        <w:rPr>
          <w:sz w:val="24"/>
          <w:szCs w:val="24"/>
        </w:rPr>
      </w:pPr>
      <w:r w:rsidRPr="7E5A8A70">
        <w:rPr>
          <w:b/>
          <w:bCs/>
          <w:sz w:val="24"/>
          <w:szCs w:val="24"/>
        </w:rPr>
        <w:t>Department:</w:t>
      </w:r>
      <w:r w:rsidRPr="7E5A8A70">
        <w:rPr>
          <w:sz w:val="24"/>
          <w:szCs w:val="24"/>
        </w:rPr>
        <w:t xml:space="preserve"> Nursing</w:t>
      </w:r>
    </w:p>
    <w:p w14:paraId="41D4CEDA" w14:textId="77777777" w:rsidR="00113226" w:rsidRDefault="00113226" w:rsidP="00113226">
      <w:pPr>
        <w:rPr>
          <w:sz w:val="24"/>
          <w:szCs w:val="24"/>
        </w:rPr>
      </w:pPr>
      <w:r w:rsidRPr="7E5A8A70">
        <w:rPr>
          <w:b/>
          <w:bCs/>
          <w:sz w:val="24"/>
          <w:szCs w:val="24"/>
        </w:rPr>
        <w:t>Course Number and Title</w:t>
      </w:r>
      <w:r w:rsidRPr="7E5A8A70">
        <w:rPr>
          <w:sz w:val="24"/>
          <w:szCs w:val="24"/>
        </w:rPr>
        <w:t>: NUR 785 Independent Study.</w:t>
      </w:r>
    </w:p>
    <w:p w14:paraId="1C106946" w14:textId="77777777" w:rsidR="00113226" w:rsidRDefault="00113226" w:rsidP="00113226">
      <w:pPr>
        <w:rPr>
          <w:sz w:val="24"/>
          <w:szCs w:val="24"/>
        </w:rPr>
      </w:pPr>
      <w:r w:rsidRPr="7E5A8A70">
        <w:rPr>
          <w:b/>
          <w:bCs/>
          <w:sz w:val="24"/>
          <w:szCs w:val="24"/>
        </w:rPr>
        <w:t>Catalog Description:</w:t>
      </w:r>
      <w:r w:rsidRPr="7E5A8A70">
        <w:rPr>
          <w:sz w:val="24"/>
          <w:szCs w:val="24"/>
        </w:rPr>
        <w:t xml:space="preserve"> This course is designed to provide the scope and structure for clinical activities for those students who need additional clinical hours for the PM-DNP Program requirements.</w:t>
      </w:r>
    </w:p>
    <w:p w14:paraId="3CA3615F" w14:textId="77777777" w:rsidR="00113226" w:rsidRDefault="00113226" w:rsidP="00113226">
      <w:pPr>
        <w:rPr>
          <w:sz w:val="24"/>
          <w:szCs w:val="24"/>
        </w:rPr>
      </w:pPr>
      <w:r w:rsidRPr="7E5A8A70">
        <w:rPr>
          <w:b/>
          <w:bCs/>
          <w:sz w:val="24"/>
          <w:szCs w:val="24"/>
        </w:rPr>
        <w:t>Prerequisites</w:t>
      </w:r>
      <w:r w:rsidRPr="7E5A8A70">
        <w:rPr>
          <w:sz w:val="24"/>
          <w:szCs w:val="24"/>
        </w:rPr>
        <w:t xml:space="preserve">: Admission to PM-DNP program. </w:t>
      </w:r>
    </w:p>
    <w:p w14:paraId="62DB432A" w14:textId="77777777" w:rsidR="00113226" w:rsidRDefault="00113226" w:rsidP="00113226">
      <w:pPr>
        <w:rPr>
          <w:sz w:val="24"/>
          <w:szCs w:val="24"/>
        </w:rPr>
      </w:pPr>
      <w:r w:rsidRPr="7E5A8A70">
        <w:rPr>
          <w:b/>
          <w:bCs/>
          <w:sz w:val="24"/>
          <w:szCs w:val="24"/>
        </w:rPr>
        <w:t>First Term Offered</w:t>
      </w:r>
      <w:r w:rsidRPr="7E5A8A70">
        <w:rPr>
          <w:sz w:val="24"/>
          <w:szCs w:val="24"/>
        </w:rPr>
        <w:t xml:space="preserve">: Fall 2024 </w:t>
      </w:r>
    </w:p>
    <w:p w14:paraId="10AC914E" w14:textId="77777777" w:rsidR="00113226" w:rsidRDefault="00113226" w:rsidP="00113226">
      <w:pPr>
        <w:rPr>
          <w:sz w:val="24"/>
          <w:szCs w:val="24"/>
        </w:rPr>
      </w:pPr>
      <w:r w:rsidRPr="7E5A8A70">
        <w:rPr>
          <w:b/>
          <w:bCs/>
          <w:sz w:val="24"/>
          <w:szCs w:val="24"/>
        </w:rPr>
        <w:t>Credit hours</w:t>
      </w:r>
      <w:r w:rsidRPr="7E5A8A70">
        <w:rPr>
          <w:sz w:val="24"/>
          <w:szCs w:val="24"/>
        </w:rPr>
        <w:t>: 1-3.</w:t>
      </w:r>
    </w:p>
    <w:p w14:paraId="474F1828" w14:textId="77777777" w:rsidR="00113226" w:rsidRDefault="00113226" w:rsidP="00113226">
      <w:pPr>
        <w:rPr>
          <w:sz w:val="24"/>
          <w:szCs w:val="24"/>
        </w:rPr>
      </w:pPr>
    </w:p>
    <w:p w14:paraId="405E8090" w14:textId="77777777" w:rsidR="00113226" w:rsidRDefault="00113226" w:rsidP="00113226">
      <w:pPr>
        <w:rPr>
          <w:sz w:val="24"/>
          <w:szCs w:val="24"/>
        </w:rPr>
      </w:pPr>
      <w:r w:rsidRPr="7E5A8A70">
        <w:rPr>
          <w:sz w:val="24"/>
          <w:szCs w:val="24"/>
        </w:rPr>
        <w:t>Vote Approve</w:t>
      </w:r>
    </w:p>
    <w:p w14:paraId="0476D97A" w14:textId="77777777" w:rsidR="00113226" w:rsidRDefault="00113226" w:rsidP="00113226">
      <w:pPr>
        <w:rPr>
          <w:sz w:val="24"/>
          <w:szCs w:val="24"/>
        </w:rPr>
      </w:pPr>
    </w:p>
    <w:p w14:paraId="5E81C388" w14:textId="77777777" w:rsidR="00113226" w:rsidRDefault="00113226" w:rsidP="00113226">
      <w:pPr>
        <w:rPr>
          <w:sz w:val="24"/>
          <w:szCs w:val="24"/>
        </w:rPr>
      </w:pPr>
      <w:r w:rsidRPr="7E5A8A70">
        <w:rPr>
          <w:b/>
          <w:bCs/>
          <w:sz w:val="24"/>
          <w:szCs w:val="24"/>
        </w:rPr>
        <w:t>Department:</w:t>
      </w:r>
      <w:r w:rsidRPr="7E5A8A70">
        <w:rPr>
          <w:sz w:val="24"/>
          <w:szCs w:val="24"/>
        </w:rPr>
        <w:t xml:space="preserve"> Nursing</w:t>
      </w:r>
    </w:p>
    <w:p w14:paraId="33372AAC" w14:textId="77777777" w:rsidR="00113226" w:rsidRDefault="00113226" w:rsidP="00113226">
      <w:pPr>
        <w:rPr>
          <w:sz w:val="24"/>
          <w:szCs w:val="24"/>
        </w:rPr>
      </w:pPr>
      <w:r w:rsidRPr="7E5A8A70">
        <w:rPr>
          <w:b/>
          <w:bCs/>
          <w:sz w:val="24"/>
          <w:szCs w:val="24"/>
        </w:rPr>
        <w:t>Course Number and Title</w:t>
      </w:r>
      <w:r w:rsidRPr="7E5A8A70">
        <w:rPr>
          <w:sz w:val="24"/>
          <w:szCs w:val="24"/>
        </w:rPr>
        <w:t>: NUR 786 Independent Study.</w:t>
      </w:r>
    </w:p>
    <w:p w14:paraId="666CE265" w14:textId="77777777" w:rsidR="00113226" w:rsidRDefault="00113226" w:rsidP="00113226">
      <w:pPr>
        <w:rPr>
          <w:sz w:val="24"/>
          <w:szCs w:val="24"/>
        </w:rPr>
      </w:pPr>
      <w:r w:rsidRPr="7E5A8A70">
        <w:rPr>
          <w:b/>
          <w:bCs/>
          <w:sz w:val="24"/>
          <w:szCs w:val="24"/>
        </w:rPr>
        <w:t>Catalog Description:</w:t>
      </w:r>
      <w:r w:rsidRPr="7E5A8A70">
        <w:rPr>
          <w:sz w:val="24"/>
          <w:szCs w:val="24"/>
        </w:rPr>
        <w:t xml:space="preserve"> This course is designed to provide the scope and structure for clinical activities for those students who need additional clinical hours for the PM-DNP Program requirements.</w:t>
      </w:r>
    </w:p>
    <w:p w14:paraId="7A363BB1" w14:textId="77777777" w:rsidR="00113226" w:rsidRDefault="00113226" w:rsidP="00113226">
      <w:pPr>
        <w:rPr>
          <w:sz w:val="24"/>
          <w:szCs w:val="24"/>
        </w:rPr>
      </w:pPr>
      <w:r w:rsidRPr="7E5A8A70">
        <w:rPr>
          <w:b/>
          <w:bCs/>
          <w:sz w:val="24"/>
          <w:szCs w:val="24"/>
        </w:rPr>
        <w:t>Prerequisites</w:t>
      </w:r>
      <w:r w:rsidRPr="7E5A8A70">
        <w:rPr>
          <w:sz w:val="24"/>
          <w:szCs w:val="24"/>
        </w:rPr>
        <w:t xml:space="preserve">: Admission to PM-DNP program. </w:t>
      </w:r>
    </w:p>
    <w:p w14:paraId="0D9CF0F0" w14:textId="77777777" w:rsidR="00113226" w:rsidRDefault="00113226" w:rsidP="00113226">
      <w:pPr>
        <w:rPr>
          <w:sz w:val="24"/>
          <w:szCs w:val="24"/>
        </w:rPr>
      </w:pPr>
      <w:r w:rsidRPr="7E5A8A70">
        <w:rPr>
          <w:b/>
          <w:bCs/>
          <w:sz w:val="24"/>
          <w:szCs w:val="24"/>
        </w:rPr>
        <w:t>First Term Offered</w:t>
      </w:r>
      <w:r w:rsidRPr="7E5A8A70">
        <w:rPr>
          <w:sz w:val="24"/>
          <w:szCs w:val="24"/>
        </w:rPr>
        <w:t xml:space="preserve">: Fall 2024 </w:t>
      </w:r>
    </w:p>
    <w:p w14:paraId="58D3CF93" w14:textId="77777777" w:rsidR="00113226" w:rsidRDefault="00113226" w:rsidP="00113226">
      <w:pPr>
        <w:rPr>
          <w:sz w:val="24"/>
          <w:szCs w:val="24"/>
        </w:rPr>
      </w:pPr>
      <w:r w:rsidRPr="7E5A8A70">
        <w:rPr>
          <w:b/>
          <w:bCs/>
          <w:sz w:val="24"/>
          <w:szCs w:val="24"/>
        </w:rPr>
        <w:t>Credit hours</w:t>
      </w:r>
      <w:r w:rsidRPr="7E5A8A70">
        <w:rPr>
          <w:sz w:val="24"/>
          <w:szCs w:val="24"/>
        </w:rPr>
        <w:t>: 1-3.</w:t>
      </w:r>
    </w:p>
    <w:p w14:paraId="50CF1092" w14:textId="77777777" w:rsidR="00113226" w:rsidRDefault="00113226" w:rsidP="00113226">
      <w:pPr>
        <w:rPr>
          <w:sz w:val="24"/>
          <w:szCs w:val="24"/>
        </w:rPr>
      </w:pPr>
    </w:p>
    <w:p w14:paraId="32BB8689"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67B2E652" w14:textId="5F24F2E9" w:rsidR="00113226" w:rsidRDefault="00113226">
      <w:pPr>
        <w:spacing w:after="160" w:line="259" w:lineRule="auto"/>
        <w:rPr>
          <w:b/>
          <w:bCs/>
          <w:sz w:val="32"/>
          <w:szCs w:val="32"/>
        </w:rPr>
      </w:pPr>
    </w:p>
    <w:p w14:paraId="1EACA0D5" w14:textId="77777777" w:rsidR="00803038" w:rsidRDefault="00803038">
      <w:pPr>
        <w:spacing w:after="160" w:line="259" w:lineRule="auto"/>
        <w:rPr>
          <w:b/>
          <w:bCs/>
          <w:sz w:val="32"/>
          <w:szCs w:val="32"/>
        </w:rPr>
      </w:pPr>
    </w:p>
    <w:p w14:paraId="03154401" w14:textId="77777777" w:rsidR="00A70304" w:rsidRDefault="00A70304">
      <w:pPr>
        <w:spacing w:after="160" w:line="259" w:lineRule="auto"/>
        <w:rPr>
          <w:b/>
          <w:bCs/>
          <w:sz w:val="32"/>
          <w:szCs w:val="32"/>
        </w:rPr>
      </w:pPr>
    </w:p>
    <w:p w14:paraId="33DFCCAA" w14:textId="77777777" w:rsidR="00A70304" w:rsidRDefault="00A70304">
      <w:pPr>
        <w:spacing w:after="160" w:line="259" w:lineRule="auto"/>
        <w:rPr>
          <w:b/>
          <w:bCs/>
          <w:sz w:val="32"/>
          <w:szCs w:val="32"/>
        </w:rPr>
      </w:pPr>
    </w:p>
    <w:p w14:paraId="51F703C5" w14:textId="77777777" w:rsidR="00A70304" w:rsidRDefault="00A70304">
      <w:pPr>
        <w:spacing w:after="160" w:line="259" w:lineRule="auto"/>
        <w:rPr>
          <w:b/>
          <w:bCs/>
          <w:sz w:val="32"/>
          <w:szCs w:val="32"/>
        </w:rPr>
      </w:pPr>
    </w:p>
    <w:p w14:paraId="01E82494" w14:textId="77777777" w:rsidR="00803038" w:rsidRDefault="00803038">
      <w:pPr>
        <w:spacing w:after="160" w:line="259" w:lineRule="auto"/>
        <w:rPr>
          <w:b/>
          <w:bCs/>
          <w:sz w:val="32"/>
          <w:szCs w:val="32"/>
        </w:rPr>
      </w:pPr>
    </w:p>
    <w:p w14:paraId="62B2552D" w14:textId="77777777" w:rsidR="00803038" w:rsidRDefault="00803038">
      <w:pPr>
        <w:spacing w:after="160" w:line="259" w:lineRule="auto"/>
        <w:rPr>
          <w:b/>
          <w:bCs/>
          <w:sz w:val="32"/>
          <w:szCs w:val="32"/>
        </w:rPr>
      </w:pPr>
    </w:p>
    <w:p w14:paraId="70DD5AAD" w14:textId="77777777" w:rsidR="00803038" w:rsidRDefault="00803038">
      <w:pPr>
        <w:spacing w:after="160" w:line="259" w:lineRule="auto"/>
        <w:rPr>
          <w:b/>
          <w:bCs/>
          <w:sz w:val="32"/>
          <w:szCs w:val="32"/>
        </w:rPr>
      </w:pPr>
    </w:p>
    <w:p w14:paraId="6E6AC9CB" w14:textId="77777777" w:rsidR="00803038" w:rsidRDefault="00803038">
      <w:pPr>
        <w:spacing w:after="160" w:line="259" w:lineRule="auto"/>
        <w:rPr>
          <w:b/>
          <w:bCs/>
          <w:sz w:val="32"/>
          <w:szCs w:val="32"/>
        </w:rPr>
      </w:pPr>
    </w:p>
    <w:p w14:paraId="6BB1250A" w14:textId="77777777" w:rsidR="00803038" w:rsidRDefault="00803038">
      <w:pPr>
        <w:spacing w:after="160" w:line="259" w:lineRule="auto"/>
        <w:rPr>
          <w:b/>
          <w:bCs/>
          <w:sz w:val="32"/>
          <w:szCs w:val="32"/>
        </w:rPr>
      </w:pPr>
    </w:p>
    <w:p w14:paraId="04119D31" w14:textId="77777777" w:rsidR="00803038" w:rsidRDefault="00803038">
      <w:pPr>
        <w:spacing w:after="160" w:line="259" w:lineRule="auto"/>
        <w:rPr>
          <w:b/>
          <w:bCs/>
          <w:sz w:val="32"/>
          <w:szCs w:val="32"/>
        </w:rPr>
      </w:pPr>
    </w:p>
    <w:p w14:paraId="3EEFEE49" w14:textId="77777777" w:rsidR="00803038" w:rsidRDefault="00803038">
      <w:pPr>
        <w:spacing w:after="160" w:line="259" w:lineRule="auto"/>
        <w:rPr>
          <w:b/>
          <w:bCs/>
          <w:sz w:val="32"/>
          <w:szCs w:val="32"/>
        </w:rPr>
      </w:pPr>
    </w:p>
    <w:p w14:paraId="1B73A858" w14:textId="3B2511E8" w:rsidR="00803038" w:rsidRDefault="00A70304" w:rsidP="00A70304">
      <w:pPr>
        <w:spacing w:after="160" w:line="259" w:lineRule="auto"/>
        <w:jc w:val="center"/>
        <w:rPr>
          <w:b/>
          <w:bCs/>
          <w:sz w:val="32"/>
          <w:szCs w:val="32"/>
        </w:rPr>
      </w:pPr>
      <w:r>
        <w:rPr>
          <w:b/>
          <w:bCs/>
          <w:sz w:val="32"/>
          <w:szCs w:val="32"/>
        </w:rPr>
        <w:lastRenderedPageBreak/>
        <w:t>Attachment #5</w:t>
      </w:r>
    </w:p>
    <w:p w14:paraId="185A4479" w14:textId="77777777" w:rsidR="007225AD" w:rsidRPr="00823F77" w:rsidRDefault="007225AD" w:rsidP="007225AD">
      <w:pPr>
        <w:jc w:val="center"/>
        <w:rPr>
          <w:rFonts w:ascii="Arial" w:hAnsi="Arial" w:cs="Arial"/>
          <w:b/>
          <w:bCs/>
          <w:sz w:val="22"/>
          <w:szCs w:val="22"/>
        </w:rPr>
      </w:pPr>
      <w:r w:rsidRPr="00823F77">
        <w:rPr>
          <w:rFonts w:ascii="Arial" w:hAnsi="Arial" w:cs="Arial"/>
          <w:b/>
          <w:bCs/>
          <w:sz w:val="22"/>
          <w:szCs w:val="22"/>
        </w:rPr>
        <w:t>Program Review Committee Recommendations</w:t>
      </w:r>
    </w:p>
    <w:p w14:paraId="5A01A60E" w14:textId="77777777" w:rsidR="007225AD" w:rsidRDefault="007225AD" w:rsidP="007225AD">
      <w:pPr>
        <w:jc w:val="center"/>
        <w:rPr>
          <w:rFonts w:ascii="Arial" w:hAnsi="Arial" w:cs="Arial"/>
          <w:b/>
          <w:bCs/>
          <w:sz w:val="22"/>
          <w:szCs w:val="22"/>
        </w:rPr>
      </w:pPr>
      <w:r w:rsidRPr="002014F6">
        <w:rPr>
          <w:rFonts w:ascii="Arial" w:hAnsi="Arial" w:cs="Arial"/>
          <w:b/>
          <w:bCs/>
          <w:sz w:val="22"/>
          <w:szCs w:val="22"/>
        </w:rPr>
        <w:t>January 2024</w:t>
      </w:r>
    </w:p>
    <w:p w14:paraId="4AB467D7" w14:textId="2F194F91" w:rsidR="00654026" w:rsidRPr="002014F6" w:rsidRDefault="00654026" w:rsidP="007225AD">
      <w:pPr>
        <w:jc w:val="center"/>
        <w:rPr>
          <w:rFonts w:ascii="Arial" w:hAnsi="Arial" w:cs="Arial"/>
          <w:b/>
          <w:bCs/>
          <w:sz w:val="22"/>
          <w:szCs w:val="22"/>
        </w:rPr>
      </w:pPr>
    </w:p>
    <w:p w14:paraId="35C362D7" w14:textId="77777777" w:rsidR="007225AD" w:rsidRDefault="007225AD" w:rsidP="007225AD">
      <w:pPr>
        <w:rPr>
          <w:rFonts w:ascii="Arial" w:hAnsi="Arial" w:cs="Arial"/>
          <w:b/>
          <w:bCs/>
          <w:sz w:val="22"/>
          <w:szCs w:val="22"/>
        </w:rPr>
      </w:pPr>
    </w:p>
    <w:p w14:paraId="0C4C4799" w14:textId="6EDD2AE4" w:rsidR="007225AD" w:rsidRPr="00823F77" w:rsidRDefault="007225AD" w:rsidP="007225AD">
      <w:pPr>
        <w:rPr>
          <w:rFonts w:ascii="Arial" w:hAnsi="Arial" w:cs="Arial"/>
          <w:b/>
          <w:bCs/>
          <w:sz w:val="22"/>
          <w:szCs w:val="22"/>
        </w:rPr>
      </w:pPr>
      <w:r w:rsidRPr="002014F6">
        <w:rPr>
          <w:rFonts w:ascii="Arial" w:hAnsi="Arial" w:cs="Arial"/>
          <w:b/>
          <w:bCs/>
          <w:sz w:val="22"/>
          <w:szCs w:val="22"/>
        </w:rPr>
        <w:t xml:space="preserve">In all, 13 graduate level programs/certificates were reviewed in the fall of 2023.  All received a “Continue at Current Level” overall recommendation from both reviewers.   Eleven programs received at least one “yellow” missing information rating.  Seven programs received one or more “red” major deficiency in information ratings.  </w:t>
      </w:r>
    </w:p>
    <w:p w14:paraId="65636A42" w14:textId="77777777" w:rsidR="007225AD" w:rsidRPr="00C86DDE" w:rsidRDefault="007225AD" w:rsidP="007225AD">
      <w:pPr>
        <w:spacing w:line="360" w:lineRule="auto"/>
        <w:rPr>
          <w:rFonts w:ascii="Arial" w:hAnsi="Arial" w:cs="Arial"/>
          <w:b/>
          <w:bCs/>
          <w:sz w:val="22"/>
          <w:szCs w:val="22"/>
        </w:rPr>
      </w:pPr>
    </w:p>
    <w:tbl>
      <w:tblPr>
        <w:tblStyle w:val="TableGrid"/>
        <w:tblW w:w="9625" w:type="dxa"/>
        <w:tblLayout w:type="fixed"/>
        <w:tblLook w:val="04A0" w:firstRow="1" w:lastRow="0" w:firstColumn="1" w:lastColumn="0" w:noHBand="0" w:noVBand="1"/>
      </w:tblPr>
      <w:tblGrid>
        <w:gridCol w:w="3145"/>
        <w:gridCol w:w="2610"/>
        <w:gridCol w:w="3870"/>
      </w:tblGrid>
      <w:tr w:rsidR="007225AD" w:rsidRPr="00823F77" w14:paraId="6830A1DF" w14:textId="77777777" w:rsidTr="00125FBC">
        <w:trPr>
          <w:trHeight w:val="347"/>
        </w:trPr>
        <w:tc>
          <w:tcPr>
            <w:tcW w:w="3145" w:type="dxa"/>
          </w:tcPr>
          <w:p w14:paraId="31F0503A" w14:textId="77777777" w:rsidR="007225AD" w:rsidRPr="00823F77" w:rsidRDefault="007225AD" w:rsidP="00125FBC">
            <w:pPr>
              <w:jc w:val="center"/>
              <w:rPr>
                <w:rFonts w:ascii="Arial" w:hAnsi="Arial" w:cs="Arial"/>
                <w:b/>
                <w:bCs/>
                <w:sz w:val="22"/>
                <w:szCs w:val="22"/>
              </w:rPr>
            </w:pPr>
            <w:r w:rsidRPr="00823F77">
              <w:rPr>
                <w:rFonts w:ascii="Arial" w:hAnsi="Arial" w:cs="Arial"/>
                <w:b/>
                <w:bCs/>
                <w:sz w:val="22"/>
                <w:szCs w:val="22"/>
              </w:rPr>
              <w:t>Program</w:t>
            </w:r>
          </w:p>
        </w:tc>
        <w:tc>
          <w:tcPr>
            <w:tcW w:w="2610" w:type="dxa"/>
          </w:tcPr>
          <w:p w14:paraId="6B428A46" w14:textId="77777777" w:rsidR="007225AD" w:rsidRPr="00823F77" w:rsidRDefault="007225AD" w:rsidP="00125FBC">
            <w:pPr>
              <w:jc w:val="center"/>
              <w:rPr>
                <w:rFonts w:ascii="Arial" w:hAnsi="Arial" w:cs="Arial"/>
                <w:b/>
                <w:bCs/>
                <w:sz w:val="22"/>
                <w:szCs w:val="22"/>
              </w:rPr>
            </w:pPr>
            <w:r w:rsidRPr="00823F77">
              <w:rPr>
                <w:rFonts w:ascii="Arial" w:hAnsi="Arial" w:cs="Arial"/>
                <w:b/>
                <w:bCs/>
                <w:sz w:val="22"/>
                <w:szCs w:val="22"/>
              </w:rPr>
              <w:t>Recommendation</w:t>
            </w:r>
          </w:p>
        </w:tc>
        <w:tc>
          <w:tcPr>
            <w:tcW w:w="3870" w:type="dxa"/>
          </w:tcPr>
          <w:p w14:paraId="72BF8B06" w14:textId="77777777" w:rsidR="007225AD" w:rsidRDefault="007225AD" w:rsidP="00125FBC">
            <w:pPr>
              <w:jc w:val="center"/>
              <w:rPr>
                <w:rFonts w:ascii="Arial" w:hAnsi="Arial" w:cs="Arial"/>
                <w:b/>
                <w:bCs/>
                <w:sz w:val="22"/>
                <w:szCs w:val="22"/>
              </w:rPr>
            </w:pPr>
            <w:r w:rsidRPr="00823F77">
              <w:rPr>
                <w:rFonts w:ascii="Arial" w:hAnsi="Arial" w:cs="Arial"/>
                <w:b/>
                <w:bCs/>
                <w:sz w:val="22"/>
                <w:szCs w:val="22"/>
              </w:rPr>
              <w:t>Description</w:t>
            </w:r>
          </w:p>
          <w:p w14:paraId="39455F17"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 xml:space="preserve">Number of Ratings and Recommended and Mandatory Changes </w:t>
            </w:r>
          </w:p>
          <w:p w14:paraId="355DBD36" w14:textId="77777777" w:rsidR="007225AD" w:rsidRPr="00823F77" w:rsidRDefault="007225AD" w:rsidP="00125FBC">
            <w:pPr>
              <w:jc w:val="center"/>
              <w:rPr>
                <w:rFonts w:ascii="Arial" w:hAnsi="Arial" w:cs="Arial"/>
                <w:b/>
                <w:bCs/>
                <w:sz w:val="22"/>
                <w:szCs w:val="22"/>
              </w:rPr>
            </w:pPr>
            <w:r w:rsidRPr="00823F77">
              <w:rPr>
                <w:rFonts w:ascii="Arial" w:hAnsi="Arial" w:cs="Arial"/>
                <w:sz w:val="22"/>
                <w:szCs w:val="22"/>
              </w:rPr>
              <w:t>Suggested by reviewers</w:t>
            </w:r>
          </w:p>
        </w:tc>
      </w:tr>
      <w:tr w:rsidR="007225AD" w:rsidRPr="00823F77" w14:paraId="4F7AC4BF" w14:textId="77777777" w:rsidTr="00125FBC">
        <w:trPr>
          <w:trHeight w:val="347"/>
        </w:trPr>
        <w:tc>
          <w:tcPr>
            <w:tcW w:w="3145" w:type="dxa"/>
          </w:tcPr>
          <w:p w14:paraId="33DD447F" w14:textId="77777777" w:rsidR="007225AD" w:rsidRDefault="007225AD" w:rsidP="00125FBC">
            <w:pPr>
              <w:jc w:val="center"/>
              <w:rPr>
                <w:rFonts w:ascii="Arial" w:hAnsi="Arial" w:cs="Arial"/>
                <w:b/>
                <w:bCs/>
                <w:sz w:val="22"/>
                <w:szCs w:val="22"/>
              </w:rPr>
            </w:pPr>
            <w:r>
              <w:rPr>
                <w:rFonts w:ascii="Arial" w:hAnsi="Arial" w:cs="Arial"/>
                <w:b/>
                <w:bCs/>
                <w:sz w:val="22"/>
                <w:szCs w:val="22"/>
              </w:rPr>
              <w:t>College of Arts and Media</w:t>
            </w:r>
          </w:p>
          <w:p w14:paraId="2CBEDF60" w14:textId="7922A4A3" w:rsidR="00654026" w:rsidRPr="00823F77" w:rsidRDefault="00654026" w:rsidP="00125FBC">
            <w:pPr>
              <w:jc w:val="center"/>
              <w:rPr>
                <w:rFonts w:ascii="Arial" w:hAnsi="Arial" w:cs="Arial"/>
                <w:b/>
                <w:bCs/>
                <w:sz w:val="22"/>
                <w:szCs w:val="22"/>
              </w:rPr>
            </w:pPr>
            <w:r w:rsidRPr="009B3BC5">
              <w:rPr>
                <w:rFonts w:ascii="Arial" w:hAnsi="Arial" w:cs="Arial"/>
                <w:b/>
                <w:bCs/>
                <w:color w:val="FF0000"/>
                <w:sz w:val="22"/>
                <w:szCs w:val="22"/>
              </w:rPr>
              <w:t>(GC-</w:t>
            </w:r>
            <w:r w:rsidR="009B3BC5" w:rsidRPr="009B3BC5">
              <w:rPr>
                <w:rFonts w:ascii="Arial" w:hAnsi="Arial" w:cs="Arial"/>
                <w:b/>
                <w:bCs/>
                <w:color w:val="FF0000"/>
                <w:sz w:val="22"/>
                <w:szCs w:val="22"/>
              </w:rPr>
              <w:t>24-01-</w:t>
            </w:r>
            <w:r w:rsidR="00E33EDB">
              <w:rPr>
                <w:rFonts w:ascii="Arial" w:hAnsi="Arial" w:cs="Arial"/>
                <w:b/>
                <w:bCs/>
                <w:color w:val="FF0000"/>
                <w:sz w:val="22"/>
                <w:szCs w:val="22"/>
              </w:rPr>
              <w:t>3</w:t>
            </w:r>
            <w:r w:rsidR="00CE7C1D">
              <w:rPr>
                <w:rFonts w:ascii="Arial" w:hAnsi="Arial" w:cs="Arial"/>
                <w:b/>
                <w:bCs/>
                <w:color w:val="FF0000"/>
                <w:sz w:val="22"/>
                <w:szCs w:val="22"/>
              </w:rPr>
              <w:t>0</w:t>
            </w:r>
            <w:r w:rsidR="00E33EDB">
              <w:rPr>
                <w:rFonts w:ascii="Arial" w:hAnsi="Arial" w:cs="Arial"/>
                <w:b/>
                <w:bCs/>
                <w:color w:val="FF0000"/>
                <w:sz w:val="22"/>
                <w:szCs w:val="22"/>
              </w:rPr>
              <w:t>-</w:t>
            </w:r>
            <w:r w:rsidR="009B3BC5" w:rsidRPr="009B3BC5">
              <w:rPr>
                <w:rFonts w:ascii="Arial" w:hAnsi="Arial" w:cs="Arial"/>
                <w:b/>
                <w:bCs/>
                <w:color w:val="FF0000"/>
                <w:sz w:val="22"/>
                <w:szCs w:val="22"/>
              </w:rPr>
              <w:t>PR)</w:t>
            </w:r>
          </w:p>
        </w:tc>
        <w:tc>
          <w:tcPr>
            <w:tcW w:w="2610" w:type="dxa"/>
          </w:tcPr>
          <w:p w14:paraId="318C26EA" w14:textId="77777777" w:rsidR="007225AD" w:rsidRPr="00823F77" w:rsidRDefault="007225AD" w:rsidP="00125FBC">
            <w:pPr>
              <w:jc w:val="center"/>
              <w:rPr>
                <w:rFonts w:ascii="Arial" w:hAnsi="Arial" w:cs="Arial"/>
                <w:b/>
                <w:bCs/>
                <w:sz w:val="22"/>
                <w:szCs w:val="22"/>
              </w:rPr>
            </w:pPr>
          </w:p>
        </w:tc>
        <w:tc>
          <w:tcPr>
            <w:tcW w:w="3870" w:type="dxa"/>
          </w:tcPr>
          <w:p w14:paraId="68BDABF5" w14:textId="77777777" w:rsidR="007225AD" w:rsidRPr="00823F77" w:rsidRDefault="007225AD" w:rsidP="00125FBC">
            <w:pPr>
              <w:jc w:val="center"/>
              <w:rPr>
                <w:rFonts w:ascii="Arial" w:hAnsi="Arial" w:cs="Arial"/>
                <w:sz w:val="22"/>
                <w:szCs w:val="22"/>
              </w:rPr>
            </w:pPr>
          </w:p>
        </w:tc>
      </w:tr>
      <w:tr w:rsidR="007225AD" w:rsidRPr="00823F77" w14:paraId="4F564ADF" w14:textId="77777777" w:rsidTr="00125FBC">
        <w:trPr>
          <w:trHeight w:val="347"/>
        </w:trPr>
        <w:tc>
          <w:tcPr>
            <w:tcW w:w="3145" w:type="dxa"/>
          </w:tcPr>
          <w:p w14:paraId="33DABF0F" w14:textId="77777777" w:rsidR="007225AD" w:rsidRPr="00823F77" w:rsidRDefault="007225AD" w:rsidP="00125FBC">
            <w:pPr>
              <w:jc w:val="center"/>
              <w:rPr>
                <w:rFonts w:ascii="Arial" w:hAnsi="Arial" w:cs="Arial"/>
                <w:sz w:val="22"/>
                <w:szCs w:val="22"/>
              </w:rPr>
            </w:pPr>
            <w:r>
              <w:rPr>
                <w:rFonts w:ascii="Arial" w:hAnsi="Arial" w:cs="Arial"/>
                <w:sz w:val="22"/>
                <w:szCs w:val="22"/>
              </w:rPr>
              <w:t>MA in Music</w:t>
            </w:r>
          </w:p>
        </w:tc>
        <w:tc>
          <w:tcPr>
            <w:tcW w:w="2610" w:type="dxa"/>
          </w:tcPr>
          <w:p w14:paraId="69E07CF6"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6426D364" w14:textId="77777777" w:rsidR="007225AD" w:rsidRPr="00823F77" w:rsidRDefault="007225AD" w:rsidP="00125FBC">
            <w:pPr>
              <w:rPr>
                <w:rFonts w:ascii="Arial" w:hAnsi="Arial" w:cs="Arial"/>
                <w:sz w:val="22"/>
                <w:szCs w:val="22"/>
              </w:rPr>
            </w:pPr>
            <w:r>
              <w:rPr>
                <w:rFonts w:ascii="Arial" w:hAnsi="Arial" w:cs="Arial"/>
                <w:sz w:val="22"/>
                <w:szCs w:val="22"/>
              </w:rPr>
              <w:t>No Yellow or Red Ratings</w:t>
            </w:r>
          </w:p>
          <w:p w14:paraId="40887DFE" w14:textId="77777777" w:rsidR="007225AD" w:rsidRPr="00823F77" w:rsidRDefault="007225AD" w:rsidP="00125FBC">
            <w:pPr>
              <w:rPr>
                <w:rFonts w:ascii="Arial" w:hAnsi="Arial" w:cs="Arial"/>
                <w:sz w:val="22"/>
                <w:szCs w:val="22"/>
              </w:rPr>
            </w:pPr>
            <w:r>
              <w:rPr>
                <w:rFonts w:ascii="Arial" w:hAnsi="Arial" w:cs="Arial"/>
                <w:b/>
                <w:bCs/>
                <w:sz w:val="22"/>
                <w:szCs w:val="22"/>
              </w:rPr>
              <w:t xml:space="preserve">No </w:t>
            </w:r>
            <w:r w:rsidRPr="00823F77">
              <w:rPr>
                <w:rFonts w:ascii="Arial" w:hAnsi="Arial" w:cs="Arial"/>
                <w:b/>
                <w:bCs/>
                <w:sz w:val="22"/>
                <w:szCs w:val="22"/>
              </w:rPr>
              <w:t>Recommendations</w:t>
            </w:r>
            <w:r w:rsidRPr="00823F77">
              <w:rPr>
                <w:rFonts w:ascii="Arial" w:hAnsi="Arial" w:cs="Arial"/>
                <w:sz w:val="22"/>
                <w:szCs w:val="22"/>
              </w:rPr>
              <w:t xml:space="preserve"> and/or </w:t>
            </w:r>
            <w:r w:rsidRPr="00823F77">
              <w:rPr>
                <w:rFonts w:ascii="Arial" w:hAnsi="Arial" w:cs="Arial"/>
                <w:b/>
                <w:bCs/>
                <w:sz w:val="22"/>
                <w:szCs w:val="22"/>
              </w:rPr>
              <w:t xml:space="preserve">Mandatory Changes </w:t>
            </w:r>
            <w:r>
              <w:rPr>
                <w:rFonts w:ascii="Arial" w:hAnsi="Arial" w:cs="Arial"/>
                <w:sz w:val="22"/>
                <w:szCs w:val="22"/>
              </w:rPr>
              <w:t>suggested</w:t>
            </w:r>
          </w:p>
        </w:tc>
      </w:tr>
      <w:tr w:rsidR="007225AD" w:rsidRPr="00823F77" w14:paraId="724249C8" w14:textId="77777777" w:rsidTr="00125FBC">
        <w:trPr>
          <w:trHeight w:val="347"/>
        </w:trPr>
        <w:tc>
          <w:tcPr>
            <w:tcW w:w="3145" w:type="dxa"/>
          </w:tcPr>
          <w:p w14:paraId="23E7C18E" w14:textId="77777777" w:rsidR="007225AD" w:rsidRDefault="007225AD" w:rsidP="00125FBC">
            <w:pPr>
              <w:jc w:val="center"/>
              <w:rPr>
                <w:rFonts w:ascii="Arial" w:hAnsi="Arial" w:cs="Arial"/>
                <w:b/>
                <w:bCs/>
                <w:sz w:val="22"/>
                <w:szCs w:val="22"/>
              </w:rPr>
            </w:pPr>
            <w:r>
              <w:rPr>
                <w:rFonts w:ascii="Arial" w:hAnsi="Arial" w:cs="Arial"/>
                <w:b/>
                <w:bCs/>
                <w:sz w:val="22"/>
                <w:szCs w:val="22"/>
              </w:rPr>
              <w:t>College of Liberal Arts</w:t>
            </w:r>
          </w:p>
          <w:p w14:paraId="3C831F6F" w14:textId="1174F442" w:rsidR="009B3BC5" w:rsidRPr="00C62EE4" w:rsidRDefault="009B3BC5" w:rsidP="00125FBC">
            <w:pPr>
              <w:jc w:val="center"/>
              <w:rPr>
                <w:rFonts w:ascii="Arial" w:hAnsi="Arial" w:cs="Arial"/>
                <w:b/>
                <w:bCs/>
                <w:sz w:val="22"/>
                <w:szCs w:val="22"/>
              </w:rPr>
            </w:pPr>
            <w:r w:rsidRPr="009B3BC5">
              <w:rPr>
                <w:rFonts w:ascii="Arial" w:hAnsi="Arial" w:cs="Arial"/>
                <w:b/>
                <w:bCs/>
                <w:color w:val="FF0000"/>
                <w:sz w:val="22"/>
                <w:szCs w:val="22"/>
              </w:rPr>
              <w:t>(GC-24-01-</w:t>
            </w:r>
            <w:r w:rsidR="00E33EDB">
              <w:rPr>
                <w:rFonts w:ascii="Arial" w:hAnsi="Arial" w:cs="Arial"/>
                <w:b/>
                <w:bCs/>
                <w:color w:val="FF0000"/>
                <w:sz w:val="22"/>
                <w:szCs w:val="22"/>
              </w:rPr>
              <w:t>3</w:t>
            </w:r>
            <w:r w:rsidR="00CE7C1D">
              <w:rPr>
                <w:rFonts w:ascii="Arial" w:hAnsi="Arial" w:cs="Arial"/>
                <w:b/>
                <w:bCs/>
                <w:color w:val="FF0000"/>
                <w:sz w:val="22"/>
                <w:szCs w:val="22"/>
              </w:rPr>
              <w:t>1</w:t>
            </w:r>
            <w:r w:rsidR="00E33EDB">
              <w:rPr>
                <w:rFonts w:ascii="Arial" w:hAnsi="Arial" w:cs="Arial"/>
                <w:b/>
                <w:bCs/>
                <w:color w:val="FF0000"/>
                <w:sz w:val="22"/>
                <w:szCs w:val="22"/>
              </w:rPr>
              <w:t>-</w:t>
            </w:r>
            <w:r w:rsidRPr="009B3BC5">
              <w:rPr>
                <w:rFonts w:ascii="Arial" w:hAnsi="Arial" w:cs="Arial"/>
                <w:b/>
                <w:bCs/>
                <w:color w:val="FF0000"/>
                <w:sz w:val="22"/>
                <w:szCs w:val="22"/>
              </w:rPr>
              <w:t>PR)</w:t>
            </w:r>
          </w:p>
        </w:tc>
        <w:tc>
          <w:tcPr>
            <w:tcW w:w="2610" w:type="dxa"/>
          </w:tcPr>
          <w:p w14:paraId="0D59B7AD" w14:textId="77777777" w:rsidR="007225AD" w:rsidRPr="00823F77" w:rsidRDefault="007225AD" w:rsidP="00125FBC">
            <w:pPr>
              <w:jc w:val="center"/>
              <w:rPr>
                <w:rFonts w:ascii="Arial" w:hAnsi="Arial" w:cs="Arial"/>
                <w:sz w:val="22"/>
                <w:szCs w:val="22"/>
              </w:rPr>
            </w:pPr>
          </w:p>
        </w:tc>
        <w:tc>
          <w:tcPr>
            <w:tcW w:w="3870" w:type="dxa"/>
          </w:tcPr>
          <w:p w14:paraId="45E80CDD" w14:textId="77777777" w:rsidR="007225AD" w:rsidRPr="00823F77" w:rsidRDefault="007225AD" w:rsidP="00125FBC">
            <w:pPr>
              <w:jc w:val="center"/>
              <w:rPr>
                <w:rFonts w:ascii="Arial" w:hAnsi="Arial" w:cs="Arial"/>
                <w:sz w:val="22"/>
                <w:szCs w:val="22"/>
              </w:rPr>
            </w:pPr>
          </w:p>
        </w:tc>
      </w:tr>
      <w:tr w:rsidR="007225AD" w:rsidRPr="00823F77" w14:paraId="05AD4406" w14:textId="77777777" w:rsidTr="00125FBC">
        <w:trPr>
          <w:trHeight w:val="347"/>
        </w:trPr>
        <w:tc>
          <w:tcPr>
            <w:tcW w:w="3145" w:type="dxa"/>
          </w:tcPr>
          <w:p w14:paraId="74157324" w14:textId="77777777" w:rsidR="007225AD" w:rsidRPr="00C62EE4" w:rsidRDefault="007225AD" w:rsidP="00125FBC">
            <w:pPr>
              <w:jc w:val="center"/>
              <w:rPr>
                <w:rFonts w:ascii="Arial" w:hAnsi="Arial" w:cs="Arial"/>
                <w:sz w:val="22"/>
                <w:szCs w:val="22"/>
              </w:rPr>
            </w:pPr>
            <w:r>
              <w:rPr>
                <w:rFonts w:ascii="Arial" w:hAnsi="Arial" w:cs="Arial"/>
                <w:sz w:val="22"/>
                <w:szCs w:val="22"/>
              </w:rPr>
              <w:t>MA in Humanities</w:t>
            </w:r>
          </w:p>
        </w:tc>
        <w:tc>
          <w:tcPr>
            <w:tcW w:w="2610" w:type="dxa"/>
          </w:tcPr>
          <w:p w14:paraId="75EF2516"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p w14:paraId="726EA451" w14:textId="77777777" w:rsidR="007225AD" w:rsidRPr="00823F77" w:rsidRDefault="007225AD" w:rsidP="00125FBC">
            <w:pPr>
              <w:jc w:val="center"/>
              <w:rPr>
                <w:rFonts w:ascii="Arial" w:hAnsi="Arial" w:cs="Arial"/>
                <w:sz w:val="22"/>
                <w:szCs w:val="22"/>
              </w:rPr>
            </w:pPr>
          </w:p>
        </w:tc>
        <w:tc>
          <w:tcPr>
            <w:tcW w:w="3870" w:type="dxa"/>
          </w:tcPr>
          <w:p w14:paraId="19A2A3DA" w14:textId="77777777" w:rsidR="007225AD" w:rsidRPr="00823F77" w:rsidRDefault="007225AD" w:rsidP="00125FBC">
            <w:pPr>
              <w:rPr>
                <w:rFonts w:ascii="Arial" w:hAnsi="Arial" w:cs="Arial"/>
                <w:sz w:val="22"/>
                <w:szCs w:val="22"/>
              </w:rPr>
            </w:pPr>
            <w:r>
              <w:rPr>
                <w:rFonts w:ascii="Arial" w:hAnsi="Arial" w:cs="Arial"/>
                <w:sz w:val="22"/>
                <w:szCs w:val="22"/>
              </w:rPr>
              <w:t>2</w:t>
            </w:r>
            <w:r w:rsidRPr="00823F77">
              <w:rPr>
                <w:rFonts w:ascii="Arial" w:hAnsi="Arial" w:cs="Arial"/>
                <w:sz w:val="22"/>
                <w:szCs w:val="22"/>
              </w:rPr>
              <w:t xml:space="preserve"> Red / </w:t>
            </w:r>
            <w:r>
              <w:rPr>
                <w:rFonts w:ascii="Arial" w:hAnsi="Arial" w:cs="Arial"/>
                <w:sz w:val="22"/>
                <w:szCs w:val="22"/>
              </w:rPr>
              <w:t>2</w:t>
            </w:r>
            <w:r w:rsidRPr="00823F77">
              <w:rPr>
                <w:rFonts w:ascii="Arial" w:hAnsi="Arial" w:cs="Arial"/>
                <w:sz w:val="22"/>
                <w:szCs w:val="22"/>
              </w:rPr>
              <w:t xml:space="preserve"> Yellow Ratings</w:t>
            </w:r>
            <w:r>
              <w:rPr>
                <w:rFonts w:ascii="Arial" w:hAnsi="Arial" w:cs="Arial"/>
                <w:sz w:val="22"/>
                <w:szCs w:val="22"/>
              </w:rPr>
              <w:t xml:space="preserve"> – External Review Data Missing – To be conducted in March 2024</w:t>
            </w:r>
          </w:p>
          <w:p w14:paraId="0F748F61"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 to add student enrollment data</w:t>
            </w:r>
            <w:r w:rsidRPr="00823F77">
              <w:rPr>
                <w:rFonts w:ascii="Arial" w:hAnsi="Arial" w:cs="Arial"/>
                <w:sz w:val="22"/>
                <w:szCs w:val="22"/>
              </w:rPr>
              <w:t xml:space="preserve"> </w:t>
            </w:r>
          </w:p>
        </w:tc>
      </w:tr>
      <w:tr w:rsidR="007225AD" w:rsidRPr="00823F77" w14:paraId="598BCB0C" w14:textId="77777777" w:rsidTr="00125FBC">
        <w:trPr>
          <w:trHeight w:val="347"/>
        </w:trPr>
        <w:tc>
          <w:tcPr>
            <w:tcW w:w="3145" w:type="dxa"/>
          </w:tcPr>
          <w:p w14:paraId="63174E1A" w14:textId="77777777" w:rsidR="007225AD" w:rsidRPr="00C62EE4" w:rsidRDefault="007225AD" w:rsidP="00125FBC">
            <w:pPr>
              <w:jc w:val="center"/>
              <w:rPr>
                <w:rFonts w:ascii="Arial" w:hAnsi="Arial" w:cs="Arial"/>
                <w:sz w:val="22"/>
                <w:szCs w:val="22"/>
              </w:rPr>
            </w:pPr>
            <w:r>
              <w:rPr>
                <w:rFonts w:ascii="Arial" w:hAnsi="Arial" w:cs="Arial"/>
                <w:sz w:val="22"/>
                <w:szCs w:val="22"/>
              </w:rPr>
              <w:t>MA in History</w:t>
            </w:r>
          </w:p>
        </w:tc>
        <w:tc>
          <w:tcPr>
            <w:tcW w:w="2610" w:type="dxa"/>
          </w:tcPr>
          <w:p w14:paraId="101C36EE"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p w14:paraId="25740920" w14:textId="77777777" w:rsidR="007225AD" w:rsidRPr="00823F77" w:rsidRDefault="007225AD" w:rsidP="00125FBC">
            <w:pPr>
              <w:jc w:val="center"/>
              <w:rPr>
                <w:rFonts w:ascii="Arial" w:hAnsi="Arial" w:cs="Arial"/>
                <w:sz w:val="22"/>
                <w:szCs w:val="22"/>
              </w:rPr>
            </w:pPr>
          </w:p>
        </w:tc>
        <w:tc>
          <w:tcPr>
            <w:tcW w:w="3870" w:type="dxa"/>
          </w:tcPr>
          <w:p w14:paraId="6F8EE118" w14:textId="77777777" w:rsidR="007225AD" w:rsidRPr="00823F77" w:rsidRDefault="007225AD" w:rsidP="00125FBC">
            <w:pPr>
              <w:rPr>
                <w:rFonts w:ascii="Arial" w:hAnsi="Arial" w:cs="Arial"/>
                <w:sz w:val="22"/>
                <w:szCs w:val="22"/>
              </w:rPr>
            </w:pPr>
            <w:r>
              <w:rPr>
                <w:rFonts w:ascii="Arial" w:hAnsi="Arial" w:cs="Arial"/>
                <w:sz w:val="22"/>
                <w:szCs w:val="22"/>
              </w:rPr>
              <w:t>3</w:t>
            </w:r>
            <w:r w:rsidRPr="00823F77">
              <w:rPr>
                <w:rFonts w:ascii="Arial" w:hAnsi="Arial" w:cs="Arial"/>
                <w:sz w:val="22"/>
                <w:szCs w:val="22"/>
              </w:rPr>
              <w:t xml:space="preserve"> Yellow Ratings</w:t>
            </w:r>
          </w:p>
          <w:p w14:paraId="575E5911"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 regarding the clarification of information related to assessment data and cost analysis</w:t>
            </w:r>
          </w:p>
        </w:tc>
      </w:tr>
      <w:tr w:rsidR="007225AD" w:rsidRPr="00823F77" w14:paraId="0742F5B1" w14:textId="77777777" w:rsidTr="00125FBC">
        <w:trPr>
          <w:trHeight w:val="347"/>
        </w:trPr>
        <w:tc>
          <w:tcPr>
            <w:tcW w:w="3145" w:type="dxa"/>
          </w:tcPr>
          <w:p w14:paraId="62F97E73" w14:textId="77777777" w:rsidR="007225AD" w:rsidRPr="00823F77" w:rsidRDefault="007225AD" w:rsidP="00125FBC">
            <w:pPr>
              <w:jc w:val="center"/>
              <w:rPr>
                <w:rFonts w:ascii="Arial" w:hAnsi="Arial" w:cs="Arial"/>
                <w:sz w:val="22"/>
                <w:szCs w:val="22"/>
              </w:rPr>
            </w:pPr>
            <w:r>
              <w:rPr>
                <w:rFonts w:ascii="Arial" w:hAnsi="Arial" w:cs="Arial"/>
                <w:sz w:val="22"/>
                <w:szCs w:val="22"/>
              </w:rPr>
              <w:t>MA in Sociology</w:t>
            </w:r>
          </w:p>
        </w:tc>
        <w:tc>
          <w:tcPr>
            <w:tcW w:w="2610" w:type="dxa"/>
          </w:tcPr>
          <w:p w14:paraId="1874DB9E"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561A0E12" w14:textId="77777777" w:rsidR="007225AD" w:rsidRPr="00823F77" w:rsidRDefault="007225AD" w:rsidP="00125FBC">
            <w:pPr>
              <w:rPr>
                <w:rFonts w:ascii="Arial" w:hAnsi="Arial" w:cs="Arial"/>
                <w:sz w:val="22"/>
                <w:szCs w:val="22"/>
              </w:rPr>
            </w:pPr>
            <w:r w:rsidRPr="00823F77">
              <w:rPr>
                <w:rFonts w:ascii="Arial" w:hAnsi="Arial" w:cs="Arial"/>
                <w:sz w:val="22"/>
                <w:szCs w:val="22"/>
              </w:rPr>
              <w:t xml:space="preserve">2 Red / </w:t>
            </w:r>
            <w:r>
              <w:rPr>
                <w:rFonts w:ascii="Arial" w:hAnsi="Arial" w:cs="Arial"/>
                <w:sz w:val="22"/>
                <w:szCs w:val="22"/>
              </w:rPr>
              <w:t>4</w:t>
            </w:r>
            <w:r w:rsidRPr="00823F77">
              <w:rPr>
                <w:rFonts w:ascii="Arial" w:hAnsi="Arial" w:cs="Arial"/>
                <w:sz w:val="22"/>
                <w:szCs w:val="22"/>
              </w:rPr>
              <w:t xml:space="preserve"> Yellow Ratings</w:t>
            </w:r>
          </w:p>
          <w:p w14:paraId="409AA1EE"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 regarding enrollment numbers, assessment data, and low response rates to internal assessments</w:t>
            </w:r>
          </w:p>
        </w:tc>
      </w:tr>
      <w:tr w:rsidR="007225AD" w:rsidRPr="00823F77" w14:paraId="084BF35F" w14:textId="77777777" w:rsidTr="00125FBC">
        <w:trPr>
          <w:trHeight w:val="347"/>
        </w:trPr>
        <w:tc>
          <w:tcPr>
            <w:tcW w:w="3145" w:type="dxa"/>
          </w:tcPr>
          <w:p w14:paraId="1C3D8D0D" w14:textId="77777777" w:rsidR="007225AD" w:rsidRDefault="007225AD" w:rsidP="00125FBC">
            <w:pPr>
              <w:jc w:val="center"/>
              <w:rPr>
                <w:rFonts w:ascii="Arial" w:hAnsi="Arial" w:cs="Arial"/>
                <w:b/>
                <w:bCs/>
                <w:sz w:val="22"/>
                <w:szCs w:val="22"/>
              </w:rPr>
            </w:pPr>
            <w:r>
              <w:rPr>
                <w:rFonts w:ascii="Arial" w:hAnsi="Arial" w:cs="Arial"/>
                <w:b/>
                <w:bCs/>
                <w:sz w:val="22"/>
                <w:szCs w:val="22"/>
              </w:rPr>
              <w:t xml:space="preserve">College of Liberal Arts Certificate Programs </w:t>
            </w:r>
          </w:p>
          <w:p w14:paraId="2ED82CB1" w14:textId="67DF69DA" w:rsidR="009B3BC5" w:rsidRPr="00823F77" w:rsidRDefault="009B3BC5" w:rsidP="00125FBC">
            <w:pPr>
              <w:jc w:val="center"/>
              <w:rPr>
                <w:rFonts w:ascii="Arial" w:hAnsi="Arial" w:cs="Arial"/>
                <w:b/>
                <w:bCs/>
                <w:sz w:val="22"/>
                <w:szCs w:val="22"/>
              </w:rPr>
            </w:pPr>
            <w:r w:rsidRPr="009B3BC5">
              <w:rPr>
                <w:rFonts w:ascii="Arial" w:hAnsi="Arial" w:cs="Arial"/>
                <w:b/>
                <w:bCs/>
                <w:color w:val="FF0000"/>
                <w:sz w:val="22"/>
                <w:szCs w:val="22"/>
              </w:rPr>
              <w:t>(GC-24-01-</w:t>
            </w:r>
            <w:r w:rsidR="00E33EDB">
              <w:rPr>
                <w:rFonts w:ascii="Arial" w:hAnsi="Arial" w:cs="Arial"/>
                <w:b/>
                <w:bCs/>
                <w:color w:val="FF0000"/>
                <w:sz w:val="22"/>
                <w:szCs w:val="22"/>
              </w:rPr>
              <w:t>3</w:t>
            </w:r>
            <w:r w:rsidR="00CE7C1D">
              <w:rPr>
                <w:rFonts w:ascii="Arial" w:hAnsi="Arial" w:cs="Arial"/>
                <w:b/>
                <w:bCs/>
                <w:color w:val="FF0000"/>
                <w:sz w:val="22"/>
                <w:szCs w:val="22"/>
              </w:rPr>
              <w:t>2</w:t>
            </w:r>
            <w:r w:rsidR="00E33EDB">
              <w:rPr>
                <w:rFonts w:ascii="Arial" w:hAnsi="Arial" w:cs="Arial"/>
                <w:b/>
                <w:bCs/>
                <w:color w:val="FF0000"/>
                <w:sz w:val="22"/>
                <w:szCs w:val="22"/>
              </w:rPr>
              <w:t>-</w:t>
            </w:r>
            <w:r w:rsidRPr="009B3BC5">
              <w:rPr>
                <w:rFonts w:ascii="Arial" w:hAnsi="Arial" w:cs="Arial"/>
                <w:b/>
                <w:bCs/>
                <w:color w:val="FF0000"/>
                <w:sz w:val="22"/>
                <w:szCs w:val="22"/>
              </w:rPr>
              <w:t>PR)</w:t>
            </w:r>
          </w:p>
        </w:tc>
        <w:tc>
          <w:tcPr>
            <w:tcW w:w="2610" w:type="dxa"/>
          </w:tcPr>
          <w:p w14:paraId="36374E47" w14:textId="77777777" w:rsidR="007225AD" w:rsidRPr="00823F77" w:rsidRDefault="007225AD" w:rsidP="00125FBC">
            <w:pPr>
              <w:jc w:val="center"/>
              <w:rPr>
                <w:rFonts w:ascii="Arial" w:hAnsi="Arial" w:cs="Arial"/>
                <w:sz w:val="22"/>
                <w:szCs w:val="22"/>
              </w:rPr>
            </w:pPr>
          </w:p>
        </w:tc>
        <w:tc>
          <w:tcPr>
            <w:tcW w:w="3870" w:type="dxa"/>
          </w:tcPr>
          <w:p w14:paraId="02C2DAAE" w14:textId="77777777" w:rsidR="007225AD" w:rsidRPr="00823F77" w:rsidRDefault="007225AD" w:rsidP="00125FBC">
            <w:pPr>
              <w:jc w:val="center"/>
              <w:rPr>
                <w:rFonts w:ascii="Arial" w:hAnsi="Arial" w:cs="Arial"/>
                <w:sz w:val="22"/>
                <w:szCs w:val="22"/>
              </w:rPr>
            </w:pPr>
          </w:p>
        </w:tc>
      </w:tr>
      <w:tr w:rsidR="007225AD" w:rsidRPr="00823F77" w14:paraId="26CD93C1" w14:textId="77777777" w:rsidTr="00125FBC">
        <w:trPr>
          <w:trHeight w:val="347"/>
        </w:trPr>
        <w:tc>
          <w:tcPr>
            <w:tcW w:w="3145" w:type="dxa"/>
          </w:tcPr>
          <w:p w14:paraId="64C432CB" w14:textId="77777777" w:rsidR="007225AD" w:rsidRPr="00150CA6" w:rsidRDefault="007225AD" w:rsidP="00125FBC">
            <w:pPr>
              <w:jc w:val="center"/>
              <w:rPr>
                <w:rFonts w:ascii="Arial" w:hAnsi="Arial" w:cs="Arial"/>
                <w:sz w:val="22"/>
                <w:szCs w:val="22"/>
              </w:rPr>
            </w:pPr>
            <w:r>
              <w:rPr>
                <w:rFonts w:ascii="Arial" w:hAnsi="Arial" w:cs="Arial"/>
                <w:sz w:val="22"/>
                <w:szCs w:val="22"/>
              </w:rPr>
              <w:t>Appalachian Studies Certificate</w:t>
            </w:r>
          </w:p>
        </w:tc>
        <w:tc>
          <w:tcPr>
            <w:tcW w:w="2610" w:type="dxa"/>
          </w:tcPr>
          <w:p w14:paraId="55DD77D1"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p w14:paraId="2C4A74EE" w14:textId="77777777" w:rsidR="007225AD" w:rsidRPr="00823F77" w:rsidRDefault="007225AD" w:rsidP="00125FBC">
            <w:pPr>
              <w:jc w:val="center"/>
              <w:rPr>
                <w:rFonts w:ascii="Arial" w:hAnsi="Arial" w:cs="Arial"/>
                <w:sz w:val="22"/>
                <w:szCs w:val="22"/>
              </w:rPr>
            </w:pPr>
          </w:p>
        </w:tc>
        <w:tc>
          <w:tcPr>
            <w:tcW w:w="3870" w:type="dxa"/>
          </w:tcPr>
          <w:p w14:paraId="3F74866F" w14:textId="77777777" w:rsidR="007225AD" w:rsidRPr="00823F77" w:rsidRDefault="007225AD" w:rsidP="00125FBC">
            <w:pPr>
              <w:rPr>
                <w:rFonts w:ascii="Arial" w:hAnsi="Arial" w:cs="Arial"/>
                <w:sz w:val="22"/>
                <w:szCs w:val="22"/>
              </w:rPr>
            </w:pPr>
            <w:r>
              <w:rPr>
                <w:rFonts w:ascii="Arial" w:hAnsi="Arial" w:cs="Arial"/>
                <w:sz w:val="22"/>
                <w:szCs w:val="22"/>
              </w:rPr>
              <w:t>2 Red and 1</w:t>
            </w:r>
            <w:r w:rsidRPr="00823F77">
              <w:rPr>
                <w:rFonts w:ascii="Arial" w:hAnsi="Arial" w:cs="Arial"/>
                <w:sz w:val="22"/>
                <w:szCs w:val="22"/>
              </w:rPr>
              <w:t xml:space="preserve"> Yellow Ratings</w:t>
            </w:r>
          </w:p>
          <w:p w14:paraId="74561E19"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 xml:space="preserve">were made regarding student entrance standards and external peer review </w:t>
            </w:r>
          </w:p>
        </w:tc>
      </w:tr>
      <w:tr w:rsidR="007225AD" w:rsidRPr="00823F77" w14:paraId="08E544DA" w14:textId="77777777" w:rsidTr="00125FBC">
        <w:trPr>
          <w:trHeight w:val="347"/>
        </w:trPr>
        <w:tc>
          <w:tcPr>
            <w:tcW w:w="3145" w:type="dxa"/>
          </w:tcPr>
          <w:p w14:paraId="37AA1188" w14:textId="77777777" w:rsidR="007225AD" w:rsidRPr="00823F77" w:rsidRDefault="007225AD" w:rsidP="00125FBC">
            <w:pPr>
              <w:jc w:val="center"/>
              <w:rPr>
                <w:rFonts w:ascii="Arial" w:hAnsi="Arial" w:cs="Arial"/>
                <w:sz w:val="22"/>
                <w:szCs w:val="22"/>
              </w:rPr>
            </w:pPr>
            <w:r>
              <w:rPr>
                <w:rFonts w:ascii="Arial" w:hAnsi="Arial" w:cs="Arial"/>
                <w:sz w:val="22"/>
                <w:szCs w:val="22"/>
              </w:rPr>
              <w:t>Latin Certificate</w:t>
            </w:r>
          </w:p>
        </w:tc>
        <w:tc>
          <w:tcPr>
            <w:tcW w:w="2610" w:type="dxa"/>
          </w:tcPr>
          <w:p w14:paraId="126F4DA6"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53029878" w14:textId="77777777" w:rsidR="007225AD" w:rsidRPr="00823F77" w:rsidRDefault="007225AD" w:rsidP="00125FBC">
            <w:pPr>
              <w:rPr>
                <w:rFonts w:ascii="Arial" w:hAnsi="Arial" w:cs="Arial"/>
                <w:sz w:val="22"/>
                <w:szCs w:val="22"/>
              </w:rPr>
            </w:pPr>
            <w:r>
              <w:rPr>
                <w:rFonts w:ascii="Arial" w:hAnsi="Arial" w:cs="Arial"/>
                <w:sz w:val="22"/>
                <w:szCs w:val="22"/>
              </w:rPr>
              <w:t>4</w:t>
            </w:r>
            <w:r w:rsidRPr="00823F77">
              <w:rPr>
                <w:rFonts w:ascii="Arial" w:hAnsi="Arial" w:cs="Arial"/>
                <w:sz w:val="22"/>
                <w:szCs w:val="22"/>
              </w:rPr>
              <w:t xml:space="preserve"> Yellow Ratings</w:t>
            </w:r>
          </w:p>
          <w:p w14:paraId="25A01228"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 regarding student demand, enrollment rates, course enrollment, and cost analysis</w:t>
            </w:r>
            <w:r w:rsidRPr="00823F77">
              <w:rPr>
                <w:rFonts w:ascii="Arial" w:hAnsi="Arial" w:cs="Arial"/>
                <w:sz w:val="22"/>
                <w:szCs w:val="22"/>
              </w:rPr>
              <w:t xml:space="preserve"> </w:t>
            </w:r>
          </w:p>
        </w:tc>
      </w:tr>
      <w:tr w:rsidR="007225AD" w:rsidRPr="00823F77" w14:paraId="1C24D1D2" w14:textId="77777777" w:rsidTr="00125FBC">
        <w:trPr>
          <w:trHeight w:val="347"/>
        </w:trPr>
        <w:tc>
          <w:tcPr>
            <w:tcW w:w="3145" w:type="dxa"/>
          </w:tcPr>
          <w:p w14:paraId="5E8F1B23" w14:textId="77777777" w:rsidR="007225AD" w:rsidRPr="00823F77" w:rsidRDefault="007225AD" w:rsidP="00125FBC">
            <w:pPr>
              <w:jc w:val="center"/>
              <w:rPr>
                <w:rFonts w:ascii="Arial" w:hAnsi="Arial" w:cs="Arial"/>
                <w:sz w:val="22"/>
                <w:szCs w:val="22"/>
              </w:rPr>
            </w:pPr>
            <w:r>
              <w:rPr>
                <w:rFonts w:ascii="Arial" w:hAnsi="Arial" w:cs="Arial"/>
                <w:sz w:val="22"/>
                <w:szCs w:val="22"/>
              </w:rPr>
              <w:t>Public History Certificate</w:t>
            </w:r>
          </w:p>
        </w:tc>
        <w:tc>
          <w:tcPr>
            <w:tcW w:w="2610" w:type="dxa"/>
          </w:tcPr>
          <w:p w14:paraId="3310F38B"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2C5BEF91" w14:textId="77777777" w:rsidR="007225AD" w:rsidRPr="00823F77" w:rsidRDefault="007225AD" w:rsidP="00125FBC">
            <w:pPr>
              <w:rPr>
                <w:rFonts w:ascii="Arial" w:hAnsi="Arial" w:cs="Arial"/>
                <w:sz w:val="22"/>
                <w:szCs w:val="22"/>
              </w:rPr>
            </w:pPr>
            <w:r w:rsidRPr="00823F77">
              <w:rPr>
                <w:rFonts w:ascii="Arial" w:hAnsi="Arial" w:cs="Arial"/>
                <w:sz w:val="22"/>
                <w:szCs w:val="22"/>
              </w:rPr>
              <w:t xml:space="preserve">1 </w:t>
            </w:r>
            <w:r>
              <w:rPr>
                <w:rFonts w:ascii="Arial" w:hAnsi="Arial" w:cs="Arial"/>
                <w:sz w:val="22"/>
                <w:szCs w:val="22"/>
              </w:rPr>
              <w:t xml:space="preserve">Red and 4 </w:t>
            </w:r>
            <w:r w:rsidRPr="00823F77">
              <w:rPr>
                <w:rFonts w:ascii="Arial" w:hAnsi="Arial" w:cs="Arial"/>
                <w:sz w:val="22"/>
                <w:szCs w:val="22"/>
              </w:rPr>
              <w:t>Yellow Rating</w:t>
            </w:r>
          </w:p>
          <w:p w14:paraId="5E025FDF"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 xml:space="preserve">were made regarding assessment results, assessment feedback, student </w:t>
            </w:r>
            <w:r>
              <w:rPr>
                <w:rFonts w:ascii="Arial" w:hAnsi="Arial" w:cs="Arial"/>
                <w:sz w:val="22"/>
                <w:szCs w:val="22"/>
              </w:rPr>
              <w:lastRenderedPageBreak/>
              <w:t xml:space="preserve">demand, external demand, program improvements - five-year plan </w:t>
            </w:r>
          </w:p>
        </w:tc>
      </w:tr>
      <w:tr w:rsidR="007225AD" w:rsidRPr="00823F77" w14:paraId="3B79D462" w14:textId="77777777" w:rsidTr="00125FBC">
        <w:trPr>
          <w:trHeight w:val="347"/>
        </w:trPr>
        <w:tc>
          <w:tcPr>
            <w:tcW w:w="3145" w:type="dxa"/>
          </w:tcPr>
          <w:p w14:paraId="4B9216AB" w14:textId="77777777" w:rsidR="007225AD" w:rsidRPr="00150CA6" w:rsidRDefault="007225AD" w:rsidP="00125FBC">
            <w:pPr>
              <w:jc w:val="center"/>
              <w:rPr>
                <w:rFonts w:ascii="Arial" w:hAnsi="Arial" w:cs="Arial"/>
                <w:sz w:val="22"/>
                <w:szCs w:val="22"/>
              </w:rPr>
            </w:pPr>
            <w:r w:rsidRPr="00150CA6">
              <w:rPr>
                <w:rFonts w:ascii="Arial" w:hAnsi="Arial" w:cs="Arial"/>
                <w:sz w:val="22"/>
                <w:szCs w:val="22"/>
              </w:rPr>
              <w:lastRenderedPageBreak/>
              <w:t>Women’s Studies Certificate</w:t>
            </w:r>
          </w:p>
        </w:tc>
        <w:tc>
          <w:tcPr>
            <w:tcW w:w="2610" w:type="dxa"/>
          </w:tcPr>
          <w:p w14:paraId="3E7C6C7F"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465B1DD3" w14:textId="77777777" w:rsidR="007225AD" w:rsidRPr="00823F77" w:rsidRDefault="007225AD" w:rsidP="00125FBC">
            <w:pPr>
              <w:rPr>
                <w:rFonts w:ascii="Arial" w:hAnsi="Arial" w:cs="Arial"/>
                <w:sz w:val="22"/>
                <w:szCs w:val="22"/>
              </w:rPr>
            </w:pPr>
            <w:r w:rsidRPr="00823F77">
              <w:rPr>
                <w:rFonts w:ascii="Arial" w:hAnsi="Arial" w:cs="Arial"/>
                <w:sz w:val="22"/>
                <w:szCs w:val="22"/>
              </w:rPr>
              <w:t xml:space="preserve">1 </w:t>
            </w:r>
            <w:r>
              <w:rPr>
                <w:rFonts w:ascii="Arial" w:hAnsi="Arial" w:cs="Arial"/>
                <w:sz w:val="22"/>
                <w:szCs w:val="22"/>
              </w:rPr>
              <w:t xml:space="preserve">Red and 4 </w:t>
            </w:r>
            <w:r w:rsidRPr="00823F77">
              <w:rPr>
                <w:rFonts w:ascii="Arial" w:hAnsi="Arial" w:cs="Arial"/>
                <w:sz w:val="22"/>
                <w:szCs w:val="22"/>
              </w:rPr>
              <w:t>Yellow Rating</w:t>
            </w:r>
          </w:p>
          <w:p w14:paraId="309411C1"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 regarding assessment results, student demand, course enrollments, and cost analysis</w:t>
            </w:r>
          </w:p>
        </w:tc>
      </w:tr>
      <w:tr w:rsidR="007225AD" w:rsidRPr="00823F77" w14:paraId="67CC9559" w14:textId="77777777" w:rsidTr="00125FBC">
        <w:trPr>
          <w:trHeight w:val="347"/>
        </w:trPr>
        <w:tc>
          <w:tcPr>
            <w:tcW w:w="3145" w:type="dxa"/>
          </w:tcPr>
          <w:p w14:paraId="1675CFEF" w14:textId="77777777" w:rsidR="007225AD" w:rsidRDefault="007225AD" w:rsidP="00125FBC">
            <w:pPr>
              <w:jc w:val="center"/>
              <w:rPr>
                <w:rFonts w:ascii="Arial" w:hAnsi="Arial" w:cs="Arial"/>
                <w:b/>
                <w:bCs/>
                <w:sz w:val="22"/>
                <w:szCs w:val="22"/>
              </w:rPr>
            </w:pPr>
            <w:r w:rsidRPr="00823F77">
              <w:rPr>
                <w:rFonts w:ascii="Arial" w:hAnsi="Arial" w:cs="Arial"/>
                <w:b/>
                <w:bCs/>
                <w:sz w:val="22"/>
                <w:szCs w:val="22"/>
              </w:rPr>
              <w:t xml:space="preserve">College of </w:t>
            </w:r>
            <w:r>
              <w:rPr>
                <w:rFonts w:ascii="Arial" w:hAnsi="Arial" w:cs="Arial"/>
                <w:b/>
                <w:bCs/>
                <w:sz w:val="22"/>
                <w:szCs w:val="22"/>
              </w:rPr>
              <w:t>Science</w:t>
            </w:r>
          </w:p>
          <w:p w14:paraId="4BD58114" w14:textId="13BC7C01" w:rsidR="009B3BC5" w:rsidRPr="00823F77" w:rsidRDefault="009B3BC5" w:rsidP="00125FBC">
            <w:pPr>
              <w:jc w:val="center"/>
              <w:rPr>
                <w:rFonts w:ascii="Arial" w:hAnsi="Arial" w:cs="Arial"/>
                <w:sz w:val="22"/>
                <w:szCs w:val="22"/>
              </w:rPr>
            </w:pPr>
            <w:r w:rsidRPr="009B3BC5">
              <w:rPr>
                <w:rFonts w:ascii="Arial" w:hAnsi="Arial" w:cs="Arial"/>
                <w:b/>
                <w:bCs/>
                <w:color w:val="FF0000"/>
                <w:sz w:val="22"/>
                <w:szCs w:val="22"/>
              </w:rPr>
              <w:t>(GC-24-01-</w:t>
            </w:r>
            <w:r w:rsidR="00E33EDB">
              <w:rPr>
                <w:rFonts w:ascii="Arial" w:hAnsi="Arial" w:cs="Arial"/>
                <w:b/>
                <w:bCs/>
                <w:color w:val="FF0000"/>
                <w:sz w:val="22"/>
                <w:szCs w:val="22"/>
              </w:rPr>
              <w:t>3</w:t>
            </w:r>
            <w:r w:rsidR="00CE7C1D">
              <w:rPr>
                <w:rFonts w:ascii="Arial" w:hAnsi="Arial" w:cs="Arial"/>
                <w:b/>
                <w:bCs/>
                <w:color w:val="FF0000"/>
                <w:sz w:val="22"/>
                <w:szCs w:val="22"/>
              </w:rPr>
              <w:t>3</w:t>
            </w:r>
            <w:r w:rsidR="00E33EDB">
              <w:rPr>
                <w:rFonts w:ascii="Arial" w:hAnsi="Arial" w:cs="Arial"/>
                <w:b/>
                <w:bCs/>
                <w:color w:val="FF0000"/>
                <w:sz w:val="22"/>
                <w:szCs w:val="22"/>
              </w:rPr>
              <w:t>-</w:t>
            </w:r>
            <w:r w:rsidRPr="009B3BC5">
              <w:rPr>
                <w:rFonts w:ascii="Arial" w:hAnsi="Arial" w:cs="Arial"/>
                <w:b/>
                <w:bCs/>
                <w:color w:val="FF0000"/>
                <w:sz w:val="22"/>
                <w:szCs w:val="22"/>
              </w:rPr>
              <w:t>PR)</w:t>
            </w:r>
          </w:p>
        </w:tc>
        <w:tc>
          <w:tcPr>
            <w:tcW w:w="2610" w:type="dxa"/>
          </w:tcPr>
          <w:p w14:paraId="58C5AF0F" w14:textId="77777777" w:rsidR="007225AD" w:rsidRPr="00823F77" w:rsidRDefault="007225AD" w:rsidP="00125FBC">
            <w:pPr>
              <w:jc w:val="center"/>
              <w:rPr>
                <w:rFonts w:ascii="Arial" w:hAnsi="Arial" w:cs="Arial"/>
                <w:sz w:val="22"/>
                <w:szCs w:val="22"/>
              </w:rPr>
            </w:pPr>
          </w:p>
        </w:tc>
        <w:tc>
          <w:tcPr>
            <w:tcW w:w="3870" w:type="dxa"/>
          </w:tcPr>
          <w:p w14:paraId="32D9C7A3" w14:textId="77777777" w:rsidR="007225AD" w:rsidRPr="00823F77" w:rsidRDefault="007225AD" w:rsidP="00125FBC">
            <w:pPr>
              <w:rPr>
                <w:rFonts w:ascii="Arial" w:hAnsi="Arial" w:cs="Arial"/>
                <w:sz w:val="22"/>
                <w:szCs w:val="22"/>
              </w:rPr>
            </w:pPr>
          </w:p>
        </w:tc>
      </w:tr>
      <w:tr w:rsidR="007225AD" w:rsidRPr="00823F77" w14:paraId="7618F3D9" w14:textId="77777777" w:rsidTr="00125FBC">
        <w:trPr>
          <w:trHeight w:val="347"/>
        </w:trPr>
        <w:tc>
          <w:tcPr>
            <w:tcW w:w="3145" w:type="dxa"/>
          </w:tcPr>
          <w:p w14:paraId="2E8A6F12" w14:textId="77777777" w:rsidR="007225AD" w:rsidRPr="00823F77" w:rsidRDefault="007225AD" w:rsidP="00125FBC">
            <w:pPr>
              <w:jc w:val="center"/>
              <w:rPr>
                <w:rFonts w:ascii="Arial" w:hAnsi="Arial" w:cs="Arial"/>
                <w:sz w:val="22"/>
                <w:szCs w:val="22"/>
              </w:rPr>
            </w:pPr>
            <w:r>
              <w:rPr>
                <w:rFonts w:ascii="Arial" w:hAnsi="Arial" w:cs="Arial"/>
                <w:sz w:val="22"/>
                <w:szCs w:val="22"/>
              </w:rPr>
              <w:t>MS / MA in Biological Sciences</w:t>
            </w:r>
          </w:p>
        </w:tc>
        <w:tc>
          <w:tcPr>
            <w:tcW w:w="2610" w:type="dxa"/>
          </w:tcPr>
          <w:p w14:paraId="0FD3C30F"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49EECECC" w14:textId="77777777" w:rsidR="007225AD" w:rsidRPr="00823F77" w:rsidRDefault="007225AD" w:rsidP="00125FBC">
            <w:pPr>
              <w:rPr>
                <w:rFonts w:ascii="Arial" w:hAnsi="Arial" w:cs="Arial"/>
                <w:sz w:val="22"/>
                <w:szCs w:val="22"/>
              </w:rPr>
            </w:pPr>
            <w:r>
              <w:rPr>
                <w:rFonts w:ascii="Arial" w:hAnsi="Arial" w:cs="Arial"/>
                <w:sz w:val="22"/>
                <w:szCs w:val="22"/>
              </w:rPr>
              <w:t>7 Red and</w:t>
            </w:r>
            <w:r w:rsidRPr="00823F77">
              <w:rPr>
                <w:rFonts w:ascii="Arial" w:hAnsi="Arial" w:cs="Arial"/>
                <w:sz w:val="22"/>
                <w:szCs w:val="22"/>
              </w:rPr>
              <w:t xml:space="preserve"> </w:t>
            </w:r>
            <w:r>
              <w:rPr>
                <w:rFonts w:ascii="Arial" w:hAnsi="Arial" w:cs="Arial"/>
                <w:sz w:val="22"/>
                <w:szCs w:val="22"/>
              </w:rPr>
              <w:t xml:space="preserve">4 </w:t>
            </w:r>
            <w:r w:rsidRPr="00823F77">
              <w:rPr>
                <w:rFonts w:ascii="Arial" w:hAnsi="Arial" w:cs="Arial"/>
                <w:sz w:val="22"/>
                <w:szCs w:val="22"/>
              </w:rPr>
              <w:t>Yellow Ratings</w:t>
            </w:r>
          </w:p>
          <w:p w14:paraId="6980325C"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and/or </w:t>
            </w:r>
            <w:r w:rsidRPr="00823F77">
              <w:rPr>
                <w:rFonts w:ascii="Arial" w:hAnsi="Arial" w:cs="Arial"/>
                <w:b/>
                <w:bCs/>
                <w:sz w:val="22"/>
                <w:szCs w:val="22"/>
              </w:rPr>
              <w:t>Mandatory Changes</w:t>
            </w:r>
            <w:r w:rsidRPr="00823F77">
              <w:rPr>
                <w:rFonts w:ascii="Arial" w:hAnsi="Arial" w:cs="Arial"/>
                <w:sz w:val="22"/>
                <w:szCs w:val="22"/>
              </w:rPr>
              <w:t xml:space="preserve"> </w:t>
            </w:r>
            <w:r>
              <w:rPr>
                <w:rFonts w:ascii="Arial" w:hAnsi="Arial" w:cs="Arial"/>
                <w:sz w:val="22"/>
                <w:szCs w:val="22"/>
              </w:rPr>
              <w:t>were made regarding student demand, learning outcomes, assessment plan, assessment results, improvement plan since last review, and 5-year plan</w:t>
            </w:r>
          </w:p>
        </w:tc>
      </w:tr>
      <w:tr w:rsidR="007225AD" w:rsidRPr="00823F77" w14:paraId="0436CA94" w14:textId="77777777" w:rsidTr="00125FBC">
        <w:trPr>
          <w:trHeight w:val="347"/>
        </w:trPr>
        <w:tc>
          <w:tcPr>
            <w:tcW w:w="3145" w:type="dxa"/>
          </w:tcPr>
          <w:p w14:paraId="364FB269" w14:textId="77777777" w:rsidR="007225AD" w:rsidRDefault="007225AD" w:rsidP="00125FBC">
            <w:pPr>
              <w:jc w:val="center"/>
              <w:rPr>
                <w:rFonts w:ascii="Arial" w:hAnsi="Arial" w:cs="Arial"/>
                <w:b/>
                <w:bCs/>
                <w:sz w:val="22"/>
                <w:szCs w:val="22"/>
              </w:rPr>
            </w:pPr>
            <w:r w:rsidRPr="00823F77">
              <w:rPr>
                <w:rFonts w:ascii="Arial" w:hAnsi="Arial" w:cs="Arial"/>
                <w:b/>
                <w:bCs/>
                <w:sz w:val="22"/>
                <w:szCs w:val="22"/>
              </w:rPr>
              <w:t xml:space="preserve">College of </w:t>
            </w:r>
            <w:r>
              <w:rPr>
                <w:rFonts w:ascii="Arial" w:hAnsi="Arial" w:cs="Arial"/>
                <w:b/>
                <w:bCs/>
                <w:sz w:val="22"/>
                <w:szCs w:val="22"/>
              </w:rPr>
              <w:t>Science</w:t>
            </w:r>
          </w:p>
          <w:p w14:paraId="3E1F822E" w14:textId="77777777" w:rsidR="007225AD" w:rsidRDefault="007225AD" w:rsidP="00125FBC">
            <w:pPr>
              <w:jc w:val="center"/>
              <w:rPr>
                <w:rFonts w:ascii="Arial" w:hAnsi="Arial" w:cs="Arial"/>
                <w:b/>
                <w:bCs/>
                <w:sz w:val="22"/>
                <w:szCs w:val="22"/>
              </w:rPr>
            </w:pPr>
            <w:r>
              <w:rPr>
                <w:rFonts w:ascii="Arial" w:hAnsi="Arial" w:cs="Arial"/>
                <w:b/>
                <w:bCs/>
                <w:sz w:val="22"/>
                <w:szCs w:val="22"/>
              </w:rPr>
              <w:t>Certificate Program</w:t>
            </w:r>
          </w:p>
          <w:p w14:paraId="2A7C333F" w14:textId="011BABD8" w:rsidR="009B3BC5" w:rsidRPr="00823F77" w:rsidRDefault="009B3BC5" w:rsidP="00125FBC">
            <w:pPr>
              <w:jc w:val="center"/>
              <w:rPr>
                <w:rFonts w:ascii="Arial" w:hAnsi="Arial" w:cs="Arial"/>
                <w:sz w:val="22"/>
                <w:szCs w:val="22"/>
              </w:rPr>
            </w:pPr>
            <w:r w:rsidRPr="009B3BC5">
              <w:rPr>
                <w:rFonts w:ascii="Arial" w:hAnsi="Arial" w:cs="Arial"/>
                <w:b/>
                <w:bCs/>
                <w:color w:val="FF0000"/>
                <w:sz w:val="22"/>
                <w:szCs w:val="22"/>
              </w:rPr>
              <w:t>(GC-24-01-</w:t>
            </w:r>
            <w:r w:rsidR="00E33EDB">
              <w:rPr>
                <w:rFonts w:ascii="Arial" w:hAnsi="Arial" w:cs="Arial"/>
                <w:b/>
                <w:bCs/>
                <w:color w:val="FF0000"/>
                <w:sz w:val="22"/>
                <w:szCs w:val="22"/>
              </w:rPr>
              <w:t>3</w:t>
            </w:r>
            <w:r w:rsidR="00CE7C1D">
              <w:rPr>
                <w:rFonts w:ascii="Arial" w:hAnsi="Arial" w:cs="Arial"/>
                <w:b/>
                <w:bCs/>
                <w:color w:val="FF0000"/>
                <w:sz w:val="22"/>
                <w:szCs w:val="22"/>
              </w:rPr>
              <w:t>4</w:t>
            </w:r>
            <w:r w:rsidR="00E33EDB">
              <w:rPr>
                <w:rFonts w:ascii="Arial" w:hAnsi="Arial" w:cs="Arial"/>
                <w:b/>
                <w:bCs/>
                <w:color w:val="FF0000"/>
                <w:sz w:val="22"/>
                <w:szCs w:val="22"/>
              </w:rPr>
              <w:t>-</w:t>
            </w:r>
            <w:r w:rsidRPr="009B3BC5">
              <w:rPr>
                <w:rFonts w:ascii="Arial" w:hAnsi="Arial" w:cs="Arial"/>
                <w:b/>
                <w:bCs/>
                <w:color w:val="FF0000"/>
                <w:sz w:val="22"/>
                <w:szCs w:val="22"/>
              </w:rPr>
              <w:t>PR)</w:t>
            </w:r>
          </w:p>
        </w:tc>
        <w:tc>
          <w:tcPr>
            <w:tcW w:w="2610" w:type="dxa"/>
          </w:tcPr>
          <w:p w14:paraId="79C6CE33" w14:textId="77777777" w:rsidR="007225AD" w:rsidRPr="00823F77" w:rsidRDefault="007225AD" w:rsidP="00125FBC">
            <w:pPr>
              <w:jc w:val="center"/>
              <w:rPr>
                <w:rFonts w:ascii="Arial" w:hAnsi="Arial" w:cs="Arial"/>
                <w:sz w:val="22"/>
                <w:szCs w:val="22"/>
              </w:rPr>
            </w:pPr>
          </w:p>
          <w:p w14:paraId="5AE18452" w14:textId="77777777" w:rsidR="007225AD" w:rsidRPr="00823F77" w:rsidRDefault="007225AD" w:rsidP="00125FBC">
            <w:pPr>
              <w:jc w:val="center"/>
              <w:rPr>
                <w:rFonts w:ascii="Arial" w:hAnsi="Arial" w:cs="Arial"/>
                <w:sz w:val="22"/>
                <w:szCs w:val="22"/>
              </w:rPr>
            </w:pPr>
          </w:p>
        </w:tc>
        <w:tc>
          <w:tcPr>
            <w:tcW w:w="3870" w:type="dxa"/>
          </w:tcPr>
          <w:p w14:paraId="189E1921" w14:textId="77777777" w:rsidR="007225AD" w:rsidRPr="00823F77" w:rsidRDefault="007225AD" w:rsidP="00125FBC">
            <w:pPr>
              <w:rPr>
                <w:rFonts w:ascii="Arial" w:hAnsi="Arial" w:cs="Arial"/>
                <w:sz w:val="22"/>
                <w:szCs w:val="22"/>
              </w:rPr>
            </w:pPr>
          </w:p>
        </w:tc>
      </w:tr>
      <w:tr w:rsidR="007225AD" w:rsidRPr="00823F77" w14:paraId="36BA2A0F" w14:textId="77777777" w:rsidTr="00125FBC">
        <w:trPr>
          <w:trHeight w:val="347"/>
        </w:trPr>
        <w:tc>
          <w:tcPr>
            <w:tcW w:w="3145" w:type="dxa"/>
          </w:tcPr>
          <w:p w14:paraId="45063D19" w14:textId="77777777" w:rsidR="007225AD" w:rsidRPr="00823F77" w:rsidRDefault="007225AD" w:rsidP="00125FBC">
            <w:pPr>
              <w:jc w:val="center"/>
              <w:rPr>
                <w:rFonts w:ascii="Arial" w:hAnsi="Arial" w:cs="Arial"/>
                <w:sz w:val="22"/>
                <w:szCs w:val="22"/>
              </w:rPr>
            </w:pPr>
            <w:r>
              <w:rPr>
                <w:rFonts w:ascii="Arial" w:hAnsi="Arial" w:cs="Arial"/>
                <w:sz w:val="22"/>
                <w:szCs w:val="22"/>
              </w:rPr>
              <w:t>Bioinformatics Certificate</w:t>
            </w:r>
          </w:p>
        </w:tc>
        <w:tc>
          <w:tcPr>
            <w:tcW w:w="2610" w:type="dxa"/>
          </w:tcPr>
          <w:p w14:paraId="1B62BDCD"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 xml:space="preserve">Continue at Current Level </w:t>
            </w:r>
          </w:p>
        </w:tc>
        <w:tc>
          <w:tcPr>
            <w:tcW w:w="3870" w:type="dxa"/>
          </w:tcPr>
          <w:p w14:paraId="36183385" w14:textId="77777777" w:rsidR="007225AD" w:rsidRPr="00823F77" w:rsidRDefault="007225AD" w:rsidP="00125FBC">
            <w:pPr>
              <w:rPr>
                <w:rFonts w:ascii="Arial" w:hAnsi="Arial" w:cs="Arial"/>
                <w:sz w:val="22"/>
                <w:szCs w:val="22"/>
              </w:rPr>
            </w:pPr>
            <w:r>
              <w:rPr>
                <w:rFonts w:ascii="Arial" w:hAnsi="Arial" w:cs="Arial"/>
                <w:sz w:val="22"/>
                <w:szCs w:val="22"/>
              </w:rPr>
              <w:t>9</w:t>
            </w:r>
            <w:r w:rsidRPr="00823F77">
              <w:rPr>
                <w:rFonts w:ascii="Arial" w:hAnsi="Arial" w:cs="Arial"/>
                <w:sz w:val="22"/>
                <w:szCs w:val="22"/>
              </w:rPr>
              <w:t xml:space="preserve"> Red / </w:t>
            </w:r>
            <w:r>
              <w:rPr>
                <w:rFonts w:ascii="Arial" w:hAnsi="Arial" w:cs="Arial"/>
                <w:sz w:val="22"/>
                <w:szCs w:val="22"/>
              </w:rPr>
              <w:t>4</w:t>
            </w:r>
            <w:r w:rsidRPr="00823F77">
              <w:rPr>
                <w:rFonts w:ascii="Arial" w:hAnsi="Arial" w:cs="Arial"/>
                <w:sz w:val="22"/>
                <w:szCs w:val="22"/>
              </w:rPr>
              <w:t xml:space="preserve"> Yellow Ratings</w:t>
            </w:r>
          </w:p>
          <w:p w14:paraId="597D4B2F"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and/or </w:t>
            </w:r>
            <w:r w:rsidRPr="00823F77">
              <w:rPr>
                <w:rFonts w:ascii="Arial" w:hAnsi="Arial" w:cs="Arial"/>
                <w:b/>
                <w:bCs/>
                <w:sz w:val="22"/>
                <w:szCs w:val="22"/>
              </w:rPr>
              <w:t>Mandatory Changes</w:t>
            </w:r>
            <w:r w:rsidRPr="00823F77">
              <w:rPr>
                <w:rFonts w:ascii="Arial" w:hAnsi="Arial" w:cs="Arial"/>
                <w:sz w:val="22"/>
                <w:szCs w:val="22"/>
              </w:rPr>
              <w:t xml:space="preserve"> </w:t>
            </w:r>
            <w:r>
              <w:rPr>
                <w:rFonts w:ascii="Arial" w:hAnsi="Arial" w:cs="Arial"/>
                <w:sz w:val="22"/>
                <w:szCs w:val="22"/>
              </w:rPr>
              <w:t>made regarding curriculum currency, program assessment plan, quality of faculty, alumni placements, enrollment and completion rates, and 5-year plan</w:t>
            </w:r>
          </w:p>
        </w:tc>
      </w:tr>
      <w:tr w:rsidR="007225AD" w:rsidRPr="00823F77" w14:paraId="3483C2FF" w14:textId="77777777" w:rsidTr="00125FBC">
        <w:trPr>
          <w:trHeight w:val="347"/>
        </w:trPr>
        <w:tc>
          <w:tcPr>
            <w:tcW w:w="3145" w:type="dxa"/>
          </w:tcPr>
          <w:p w14:paraId="7134DBBE" w14:textId="77777777" w:rsidR="007225AD" w:rsidRDefault="007225AD" w:rsidP="00125FBC">
            <w:pPr>
              <w:jc w:val="center"/>
              <w:rPr>
                <w:rFonts w:ascii="Arial" w:hAnsi="Arial" w:cs="Arial"/>
                <w:b/>
                <w:bCs/>
                <w:sz w:val="22"/>
                <w:szCs w:val="22"/>
              </w:rPr>
            </w:pPr>
            <w:r>
              <w:rPr>
                <w:rFonts w:ascii="Arial" w:hAnsi="Arial" w:cs="Arial"/>
                <w:b/>
                <w:bCs/>
                <w:sz w:val="22"/>
                <w:szCs w:val="22"/>
              </w:rPr>
              <w:t>College of Health Professions</w:t>
            </w:r>
          </w:p>
          <w:p w14:paraId="1EEC4F14" w14:textId="0C00263D" w:rsidR="009B3BC5" w:rsidRPr="00823F77" w:rsidRDefault="009B3BC5" w:rsidP="00125FBC">
            <w:pPr>
              <w:jc w:val="center"/>
              <w:rPr>
                <w:rFonts w:ascii="Arial" w:hAnsi="Arial" w:cs="Arial"/>
                <w:b/>
                <w:bCs/>
                <w:sz w:val="22"/>
                <w:szCs w:val="22"/>
              </w:rPr>
            </w:pPr>
            <w:r w:rsidRPr="009B3BC5">
              <w:rPr>
                <w:rFonts w:ascii="Arial" w:hAnsi="Arial" w:cs="Arial"/>
                <w:b/>
                <w:bCs/>
                <w:color w:val="FF0000"/>
                <w:sz w:val="22"/>
                <w:szCs w:val="22"/>
              </w:rPr>
              <w:t>(GC-24-01-</w:t>
            </w:r>
            <w:r w:rsidR="00E33EDB">
              <w:rPr>
                <w:rFonts w:ascii="Arial" w:hAnsi="Arial" w:cs="Arial"/>
                <w:b/>
                <w:bCs/>
                <w:color w:val="FF0000"/>
                <w:sz w:val="22"/>
                <w:szCs w:val="22"/>
              </w:rPr>
              <w:t>3</w:t>
            </w:r>
            <w:r w:rsidR="00CE7C1D">
              <w:rPr>
                <w:rFonts w:ascii="Arial" w:hAnsi="Arial" w:cs="Arial"/>
                <w:b/>
                <w:bCs/>
                <w:color w:val="FF0000"/>
                <w:sz w:val="22"/>
                <w:szCs w:val="22"/>
              </w:rPr>
              <w:t>5</w:t>
            </w:r>
            <w:r w:rsidR="00E33EDB">
              <w:rPr>
                <w:rFonts w:ascii="Arial" w:hAnsi="Arial" w:cs="Arial"/>
                <w:b/>
                <w:bCs/>
                <w:color w:val="FF0000"/>
                <w:sz w:val="22"/>
                <w:szCs w:val="22"/>
              </w:rPr>
              <w:t>-</w:t>
            </w:r>
            <w:r w:rsidRPr="009B3BC5">
              <w:rPr>
                <w:rFonts w:ascii="Arial" w:hAnsi="Arial" w:cs="Arial"/>
                <w:b/>
                <w:bCs/>
                <w:color w:val="FF0000"/>
                <w:sz w:val="22"/>
                <w:szCs w:val="22"/>
              </w:rPr>
              <w:t>PR)</w:t>
            </w:r>
          </w:p>
        </w:tc>
        <w:tc>
          <w:tcPr>
            <w:tcW w:w="2610" w:type="dxa"/>
          </w:tcPr>
          <w:p w14:paraId="6AA26CA2" w14:textId="77777777" w:rsidR="007225AD" w:rsidRPr="00823F77" w:rsidRDefault="007225AD" w:rsidP="00125FBC">
            <w:pPr>
              <w:jc w:val="center"/>
              <w:rPr>
                <w:rFonts w:ascii="Arial" w:hAnsi="Arial" w:cs="Arial"/>
                <w:sz w:val="22"/>
                <w:szCs w:val="22"/>
              </w:rPr>
            </w:pPr>
          </w:p>
        </w:tc>
        <w:tc>
          <w:tcPr>
            <w:tcW w:w="3870" w:type="dxa"/>
          </w:tcPr>
          <w:p w14:paraId="742E6FCB" w14:textId="77777777" w:rsidR="007225AD" w:rsidRPr="00823F77" w:rsidRDefault="007225AD" w:rsidP="00125FBC">
            <w:pPr>
              <w:jc w:val="center"/>
              <w:rPr>
                <w:rFonts w:ascii="Arial" w:hAnsi="Arial" w:cs="Arial"/>
                <w:sz w:val="22"/>
                <w:szCs w:val="22"/>
              </w:rPr>
            </w:pPr>
          </w:p>
        </w:tc>
      </w:tr>
      <w:tr w:rsidR="007225AD" w:rsidRPr="00823F77" w14:paraId="03EB244A" w14:textId="77777777" w:rsidTr="00125FBC">
        <w:trPr>
          <w:trHeight w:val="347"/>
        </w:trPr>
        <w:tc>
          <w:tcPr>
            <w:tcW w:w="3145" w:type="dxa"/>
          </w:tcPr>
          <w:p w14:paraId="3DDC7B0A" w14:textId="77777777" w:rsidR="007225AD" w:rsidRPr="00823F77" w:rsidRDefault="007225AD" w:rsidP="00125FBC">
            <w:pPr>
              <w:jc w:val="center"/>
              <w:rPr>
                <w:rFonts w:ascii="Arial" w:hAnsi="Arial" w:cs="Arial"/>
                <w:sz w:val="22"/>
                <w:szCs w:val="22"/>
              </w:rPr>
            </w:pPr>
            <w:r>
              <w:rPr>
                <w:rFonts w:ascii="Arial" w:hAnsi="Arial" w:cs="Arial"/>
                <w:sz w:val="22"/>
                <w:szCs w:val="22"/>
              </w:rPr>
              <w:t>Doctor of Physical Therapy-DPT</w:t>
            </w:r>
          </w:p>
        </w:tc>
        <w:tc>
          <w:tcPr>
            <w:tcW w:w="2610" w:type="dxa"/>
          </w:tcPr>
          <w:p w14:paraId="4E6916A2"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 xml:space="preserve">Continue at Current Level </w:t>
            </w:r>
          </w:p>
        </w:tc>
        <w:tc>
          <w:tcPr>
            <w:tcW w:w="3870" w:type="dxa"/>
          </w:tcPr>
          <w:p w14:paraId="30962330" w14:textId="77777777" w:rsidR="007225AD" w:rsidRPr="00823F77" w:rsidRDefault="007225AD" w:rsidP="00125FBC">
            <w:pPr>
              <w:rPr>
                <w:rFonts w:ascii="Arial" w:hAnsi="Arial" w:cs="Arial"/>
                <w:sz w:val="22"/>
                <w:szCs w:val="22"/>
              </w:rPr>
            </w:pPr>
            <w:r>
              <w:rPr>
                <w:rFonts w:ascii="Arial" w:hAnsi="Arial" w:cs="Arial"/>
                <w:sz w:val="22"/>
                <w:szCs w:val="22"/>
              </w:rPr>
              <w:t>1</w:t>
            </w:r>
            <w:r w:rsidRPr="00823F77">
              <w:rPr>
                <w:rFonts w:ascii="Arial" w:hAnsi="Arial" w:cs="Arial"/>
                <w:sz w:val="22"/>
                <w:szCs w:val="22"/>
              </w:rPr>
              <w:t xml:space="preserve"> Yellow Rating</w:t>
            </w:r>
          </w:p>
          <w:p w14:paraId="0AD0B637"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w:t>
            </w:r>
            <w:r w:rsidRPr="00823F77">
              <w:rPr>
                <w:rFonts w:ascii="Arial" w:hAnsi="Arial" w:cs="Arial"/>
                <w:sz w:val="22"/>
                <w:szCs w:val="22"/>
              </w:rPr>
              <w:t xml:space="preserve"> regarding </w:t>
            </w:r>
            <w:r>
              <w:rPr>
                <w:rFonts w:ascii="Arial" w:hAnsi="Arial" w:cs="Arial"/>
                <w:sz w:val="22"/>
                <w:szCs w:val="22"/>
              </w:rPr>
              <w:t>internal demand for the program/services provided</w:t>
            </w:r>
          </w:p>
        </w:tc>
      </w:tr>
      <w:tr w:rsidR="007225AD" w:rsidRPr="00823F77" w14:paraId="3A40C0AB" w14:textId="77777777" w:rsidTr="00125FBC">
        <w:trPr>
          <w:trHeight w:val="347"/>
        </w:trPr>
        <w:tc>
          <w:tcPr>
            <w:tcW w:w="3145" w:type="dxa"/>
          </w:tcPr>
          <w:p w14:paraId="0D68731A" w14:textId="77777777" w:rsidR="007225AD" w:rsidRDefault="007225AD" w:rsidP="00125FBC">
            <w:pPr>
              <w:jc w:val="center"/>
              <w:rPr>
                <w:rFonts w:ascii="Arial" w:hAnsi="Arial" w:cs="Arial"/>
                <w:b/>
                <w:bCs/>
                <w:sz w:val="22"/>
                <w:szCs w:val="22"/>
              </w:rPr>
            </w:pPr>
            <w:r>
              <w:rPr>
                <w:rFonts w:ascii="Arial" w:hAnsi="Arial" w:cs="Arial"/>
                <w:b/>
                <w:bCs/>
                <w:sz w:val="22"/>
                <w:szCs w:val="22"/>
              </w:rPr>
              <w:t>School of Pharmacy</w:t>
            </w:r>
          </w:p>
          <w:p w14:paraId="6EDBE938" w14:textId="1128EB77" w:rsidR="009B3BC5" w:rsidRPr="00823F77" w:rsidRDefault="009B3BC5" w:rsidP="00125FBC">
            <w:pPr>
              <w:jc w:val="center"/>
              <w:rPr>
                <w:rFonts w:ascii="Arial" w:hAnsi="Arial" w:cs="Arial"/>
                <w:sz w:val="22"/>
                <w:szCs w:val="22"/>
              </w:rPr>
            </w:pPr>
            <w:r w:rsidRPr="009B3BC5">
              <w:rPr>
                <w:rFonts w:ascii="Arial" w:hAnsi="Arial" w:cs="Arial"/>
                <w:b/>
                <w:bCs/>
                <w:color w:val="FF0000"/>
                <w:sz w:val="22"/>
                <w:szCs w:val="22"/>
              </w:rPr>
              <w:t>(GC-24-01-</w:t>
            </w:r>
            <w:r w:rsidR="00E33EDB">
              <w:rPr>
                <w:rFonts w:ascii="Arial" w:hAnsi="Arial" w:cs="Arial"/>
                <w:b/>
                <w:bCs/>
                <w:color w:val="FF0000"/>
                <w:sz w:val="22"/>
                <w:szCs w:val="22"/>
              </w:rPr>
              <w:t>3</w:t>
            </w:r>
            <w:r w:rsidR="00CE7C1D">
              <w:rPr>
                <w:rFonts w:ascii="Arial" w:hAnsi="Arial" w:cs="Arial"/>
                <w:b/>
                <w:bCs/>
                <w:color w:val="FF0000"/>
                <w:sz w:val="22"/>
                <w:szCs w:val="22"/>
              </w:rPr>
              <w:t>6</w:t>
            </w:r>
            <w:r w:rsidR="00E33EDB">
              <w:rPr>
                <w:rFonts w:ascii="Arial" w:hAnsi="Arial" w:cs="Arial"/>
                <w:b/>
                <w:bCs/>
                <w:color w:val="FF0000"/>
                <w:sz w:val="22"/>
                <w:szCs w:val="22"/>
              </w:rPr>
              <w:t>-</w:t>
            </w:r>
            <w:r w:rsidRPr="009B3BC5">
              <w:rPr>
                <w:rFonts w:ascii="Arial" w:hAnsi="Arial" w:cs="Arial"/>
                <w:b/>
                <w:bCs/>
                <w:color w:val="FF0000"/>
                <w:sz w:val="22"/>
                <w:szCs w:val="22"/>
              </w:rPr>
              <w:t>PR)</w:t>
            </w:r>
          </w:p>
        </w:tc>
        <w:tc>
          <w:tcPr>
            <w:tcW w:w="2610" w:type="dxa"/>
          </w:tcPr>
          <w:p w14:paraId="058F0E58" w14:textId="77777777" w:rsidR="007225AD" w:rsidRPr="00823F77" w:rsidRDefault="007225AD" w:rsidP="00125FBC">
            <w:pPr>
              <w:jc w:val="center"/>
              <w:rPr>
                <w:rFonts w:ascii="Arial" w:hAnsi="Arial" w:cs="Arial"/>
                <w:sz w:val="22"/>
                <w:szCs w:val="22"/>
              </w:rPr>
            </w:pPr>
          </w:p>
        </w:tc>
        <w:tc>
          <w:tcPr>
            <w:tcW w:w="3870" w:type="dxa"/>
          </w:tcPr>
          <w:p w14:paraId="5C260954" w14:textId="77777777" w:rsidR="007225AD" w:rsidRPr="00823F77" w:rsidRDefault="007225AD" w:rsidP="00125FBC">
            <w:pPr>
              <w:rPr>
                <w:rFonts w:ascii="Arial" w:hAnsi="Arial" w:cs="Arial"/>
                <w:sz w:val="22"/>
                <w:szCs w:val="22"/>
              </w:rPr>
            </w:pPr>
            <w:r w:rsidRPr="00823F77">
              <w:rPr>
                <w:rFonts w:ascii="Arial" w:hAnsi="Arial" w:cs="Arial"/>
                <w:sz w:val="22"/>
                <w:szCs w:val="22"/>
              </w:rPr>
              <w:t xml:space="preserve"> </w:t>
            </w:r>
          </w:p>
        </w:tc>
      </w:tr>
      <w:tr w:rsidR="007225AD" w:rsidRPr="00823F77" w14:paraId="63A104FE" w14:textId="77777777" w:rsidTr="00125FBC">
        <w:trPr>
          <w:trHeight w:val="347"/>
        </w:trPr>
        <w:tc>
          <w:tcPr>
            <w:tcW w:w="3145" w:type="dxa"/>
          </w:tcPr>
          <w:p w14:paraId="612C4233" w14:textId="77777777" w:rsidR="007225AD" w:rsidRPr="00823F77" w:rsidRDefault="007225AD" w:rsidP="00125FBC">
            <w:pPr>
              <w:jc w:val="center"/>
              <w:rPr>
                <w:rFonts w:ascii="Arial" w:hAnsi="Arial" w:cs="Arial"/>
                <w:sz w:val="22"/>
                <w:szCs w:val="22"/>
              </w:rPr>
            </w:pPr>
            <w:r>
              <w:rPr>
                <w:rFonts w:ascii="Arial" w:hAnsi="Arial" w:cs="Arial"/>
                <w:sz w:val="22"/>
                <w:szCs w:val="22"/>
              </w:rPr>
              <w:t>MS / MA in Pharmaceutical Sciences</w:t>
            </w:r>
          </w:p>
        </w:tc>
        <w:tc>
          <w:tcPr>
            <w:tcW w:w="2610" w:type="dxa"/>
          </w:tcPr>
          <w:p w14:paraId="79F495CF"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37242CFF" w14:textId="77777777" w:rsidR="007225AD" w:rsidRPr="00823F77" w:rsidRDefault="007225AD" w:rsidP="00125FBC">
            <w:pPr>
              <w:rPr>
                <w:rFonts w:ascii="Arial" w:hAnsi="Arial" w:cs="Arial"/>
                <w:sz w:val="22"/>
                <w:szCs w:val="22"/>
              </w:rPr>
            </w:pPr>
            <w:r>
              <w:rPr>
                <w:rFonts w:ascii="Arial" w:hAnsi="Arial" w:cs="Arial"/>
                <w:sz w:val="22"/>
                <w:szCs w:val="22"/>
              </w:rPr>
              <w:t>2</w:t>
            </w:r>
            <w:r w:rsidRPr="00823F77">
              <w:rPr>
                <w:rFonts w:ascii="Arial" w:hAnsi="Arial" w:cs="Arial"/>
                <w:sz w:val="22"/>
                <w:szCs w:val="22"/>
              </w:rPr>
              <w:t xml:space="preserve"> Yellow Ratings</w:t>
            </w:r>
          </w:p>
          <w:p w14:paraId="01DF03CA"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 regarding indirect assessment and signatures</w:t>
            </w:r>
          </w:p>
        </w:tc>
      </w:tr>
      <w:tr w:rsidR="007225AD" w:rsidRPr="00823F77" w14:paraId="773D7C7D" w14:textId="77777777" w:rsidTr="00125FBC">
        <w:trPr>
          <w:trHeight w:val="347"/>
        </w:trPr>
        <w:tc>
          <w:tcPr>
            <w:tcW w:w="3145" w:type="dxa"/>
          </w:tcPr>
          <w:p w14:paraId="33496F59" w14:textId="77777777" w:rsidR="007225AD" w:rsidRPr="00150CA6" w:rsidRDefault="007225AD" w:rsidP="00125FBC">
            <w:pPr>
              <w:jc w:val="center"/>
              <w:rPr>
                <w:rFonts w:ascii="Arial" w:hAnsi="Arial" w:cs="Arial"/>
                <w:sz w:val="22"/>
                <w:szCs w:val="22"/>
              </w:rPr>
            </w:pPr>
            <w:r w:rsidRPr="00150CA6">
              <w:rPr>
                <w:rFonts w:ascii="Arial" w:hAnsi="Arial" w:cs="Arial"/>
                <w:sz w:val="22"/>
                <w:szCs w:val="22"/>
              </w:rPr>
              <w:t>Doctor in Pharmacy-PharmD</w:t>
            </w:r>
          </w:p>
        </w:tc>
        <w:tc>
          <w:tcPr>
            <w:tcW w:w="2610" w:type="dxa"/>
          </w:tcPr>
          <w:p w14:paraId="23418978"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244375CB" w14:textId="77777777" w:rsidR="007225AD" w:rsidRPr="00823F77" w:rsidRDefault="007225AD" w:rsidP="00125FBC">
            <w:pPr>
              <w:rPr>
                <w:rFonts w:ascii="Arial" w:hAnsi="Arial" w:cs="Arial"/>
                <w:sz w:val="22"/>
                <w:szCs w:val="22"/>
              </w:rPr>
            </w:pPr>
            <w:r>
              <w:rPr>
                <w:rFonts w:ascii="Arial" w:hAnsi="Arial" w:cs="Arial"/>
                <w:sz w:val="22"/>
                <w:szCs w:val="22"/>
              </w:rPr>
              <w:t>No Red Yellow Ratings</w:t>
            </w:r>
          </w:p>
          <w:p w14:paraId="4B0AC53C" w14:textId="77777777" w:rsidR="007225AD" w:rsidRPr="00823F77" w:rsidRDefault="007225AD" w:rsidP="00125FBC">
            <w:pPr>
              <w:rPr>
                <w:rFonts w:ascii="Arial" w:hAnsi="Arial" w:cs="Arial"/>
                <w:sz w:val="22"/>
                <w:szCs w:val="22"/>
              </w:rPr>
            </w:pPr>
            <w:r>
              <w:rPr>
                <w:rFonts w:ascii="Arial" w:hAnsi="Arial" w:cs="Arial"/>
                <w:b/>
                <w:bCs/>
                <w:sz w:val="22"/>
                <w:szCs w:val="22"/>
              </w:rPr>
              <w:t xml:space="preserve">No </w:t>
            </w:r>
            <w:r w:rsidRPr="00823F77">
              <w:rPr>
                <w:rFonts w:ascii="Arial" w:hAnsi="Arial" w:cs="Arial"/>
                <w:b/>
                <w:bCs/>
                <w:sz w:val="22"/>
                <w:szCs w:val="22"/>
              </w:rPr>
              <w:t>Recommendations</w:t>
            </w:r>
            <w:r w:rsidRPr="00823F77">
              <w:rPr>
                <w:rFonts w:ascii="Arial" w:hAnsi="Arial" w:cs="Arial"/>
                <w:sz w:val="22"/>
                <w:szCs w:val="22"/>
              </w:rPr>
              <w:t xml:space="preserve"> and/or </w:t>
            </w:r>
            <w:r w:rsidRPr="00823F77">
              <w:rPr>
                <w:rFonts w:ascii="Arial" w:hAnsi="Arial" w:cs="Arial"/>
                <w:b/>
                <w:bCs/>
                <w:sz w:val="22"/>
                <w:szCs w:val="22"/>
              </w:rPr>
              <w:t xml:space="preserve">Mandatory Changes </w:t>
            </w:r>
            <w:r>
              <w:rPr>
                <w:rFonts w:ascii="Arial" w:hAnsi="Arial" w:cs="Arial"/>
                <w:sz w:val="22"/>
                <w:szCs w:val="22"/>
              </w:rPr>
              <w:t>suggested</w:t>
            </w:r>
          </w:p>
        </w:tc>
      </w:tr>
    </w:tbl>
    <w:p w14:paraId="166CCACD" w14:textId="77777777" w:rsidR="00803038" w:rsidRDefault="00803038">
      <w:pPr>
        <w:spacing w:after="160" w:line="259" w:lineRule="auto"/>
        <w:rPr>
          <w:b/>
          <w:bCs/>
          <w:sz w:val="32"/>
          <w:szCs w:val="32"/>
        </w:rPr>
      </w:pPr>
    </w:p>
    <w:p w14:paraId="41EDF257" w14:textId="77777777" w:rsidR="00ED08F5" w:rsidRDefault="00ED08F5">
      <w:pPr>
        <w:spacing w:after="160" w:line="259" w:lineRule="auto"/>
        <w:rPr>
          <w:b/>
          <w:bCs/>
          <w:sz w:val="32"/>
          <w:szCs w:val="32"/>
        </w:rPr>
      </w:pPr>
    </w:p>
    <w:p w14:paraId="6F702C71" w14:textId="77777777" w:rsidR="00113226" w:rsidRDefault="00113226" w:rsidP="001437AA">
      <w:pPr>
        <w:ind w:left="270"/>
        <w:jc w:val="center"/>
        <w:rPr>
          <w:b/>
          <w:bCs/>
          <w:sz w:val="32"/>
          <w:szCs w:val="32"/>
        </w:rPr>
      </w:pPr>
    </w:p>
    <w:p w14:paraId="0308CA25" w14:textId="77777777" w:rsidR="009B3BC5" w:rsidRDefault="009B3BC5" w:rsidP="001437AA">
      <w:pPr>
        <w:ind w:left="270"/>
        <w:jc w:val="center"/>
        <w:rPr>
          <w:b/>
          <w:bCs/>
          <w:sz w:val="32"/>
          <w:szCs w:val="32"/>
        </w:rPr>
      </w:pPr>
    </w:p>
    <w:p w14:paraId="3BCDC062" w14:textId="77777777" w:rsidR="009B3BC5" w:rsidRDefault="009B3BC5" w:rsidP="001437AA">
      <w:pPr>
        <w:ind w:left="270"/>
        <w:jc w:val="center"/>
        <w:rPr>
          <w:b/>
          <w:bCs/>
          <w:sz w:val="32"/>
          <w:szCs w:val="32"/>
        </w:rPr>
      </w:pPr>
    </w:p>
    <w:p w14:paraId="223F4012" w14:textId="77777777" w:rsidR="009B3BC5" w:rsidRDefault="009B3BC5" w:rsidP="001437AA">
      <w:pPr>
        <w:ind w:left="270"/>
        <w:jc w:val="center"/>
        <w:rPr>
          <w:b/>
          <w:bCs/>
          <w:sz w:val="32"/>
          <w:szCs w:val="32"/>
        </w:rPr>
      </w:pPr>
    </w:p>
    <w:p w14:paraId="0E903AAE" w14:textId="77777777" w:rsidR="009B3BC5" w:rsidRDefault="009B3BC5" w:rsidP="001437AA">
      <w:pPr>
        <w:ind w:left="270"/>
        <w:jc w:val="center"/>
        <w:rPr>
          <w:b/>
          <w:bCs/>
          <w:sz w:val="32"/>
          <w:szCs w:val="32"/>
        </w:rPr>
      </w:pPr>
    </w:p>
    <w:p w14:paraId="208EE977" w14:textId="00EEA708" w:rsidR="0061344B" w:rsidRDefault="001437AA" w:rsidP="001437AA">
      <w:pPr>
        <w:ind w:left="270"/>
        <w:jc w:val="center"/>
        <w:rPr>
          <w:b/>
          <w:bCs/>
          <w:sz w:val="32"/>
          <w:szCs w:val="32"/>
        </w:rPr>
      </w:pPr>
      <w:r>
        <w:rPr>
          <w:b/>
          <w:bCs/>
          <w:sz w:val="32"/>
          <w:szCs w:val="32"/>
        </w:rPr>
        <w:lastRenderedPageBreak/>
        <w:t xml:space="preserve">Attachment </w:t>
      </w:r>
      <w:r w:rsidR="00A70304">
        <w:rPr>
          <w:b/>
          <w:bCs/>
          <w:sz w:val="32"/>
          <w:szCs w:val="32"/>
        </w:rPr>
        <w:t>7</w:t>
      </w:r>
    </w:p>
    <w:p w14:paraId="771106C7" w14:textId="3772A8E5" w:rsidR="001437AA" w:rsidRDefault="00E76B54" w:rsidP="001437AA">
      <w:pPr>
        <w:ind w:left="270"/>
        <w:jc w:val="center"/>
        <w:rPr>
          <w:b/>
          <w:bCs/>
          <w:sz w:val="32"/>
          <w:szCs w:val="32"/>
        </w:rPr>
      </w:pPr>
      <w:r>
        <w:rPr>
          <w:b/>
          <w:bCs/>
          <w:sz w:val="32"/>
          <w:szCs w:val="32"/>
        </w:rPr>
        <w:t>Chairs Report</w:t>
      </w:r>
    </w:p>
    <w:p w14:paraId="7F2E1347" w14:textId="729AB787" w:rsidR="00E76B54" w:rsidRDefault="00E76B54" w:rsidP="001437AA">
      <w:pPr>
        <w:ind w:left="270"/>
        <w:jc w:val="center"/>
        <w:rPr>
          <w:b/>
          <w:bCs/>
          <w:sz w:val="32"/>
          <w:szCs w:val="32"/>
        </w:rPr>
      </w:pPr>
      <w:r>
        <w:rPr>
          <w:b/>
          <w:bCs/>
          <w:sz w:val="32"/>
          <w:szCs w:val="32"/>
        </w:rPr>
        <w:t>Graduate Student Survey – Graduate Student Association</w:t>
      </w:r>
    </w:p>
    <w:p w14:paraId="1C58644C" w14:textId="72312BFB" w:rsidR="009C12A2" w:rsidRDefault="009C12A2" w:rsidP="001437AA">
      <w:pPr>
        <w:ind w:left="270"/>
        <w:jc w:val="center"/>
        <w:rPr>
          <w:b/>
          <w:bCs/>
          <w:sz w:val="32"/>
          <w:szCs w:val="32"/>
        </w:rPr>
      </w:pPr>
      <w:r>
        <w:rPr>
          <w:b/>
          <w:bCs/>
          <w:sz w:val="32"/>
          <w:szCs w:val="32"/>
        </w:rPr>
        <w:t>N = 141</w:t>
      </w:r>
    </w:p>
    <w:p w14:paraId="1E4C5101" w14:textId="77777777" w:rsidR="00E76B54" w:rsidRDefault="00E76B54" w:rsidP="007D77B6">
      <w:pPr>
        <w:ind w:left="270"/>
        <w:rPr>
          <w:b/>
          <w:bCs/>
          <w:sz w:val="32"/>
          <w:szCs w:val="32"/>
        </w:rPr>
      </w:pPr>
    </w:p>
    <w:tbl>
      <w:tblPr>
        <w:tblStyle w:val="TableGrid"/>
        <w:tblW w:w="0" w:type="auto"/>
        <w:tblInd w:w="270" w:type="dxa"/>
        <w:tblLook w:val="04A0" w:firstRow="1" w:lastRow="0" w:firstColumn="1" w:lastColumn="0" w:noHBand="0" w:noVBand="1"/>
      </w:tblPr>
      <w:tblGrid>
        <w:gridCol w:w="2926"/>
        <w:gridCol w:w="2926"/>
        <w:gridCol w:w="2926"/>
      </w:tblGrid>
      <w:tr w:rsidR="007D77B6" w14:paraId="59806D65" w14:textId="77777777" w:rsidTr="00592BE7">
        <w:tc>
          <w:tcPr>
            <w:tcW w:w="8778" w:type="dxa"/>
            <w:gridSpan w:val="3"/>
          </w:tcPr>
          <w:p w14:paraId="75F8812C" w14:textId="1ECC5C4C" w:rsidR="007D77B6" w:rsidRDefault="007D77B6" w:rsidP="007D77B6">
            <w:pPr>
              <w:rPr>
                <w:b/>
                <w:bCs/>
                <w:sz w:val="32"/>
                <w:szCs w:val="32"/>
              </w:rPr>
            </w:pPr>
            <w:r w:rsidRPr="007D77B6">
              <w:rPr>
                <w:sz w:val="32"/>
                <w:szCs w:val="32"/>
              </w:rPr>
              <w:t>As a Marshall University Graduate Student, I have participated in the Student Government Association (SGA)?</w:t>
            </w:r>
          </w:p>
        </w:tc>
      </w:tr>
      <w:tr w:rsidR="00F86979" w14:paraId="51A9E8DF" w14:textId="77777777" w:rsidTr="009670C3">
        <w:tc>
          <w:tcPr>
            <w:tcW w:w="2926" w:type="dxa"/>
          </w:tcPr>
          <w:p w14:paraId="4A004B77" w14:textId="545C2150" w:rsidR="00F86979" w:rsidRPr="007D77B6" w:rsidRDefault="00F86979" w:rsidP="007D77B6">
            <w:pPr>
              <w:rPr>
                <w:sz w:val="32"/>
                <w:szCs w:val="32"/>
              </w:rPr>
            </w:pPr>
            <w:r>
              <w:rPr>
                <w:sz w:val="32"/>
                <w:szCs w:val="32"/>
              </w:rPr>
              <w:t>Response</w:t>
            </w:r>
          </w:p>
        </w:tc>
        <w:tc>
          <w:tcPr>
            <w:tcW w:w="2926" w:type="dxa"/>
          </w:tcPr>
          <w:p w14:paraId="085BFD49" w14:textId="595A33F8" w:rsidR="00F86979" w:rsidRPr="007D77B6" w:rsidRDefault="00F86979" w:rsidP="007D77B6">
            <w:pPr>
              <w:rPr>
                <w:sz w:val="32"/>
                <w:szCs w:val="32"/>
              </w:rPr>
            </w:pPr>
            <w:r>
              <w:rPr>
                <w:sz w:val="32"/>
                <w:szCs w:val="32"/>
              </w:rPr>
              <w:t>Count</w:t>
            </w:r>
          </w:p>
        </w:tc>
        <w:tc>
          <w:tcPr>
            <w:tcW w:w="2926" w:type="dxa"/>
          </w:tcPr>
          <w:p w14:paraId="0C1D0DDF" w14:textId="0CAE2F77" w:rsidR="00F86979" w:rsidRPr="007D77B6" w:rsidRDefault="00F86979" w:rsidP="007D77B6">
            <w:pPr>
              <w:rPr>
                <w:sz w:val="32"/>
                <w:szCs w:val="32"/>
              </w:rPr>
            </w:pPr>
            <w:r>
              <w:rPr>
                <w:sz w:val="32"/>
                <w:szCs w:val="32"/>
              </w:rPr>
              <w:t>Percentage</w:t>
            </w:r>
          </w:p>
        </w:tc>
      </w:tr>
      <w:tr w:rsidR="007D77B6" w14:paraId="714F1CB6" w14:textId="77777777" w:rsidTr="007D77B6">
        <w:tc>
          <w:tcPr>
            <w:tcW w:w="2926" w:type="dxa"/>
          </w:tcPr>
          <w:p w14:paraId="2EF191A3" w14:textId="0028A48B" w:rsidR="007D77B6" w:rsidRDefault="007D77B6" w:rsidP="001437AA">
            <w:pPr>
              <w:jc w:val="center"/>
              <w:rPr>
                <w:b/>
                <w:bCs/>
                <w:sz w:val="32"/>
                <w:szCs w:val="32"/>
              </w:rPr>
            </w:pPr>
            <w:r>
              <w:rPr>
                <w:b/>
                <w:bCs/>
                <w:sz w:val="32"/>
                <w:szCs w:val="32"/>
              </w:rPr>
              <w:t>Yes</w:t>
            </w:r>
          </w:p>
        </w:tc>
        <w:tc>
          <w:tcPr>
            <w:tcW w:w="2926" w:type="dxa"/>
          </w:tcPr>
          <w:p w14:paraId="046CDACF" w14:textId="115FA680" w:rsidR="007D77B6" w:rsidRDefault="00F86979" w:rsidP="001437AA">
            <w:pPr>
              <w:jc w:val="center"/>
              <w:rPr>
                <w:b/>
                <w:bCs/>
                <w:sz w:val="32"/>
                <w:szCs w:val="32"/>
              </w:rPr>
            </w:pPr>
            <w:r>
              <w:rPr>
                <w:b/>
                <w:bCs/>
                <w:sz w:val="32"/>
                <w:szCs w:val="32"/>
              </w:rPr>
              <w:t>3</w:t>
            </w:r>
          </w:p>
        </w:tc>
        <w:tc>
          <w:tcPr>
            <w:tcW w:w="2926" w:type="dxa"/>
          </w:tcPr>
          <w:p w14:paraId="5F12DA57" w14:textId="286C3789" w:rsidR="007D77B6" w:rsidRDefault="0070166B" w:rsidP="001437AA">
            <w:pPr>
              <w:jc w:val="center"/>
              <w:rPr>
                <w:b/>
                <w:bCs/>
                <w:sz w:val="32"/>
                <w:szCs w:val="32"/>
              </w:rPr>
            </w:pPr>
            <w:r>
              <w:rPr>
                <w:b/>
                <w:bCs/>
                <w:sz w:val="32"/>
                <w:szCs w:val="32"/>
              </w:rPr>
              <w:t>2%</w:t>
            </w:r>
          </w:p>
        </w:tc>
      </w:tr>
      <w:tr w:rsidR="007D77B6" w14:paraId="7BFDCA73" w14:textId="77777777" w:rsidTr="007D77B6">
        <w:tc>
          <w:tcPr>
            <w:tcW w:w="2926" w:type="dxa"/>
          </w:tcPr>
          <w:p w14:paraId="030D5B8C" w14:textId="6A9B3155" w:rsidR="007D77B6" w:rsidRPr="009C12A2" w:rsidRDefault="007D77B6" w:rsidP="001437AA">
            <w:pPr>
              <w:jc w:val="center"/>
              <w:rPr>
                <w:b/>
                <w:bCs/>
                <w:sz w:val="32"/>
                <w:szCs w:val="32"/>
                <w:highlight w:val="yellow"/>
              </w:rPr>
            </w:pPr>
            <w:r w:rsidRPr="009C12A2">
              <w:rPr>
                <w:b/>
                <w:bCs/>
                <w:sz w:val="32"/>
                <w:szCs w:val="32"/>
                <w:highlight w:val="yellow"/>
              </w:rPr>
              <w:t>No</w:t>
            </w:r>
          </w:p>
        </w:tc>
        <w:tc>
          <w:tcPr>
            <w:tcW w:w="2926" w:type="dxa"/>
          </w:tcPr>
          <w:p w14:paraId="327DACDA" w14:textId="37A938C4" w:rsidR="007D77B6" w:rsidRPr="009C12A2" w:rsidRDefault="0070166B" w:rsidP="001437AA">
            <w:pPr>
              <w:jc w:val="center"/>
              <w:rPr>
                <w:b/>
                <w:bCs/>
                <w:sz w:val="32"/>
                <w:szCs w:val="32"/>
                <w:highlight w:val="yellow"/>
              </w:rPr>
            </w:pPr>
            <w:r w:rsidRPr="009C12A2">
              <w:rPr>
                <w:b/>
                <w:bCs/>
                <w:sz w:val="32"/>
                <w:szCs w:val="32"/>
                <w:highlight w:val="yellow"/>
              </w:rPr>
              <w:t>136</w:t>
            </w:r>
          </w:p>
        </w:tc>
        <w:tc>
          <w:tcPr>
            <w:tcW w:w="2926" w:type="dxa"/>
          </w:tcPr>
          <w:p w14:paraId="1A5CFA5F" w14:textId="66EB1D6B" w:rsidR="007D77B6" w:rsidRPr="009C12A2" w:rsidRDefault="0070166B" w:rsidP="001437AA">
            <w:pPr>
              <w:jc w:val="center"/>
              <w:rPr>
                <w:b/>
                <w:bCs/>
                <w:sz w:val="32"/>
                <w:szCs w:val="32"/>
                <w:highlight w:val="yellow"/>
              </w:rPr>
            </w:pPr>
            <w:r w:rsidRPr="009C12A2">
              <w:rPr>
                <w:b/>
                <w:bCs/>
                <w:sz w:val="32"/>
                <w:szCs w:val="32"/>
                <w:highlight w:val="yellow"/>
              </w:rPr>
              <w:t>98%</w:t>
            </w:r>
          </w:p>
        </w:tc>
      </w:tr>
      <w:tr w:rsidR="007D77B6" w14:paraId="44F1F3D6" w14:textId="77777777" w:rsidTr="007D77B6">
        <w:tc>
          <w:tcPr>
            <w:tcW w:w="2926" w:type="dxa"/>
          </w:tcPr>
          <w:p w14:paraId="524CA9F8" w14:textId="7F905CDA" w:rsidR="007D77B6" w:rsidRDefault="0070166B" w:rsidP="001437AA">
            <w:pPr>
              <w:jc w:val="center"/>
              <w:rPr>
                <w:b/>
                <w:bCs/>
                <w:sz w:val="32"/>
                <w:szCs w:val="32"/>
              </w:rPr>
            </w:pPr>
            <w:r>
              <w:rPr>
                <w:b/>
                <w:bCs/>
                <w:sz w:val="32"/>
                <w:szCs w:val="32"/>
              </w:rPr>
              <w:t>Total</w:t>
            </w:r>
          </w:p>
        </w:tc>
        <w:tc>
          <w:tcPr>
            <w:tcW w:w="2926" w:type="dxa"/>
          </w:tcPr>
          <w:p w14:paraId="6221633D" w14:textId="44610D21" w:rsidR="007D77B6" w:rsidRDefault="0070166B" w:rsidP="001437AA">
            <w:pPr>
              <w:jc w:val="center"/>
              <w:rPr>
                <w:b/>
                <w:bCs/>
                <w:sz w:val="32"/>
                <w:szCs w:val="32"/>
              </w:rPr>
            </w:pPr>
            <w:r>
              <w:rPr>
                <w:b/>
                <w:bCs/>
                <w:sz w:val="32"/>
                <w:szCs w:val="32"/>
              </w:rPr>
              <w:t>1</w:t>
            </w:r>
            <w:r w:rsidR="009C12A2">
              <w:rPr>
                <w:b/>
                <w:bCs/>
                <w:sz w:val="32"/>
                <w:szCs w:val="32"/>
              </w:rPr>
              <w:t>39</w:t>
            </w:r>
          </w:p>
        </w:tc>
        <w:tc>
          <w:tcPr>
            <w:tcW w:w="2926" w:type="dxa"/>
          </w:tcPr>
          <w:p w14:paraId="35E8F453" w14:textId="1BF394AE" w:rsidR="007D77B6" w:rsidRDefault="009C12A2" w:rsidP="001437AA">
            <w:pPr>
              <w:jc w:val="center"/>
              <w:rPr>
                <w:b/>
                <w:bCs/>
                <w:sz w:val="32"/>
                <w:szCs w:val="32"/>
              </w:rPr>
            </w:pPr>
            <w:r>
              <w:rPr>
                <w:b/>
                <w:bCs/>
                <w:sz w:val="32"/>
                <w:szCs w:val="32"/>
              </w:rPr>
              <w:t>100%</w:t>
            </w:r>
          </w:p>
        </w:tc>
      </w:tr>
    </w:tbl>
    <w:p w14:paraId="69C340E2" w14:textId="77777777" w:rsidR="00E76B54" w:rsidRDefault="00E76B54" w:rsidP="001437AA">
      <w:pPr>
        <w:ind w:left="270"/>
        <w:jc w:val="center"/>
        <w:rPr>
          <w:b/>
          <w:bCs/>
          <w:sz w:val="32"/>
          <w:szCs w:val="32"/>
        </w:rPr>
      </w:pPr>
    </w:p>
    <w:p w14:paraId="6E99D749" w14:textId="77777777" w:rsidR="009C12A2" w:rsidRDefault="009C12A2" w:rsidP="001437AA">
      <w:pPr>
        <w:ind w:left="270"/>
        <w:jc w:val="center"/>
        <w:rPr>
          <w:b/>
          <w:bCs/>
          <w:sz w:val="32"/>
          <w:szCs w:val="32"/>
        </w:rPr>
      </w:pPr>
    </w:p>
    <w:p w14:paraId="22D7F7BE" w14:textId="77777777" w:rsidR="005B2F29" w:rsidRDefault="005B2F29" w:rsidP="001437AA">
      <w:pPr>
        <w:ind w:left="270"/>
        <w:jc w:val="center"/>
        <w:rPr>
          <w:b/>
          <w:bCs/>
          <w:sz w:val="32"/>
          <w:szCs w:val="32"/>
        </w:rPr>
      </w:pPr>
    </w:p>
    <w:p w14:paraId="2CA57E5F" w14:textId="77777777" w:rsidR="005B2F29" w:rsidRDefault="005B2F29" w:rsidP="001437AA">
      <w:pPr>
        <w:ind w:left="270"/>
        <w:jc w:val="center"/>
        <w:rPr>
          <w:b/>
          <w:bCs/>
          <w:sz w:val="32"/>
          <w:szCs w:val="32"/>
        </w:rPr>
      </w:pPr>
    </w:p>
    <w:p w14:paraId="3373C52D" w14:textId="77777777" w:rsidR="005B2F29" w:rsidRDefault="005B2F29" w:rsidP="001437AA">
      <w:pPr>
        <w:ind w:left="270"/>
        <w:jc w:val="center"/>
        <w:rPr>
          <w:b/>
          <w:bCs/>
          <w:sz w:val="32"/>
          <w:szCs w:val="32"/>
        </w:rPr>
      </w:pPr>
    </w:p>
    <w:tbl>
      <w:tblPr>
        <w:tblStyle w:val="TableGrid"/>
        <w:tblW w:w="0" w:type="auto"/>
        <w:tblInd w:w="270" w:type="dxa"/>
        <w:tblLook w:val="04A0" w:firstRow="1" w:lastRow="0" w:firstColumn="1" w:lastColumn="0" w:noHBand="0" w:noVBand="1"/>
      </w:tblPr>
      <w:tblGrid>
        <w:gridCol w:w="2926"/>
        <w:gridCol w:w="2926"/>
        <w:gridCol w:w="2926"/>
      </w:tblGrid>
      <w:tr w:rsidR="005B2F29" w14:paraId="2E403598" w14:textId="77777777" w:rsidTr="00EF7700">
        <w:tc>
          <w:tcPr>
            <w:tcW w:w="8778" w:type="dxa"/>
            <w:gridSpan w:val="3"/>
          </w:tcPr>
          <w:p w14:paraId="74F320DA" w14:textId="1A4D00FA" w:rsidR="005B2F29" w:rsidRPr="005B2F29" w:rsidRDefault="005B2F29" w:rsidP="00EF7700">
            <w:pPr>
              <w:rPr>
                <w:b/>
                <w:bCs/>
                <w:sz w:val="32"/>
                <w:szCs w:val="32"/>
              </w:rPr>
            </w:pPr>
            <w:r w:rsidRPr="005B2F29">
              <w:rPr>
                <w:sz w:val="32"/>
                <w:szCs w:val="32"/>
              </w:rPr>
              <w:t>As a Marshall University Graduate Student, I regularly receive information relevant to my graduate education from the Student Government Association (SGA)?</w:t>
            </w:r>
          </w:p>
        </w:tc>
      </w:tr>
      <w:tr w:rsidR="005B2F29" w:rsidRPr="007D77B6" w14:paraId="6818D656" w14:textId="77777777" w:rsidTr="00EF7700">
        <w:tc>
          <w:tcPr>
            <w:tcW w:w="2926" w:type="dxa"/>
          </w:tcPr>
          <w:p w14:paraId="7054DF5C" w14:textId="77777777" w:rsidR="005B2F29" w:rsidRPr="005B2F29" w:rsidRDefault="005B2F29" w:rsidP="00EF7700">
            <w:pPr>
              <w:rPr>
                <w:sz w:val="32"/>
                <w:szCs w:val="32"/>
              </w:rPr>
            </w:pPr>
            <w:r w:rsidRPr="005B2F29">
              <w:rPr>
                <w:sz w:val="32"/>
                <w:szCs w:val="32"/>
              </w:rPr>
              <w:t>Response</w:t>
            </w:r>
          </w:p>
        </w:tc>
        <w:tc>
          <w:tcPr>
            <w:tcW w:w="2926" w:type="dxa"/>
          </w:tcPr>
          <w:p w14:paraId="0309AFC8" w14:textId="77777777" w:rsidR="005B2F29" w:rsidRPr="005B2F29" w:rsidRDefault="005B2F29" w:rsidP="00EF7700">
            <w:pPr>
              <w:rPr>
                <w:sz w:val="32"/>
                <w:szCs w:val="32"/>
              </w:rPr>
            </w:pPr>
            <w:r w:rsidRPr="005B2F29">
              <w:rPr>
                <w:sz w:val="32"/>
                <w:szCs w:val="32"/>
              </w:rPr>
              <w:t>Count</w:t>
            </w:r>
          </w:p>
        </w:tc>
        <w:tc>
          <w:tcPr>
            <w:tcW w:w="2926" w:type="dxa"/>
          </w:tcPr>
          <w:p w14:paraId="25A939BD" w14:textId="77777777" w:rsidR="005B2F29" w:rsidRPr="005B2F29" w:rsidRDefault="005B2F29" w:rsidP="00EF7700">
            <w:pPr>
              <w:rPr>
                <w:sz w:val="32"/>
                <w:szCs w:val="32"/>
              </w:rPr>
            </w:pPr>
            <w:r w:rsidRPr="005B2F29">
              <w:rPr>
                <w:sz w:val="32"/>
                <w:szCs w:val="32"/>
              </w:rPr>
              <w:t>Percentage</w:t>
            </w:r>
          </w:p>
        </w:tc>
      </w:tr>
      <w:tr w:rsidR="005B2F29" w14:paraId="2845BC79" w14:textId="77777777" w:rsidTr="00EF7700">
        <w:tc>
          <w:tcPr>
            <w:tcW w:w="2926" w:type="dxa"/>
          </w:tcPr>
          <w:p w14:paraId="1BE38772" w14:textId="77777777" w:rsidR="005B2F29" w:rsidRPr="005B2F29" w:rsidRDefault="005B2F29" w:rsidP="00EF7700">
            <w:pPr>
              <w:jc w:val="center"/>
              <w:rPr>
                <w:b/>
                <w:bCs/>
                <w:sz w:val="32"/>
                <w:szCs w:val="32"/>
              </w:rPr>
            </w:pPr>
            <w:r w:rsidRPr="005B2F29">
              <w:rPr>
                <w:b/>
                <w:bCs/>
                <w:sz w:val="32"/>
                <w:szCs w:val="32"/>
              </w:rPr>
              <w:t>Yes</w:t>
            </w:r>
          </w:p>
        </w:tc>
        <w:tc>
          <w:tcPr>
            <w:tcW w:w="2926" w:type="dxa"/>
          </w:tcPr>
          <w:p w14:paraId="02CFF0F7" w14:textId="5893F96C" w:rsidR="005B2F29" w:rsidRPr="005B2F29" w:rsidRDefault="005A42BF" w:rsidP="00EF7700">
            <w:pPr>
              <w:jc w:val="center"/>
              <w:rPr>
                <w:b/>
                <w:bCs/>
                <w:sz w:val="32"/>
                <w:szCs w:val="32"/>
              </w:rPr>
            </w:pPr>
            <w:r>
              <w:rPr>
                <w:b/>
                <w:bCs/>
                <w:sz w:val="32"/>
                <w:szCs w:val="32"/>
              </w:rPr>
              <w:t>11</w:t>
            </w:r>
          </w:p>
        </w:tc>
        <w:tc>
          <w:tcPr>
            <w:tcW w:w="2926" w:type="dxa"/>
          </w:tcPr>
          <w:p w14:paraId="7E5BF151" w14:textId="569C2912" w:rsidR="005B2F29" w:rsidRPr="005B2F29" w:rsidRDefault="005A42BF" w:rsidP="00EF7700">
            <w:pPr>
              <w:jc w:val="center"/>
              <w:rPr>
                <w:b/>
                <w:bCs/>
                <w:sz w:val="32"/>
                <w:szCs w:val="32"/>
              </w:rPr>
            </w:pPr>
            <w:r>
              <w:rPr>
                <w:b/>
                <w:bCs/>
                <w:sz w:val="32"/>
                <w:szCs w:val="32"/>
              </w:rPr>
              <w:t>8</w:t>
            </w:r>
            <w:r w:rsidR="005B2F29" w:rsidRPr="005B2F29">
              <w:rPr>
                <w:b/>
                <w:bCs/>
                <w:sz w:val="32"/>
                <w:szCs w:val="32"/>
              </w:rPr>
              <w:t>%</w:t>
            </w:r>
          </w:p>
        </w:tc>
      </w:tr>
      <w:tr w:rsidR="005B2F29" w:rsidRPr="009C12A2" w14:paraId="13B363B1" w14:textId="77777777" w:rsidTr="00EF7700">
        <w:tc>
          <w:tcPr>
            <w:tcW w:w="2926" w:type="dxa"/>
          </w:tcPr>
          <w:p w14:paraId="165C24BC" w14:textId="77777777" w:rsidR="005B2F29" w:rsidRPr="005B2F29" w:rsidRDefault="005B2F29" w:rsidP="00EF7700">
            <w:pPr>
              <w:jc w:val="center"/>
              <w:rPr>
                <w:b/>
                <w:bCs/>
                <w:sz w:val="32"/>
                <w:szCs w:val="32"/>
                <w:highlight w:val="yellow"/>
              </w:rPr>
            </w:pPr>
            <w:r w:rsidRPr="005B2F29">
              <w:rPr>
                <w:b/>
                <w:bCs/>
                <w:sz w:val="32"/>
                <w:szCs w:val="32"/>
                <w:highlight w:val="yellow"/>
              </w:rPr>
              <w:t>No</w:t>
            </w:r>
          </w:p>
        </w:tc>
        <w:tc>
          <w:tcPr>
            <w:tcW w:w="2926" w:type="dxa"/>
          </w:tcPr>
          <w:p w14:paraId="67F9EB4E" w14:textId="02B508DF" w:rsidR="005B2F29" w:rsidRPr="005B2F29" w:rsidRDefault="005A42BF" w:rsidP="00EF7700">
            <w:pPr>
              <w:jc w:val="center"/>
              <w:rPr>
                <w:b/>
                <w:bCs/>
                <w:sz w:val="32"/>
                <w:szCs w:val="32"/>
                <w:highlight w:val="yellow"/>
              </w:rPr>
            </w:pPr>
            <w:r>
              <w:rPr>
                <w:b/>
                <w:bCs/>
                <w:sz w:val="32"/>
                <w:szCs w:val="32"/>
                <w:highlight w:val="yellow"/>
              </w:rPr>
              <w:t>128</w:t>
            </w:r>
          </w:p>
        </w:tc>
        <w:tc>
          <w:tcPr>
            <w:tcW w:w="2926" w:type="dxa"/>
          </w:tcPr>
          <w:p w14:paraId="79C4F336" w14:textId="3F538F94" w:rsidR="005B2F29" w:rsidRPr="005B2F29" w:rsidRDefault="005A42BF" w:rsidP="00EF7700">
            <w:pPr>
              <w:jc w:val="center"/>
              <w:rPr>
                <w:b/>
                <w:bCs/>
                <w:sz w:val="32"/>
                <w:szCs w:val="32"/>
                <w:highlight w:val="yellow"/>
              </w:rPr>
            </w:pPr>
            <w:r>
              <w:rPr>
                <w:b/>
                <w:bCs/>
                <w:sz w:val="32"/>
                <w:szCs w:val="32"/>
                <w:highlight w:val="yellow"/>
              </w:rPr>
              <w:t>92</w:t>
            </w:r>
            <w:r w:rsidR="005B2F29" w:rsidRPr="005B2F29">
              <w:rPr>
                <w:b/>
                <w:bCs/>
                <w:sz w:val="32"/>
                <w:szCs w:val="32"/>
                <w:highlight w:val="yellow"/>
              </w:rPr>
              <w:t>%</w:t>
            </w:r>
          </w:p>
        </w:tc>
      </w:tr>
      <w:tr w:rsidR="005B2F29" w14:paraId="0301E522" w14:textId="77777777" w:rsidTr="00EF7700">
        <w:tc>
          <w:tcPr>
            <w:tcW w:w="2926" w:type="dxa"/>
          </w:tcPr>
          <w:p w14:paraId="6404478E" w14:textId="77777777" w:rsidR="005B2F29" w:rsidRPr="005B2F29" w:rsidRDefault="005B2F29" w:rsidP="00EF7700">
            <w:pPr>
              <w:jc w:val="center"/>
              <w:rPr>
                <w:b/>
                <w:bCs/>
                <w:sz w:val="32"/>
                <w:szCs w:val="32"/>
              </w:rPr>
            </w:pPr>
            <w:r w:rsidRPr="005B2F29">
              <w:rPr>
                <w:b/>
                <w:bCs/>
                <w:sz w:val="32"/>
                <w:szCs w:val="32"/>
              </w:rPr>
              <w:t>Total</w:t>
            </w:r>
          </w:p>
        </w:tc>
        <w:tc>
          <w:tcPr>
            <w:tcW w:w="2926" w:type="dxa"/>
          </w:tcPr>
          <w:p w14:paraId="1339ECA7" w14:textId="77777777" w:rsidR="005B2F29" w:rsidRPr="005B2F29" w:rsidRDefault="005B2F29" w:rsidP="00EF7700">
            <w:pPr>
              <w:jc w:val="center"/>
              <w:rPr>
                <w:b/>
                <w:bCs/>
                <w:sz w:val="32"/>
                <w:szCs w:val="32"/>
              </w:rPr>
            </w:pPr>
            <w:r w:rsidRPr="005B2F29">
              <w:rPr>
                <w:b/>
                <w:bCs/>
                <w:sz w:val="32"/>
                <w:szCs w:val="32"/>
              </w:rPr>
              <w:t>139</w:t>
            </w:r>
          </w:p>
        </w:tc>
        <w:tc>
          <w:tcPr>
            <w:tcW w:w="2926" w:type="dxa"/>
          </w:tcPr>
          <w:p w14:paraId="303882E2" w14:textId="77777777" w:rsidR="005B2F29" w:rsidRPr="005B2F29" w:rsidRDefault="005B2F29" w:rsidP="00EF7700">
            <w:pPr>
              <w:jc w:val="center"/>
              <w:rPr>
                <w:b/>
                <w:bCs/>
                <w:sz w:val="32"/>
                <w:szCs w:val="32"/>
              </w:rPr>
            </w:pPr>
            <w:r w:rsidRPr="005B2F29">
              <w:rPr>
                <w:b/>
                <w:bCs/>
                <w:sz w:val="32"/>
                <w:szCs w:val="32"/>
              </w:rPr>
              <w:t>100%</w:t>
            </w:r>
          </w:p>
        </w:tc>
      </w:tr>
    </w:tbl>
    <w:p w14:paraId="50E90D71" w14:textId="77777777" w:rsidR="009C12A2" w:rsidRDefault="009C12A2" w:rsidP="001437AA">
      <w:pPr>
        <w:ind w:left="270"/>
        <w:jc w:val="center"/>
        <w:rPr>
          <w:b/>
          <w:bCs/>
          <w:sz w:val="32"/>
          <w:szCs w:val="32"/>
        </w:rPr>
      </w:pPr>
    </w:p>
    <w:p w14:paraId="129658A1" w14:textId="77777777" w:rsidR="005A42BF" w:rsidRDefault="005A42BF" w:rsidP="001437AA">
      <w:pPr>
        <w:ind w:left="270"/>
        <w:jc w:val="center"/>
        <w:rPr>
          <w:b/>
          <w:bCs/>
          <w:sz w:val="32"/>
          <w:szCs w:val="32"/>
        </w:rPr>
      </w:pPr>
    </w:p>
    <w:tbl>
      <w:tblPr>
        <w:tblStyle w:val="TableGrid"/>
        <w:tblW w:w="0" w:type="auto"/>
        <w:tblInd w:w="270" w:type="dxa"/>
        <w:tblLook w:val="04A0" w:firstRow="1" w:lastRow="0" w:firstColumn="1" w:lastColumn="0" w:noHBand="0" w:noVBand="1"/>
      </w:tblPr>
      <w:tblGrid>
        <w:gridCol w:w="3055"/>
        <w:gridCol w:w="1334"/>
        <w:gridCol w:w="2194"/>
        <w:gridCol w:w="2195"/>
      </w:tblGrid>
      <w:tr w:rsidR="0007586C" w14:paraId="5D78F025" w14:textId="77777777" w:rsidTr="00F34AAA">
        <w:tc>
          <w:tcPr>
            <w:tcW w:w="8778" w:type="dxa"/>
            <w:gridSpan w:val="4"/>
          </w:tcPr>
          <w:p w14:paraId="0B086E37" w14:textId="66E8DB95" w:rsidR="0007586C" w:rsidRPr="004A5499" w:rsidRDefault="0007586C" w:rsidP="0007586C">
            <w:pPr>
              <w:rPr>
                <w:b/>
                <w:bCs/>
                <w:sz w:val="32"/>
                <w:szCs w:val="32"/>
              </w:rPr>
            </w:pPr>
            <w:r w:rsidRPr="004A5499">
              <w:rPr>
                <w:sz w:val="32"/>
                <w:szCs w:val="32"/>
              </w:rPr>
              <w:t>On a scale of 0 (No Relevance) to 100 (High Relevance). How relevant do you find the Student Government Association (SGA) to your graduate education?</w:t>
            </w:r>
          </w:p>
        </w:tc>
      </w:tr>
      <w:tr w:rsidR="005D706F" w14:paraId="7A001C6A" w14:textId="77777777" w:rsidTr="00AF6B98">
        <w:tc>
          <w:tcPr>
            <w:tcW w:w="3055" w:type="dxa"/>
          </w:tcPr>
          <w:p w14:paraId="265F28D8" w14:textId="77777777" w:rsidR="005D706F" w:rsidRPr="004A5499" w:rsidRDefault="005D706F" w:rsidP="0007586C">
            <w:pPr>
              <w:rPr>
                <w:sz w:val="32"/>
                <w:szCs w:val="32"/>
              </w:rPr>
            </w:pPr>
          </w:p>
        </w:tc>
        <w:tc>
          <w:tcPr>
            <w:tcW w:w="1334" w:type="dxa"/>
          </w:tcPr>
          <w:p w14:paraId="2BAEA0C4" w14:textId="691E4E77" w:rsidR="005D706F" w:rsidRPr="00B40989" w:rsidRDefault="005D706F" w:rsidP="0007586C">
            <w:pPr>
              <w:rPr>
                <w:sz w:val="32"/>
                <w:szCs w:val="32"/>
                <w:highlight w:val="yellow"/>
              </w:rPr>
            </w:pPr>
            <w:r w:rsidRPr="00B40989">
              <w:rPr>
                <w:sz w:val="32"/>
                <w:szCs w:val="32"/>
                <w:highlight w:val="yellow"/>
              </w:rPr>
              <w:t>Average</w:t>
            </w:r>
          </w:p>
        </w:tc>
        <w:tc>
          <w:tcPr>
            <w:tcW w:w="2194" w:type="dxa"/>
          </w:tcPr>
          <w:p w14:paraId="655A3ED1" w14:textId="23574FA4" w:rsidR="005D706F" w:rsidRPr="004A5499" w:rsidRDefault="005D706F" w:rsidP="0007586C">
            <w:pPr>
              <w:rPr>
                <w:sz w:val="32"/>
                <w:szCs w:val="32"/>
              </w:rPr>
            </w:pPr>
            <w:r w:rsidRPr="004A5499">
              <w:rPr>
                <w:sz w:val="32"/>
                <w:szCs w:val="32"/>
              </w:rPr>
              <w:t>Min</w:t>
            </w:r>
          </w:p>
        </w:tc>
        <w:tc>
          <w:tcPr>
            <w:tcW w:w="2195" w:type="dxa"/>
          </w:tcPr>
          <w:p w14:paraId="0257B67A" w14:textId="7E02C6F3" w:rsidR="005D706F" w:rsidRPr="004A5499" w:rsidRDefault="005D706F" w:rsidP="0007586C">
            <w:pPr>
              <w:rPr>
                <w:sz w:val="32"/>
                <w:szCs w:val="32"/>
              </w:rPr>
            </w:pPr>
            <w:r w:rsidRPr="004A5499">
              <w:rPr>
                <w:sz w:val="32"/>
                <w:szCs w:val="32"/>
              </w:rPr>
              <w:t>Max</w:t>
            </w:r>
          </w:p>
        </w:tc>
      </w:tr>
      <w:tr w:rsidR="0007586C" w14:paraId="05207979" w14:textId="77777777" w:rsidTr="00AF6B98">
        <w:tc>
          <w:tcPr>
            <w:tcW w:w="3055" w:type="dxa"/>
          </w:tcPr>
          <w:p w14:paraId="03A1B62E" w14:textId="4856C381" w:rsidR="0007586C" w:rsidRPr="004A5499" w:rsidRDefault="004A5499" w:rsidP="001437AA">
            <w:pPr>
              <w:jc w:val="center"/>
              <w:rPr>
                <w:b/>
                <w:bCs/>
                <w:sz w:val="32"/>
                <w:szCs w:val="32"/>
              </w:rPr>
            </w:pPr>
            <w:r w:rsidRPr="004A5499">
              <w:rPr>
                <w:b/>
                <w:bCs/>
                <w:sz w:val="32"/>
                <w:szCs w:val="32"/>
              </w:rPr>
              <w:t>Count = 121</w:t>
            </w:r>
          </w:p>
        </w:tc>
        <w:tc>
          <w:tcPr>
            <w:tcW w:w="1334" w:type="dxa"/>
          </w:tcPr>
          <w:p w14:paraId="6DD6A40D" w14:textId="0FFD5BD0" w:rsidR="0007586C" w:rsidRPr="00B40989" w:rsidRDefault="009C13B8" w:rsidP="001437AA">
            <w:pPr>
              <w:jc w:val="center"/>
              <w:rPr>
                <w:b/>
                <w:bCs/>
                <w:sz w:val="32"/>
                <w:szCs w:val="32"/>
                <w:highlight w:val="yellow"/>
              </w:rPr>
            </w:pPr>
            <w:r w:rsidRPr="00B40989">
              <w:rPr>
                <w:b/>
                <w:bCs/>
                <w:sz w:val="32"/>
                <w:szCs w:val="32"/>
                <w:highlight w:val="yellow"/>
              </w:rPr>
              <w:t>30.</w:t>
            </w:r>
            <w:r w:rsidR="004A5499" w:rsidRPr="00B40989">
              <w:rPr>
                <w:b/>
                <w:bCs/>
                <w:sz w:val="32"/>
                <w:szCs w:val="32"/>
                <w:highlight w:val="yellow"/>
              </w:rPr>
              <w:t>6</w:t>
            </w:r>
          </w:p>
        </w:tc>
        <w:tc>
          <w:tcPr>
            <w:tcW w:w="2194" w:type="dxa"/>
          </w:tcPr>
          <w:p w14:paraId="5E608068" w14:textId="05B804F8" w:rsidR="0007586C" w:rsidRPr="004A5499" w:rsidRDefault="004A5499" w:rsidP="001437AA">
            <w:pPr>
              <w:jc w:val="center"/>
              <w:rPr>
                <w:b/>
                <w:bCs/>
                <w:sz w:val="32"/>
                <w:szCs w:val="32"/>
              </w:rPr>
            </w:pPr>
            <w:r w:rsidRPr="004A5499">
              <w:rPr>
                <w:b/>
                <w:bCs/>
                <w:sz w:val="32"/>
                <w:szCs w:val="32"/>
              </w:rPr>
              <w:t>0</w:t>
            </w:r>
          </w:p>
        </w:tc>
        <w:tc>
          <w:tcPr>
            <w:tcW w:w="2195" w:type="dxa"/>
          </w:tcPr>
          <w:p w14:paraId="372AEF06" w14:textId="40328FEB" w:rsidR="0007586C" w:rsidRPr="004A5499" w:rsidRDefault="004A5499" w:rsidP="001437AA">
            <w:pPr>
              <w:jc w:val="center"/>
              <w:rPr>
                <w:b/>
                <w:bCs/>
                <w:sz w:val="32"/>
                <w:szCs w:val="32"/>
              </w:rPr>
            </w:pPr>
            <w:r w:rsidRPr="004A5499">
              <w:rPr>
                <w:b/>
                <w:bCs/>
                <w:sz w:val="32"/>
                <w:szCs w:val="32"/>
              </w:rPr>
              <w:t>100</w:t>
            </w:r>
          </w:p>
        </w:tc>
      </w:tr>
    </w:tbl>
    <w:p w14:paraId="310C7031" w14:textId="77777777" w:rsidR="005A42BF" w:rsidRDefault="005A42BF" w:rsidP="001437AA">
      <w:pPr>
        <w:ind w:left="270"/>
        <w:jc w:val="center"/>
        <w:rPr>
          <w:b/>
          <w:bCs/>
          <w:sz w:val="32"/>
          <w:szCs w:val="32"/>
        </w:rPr>
      </w:pPr>
    </w:p>
    <w:p w14:paraId="2D2B8857" w14:textId="77777777" w:rsidR="009D204B" w:rsidRDefault="009D204B" w:rsidP="001437AA">
      <w:pPr>
        <w:ind w:left="270"/>
        <w:jc w:val="center"/>
        <w:rPr>
          <w:b/>
          <w:bCs/>
          <w:sz w:val="32"/>
          <w:szCs w:val="32"/>
        </w:rPr>
      </w:pPr>
    </w:p>
    <w:p w14:paraId="54A2CE3E" w14:textId="77777777" w:rsidR="009D204B" w:rsidRDefault="009D204B" w:rsidP="001437AA">
      <w:pPr>
        <w:ind w:left="270"/>
        <w:jc w:val="center"/>
        <w:rPr>
          <w:b/>
          <w:bCs/>
          <w:sz w:val="32"/>
          <w:szCs w:val="32"/>
        </w:rPr>
      </w:pPr>
    </w:p>
    <w:p w14:paraId="16CBAC67" w14:textId="77777777" w:rsidR="009D204B" w:rsidRDefault="009D204B" w:rsidP="001437AA">
      <w:pPr>
        <w:ind w:left="270"/>
        <w:jc w:val="center"/>
        <w:rPr>
          <w:b/>
          <w:bCs/>
          <w:sz w:val="32"/>
          <w:szCs w:val="32"/>
        </w:rPr>
      </w:pPr>
    </w:p>
    <w:p w14:paraId="3C7E64A7" w14:textId="77777777" w:rsidR="009D204B" w:rsidRDefault="009D204B" w:rsidP="001437AA">
      <w:pPr>
        <w:ind w:left="270"/>
        <w:jc w:val="center"/>
        <w:rPr>
          <w:b/>
          <w:bCs/>
          <w:sz w:val="32"/>
          <w:szCs w:val="32"/>
        </w:rPr>
      </w:pPr>
    </w:p>
    <w:p w14:paraId="01AEF6DA" w14:textId="77777777" w:rsidR="009D204B" w:rsidRDefault="009D204B" w:rsidP="001437AA">
      <w:pPr>
        <w:ind w:left="270"/>
        <w:jc w:val="center"/>
        <w:rPr>
          <w:b/>
          <w:bCs/>
          <w:sz w:val="32"/>
          <w:szCs w:val="32"/>
        </w:rPr>
      </w:pPr>
    </w:p>
    <w:p w14:paraId="3E2B68D1" w14:textId="77777777" w:rsidR="009D204B" w:rsidRDefault="009D204B" w:rsidP="001437AA">
      <w:pPr>
        <w:ind w:left="270"/>
        <w:jc w:val="center"/>
        <w:rPr>
          <w:b/>
          <w:bCs/>
          <w:sz w:val="32"/>
          <w:szCs w:val="32"/>
        </w:rPr>
      </w:pPr>
    </w:p>
    <w:p w14:paraId="79527BF4" w14:textId="77777777" w:rsidR="009D204B" w:rsidRDefault="009D204B" w:rsidP="001437AA">
      <w:pPr>
        <w:ind w:left="270"/>
        <w:jc w:val="center"/>
        <w:rPr>
          <w:b/>
          <w:bCs/>
          <w:sz w:val="32"/>
          <w:szCs w:val="32"/>
        </w:rPr>
      </w:pPr>
    </w:p>
    <w:p w14:paraId="42E3B602" w14:textId="77777777" w:rsidR="009D204B" w:rsidRDefault="009D204B" w:rsidP="001437AA">
      <w:pPr>
        <w:ind w:left="270"/>
        <w:jc w:val="center"/>
        <w:rPr>
          <w:b/>
          <w:bCs/>
          <w:sz w:val="32"/>
          <w:szCs w:val="32"/>
        </w:rPr>
      </w:pPr>
    </w:p>
    <w:p w14:paraId="5A5D8DA9" w14:textId="77777777" w:rsidR="009D204B" w:rsidRDefault="009D204B" w:rsidP="001437AA">
      <w:pPr>
        <w:ind w:left="270"/>
        <w:jc w:val="center"/>
        <w:rPr>
          <w:b/>
          <w:bCs/>
          <w:sz w:val="32"/>
          <w:szCs w:val="32"/>
        </w:rPr>
      </w:pPr>
    </w:p>
    <w:tbl>
      <w:tblPr>
        <w:tblStyle w:val="TableGrid"/>
        <w:tblW w:w="0" w:type="auto"/>
        <w:tblInd w:w="270" w:type="dxa"/>
        <w:tblLook w:val="04A0" w:firstRow="1" w:lastRow="0" w:firstColumn="1" w:lastColumn="0" w:noHBand="0" w:noVBand="1"/>
      </w:tblPr>
      <w:tblGrid>
        <w:gridCol w:w="2926"/>
        <w:gridCol w:w="2926"/>
        <w:gridCol w:w="2926"/>
      </w:tblGrid>
      <w:tr w:rsidR="009D204B" w:rsidRPr="005B2F29" w14:paraId="2EB2496B" w14:textId="77777777" w:rsidTr="00EF7700">
        <w:tc>
          <w:tcPr>
            <w:tcW w:w="8778" w:type="dxa"/>
            <w:gridSpan w:val="3"/>
          </w:tcPr>
          <w:p w14:paraId="62B0AB8E" w14:textId="550EB92A" w:rsidR="009D204B" w:rsidRPr="00AF6B98" w:rsidRDefault="00AF6B98" w:rsidP="00EF7700">
            <w:pPr>
              <w:rPr>
                <w:b/>
                <w:bCs/>
                <w:sz w:val="32"/>
                <w:szCs w:val="32"/>
              </w:rPr>
            </w:pPr>
            <w:r w:rsidRPr="00AF6B98">
              <w:rPr>
                <w:sz w:val="32"/>
                <w:szCs w:val="32"/>
              </w:rPr>
              <w:t>Do you believe that Marshall University Graduate Students need a separate Graduate Student Association (GSA) that focuses on graduate student issues?</w:t>
            </w:r>
          </w:p>
        </w:tc>
      </w:tr>
      <w:tr w:rsidR="009D204B" w:rsidRPr="005B2F29" w14:paraId="0F4BB6F8" w14:textId="77777777" w:rsidTr="00EF7700">
        <w:tc>
          <w:tcPr>
            <w:tcW w:w="2926" w:type="dxa"/>
          </w:tcPr>
          <w:p w14:paraId="08B757C1" w14:textId="14D829E3" w:rsidR="009D204B" w:rsidRPr="00AF6B98" w:rsidRDefault="009D204B" w:rsidP="00EF7700">
            <w:pPr>
              <w:rPr>
                <w:sz w:val="32"/>
                <w:szCs w:val="32"/>
              </w:rPr>
            </w:pPr>
          </w:p>
        </w:tc>
        <w:tc>
          <w:tcPr>
            <w:tcW w:w="2926" w:type="dxa"/>
          </w:tcPr>
          <w:p w14:paraId="7CAE3E55" w14:textId="77777777" w:rsidR="009D204B" w:rsidRPr="00AF6B98" w:rsidRDefault="009D204B" w:rsidP="00EF7700">
            <w:pPr>
              <w:rPr>
                <w:sz w:val="32"/>
                <w:szCs w:val="32"/>
              </w:rPr>
            </w:pPr>
            <w:r w:rsidRPr="00AF6B98">
              <w:rPr>
                <w:sz w:val="32"/>
                <w:szCs w:val="32"/>
              </w:rPr>
              <w:t>Count</w:t>
            </w:r>
          </w:p>
        </w:tc>
        <w:tc>
          <w:tcPr>
            <w:tcW w:w="2926" w:type="dxa"/>
          </w:tcPr>
          <w:p w14:paraId="439A3E10" w14:textId="77777777" w:rsidR="009D204B" w:rsidRPr="00AF6B98" w:rsidRDefault="009D204B" w:rsidP="00EF7700">
            <w:pPr>
              <w:rPr>
                <w:sz w:val="32"/>
                <w:szCs w:val="32"/>
              </w:rPr>
            </w:pPr>
            <w:r w:rsidRPr="00AF6B98">
              <w:rPr>
                <w:sz w:val="32"/>
                <w:szCs w:val="32"/>
              </w:rPr>
              <w:t>Percentage</w:t>
            </w:r>
          </w:p>
        </w:tc>
      </w:tr>
      <w:tr w:rsidR="009D204B" w:rsidRPr="005B2F29" w14:paraId="36F1F8B7" w14:textId="77777777" w:rsidTr="00EF7700">
        <w:tc>
          <w:tcPr>
            <w:tcW w:w="2926" w:type="dxa"/>
          </w:tcPr>
          <w:p w14:paraId="66B702B0" w14:textId="6AA504DA" w:rsidR="009D204B" w:rsidRPr="00087D67" w:rsidRDefault="00005222" w:rsidP="00EF7700">
            <w:pPr>
              <w:jc w:val="center"/>
              <w:rPr>
                <w:b/>
                <w:bCs/>
                <w:sz w:val="32"/>
                <w:szCs w:val="32"/>
              </w:rPr>
            </w:pPr>
            <w:r w:rsidRPr="00087D67">
              <w:rPr>
                <w:b/>
                <w:bCs/>
                <w:sz w:val="32"/>
                <w:szCs w:val="32"/>
              </w:rPr>
              <w:t>Definitely - Yes</w:t>
            </w:r>
          </w:p>
        </w:tc>
        <w:tc>
          <w:tcPr>
            <w:tcW w:w="2926" w:type="dxa"/>
          </w:tcPr>
          <w:p w14:paraId="15EEF56E" w14:textId="56275D59" w:rsidR="009D204B" w:rsidRPr="00087D67" w:rsidRDefault="00005222" w:rsidP="00EF7700">
            <w:pPr>
              <w:jc w:val="center"/>
              <w:rPr>
                <w:b/>
                <w:bCs/>
                <w:sz w:val="32"/>
                <w:szCs w:val="32"/>
              </w:rPr>
            </w:pPr>
            <w:r w:rsidRPr="00087D67">
              <w:rPr>
                <w:b/>
                <w:bCs/>
                <w:sz w:val="32"/>
                <w:szCs w:val="32"/>
              </w:rPr>
              <w:t>44</w:t>
            </w:r>
          </w:p>
        </w:tc>
        <w:tc>
          <w:tcPr>
            <w:tcW w:w="2926" w:type="dxa"/>
          </w:tcPr>
          <w:p w14:paraId="0B4A2820" w14:textId="2A62E6CA" w:rsidR="009D204B" w:rsidRPr="00087D67" w:rsidRDefault="00005222" w:rsidP="00EF7700">
            <w:pPr>
              <w:jc w:val="center"/>
              <w:rPr>
                <w:b/>
                <w:bCs/>
                <w:sz w:val="32"/>
                <w:szCs w:val="32"/>
              </w:rPr>
            </w:pPr>
            <w:r w:rsidRPr="00087D67">
              <w:rPr>
                <w:b/>
                <w:bCs/>
                <w:sz w:val="32"/>
                <w:szCs w:val="32"/>
              </w:rPr>
              <w:t>31%</w:t>
            </w:r>
          </w:p>
        </w:tc>
      </w:tr>
      <w:tr w:rsidR="00AF6B98" w:rsidRPr="005B2F29" w14:paraId="4D65F642" w14:textId="77777777" w:rsidTr="00EF7700">
        <w:tc>
          <w:tcPr>
            <w:tcW w:w="2926" w:type="dxa"/>
          </w:tcPr>
          <w:p w14:paraId="4DFCA394" w14:textId="4CB647F1" w:rsidR="00AF6B98" w:rsidRPr="00087D67" w:rsidRDefault="00005222" w:rsidP="00EF7700">
            <w:pPr>
              <w:jc w:val="center"/>
              <w:rPr>
                <w:b/>
                <w:bCs/>
                <w:sz w:val="32"/>
                <w:szCs w:val="32"/>
              </w:rPr>
            </w:pPr>
            <w:r w:rsidRPr="00087D67">
              <w:rPr>
                <w:b/>
                <w:bCs/>
                <w:sz w:val="32"/>
                <w:szCs w:val="32"/>
              </w:rPr>
              <w:t>Probably - Yes</w:t>
            </w:r>
          </w:p>
        </w:tc>
        <w:tc>
          <w:tcPr>
            <w:tcW w:w="2926" w:type="dxa"/>
          </w:tcPr>
          <w:p w14:paraId="701C40ED" w14:textId="3472AE91" w:rsidR="00AF6B98" w:rsidRPr="00087D67" w:rsidRDefault="005F729B" w:rsidP="00EF7700">
            <w:pPr>
              <w:jc w:val="center"/>
              <w:rPr>
                <w:b/>
                <w:bCs/>
                <w:sz w:val="32"/>
                <w:szCs w:val="32"/>
              </w:rPr>
            </w:pPr>
            <w:r w:rsidRPr="00087D67">
              <w:rPr>
                <w:b/>
                <w:bCs/>
                <w:sz w:val="32"/>
                <w:szCs w:val="32"/>
              </w:rPr>
              <w:t>74</w:t>
            </w:r>
          </w:p>
        </w:tc>
        <w:tc>
          <w:tcPr>
            <w:tcW w:w="2926" w:type="dxa"/>
          </w:tcPr>
          <w:p w14:paraId="06F3ADFA" w14:textId="3EED117B" w:rsidR="00AF6B98" w:rsidRPr="00087D67" w:rsidRDefault="005F729B" w:rsidP="00EF7700">
            <w:pPr>
              <w:jc w:val="center"/>
              <w:rPr>
                <w:b/>
                <w:bCs/>
                <w:sz w:val="32"/>
                <w:szCs w:val="32"/>
              </w:rPr>
            </w:pPr>
            <w:r w:rsidRPr="00087D67">
              <w:rPr>
                <w:b/>
                <w:bCs/>
                <w:sz w:val="32"/>
                <w:szCs w:val="32"/>
              </w:rPr>
              <w:t>53%</w:t>
            </w:r>
          </w:p>
        </w:tc>
      </w:tr>
      <w:tr w:rsidR="009D204B" w:rsidRPr="005B2F29" w14:paraId="4468E9F3" w14:textId="77777777" w:rsidTr="00EF7700">
        <w:tc>
          <w:tcPr>
            <w:tcW w:w="2926" w:type="dxa"/>
          </w:tcPr>
          <w:p w14:paraId="7BDF5AF2" w14:textId="4FBF0D94" w:rsidR="009D204B" w:rsidRPr="00B40989" w:rsidRDefault="005F729B" w:rsidP="00EF7700">
            <w:pPr>
              <w:jc w:val="center"/>
              <w:rPr>
                <w:b/>
                <w:bCs/>
                <w:sz w:val="32"/>
                <w:szCs w:val="32"/>
              </w:rPr>
            </w:pPr>
            <w:r w:rsidRPr="00B40989">
              <w:rPr>
                <w:b/>
                <w:bCs/>
                <w:sz w:val="32"/>
                <w:szCs w:val="32"/>
              </w:rPr>
              <w:t>Unsure</w:t>
            </w:r>
          </w:p>
        </w:tc>
        <w:tc>
          <w:tcPr>
            <w:tcW w:w="2926" w:type="dxa"/>
          </w:tcPr>
          <w:p w14:paraId="42B0E748" w14:textId="063CCF17" w:rsidR="009D204B" w:rsidRPr="00B40989" w:rsidRDefault="005F729B" w:rsidP="00EF7700">
            <w:pPr>
              <w:jc w:val="center"/>
              <w:rPr>
                <w:b/>
                <w:bCs/>
                <w:sz w:val="32"/>
                <w:szCs w:val="32"/>
              </w:rPr>
            </w:pPr>
            <w:r w:rsidRPr="00B40989">
              <w:rPr>
                <w:b/>
                <w:bCs/>
                <w:sz w:val="32"/>
                <w:szCs w:val="32"/>
              </w:rPr>
              <w:t>19</w:t>
            </w:r>
          </w:p>
        </w:tc>
        <w:tc>
          <w:tcPr>
            <w:tcW w:w="2926" w:type="dxa"/>
          </w:tcPr>
          <w:p w14:paraId="17A58841" w14:textId="5DC08D2A" w:rsidR="009D204B" w:rsidRPr="00B40989" w:rsidRDefault="005F729B" w:rsidP="00EF7700">
            <w:pPr>
              <w:jc w:val="center"/>
              <w:rPr>
                <w:b/>
                <w:bCs/>
                <w:sz w:val="32"/>
                <w:szCs w:val="32"/>
              </w:rPr>
            </w:pPr>
            <w:r w:rsidRPr="00B40989">
              <w:rPr>
                <w:b/>
                <w:bCs/>
                <w:sz w:val="32"/>
                <w:szCs w:val="32"/>
              </w:rPr>
              <w:t>14%</w:t>
            </w:r>
          </w:p>
        </w:tc>
      </w:tr>
      <w:tr w:rsidR="009D204B" w:rsidRPr="005B2F29" w14:paraId="53031580" w14:textId="77777777" w:rsidTr="00EF7700">
        <w:tc>
          <w:tcPr>
            <w:tcW w:w="2926" w:type="dxa"/>
          </w:tcPr>
          <w:p w14:paraId="07E3DBEF" w14:textId="05620DAD" w:rsidR="009D204B" w:rsidRPr="00AF6B98" w:rsidRDefault="005F729B" w:rsidP="00EF7700">
            <w:pPr>
              <w:jc w:val="center"/>
              <w:rPr>
                <w:b/>
                <w:bCs/>
                <w:sz w:val="32"/>
                <w:szCs w:val="32"/>
              </w:rPr>
            </w:pPr>
            <w:r>
              <w:rPr>
                <w:b/>
                <w:bCs/>
                <w:sz w:val="32"/>
                <w:szCs w:val="32"/>
              </w:rPr>
              <w:t>Probably – No</w:t>
            </w:r>
            <w:r w:rsidR="00B40989">
              <w:rPr>
                <w:b/>
                <w:bCs/>
                <w:sz w:val="32"/>
                <w:szCs w:val="32"/>
              </w:rPr>
              <w:t>t</w:t>
            </w:r>
          </w:p>
        </w:tc>
        <w:tc>
          <w:tcPr>
            <w:tcW w:w="2926" w:type="dxa"/>
          </w:tcPr>
          <w:p w14:paraId="4B790C55" w14:textId="3D06386C" w:rsidR="009D204B" w:rsidRPr="00AF6B98" w:rsidRDefault="005F729B" w:rsidP="00EF7700">
            <w:pPr>
              <w:jc w:val="center"/>
              <w:rPr>
                <w:b/>
                <w:bCs/>
                <w:sz w:val="32"/>
                <w:szCs w:val="32"/>
              </w:rPr>
            </w:pPr>
            <w:r>
              <w:rPr>
                <w:b/>
                <w:bCs/>
                <w:sz w:val="32"/>
                <w:szCs w:val="32"/>
              </w:rPr>
              <w:t>3</w:t>
            </w:r>
          </w:p>
        </w:tc>
        <w:tc>
          <w:tcPr>
            <w:tcW w:w="2926" w:type="dxa"/>
          </w:tcPr>
          <w:p w14:paraId="7DDAEEAB" w14:textId="0A3AC976" w:rsidR="009D204B" w:rsidRPr="00AF6B98" w:rsidRDefault="005F729B" w:rsidP="00EF7700">
            <w:pPr>
              <w:jc w:val="center"/>
              <w:rPr>
                <w:b/>
                <w:bCs/>
                <w:sz w:val="32"/>
                <w:szCs w:val="32"/>
              </w:rPr>
            </w:pPr>
            <w:r>
              <w:rPr>
                <w:b/>
                <w:bCs/>
                <w:sz w:val="32"/>
                <w:szCs w:val="32"/>
              </w:rPr>
              <w:t>2%</w:t>
            </w:r>
          </w:p>
        </w:tc>
      </w:tr>
      <w:tr w:rsidR="005F729B" w:rsidRPr="005B2F29" w14:paraId="65C6AA57" w14:textId="77777777" w:rsidTr="00EF7700">
        <w:tc>
          <w:tcPr>
            <w:tcW w:w="2926" w:type="dxa"/>
          </w:tcPr>
          <w:p w14:paraId="4A444E1B" w14:textId="1CAF1FC2" w:rsidR="005F729B" w:rsidRDefault="005F729B" w:rsidP="00EF7700">
            <w:pPr>
              <w:jc w:val="center"/>
              <w:rPr>
                <w:b/>
                <w:bCs/>
                <w:sz w:val="32"/>
                <w:szCs w:val="32"/>
              </w:rPr>
            </w:pPr>
            <w:r>
              <w:rPr>
                <w:b/>
                <w:bCs/>
                <w:sz w:val="32"/>
                <w:szCs w:val="32"/>
              </w:rPr>
              <w:t>Defin</w:t>
            </w:r>
            <w:r w:rsidR="00B40989">
              <w:rPr>
                <w:b/>
                <w:bCs/>
                <w:sz w:val="32"/>
                <w:szCs w:val="32"/>
              </w:rPr>
              <w:t>itely – Not</w:t>
            </w:r>
          </w:p>
        </w:tc>
        <w:tc>
          <w:tcPr>
            <w:tcW w:w="2926" w:type="dxa"/>
          </w:tcPr>
          <w:p w14:paraId="39754AA2" w14:textId="1DB3622B" w:rsidR="005F729B" w:rsidRDefault="00B40989" w:rsidP="00EF7700">
            <w:pPr>
              <w:jc w:val="center"/>
              <w:rPr>
                <w:b/>
                <w:bCs/>
                <w:sz w:val="32"/>
                <w:szCs w:val="32"/>
              </w:rPr>
            </w:pPr>
            <w:r>
              <w:rPr>
                <w:b/>
                <w:bCs/>
                <w:sz w:val="32"/>
                <w:szCs w:val="32"/>
              </w:rPr>
              <w:t>0</w:t>
            </w:r>
          </w:p>
        </w:tc>
        <w:tc>
          <w:tcPr>
            <w:tcW w:w="2926" w:type="dxa"/>
          </w:tcPr>
          <w:p w14:paraId="63BD071C" w14:textId="28F9C524" w:rsidR="005F729B" w:rsidRDefault="00B40989" w:rsidP="00EF7700">
            <w:pPr>
              <w:jc w:val="center"/>
              <w:rPr>
                <w:b/>
                <w:bCs/>
                <w:sz w:val="32"/>
                <w:szCs w:val="32"/>
              </w:rPr>
            </w:pPr>
            <w:r>
              <w:rPr>
                <w:b/>
                <w:bCs/>
                <w:sz w:val="32"/>
                <w:szCs w:val="32"/>
              </w:rPr>
              <w:t>0%</w:t>
            </w:r>
          </w:p>
        </w:tc>
      </w:tr>
    </w:tbl>
    <w:p w14:paraId="595FE6C7" w14:textId="77777777" w:rsidR="009D204B" w:rsidRDefault="009D204B" w:rsidP="001437AA">
      <w:pPr>
        <w:ind w:left="270"/>
        <w:jc w:val="center"/>
        <w:rPr>
          <w:b/>
          <w:bCs/>
          <w:sz w:val="32"/>
          <w:szCs w:val="32"/>
        </w:rPr>
      </w:pPr>
    </w:p>
    <w:p w14:paraId="1926A281" w14:textId="3E4FE70F" w:rsidR="00B40989" w:rsidRDefault="00087D67" w:rsidP="00087D67">
      <w:pPr>
        <w:ind w:left="270"/>
        <w:rPr>
          <w:b/>
          <w:bCs/>
          <w:sz w:val="32"/>
          <w:szCs w:val="32"/>
        </w:rPr>
      </w:pPr>
      <w:r w:rsidRPr="00087D67">
        <w:rPr>
          <w:b/>
          <w:bCs/>
          <w:sz w:val="32"/>
          <w:szCs w:val="32"/>
          <w:highlight w:val="yellow"/>
        </w:rPr>
        <w:t>84% Probably or Definitely Yes</w:t>
      </w:r>
    </w:p>
    <w:p w14:paraId="514C0DCB" w14:textId="77777777" w:rsidR="00264D31" w:rsidRDefault="00264D31" w:rsidP="00087D67">
      <w:pPr>
        <w:ind w:left="270"/>
        <w:rPr>
          <w:b/>
          <w:bCs/>
          <w:sz w:val="32"/>
          <w:szCs w:val="32"/>
        </w:rPr>
      </w:pPr>
    </w:p>
    <w:p w14:paraId="147F659F" w14:textId="77777777" w:rsidR="00264D31" w:rsidRDefault="00264D31" w:rsidP="00087D67">
      <w:pPr>
        <w:ind w:left="270"/>
        <w:rPr>
          <w:b/>
          <w:bCs/>
          <w:sz w:val="32"/>
          <w:szCs w:val="32"/>
        </w:rPr>
      </w:pPr>
    </w:p>
    <w:p w14:paraId="6743A811" w14:textId="77777777" w:rsidR="00264D31" w:rsidRDefault="00264D31" w:rsidP="00087D67">
      <w:pPr>
        <w:ind w:left="270"/>
        <w:rPr>
          <w:b/>
          <w:bCs/>
          <w:sz w:val="32"/>
          <w:szCs w:val="32"/>
        </w:rPr>
      </w:pPr>
    </w:p>
    <w:tbl>
      <w:tblPr>
        <w:tblStyle w:val="TableGrid"/>
        <w:tblW w:w="0" w:type="auto"/>
        <w:tblInd w:w="270" w:type="dxa"/>
        <w:tblLook w:val="04A0" w:firstRow="1" w:lastRow="0" w:firstColumn="1" w:lastColumn="0" w:noHBand="0" w:noVBand="1"/>
      </w:tblPr>
      <w:tblGrid>
        <w:gridCol w:w="2926"/>
        <w:gridCol w:w="5852"/>
      </w:tblGrid>
      <w:tr w:rsidR="00264D31" w14:paraId="22B735F3" w14:textId="77777777" w:rsidTr="00A15E79">
        <w:tc>
          <w:tcPr>
            <w:tcW w:w="8778" w:type="dxa"/>
            <w:gridSpan w:val="2"/>
          </w:tcPr>
          <w:p w14:paraId="4325F866" w14:textId="14558FF5" w:rsidR="00264D31" w:rsidRPr="00654B07" w:rsidRDefault="00654B07" w:rsidP="00087D67">
            <w:pPr>
              <w:rPr>
                <w:b/>
                <w:bCs/>
                <w:sz w:val="32"/>
                <w:szCs w:val="32"/>
              </w:rPr>
            </w:pPr>
            <w:r w:rsidRPr="00654B07">
              <w:rPr>
                <w:sz w:val="32"/>
                <w:szCs w:val="32"/>
              </w:rPr>
              <w:t>Were you aware that other Colleges/Universities (e.g., Drexel, University of Buffalo, University of South Carolina, The University of Alabama, Western Carolina University, Mississippi State University) have a Graduate Student Association that is distinct from the Undergraduate Student Association?</w:t>
            </w:r>
          </w:p>
        </w:tc>
      </w:tr>
      <w:tr w:rsidR="00654B07" w14:paraId="4246004D" w14:textId="77777777" w:rsidTr="00540994">
        <w:tc>
          <w:tcPr>
            <w:tcW w:w="2926" w:type="dxa"/>
          </w:tcPr>
          <w:p w14:paraId="699D7D66" w14:textId="2BF4BD64" w:rsidR="00654B07" w:rsidRPr="00654B07" w:rsidRDefault="00654B07" w:rsidP="00087D67">
            <w:pPr>
              <w:rPr>
                <w:b/>
                <w:bCs/>
                <w:sz w:val="32"/>
                <w:szCs w:val="32"/>
              </w:rPr>
            </w:pPr>
            <w:r>
              <w:rPr>
                <w:b/>
                <w:bCs/>
                <w:sz w:val="32"/>
                <w:szCs w:val="32"/>
              </w:rPr>
              <w:t>No</w:t>
            </w:r>
          </w:p>
        </w:tc>
        <w:tc>
          <w:tcPr>
            <w:tcW w:w="5852" w:type="dxa"/>
          </w:tcPr>
          <w:p w14:paraId="16D69CB1" w14:textId="621EDFEB" w:rsidR="00654B07" w:rsidRPr="00654B07" w:rsidRDefault="00654B07" w:rsidP="00087D67">
            <w:pPr>
              <w:rPr>
                <w:b/>
                <w:bCs/>
                <w:sz w:val="32"/>
                <w:szCs w:val="32"/>
              </w:rPr>
            </w:pPr>
            <w:r>
              <w:rPr>
                <w:b/>
                <w:bCs/>
                <w:sz w:val="32"/>
                <w:szCs w:val="32"/>
              </w:rPr>
              <w:t>74%</w:t>
            </w:r>
          </w:p>
        </w:tc>
      </w:tr>
      <w:tr w:rsidR="00654B07" w14:paraId="09B94DDE" w14:textId="77777777" w:rsidTr="00540994">
        <w:tc>
          <w:tcPr>
            <w:tcW w:w="2926" w:type="dxa"/>
          </w:tcPr>
          <w:p w14:paraId="616A9BBB" w14:textId="0C194987" w:rsidR="00654B07" w:rsidRDefault="00654B07" w:rsidP="00087D67">
            <w:pPr>
              <w:rPr>
                <w:b/>
                <w:bCs/>
                <w:sz w:val="32"/>
                <w:szCs w:val="32"/>
              </w:rPr>
            </w:pPr>
            <w:r>
              <w:rPr>
                <w:b/>
                <w:bCs/>
                <w:sz w:val="32"/>
                <w:szCs w:val="32"/>
              </w:rPr>
              <w:t>Yes</w:t>
            </w:r>
          </w:p>
        </w:tc>
        <w:tc>
          <w:tcPr>
            <w:tcW w:w="5852" w:type="dxa"/>
          </w:tcPr>
          <w:p w14:paraId="6395ED31" w14:textId="7526F6A2" w:rsidR="00654B07" w:rsidRPr="00654B07" w:rsidRDefault="00F544D2" w:rsidP="00087D67">
            <w:pPr>
              <w:rPr>
                <w:b/>
                <w:bCs/>
                <w:sz w:val="32"/>
                <w:szCs w:val="32"/>
              </w:rPr>
            </w:pPr>
            <w:r>
              <w:rPr>
                <w:b/>
                <w:bCs/>
                <w:sz w:val="32"/>
                <w:szCs w:val="32"/>
              </w:rPr>
              <w:t>19%</w:t>
            </w:r>
          </w:p>
        </w:tc>
      </w:tr>
      <w:tr w:rsidR="00654B07" w14:paraId="7CB71C13" w14:textId="77777777" w:rsidTr="00540994">
        <w:tc>
          <w:tcPr>
            <w:tcW w:w="2926" w:type="dxa"/>
          </w:tcPr>
          <w:p w14:paraId="5E7C875D" w14:textId="646D26B7" w:rsidR="00654B07" w:rsidRDefault="00654B07" w:rsidP="00087D67">
            <w:pPr>
              <w:rPr>
                <w:b/>
                <w:bCs/>
                <w:sz w:val="32"/>
                <w:szCs w:val="32"/>
              </w:rPr>
            </w:pPr>
            <w:r>
              <w:rPr>
                <w:b/>
                <w:bCs/>
                <w:sz w:val="32"/>
                <w:szCs w:val="32"/>
              </w:rPr>
              <w:t>Unsure</w:t>
            </w:r>
          </w:p>
        </w:tc>
        <w:tc>
          <w:tcPr>
            <w:tcW w:w="5852" w:type="dxa"/>
          </w:tcPr>
          <w:p w14:paraId="4A821D9E" w14:textId="482B097D" w:rsidR="00654B07" w:rsidRPr="00654B07" w:rsidRDefault="00F544D2" w:rsidP="00087D67">
            <w:pPr>
              <w:rPr>
                <w:b/>
                <w:bCs/>
                <w:sz w:val="32"/>
                <w:szCs w:val="32"/>
              </w:rPr>
            </w:pPr>
            <w:r>
              <w:rPr>
                <w:b/>
                <w:bCs/>
                <w:sz w:val="32"/>
                <w:szCs w:val="32"/>
              </w:rPr>
              <w:t>7%</w:t>
            </w:r>
          </w:p>
        </w:tc>
      </w:tr>
    </w:tbl>
    <w:p w14:paraId="1B8837BE" w14:textId="77777777" w:rsidR="00264D31" w:rsidRDefault="00264D31" w:rsidP="00087D67">
      <w:pPr>
        <w:ind w:left="270"/>
        <w:rPr>
          <w:b/>
          <w:bCs/>
          <w:sz w:val="32"/>
          <w:szCs w:val="32"/>
        </w:rPr>
      </w:pPr>
    </w:p>
    <w:p w14:paraId="61538E47" w14:textId="77777777" w:rsidR="00AF7BD5" w:rsidRDefault="00AF7BD5" w:rsidP="00087D67">
      <w:pPr>
        <w:ind w:left="270"/>
        <w:rPr>
          <w:b/>
          <w:bCs/>
          <w:sz w:val="32"/>
          <w:szCs w:val="32"/>
        </w:rPr>
      </w:pPr>
    </w:p>
    <w:p w14:paraId="7F29F74D" w14:textId="77777777" w:rsidR="00AF7BD5" w:rsidRDefault="00AF7BD5" w:rsidP="00087D67">
      <w:pPr>
        <w:ind w:left="270"/>
        <w:rPr>
          <w:b/>
          <w:bCs/>
          <w:sz w:val="32"/>
          <w:szCs w:val="32"/>
        </w:rPr>
      </w:pPr>
    </w:p>
    <w:p w14:paraId="315D9CD3" w14:textId="77777777" w:rsidR="00AF7BD5" w:rsidRDefault="00AF7BD5" w:rsidP="00087D67">
      <w:pPr>
        <w:ind w:left="270"/>
        <w:rPr>
          <w:b/>
          <w:bCs/>
          <w:sz w:val="32"/>
          <w:szCs w:val="32"/>
        </w:rPr>
      </w:pPr>
    </w:p>
    <w:p w14:paraId="6A6E53ED" w14:textId="77777777" w:rsidR="002D31A7" w:rsidRDefault="002D31A7" w:rsidP="00087D67">
      <w:pPr>
        <w:ind w:left="270"/>
        <w:rPr>
          <w:b/>
          <w:bCs/>
          <w:sz w:val="32"/>
          <w:szCs w:val="32"/>
        </w:rPr>
      </w:pPr>
    </w:p>
    <w:p w14:paraId="1DACD7E0" w14:textId="77777777" w:rsidR="002D31A7" w:rsidRDefault="002D31A7" w:rsidP="00087D67">
      <w:pPr>
        <w:ind w:left="270"/>
        <w:rPr>
          <w:b/>
          <w:bCs/>
          <w:sz w:val="32"/>
          <w:szCs w:val="32"/>
        </w:rPr>
      </w:pPr>
    </w:p>
    <w:p w14:paraId="2B0AEE48" w14:textId="77777777" w:rsidR="002D31A7" w:rsidRDefault="002D31A7" w:rsidP="00087D67">
      <w:pPr>
        <w:ind w:left="270"/>
        <w:rPr>
          <w:b/>
          <w:bCs/>
          <w:sz w:val="32"/>
          <w:szCs w:val="32"/>
        </w:rPr>
      </w:pPr>
    </w:p>
    <w:p w14:paraId="60B4066F" w14:textId="77777777" w:rsidR="002D31A7" w:rsidRDefault="002D31A7" w:rsidP="00087D67">
      <w:pPr>
        <w:ind w:left="270"/>
        <w:rPr>
          <w:b/>
          <w:bCs/>
          <w:sz w:val="32"/>
          <w:szCs w:val="32"/>
        </w:rPr>
      </w:pPr>
    </w:p>
    <w:p w14:paraId="25D2551A" w14:textId="77777777" w:rsidR="002D31A7" w:rsidRDefault="002D31A7" w:rsidP="00087D67">
      <w:pPr>
        <w:ind w:left="270"/>
        <w:rPr>
          <w:b/>
          <w:bCs/>
          <w:sz w:val="32"/>
          <w:szCs w:val="32"/>
        </w:rPr>
      </w:pPr>
    </w:p>
    <w:p w14:paraId="516FED92" w14:textId="77777777" w:rsidR="002D31A7" w:rsidRDefault="002D31A7" w:rsidP="00087D67">
      <w:pPr>
        <w:ind w:left="270"/>
        <w:rPr>
          <w:b/>
          <w:bCs/>
          <w:sz w:val="32"/>
          <w:szCs w:val="32"/>
        </w:rPr>
      </w:pPr>
    </w:p>
    <w:p w14:paraId="06CBD330" w14:textId="77777777" w:rsidR="002D31A7" w:rsidRDefault="002D31A7" w:rsidP="00087D67">
      <w:pPr>
        <w:ind w:left="270"/>
        <w:rPr>
          <w:b/>
          <w:bCs/>
          <w:sz w:val="32"/>
          <w:szCs w:val="32"/>
        </w:rPr>
      </w:pPr>
    </w:p>
    <w:p w14:paraId="2167F4D2" w14:textId="77777777" w:rsidR="002D31A7" w:rsidRDefault="002D31A7" w:rsidP="00087D67">
      <w:pPr>
        <w:ind w:left="270"/>
        <w:rPr>
          <w:b/>
          <w:bCs/>
          <w:sz w:val="32"/>
          <w:szCs w:val="32"/>
        </w:rPr>
      </w:pPr>
    </w:p>
    <w:p w14:paraId="1373692A" w14:textId="77777777" w:rsidR="002D31A7" w:rsidRDefault="002D31A7" w:rsidP="00087D67">
      <w:pPr>
        <w:ind w:left="270"/>
        <w:rPr>
          <w:b/>
          <w:bCs/>
          <w:sz w:val="32"/>
          <w:szCs w:val="32"/>
        </w:rPr>
      </w:pPr>
    </w:p>
    <w:p w14:paraId="1527A67D" w14:textId="77777777" w:rsidR="002D31A7" w:rsidRDefault="002D31A7" w:rsidP="00087D67">
      <w:pPr>
        <w:ind w:left="270"/>
        <w:rPr>
          <w:b/>
          <w:bCs/>
          <w:sz w:val="32"/>
          <w:szCs w:val="32"/>
        </w:rPr>
      </w:pPr>
    </w:p>
    <w:tbl>
      <w:tblPr>
        <w:tblStyle w:val="TableGrid"/>
        <w:tblW w:w="0" w:type="auto"/>
        <w:tblInd w:w="-365" w:type="dxa"/>
        <w:tblLayout w:type="fixed"/>
        <w:tblLook w:val="04A0" w:firstRow="1" w:lastRow="0" w:firstColumn="1" w:lastColumn="0" w:noHBand="0" w:noVBand="1"/>
      </w:tblPr>
      <w:tblGrid>
        <w:gridCol w:w="2098"/>
        <w:gridCol w:w="1463"/>
        <w:gridCol w:w="1463"/>
        <w:gridCol w:w="1463"/>
        <w:gridCol w:w="1463"/>
        <w:gridCol w:w="1463"/>
      </w:tblGrid>
      <w:tr w:rsidR="001D567D" w14:paraId="155F479B" w14:textId="77777777" w:rsidTr="007B7D1E">
        <w:tc>
          <w:tcPr>
            <w:tcW w:w="9413" w:type="dxa"/>
            <w:gridSpan w:val="6"/>
          </w:tcPr>
          <w:p w14:paraId="3C4A9C69" w14:textId="35D0865B" w:rsidR="001D567D" w:rsidRPr="002D31A7" w:rsidRDefault="00263DF1" w:rsidP="00087D67">
            <w:pPr>
              <w:rPr>
                <w:b/>
                <w:bCs/>
                <w:sz w:val="32"/>
                <w:szCs w:val="32"/>
              </w:rPr>
            </w:pPr>
            <w:r w:rsidRPr="002D31A7">
              <w:rPr>
                <w:color w:val="32363A"/>
                <w:sz w:val="32"/>
                <w:szCs w:val="32"/>
                <w:shd w:val="clear" w:color="auto" w:fill="FEFEFE"/>
              </w:rPr>
              <w:lastRenderedPageBreak/>
              <w:t>If Marshall University were to start a Graduate Student Association, how likely are you to participate in the following ways?</w:t>
            </w:r>
            <w:r w:rsidR="003974DF">
              <w:rPr>
                <w:color w:val="32363A"/>
                <w:sz w:val="32"/>
                <w:szCs w:val="32"/>
                <w:shd w:val="clear" w:color="auto" w:fill="FEFEFE"/>
              </w:rPr>
              <w:t xml:space="preserve"> (N = 139)</w:t>
            </w:r>
          </w:p>
        </w:tc>
      </w:tr>
      <w:tr w:rsidR="002D31A7" w14:paraId="5AF547AE" w14:textId="77777777" w:rsidTr="007B7D1E">
        <w:tc>
          <w:tcPr>
            <w:tcW w:w="2098" w:type="dxa"/>
          </w:tcPr>
          <w:p w14:paraId="1EDFB1A5" w14:textId="77777777" w:rsidR="002D31A7" w:rsidRPr="007B7D1E" w:rsidRDefault="002D31A7" w:rsidP="00087D67">
            <w:pPr>
              <w:rPr>
                <w:color w:val="32363A"/>
                <w:sz w:val="28"/>
                <w:szCs w:val="28"/>
                <w:shd w:val="clear" w:color="auto" w:fill="FEFEFE"/>
              </w:rPr>
            </w:pPr>
          </w:p>
        </w:tc>
        <w:tc>
          <w:tcPr>
            <w:tcW w:w="1463" w:type="dxa"/>
          </w:tcPr>
          <w:p w14:paraId="06AEC97B" w14:textId="5D00A66D" w:rsidR="002D31A7" w:rsidRPr="00203396" w:rsidRDefault="002D31A7" w:rsidP="00087D67">
            <w:pPr>
              <w:rPr>
                <w:color w:val="32363A"/>
                <w:sz w:val="28"/>
                <w:szCs w:val="28"/>
                <w:highlight w:val="yellow"/>
                <w:shd w:val="clear" w:color="auto" w:fill="FEFEFE"/>
              </w:rPr>
            </w:pPr>
            <w:r w:rsidRPr="00203396">
              <w:rPr>
                <w:color w:val="32363A"/>
                <w:sz w:val="28"/>
                <w:szCs w:val="28"/>
                <w:highlight w:val="yellow"/>
                <w:shd w:val="clear" w:color="auto" w:fill="FEFEFE"/>
              </w:rPr>
              <w:t>Extremely Likely</w:t>
            </w:r>
          </w:p>
        </w:tc>
        <w:tc>
          <w:tcPr>
            <w:tcW w:w="1463" w:type="dxa"/>
          </w:tcPr>
          <w:p w14:paraId="7A74328C" w14:textId="7B421098" w:rsidR="002D31A7" w:rsidRPr="00203396" w:rsidRDefault="002D31A7" w:rsidP="00087D67">
            <w:pPr>
              <w:rPr>
                <w:color w:val="32363A"/>
                <w:sz w:val="28"/>
                <w:szCs w:val="28"/>
                <w:highlight w:val="yellow"/>
                <w:shd w:val="clear" w:color="auto" w:fill="FEFEFE"/>
              </w:rPr>
            </w:pPr>
            <w:r w:rsidRPr="00203396">
              <w:rPr>
                <w:color w:val="32363A"/>
                <w:sz w:val="28"/>
                <w:szCs w:val="28"/>
                <w:highlight w:val="yellow"/>
                <w:shd w:val="clear" w:color="auto" w:fill="FEFEFE"/>
              </w:rPr>
              <w:t>Somewhat Likely</w:t>
            </w:r>
          </w:p>
        </w:tc>
        <w:tc>
          <w:tcPr>
            <w:tcW w:w="1463" w:type="dxa"/>
          </w:tcPr>
          <w:p w14:paraId="56C40DE8" w14:textId="08D7330B" w:rsidR="002D31A7" w:rsidRPr="007B7D1E" w:rsidRDefault="002D31A7" w:rsidP="00087D67">
            <w:pPr>
              <w:rPr>
                <w:color w:val="32363A"/>
                <w:sz w:val="28"/>
                <w:szCs w:val="28"/>
                <w:shd w:val="clear" w:color="auto" w:fill="FEFEFE"/>
              </w:rPr>
            </w:pPr>
            <w:r w:rsidRPr="007B7D1E">
              <w:rPr>
                <w:color w:val="32363A"/>
                <w:sz w:val="28"/>
                <w:szCs w:val="28"/>
                <w:shd w:val="clear" w:color="auto" w:fill="FEFEFE"/>
              </w:rPr>
              <w:t xml:space="preserve">Neither </w:t>
            </w:r>
          </w:p>
        </w:tc>
        <w:tc>
          <w:tcPr>
            <w:tcW w:w="1463" w:type="dxa"/>
          </w:tcPr>
          <w:p w14:paraId="3A567099" w14:textId="14372507" w:rsidR="002D31A7" w:rsidRPr="007B7D1E" w:rsidRDefault="00100A5F" w:rsidP="00087D67">
            <w:pPr>
              <w:rPr>
                <w:color w:val="32363A"/>
                <w:sz w:val="28"/>
                <w:szCs w:val="28"/>
                <w:shd w:val="clear" w:color="auto" w:fill="FEFEFE"/>
              </w:rPr>
            </w:pPr>
            <w:r w:rsidRPr="007B7D1E">
              <w:rPr>
                <w:color w:val="32363A"/>
                <w:sz w:val="28"/>
                <w:szCs w:val="28"/>
                <w:shd w:val="clear" w:color="auto" w:fill="FEFEFE"/>
              </w:rPr>
              <w:t xml:space="preserve">Somewhat </w:t>
            </w:r>
            <w:r w:rsidR="007B7D1E" w:rsidRPr="007B7D1E">
              <w:rPr>
                <w:color w:val="32363A"/>
                <w:sz w:val="28"/>
                <w:szCs w:val="28"/>
                <w:shd w:val="clear" w:color="auto" w:fill="FEFEFE"/>
              </w:rPr>
              <w:t>Unl</w:t>
            </w:r>
            <w:r w:rsidRPr="007B7D1E">
              <w:rPr>
                <w:color w:val="32363A"/>
                <w:sz w:val="28"/>
                <w:szCs w:val="28"/>
                <w:shd w:val="clear" w:color="auto" w:fill="FEFEFE"/>
              </w:rPr>
              <w:t>ikely</w:t>
            </w:r>
          </w:p>
        </w:tc>
        <w:tc>
          <w:tcPr>
            <w:tcW w:w="1463" w:type="dxa"/>
          </w:tcPr>
          <w:p w14:paraId="770020BF" w14:textId="2AEE1039" w:rsidR="002D31A7" w:rsidRPr="007B7D1E" w:rsidRDefault="00100A5F" w:rsidP="00087D67">
            <w:pPr>
              <w:rPr>
                <w:color w:val="32363A"/>
                <w:sz w:val="28"/>
                <w:szCs w:val="28"/>
                <w:shd w:val="clear" w:color="auto" w:fill="FEFEFE"/>
              </w:rPr>
            </w:pPr>
            <w:r w:rsidRPr="007B7D1E">
              <w:rPr>
                <w:color w:val="32363A"/>
                <w:sz w:val="28"/>
                <w:szCs w:val="28"/>
                <w:shd w:val="clear" w:color="auto" w:fill="FEFEFE"/>
              </w:rPr>
              <w:t xml:space="preserve">Extremely </w:t>
            </w:r>
            <w:r w:rsidR="007B7D1E" w:rsidRPr="007B7D1E">
              <w:rPr>
                <w:color w:val="32363A"/>
                <w:sz w:val="28"/>
                <w:szCs w:val="28"/>
                <w:shd w:val="clear" w:color="auto" w:fill="FEFEFE"/>
              </w:rPr>
              <w:t xml:space="preserve">Unlikely </w:t>
            </w:r>
          </w:p>
        </w:tc>
      </w:tr>
      <w:tr w:rsidR="002D31A7" w14:paraId="4C39328F" w14:textId="77777777" w:rsidTr="007B7D1E">
        <w:tc>
          <w:tcPr>
            <w:tcW w:w="2098" w:type="dxa"/>
          </w:tcPr>
          <w:p w14:paraId="034AC886" w14:textId="4246D693" w:rsidR="001D567D" w:rsidRPr="007B7D1E" w:rsidRDefault="005D2B24" w:rsidP="00087D67">
            <w:pPr>
              <w:rPr>
                <w:sz w:val="32"/>
                <w:szCs w:val="32"/>
              </w:rPr>
            </w:pPr>
            <w:r w:rsidRPr="007B7D1E">
              <w:rPr>
                <w:sz w:val="32"/>
                <w:szCs w:val="32"/>
              </w:rPr>
              <w:t>High-Level Leadership (Officer)</w:t>
            </w:r>
          </w:p>
        </w:tc>
        <w:tc>
          <w:tcPr>
            <w:tcW w:w="1463" w:type="dxa"/>
          </w:tcPr>
          <w:p w14:paraId="66FB6D88" w14:textId="0BE00DF0" w:rsidR="001D567D" w:rsidRPr="00203396" w:rsidRDefault="001F6E45" w:rsidP="00087D67">
            <w:pPr>
              <w:rPr>
                <w:b/>
                <w:bCs/>
                <w:sz w:val="32"/>
                <w:szCs w:val="32"/>
                <w:highlight w:val="yellow"/>
              </w:rPr>
            </w:pPr>
            <w:r w:rsidRPr="00203396">
              <w:rPr>
                <w:b/>
                <w:bCs/>
                <w:sz w:val="32"/>
                <w:szCs w:val="32"/>
                <w:highlight w:val="yellow"/>
              </w:rPr>
              <w:t>15</w:t>
            </w:r>
          </w:p>
        </w:tc>
        <w:tc>
          <w:tcPr>
            <w:tcW w:w="1463" w:type="dxa"/>
          </w:tcPr>
          <w:p w14:paraId="56A5E4BB" w14:textId="23936DF1" w:rsidR="001D567D" w:rsidRPr="00203396" w:rsidRDefault="001F6E45" w:rsidP="00087D67">
            <w:pPr>
              <w:rPr>
                <w:b/>
                <w:bCs/>
                <w:sz w:val="32"/>
                <w:szCs w:val="32"/>
                <w:highlight w:val="yellow"/>
              </w:rPr>
            </w:pPr>
            <w:r w:rsidRPr="00203396">
              <w:rPr>
                <w:b/>
                <w:bCs/>
                <w:sz w:val="32"/>
                <w:szCs w:val="32"/>
                <w:highlight w:val="yellow"/>
              </w:rPr>
              <w:t>22</w:t>
            </w:r>
          </w:p>
        </w:tc>
        <w:tc>
          <w:tcPr>
            <w:tcW w:w="1463" w:type="dxa"/>
          </w:tcPr>
          <w:p w14:paraId="3544C11C" w14:textId="57311BE0" w:rsidR="001D567D" w:rsidRPr="002D31A7" w:rsidRDefault="001F6E45" w:rsidP="00087D67">
            <w:pPr>
              <w:rPr>
                <w:b/>
                <w:bCs/>
                <w:sz w:val="32"/>
                <w:szCs w:val="32"/>
              </w:rPr>
            </w:pPr>
            <w:r>
              <w:rPr>
                <w:b/>
                <w:bCs/>
                <w:sz w:val="32"/>
                <w:szCs w:val="32"/>
              </w:rPr>
              <w:t>19</w:t>
            </w:r>
          </w:p>
        </w:tc>
        <w:tc>
          <w:tcPr>
            <w:tcW w:w="1463" w:type="dxa"/>
          </w:tcPr>
          <w:p w14:paraId="29B12D95" w14:textId="392ECEB7" w:rsidR="001D567D" w:rsidRPr="002D31A7" w:rsidRDefault="001F6E45" w:rsidP="00087D67">
            <w:pPr>
              <w:rPr>
                <w:b/>
                <w:bCs/>
                <w:sz w:val="32"/>
                <w:szCs w:val="32"/>
              </w:rPr>
            </w:pPr>
            <w:r>
              <w:rPr>
                <w:b/>
                <w:bCs/>
                <w:sz w:val="32"/>
                <w:szCs w:val="32"/>
              </w:rPr>
              <w:t>24</w:t>
            </w:r>
          </w:p>
        </w:tc>
        <w:tc>
          <w:tcPr>
            <w:tcW w:w="1463" w:type="dxa"/>
          </w:tcPr>
          <w:p w14:paraId="0D2E81E0" w14:textId="1805B233" w:rsidR="001D567D" w:rsidRPr="002D31A7" w:rsidRDefault="001F6E45" w:rsidP="00087D67">
            <w:pPr>
              <w:rPr>
                <w:b/>
                <w:bCs/>
                <w:sz w:val="32"/>
                <w:szCs w:val="32"/>
              </w:rPr>
            </w:pPr>
            <w:r>
              <w:rPr>
                <w:b/>
                <w:bCs/>
                <w:sz w:val="32"/>
                <w:szCs w:val="32"/>
              </w:rPr>
              <w:t>59</w:t>
            </w:r>
          </w:p>
        </w:tc>
      </w:tr>
      <w:tr w:rsidR="002D31A7" w14:paraId="674C963B" w14:textId="77777777" w:rsidTr="007B7D1E">
        <w:tc>
          <w:tcPr>
            <w:tcW w:w="2098" w:type="dxa"/>
          </w:tcPr>
          <w:p w14:paraId="49557D07" w14:textId="54DB516D" w:rsidR="001D567D" w:rsidRPr="007B7D1E" w:rsidRDefault="005D2B24" w:rsidP="00087D67">
            <w:pPr>
              <w:rPr>
                <w:sz w:val="32"/>
                <w:szCs w:val="32"/>
              </w:rPr>
            </w:pPr>
            <w:r w:rsidRPr="007B7D1E">
              <w:rPr>
                <w:sz w:val="32"/>
                <w:szCs w:val="32"/>
              </w:rPr>
              <w:t>Leadership Role (Committee Member)</w:t>
            </w:r>
          </w:p>
        </w:tc>
        <w:tc>
          <w:tcPr>
            <w:tcW w:w="1463" w:type="dxa"/>
          </w:tcPr>
          <w:p w14:paraId="6FAA50A7" w14:textId="54D6D85F" w:rsidR="001D567D" w:rsidRPr="00203396" w:rsidRDefault="001F6E45" w:rsidP="00087D67">
            <w:pPr>
              <w:rPr>
                <w:b/>
                <w:bCs/>
                <w:sz w:val="32"/>
                <w:szCs w:val="32"/>
                <w:highlight w:val="yellow"/>
              </w:rPr>
            </w:pPr>
            <w:r w:rsidRPr="00203396">
              <w:rPr>
                <w:b/>
                <w:bCs/>
                <w:sz w:val="32"/>
                <w:szCs w:val="32"/>
                <w:highlight w:val="yellow"/>
              </w:rPr>
              <w:t>17</w:t>
            </w:r>
          </w:p>
        </w:tc>
        <w:tc>
          <w:tcPr>
            <w:tcW w:w="1463" w:type="dxa"/>
          </w:tcPr>
          <w:p w14:paraId="73E51212" w14:textId="5CCFB3AF" w:rsidR="001D567D" w:rsidRPr="00203396" w:rsidRDefault="001F6E45" w:rsidP="00087D67">
            <w:pPr>
              <w:rPr>
                <w:b/>
                <w:bCs/>
                <w:sz w:val="32"/>
                <w:szCs w:val="32"/>
                <w:highlight w:val="yellow"/>
              </w:rPr>
            </w:pPr>
            <w:r w:rsidRPr="00203396">
              <w:rPr>
                <w:b/>
                <w:bCs/>
                <w:sz w:val="32"/>
                <w:szCs w:val="32"/>
                <w:highlight w:val="yellow"/>
              </w:rPr>
              <w:t>32</w:t>
            </w:r>
          </w:p>
        </w:tc>
        <w:tc>
          <w:tcPr>
            <w:tcW w:w="1463" w:type="dxa"/>
          </w:tcPr>
          <w:p w14:paraId="35F34309" w14:textId="091BBD85" w:rsidR="001D567D" w:rsidRPr="002D31A7" w:rsidRDefault="001F6E45" w:rsidP="00087D67">
            <w:pPr>
              <w:rPr>
                <w:b/>
                <w:bCs/>
                <w:sz w:val="32"/>
                <w:szCs w:val="32"/>
              </w:rPr>
            </w:pPr>
            <w:r>
              <w:rPr>
                <w:b/>
                <w:bCs/>
                <w:sz w:val="32"/>
                <w:szCs w:val="32"/>
              </w:rPr>
              <w:t>24</w:t>
            </w:r>
          </w:p>
        </w:tc>
        <w:tc>
          <w:tcPr>
            <w:tcW w:w="1463" w:type="dxa"/>
          </w:tcPr>
          <w:p w14:paraId="505F8BE8" w14:textId="71088D41" w:rsidR="001D567D" w:rsidRPr="002D31A7" w:rsidRDefault="001F6E45" w:rsidP="00087D67">
            <w:pPr>
              <w:rPr>
                <w:b/>
                <w:bCs/>
                <w:sz w:val="32"/>
                <w:szCs w:val="32"/>
              </w:rPr>
            </w:pPr>
            <w:r>
              <w:rPr>
                <w:b/>
                <w:bCs/>
                <w:sz w:val="32"/>
                <w:szCs w:val="32"/>
              </w:rPr>
              <w:t>24</w:t>
            </w:r>
          </w:p>
        </w:tc>
        <w:tc>
          <w:tcPr>
            <w:tcW w:w="1463" w:type="dxa"/>
          </w:tcPr>
          <w:p w14:paraId="7C8722BD" w14:textId="1252C406" w:rsidR="001D567D" w:rsidRPr="002D31A7" w:rsidRDefault="001F6E45" w:rsidP="00087D67">
            <w:pPr>
              <w:rPr>
                <w:b/>
                <w:bCs/>
                <w:sz w:val="32"/>
                <w:szCs w:val="32"/>
              </w:rPr>
            </w:pPr>
            <w:r>
              <w:rPr>
                <w:b/>
                <w:bCs/>
                <w:sz w:val="32"/>
                <w:szCs w:val="32"/>
              </w:rPr>
              <w:t>41</w:t>
            </w:r>
          </w:p>
        </w:tc>
      </w:tr>
      <w:tr w:rsidR="002D31A7" w14:paraId="37E576D8" w14:textId="77777777" w:rsidTr="007B7D1E">
        <w:tc>
          <w:tcPr>
            <w:tcW w:w="2098" w:type="dxa"/>
          </w:tcPr>
          <w:p w14:paraId="002C5318" w14:textId="508096A4" w:rsidR="001D567D" w:rsidRPr="007B7D1E" w:rsidRDefault="005D2B24" w:rsidP="00087D67">
            <w:pPr>
              <w:rPr>
                <w:sz w:val="32"/>
                <w:szCs w:val="32"/>
              </w:rPr>
            </w:pPr>
            <w:r w:rsidRPr="007B7D1E">
              <w:rPr>
                <w:sz w:val="32"/>
                <w:szCs w:val="32"/>
              </w:rPr>
              <w:t>Active Member</w:t>
            </w:r>
          </w:p>
        </w:tc>
        <w:tc>
          <w:tcPr>
            <w:tcW w:w="1463" w:type="dxa"/>
          </w:tcPr>
          <w:p w14:paraId="3F7C6449" w14:textId="2C74039A" w:rsidR="001D567D" w:rsidRPr="00203396" w:rsidRDefault="001F6E45" w:rsidP="00087D67">
            <w:pPr>
              <w:rPr>
                <w:b/>
                <w:bCs/>
                <w:sz w:val="32"/>
                <w:szCs w:val="32"/>
                <w:highlight w:val="yellow"/>
              </w:rPr>
            </w:pPr>
            <w:r w:rsidRPr="00203396">
              <w:rPr>
                <w:b/>
                <w:bCs/>
                <w:sz w:val="32"/>
                <w:szCs w:val="32"/>
                <w:highlight w:val="yellow"/>
              </w:rPr>
              <w:t>20</w:t>
            </w:r>
          </w:p>
        </w:tc>
        <w:tc>
          <w:tcPr>
            <w:tcW w:w="1463" w:type="dxa"/>
          </w:tcPr>
          <w:p w14:paraId="22201093" w14:textId="15F5AD3B" w:rsidR="001D567D" w:rsidRPr="00203396" w:rsidRDefault="001F6E45" w:rsidP="00087D67">
            <w:pPr>
              <w:rPr>
                <w:b/>
                <w:bCs/>
                <w:sz w:val="32"/>
                <w:szCs w:val="32"/>
                <w:highlight w:val="yellow"/>
              </w:rPr>
            </w:pPr>
            <w:r w:rsidRPr="00203396">
              <w:rPr>
                <w:b/>
                <w:bCs/>
                <w:sz w:val="32"/>
                <w:szCs w:val="32"/>
                <w:highlight w:val="yellow"/>
              </w:rPr>
              <w:t>53</w:t>
            </w:r>
          </w:p>
        </w:tc>
        <w:tc>
          <w:tcPr>
            <w:tcW w:w="1463" w:type="dxa"/>
          </w:tcPr>
          <w:p w14:paraId="4328A747" w14:textId="568FAE24" w:rsidR="001D567D" w:rsidRPr="002D31A7" w:rsidRDefault="001F6E45" w:rsidP="00087D67">
            <w:pPr>
              <w:rPr>
                <w:b/>
                <w:bCs/>
                <w:sz w:val="32"/>
                <w:szCs w:val="32"/>
              </w:rPr>
            </w:pPr>
            <w:r>
              <w:rPr>
                <w:b/>
                <w:bCs/>
                <w:sz w:val="32"/>
                <w:szCs w:val="32"/>
              </w:rPr>
              <w:t>23</w:t>
            </w:r>
          </w:p>
        </w:tc>
        <w:tc>
          <w:tcPr>
            <w:tcW w:w="1463" w:type="dxa"/>
          </w:tcPr>
          <w:p w14:paraId="09A61A66" w14:textId="0643BF44" w:rsidR="001D567D" w:rsidRPr="002D31A7" w:rsidRDefault="001F6E45" w:rsidP="00087D67">
            <w:pPr>
              <w:rPr>
                <w:b/>
                <w:bCs/>
                <w:sz w:val="32"/>
                <w:szCs w:val="32"/>
              </w:rPr>
            </w:pPr>
            <w:r>
              <w:rPr>
                <w:b/>
                <w:bCs/>
                <w:sz w:val="32"/>
                <w:szCs w:val="32"/>
              </w:rPr>
              <w:t>20</w:t>
            </w:r>
          </w:p>
        </w:tc>
        <w:tc>
          <w:tcPr>
            <w:tcW w:w="1463" w:type="dxa"/>
          </w:tcPr>
          <w:p w14:paraId="444F7918" w14:textId="483703F8" w:rsidR="001D567D" w:rsidRPr="002D31A7" w:rsidRDefault="001F6E45" w:rsidP="00087D67">
            <w:pPr>
              <w:rPr>
                <w:b/>
                <w:bCs/>
                <w:sz w:val="32"/>
                <w:szCs w:val="32"/>
              </w:rPr>
            </w:pPr>
            <w:r>
              <w:rPr>
                <w:b/>
                <w:bCs/>
                <w:sz w:val="32"/>
                <w:szCs w:val="32"/>
              </w:rPr>
              <w:t>24</w:t>
            </w:r>
          </w:p>
        </w:tc>
      </w:tr>
      <w:tr w:rsidR="002D31A7" w14:paraId="00CEB316" w14:textId="77777777" w:rsidTr="007B7D1E">
        <w:tc>
          <w:tcPr>
            <w:tcW w:w="2098" w:type="dxa"/>
          </w:tcPr>
          <w:p w14:paraId="3DE464B4" w14:textId="026853E1" w:rsidR="005D2B24" w:rsidRPr="007B7D1E" w:rsidRDefault="005D2B24" w:rsidP="00087D67">
            <w:pPr>
              <w:rPr>
                <w:sz w:val="32"/>
                <w:szCs w:val="32"/>
              </w:rPr>
            </w:pPr>
            <w:r w:rsidRPr="007B7D1E">
              <w:rPr>
                <w:sz w:val="32"/>
                <w:szCs w:val="32"/>
              </w:rPr>
              <w:t>In-Active Member</w:t>
            </w:r>
          </w:p>
        </w:tc>
        <w:tc>
          <w:tcPr>
            <w:tcW w:w="1463" w:type="dxa"/>
          </w:tcPr>
          <w:p w14:paraId="7DF834A3" w14:textId="00411C31" w:rsidR="005D2B24" w:rsidRPr="00203396" w:rsidRDefault="00203396" w:rsidP="00087D67">
            <w:pPr>
              <w:rPr>
                <w:b/>
                <w:bCs/>
                <w:sz w:val="32"/>
                <w:szCs w:val="32"/>
                <w:highlight w:val="yellow"/>
              </w:rPr>
            </w:pPr>
            <w:r w:rsidRPr="00203396">
              <w:rPr>
                <w:b/>
                <w:bCs/>
                <w:sz w:val="32"/>
                <w:szCs w:val="32"/>
                <w:highlight w:val="yellow"/>
              </w:rPr>
              <w:t>59</w:t>
            </w:r>
          </w:p>
        </w:tc>
        <w:tc>
          <w:tcPr>
            <w:tcW w:w="1463" w:type="dxa"/>
          </w:tcPr>
          <w:p w14:paraId="36085CF5" w14:textId="111D6F61" w:rsidR="005D2B24" w:rsidRPr="00203396" w:rsidRDefault="00203396" w:rsidP="00087D67">
            <w:pPr>
              <w:rPr>
                <w:b/>
                <w:bCs/>
                <w:sz w:val="32"/>
                <w:szCs w:val="32"/>
                <w:highlight w:val="yellow"/>
              </w:rPr>
            </w:pPr>
            <w:r w:rsidRPr="00203396">
              <w:rPr>
                <w:b/>
                <w:bCs/>
                <w:sz w:val="32"/>
                <w:szCs w:val="32"/>
                <w:highlight w:val="yellow"/>
              </w:rPr>
              <w:t>48</w:t>
            </w:r>
          </w:p>
        </w:tc>
        <w:tc>
          <w:tcPr>
            <w:tcW w:w="1463" w:type="dxa"/>
          </w:tcPr>
          <w:p w14:paraId="79E2F3B3" w14:textId="7B3ACEB1" w:rsidR="005D2B24" w:rsidRPr="002D31A7" w:rsidRDefault="00203396" w:rsidP="00087D67">
            <w:pPr>
              <w:rPr>
                <w:b/>
                <w:bCs/>
                <w:sz w:val="32"/>
                <w:szCs w:val="32"/>
              </w:rPr>
            </w:pPr>
            <w:r>
              <w:rPr>
                <w:b/>
                <w:bCs/>
                <w:sz w:val="32"/>
                <w:szCs w:val="32"/>
              </w:rPr>
              <w:t>18</w:t>
            </w:r>
          </w:p>
        </w:tc>
        <w:tc>
          <w:tcPr>
            <w:tcW w:w="1463" w:type="dxa"/>
          </w:tcPr>
          <w:p w14:paraId="12AC0BEC" w14:textId="1A185A7C" w:rsidR="005D2B24" w:rsidRPr="002D31A7" w:rsidRDefault="00203396" w:rsidP="00087D67">
            <w:pPr>
              <w:rPr>
                <w:b/>
                <w:bCs/>
                <w:sz w:val="32"/>
                <w:szCs w:val="32"/>
              </w:rPr>
            </w:pPr>
            <w:r>
              <w:rPr>
                <w:b/>
                <w:bCs/>
                <w:sz w:val="32"/>
                <w:szCs w:val="32"/>
              </w:rPr>
              <w:t>6</w:t>
            </w:r>
          </w:p>
        </w:tc>
        <w:tc>
          <w:tcPr>
            <w:tcW w:w="1463" w:type="dxa"/>
          </w:tcPr>
          <w:p w14:paraId="6D5213CE" w14:textId="3353F607" w:rsidR="005D2B24" w:rsidRPr="002D31A7" w:rsidRDefault="00203396" w:rsidP="00087D67">
            <w:pPr>
              <w:rPr>
                <w:b/>
                <w:bCs/>
                <w:sz w:val="32"/>
                <w:szCs w:val="32"/>
              </w:rPr>
            </w:pPr>
            <w:r>
              <w:rPr>
                <w:b/>
                <w:bCs/>
                <w:sz w:val="32"/>
                <w:szCs w:val="32"/>
              </w:rPr>
              <w:t>8</w:t>
            </w:r>
          </w:p>
        </w:tc>
      </w:tr>
    </w:tbl>
    <w:p w14:paraId="573E61E2" w14:textId="77777777" w:rsidR="00AF7BD5" w:rsidRDefault="00AF7BD5" w:rsidP="00087D67">
      <w:pPr>
        <w:ind w:left="270"/>
        <w:rPr>
          <w:b/>
          <w:bCs/>
          <w:sz w:val="32"/>
          <w:szCs w:val="32"/>
        </w:rPr>
      </w:pPr>
    </w:p>
    <w:p w14:paraId="590CBAA6" w14:textId="77777777" w:rsidR="00AF7BD5" w:rsidRDefault="00AF7BD5" w:rsidP="00087D67">
      <w:pPr>
        <w:ind w:left="270"/>
        <w:rPr>
          <w:b/>
          <w:bCs/>
          <w:sz w:val="32"/>
          <w:szCs w:val="32"/>
        </w:rPr>
      </w:pPr>
    </w:p>
    <w:p w14:paraId="2B05D2D6" w14:textId="24FCDF1E" w:rsidR="00AF7BD5" w:rsidRDefault="007049B7" w:rsidP="00087D67">
      <w:pPr>
        <w:ind w:left="270"/>
        <w:rPr>
          <w:b/>
          <w:bCs/>
          <w:sz w:val="32"/>
          <w:szCs w:val="32"/>
        </w:rPr>
      </w:pPr>
      <w:r>
        <w:rPr>
          <w:b/>
          <w:bCs/>
          <w:sz w:val="32"/>
          <w:szCs w:val="32"/>
        </w:rPr>
        <w:t xml:space="preserve">Hight Level Leadership </w:t>
      </w:r>
      <w:r w:rsidR="003974DF">
        <w:rPr>
          <w:b/>
          <w:bCs/>
          <w:sz w:val="32"/>
          <w:szCs w:val="32"/>
        </w:rPr>
        <w:t>– 37/139 (</w:t>
      </w:r>
      <w:r w:rsidR="00E73ED2">
        <w:rPr>
          <w:b/>
          <w:bCs/>
          <w:sz w:val="32"/>
          <w:szCs w:val="32"/>
        </w:rPr>
        <w:t>27%) Extremely or Somewhat likely</w:t>
      </w:r>
    </w:p>
    <w:p w14:paraId="1C9DB6E6" w14:textId="77777777" w:rsidR="00E73ED2" w:rsidRDefault="00E73ED2" w:rsidP="00087D67">
      <w:pPr>
        <w:ind w:left="270"/>
        <w:rPr>
          <w:b/>
          <w:bCs/>
          <w:sz w:val="32"/>
          <w:szCs w:val="32"/>
        </w:rPr>
      </w:pPr>
    </w:p>
    <w:p w14:paraId="2FCF8688" w14:textId="7824E9F7" w:rsidR="00E73ED2" w:rsidRDefault="00E73ED2" w:rsidP="00087D67">
      <w:pPr>
        <w:ind w:left="270"/>
        <w:rPr>
          <w:b/>
          <w:bCs/>
          <w:sz w:val="32"/>
          <w:szCs w:val="32"/>
        </w:rPr>
      </w:pPr>
      <w:r>
        <w:rPr>
          <w:b/>
          <w:bCs/>
          <w:sz w:val="32"/>
          <w:szCs w:val="32"/>
        </w:rPr>
        <w:t xml:space="preserve">Leadership Role </w:t>
      </w:r>
      <w:r w:rsidR="00D47BB9">
        <w:rPr>
          <w:b/>
          <w:bCs/>
          <w:sz w:val="32"/>
          <w:szCs w:val="32"/>
        </w:rPr>
        <w:t>–</w:t>
      </w:r>
      <w:r>
        <w:rPr>
          <w:b/>
          <w:bCs/>
          <w:sz w:val="32"/>
          <w:szCs w:val="32"/>
        </w:rPr>
        <w:t xml:space="preserve"> </w:t>
      </w:r>
      <w:r w:rsidR="00D47BB9">
        <w:rPr>
          <w:b/>
          <w:bCs/>
          <w:sz w:val="32"/>
          <w:szCs w:val="32"/>
        </w:rPr>
        <w:t>49/139 (35%) Extremely or Somewhat likely</w:t>
      </w:r>
    </w:p>
    <w:p w14:paraId="53A597D1" w14:textId="77777777" w:rsidR="00D47BB9" w:rsidRDefault="00D47BB9" w:rsidP="00087D67">
      <w:pPr>
        <w:ind w:left="270"/>
        <w:rPr>
          <w:b/>
          <w:bCs/>
          <w:sz w:val="32"/>
          <w:szCs w:val="32"/>
        </w:rPr>
      </w:pPr>
    </w:p>
    <w:p w14:paraId="1F63FB63" w14:textId="7AE8DA8D" w:rsidR="00D47BB9" w:rsidRDefault="00D47BB9" w:rsidP="00087D67">
      <w:pPr>
        <w:ind w:left="270"/>
        <w:rPr>
          <w:b/>
          <w:bCs/>
          <w:sz w:val="32"/>
          <w:szCs w:val="32"/>
        </w:rPr>
      </w:pPr>
      <w:r>
        <w:rPr>
          <w:b/>
          <w:bCs/>
          <w:sz w:val="32"/>
          <w:szCs w:val="32"/>
        </w:rPr>
        <w:t xml:space="preserve">Active Member </w:t>
      </w:r>
      <w:r w:rsidR="00D558E8">
        <w:rPr>
          <w:b/>
          <w:bCs/>
          <w:sz w:val="32"/>
          <w:szCs w:val="32"/>
        </w:rPr>
        <w:t>–</w:t>
      </w:r>
      <w:r>
        <w:rPr>
          <w:b/>
          <w:bCs/>
          <w:sz w:val="32"/>
          <w:szCs w:val="32"/>
        </w:rPr>
        <w:t xml:space="preserve"> </w:t>
      </w:r>
      <w:r w:rsidR="00D558E8">
        <w:rPr>
          <w:b/>
          <w:bCs/>
          <w:sz w:val="32"/>
          <w:szCs w:val="32"/>
        </w:rPr>
        <w:t>73/139 (52%) Extremely or Somewhat likely</w:t>
      </w:r>
    </w:p>
    <w:p w14:paraId="14235152" w14:textId="77777777" w:rsidR="00D558E8" w:rsidRDefault="00D558E8" w:rsidP="00087D67">
      <w:pPr>
        <w:ind w:left="270"/>
        <w:rPr>
          <w:b/>
          <w:bCs/>
          <w:sz w:val="32"/>
          <w:szCs w:val="32"/>
        </w:rPr>
      </w:pPr>
    </w:p>
    <w:p w14:paraId="7AD31DC7" w14:textId="68C8AD43" w:rsidR="00D558E8" w:rsidRDefault="00D558E8" w:rsidP="00087D67">
      <w:pPr>
        <w:ind w:left="270"/>
        <w:rPr>
          <w:b/>
          <w:bCs/>
          <w:sz w:val="32"/>
          <w:szCs w:val="32"/>
        </w:rPr>
      </w:pPr>
      <w:r>
        <w:rPr>
          <w:b/>
          <w:bCs/>
          <w:sz w:val="32"/>
          <w:szCs w:val="32"/>
        </w:rPr>
        <w:t xml:space="preserve">In-Active Member </w:t>
      </w:r>
      <w:r w:rsidR="00B50923">
        <w:rPr>
          <w:b/>
          <w:bCs/>
          <w:sz w:val="32"/>
          <w:szCs w:val="32"/>
        </w:rPr>
        <w:t>–</w:t>
      </w:r>
      <w:r>
        <w:rPr>
          <w:b/>
          <w:bCs/>
          <w:sz w:val="32"/>
          <w:szCs w:val="32"/>
        </w:rPr>
        <w:t xml:space="preserve"> </w:t>
      </w:r>
      <w:r w:rsidR="00B50923">
        <w:rPr>
          <w:b/>
          <w:bCs/>
          <w:sz w:val="32"/>
          <w:szCs w:val="32"/>
        </w:rPr>
        <w:t>107/139 (</w:t>
      </w:r>
      <w:r w:rsidR="00BC20A2">
        <w:rPr>
          <w:b/>
          <w:bCs/>
          <w:sz w:val="32"/>
          <w:szCs w:val="32"/>
        </w:rPr>
        <w:t>77%) Extremely or Somewhat likely</w:t>
      </w:r>
    </w:p>
    <w:p w14:paraId="624C5C57" w14:textId="77777777" w:rsidR="00AF7BD5" w:rsidRDefault="00AF7BD5" w:rsidP="00087D67">
      <w:pPr>
        <w:ind w:left="270"/>
        <w:rPr>
          <w:b/>
          <w:bCs/>
          <w:sz w:val="32"/>
          <w:szCs w:val="32"/>
        </w:rPr>
      </w:pPr>
    </w:p>
    <w:p w14:paraId="7FBDFB90" w14:textId="77777777" w:rsidR="00AF7BD5" w:rsidRDefault="00AF7BD5" w:rsidP="00087D67">
      <w:pPr>
        <w:ind w:left="270"/>
        <w:rPr>
          <w:b/>
          <w:bCs/>
          <w:sz w:val="32"/>
          <w:szCs w:val="32"/>
        </w:rPr>
      </w:pPr>
    </w:p>
    <w:p w14:paraId="6A0AC8C1" w14:textId="77777777" w:rsidR="00AF7BD5" w:rsidRDefault="00AF7BD5" w:rsidP="00087D67">
      <w:pPr>
        <w:ind w:left="270"/>
        <w:rPr>
          <w:b/>
          <w:bCs/>
          <w:sz w:val="32"/>
          <w:szCs w:val="32"/>
        </w:rPr>
      </w:pPr>
    </w:p>
    <w:p w14:paraId="1D98515B" w14:textId="77777777" w:rsidR="00AF7BD5" w:rsidRDefault="00AF7BD5" w:rsidP="00087D67">
      <w:pPr>
        <w:ind w:left="270"/>
        <w:rPr>
          <w:b/>
          <w:bCs/>
          <w:sz w:val="32"/>
          <w:szCs w:val="32"/>
        </w:rPr>
      </w:pPr>
    </w:p>
    <w:p w14:paraId="7FFA20FA" w14:textId="77777777" w:rsidR="00AF7BD5" w:rsidRDefault="00AF7BD5" w:rsidP="00087D67">
      <w:pPr>
        <w:ind w:left="270"/>
        <w:rPr>
          <w:b/>
          <w:bCs/>
          <w:sz w:val="32"/>
          <w:szCs w:val="32"/>
        </w:rPr>
      </w:pPr>
    </w:p>
    <w:p w14:paraId="7C91EFA2" w14:textId="77777777" w:rsidR="00AF7BD5" w:rsidRDefault="00AF7BD5" w:rsidP="00087D67">
      <w:pPr>
        <w:ind w:left="270"/>
        <w:rPr>
          <w:b/>
          <w:bCs/>
          <w:sz w:val="32"/>
          <w:szCs w:val="32"/>
        </w:rPr>
      </w:pPr>
    </w:p>
    <w:p w14:paraId="5D453B98" w14:textId="77777777" w:rsidR="00AF7BD5" w:rsidRDefault="00AF7BD5" w:rsidP="00087D67">
      <w:pPr>
        <w:ind w:left="270"/>
        <w:rPr>
          <w:b/>
          <w:bCs/>
          <w:sz w:val="32"/>
          <w:szCs w:val="32"/>
        </w:rPr>
      </w:pPr>
    </w:p>
    <w:p w14:paraId="62690A23" w14:textId="77777777" w:rsidR="00862F3E" w:rsidRDefault="00862F3E" w:rsidP="00087D67">
      <w:pPr>
        <w:ind w:left="270"/>
        <w:rPr>
          <w:b/>
          <w:bCs/>
          <w:sz w:val="32"/>
          <w:szCs w:val="32"/>
        </w:rPr>
      </w:pPr>
    </w:p>
    <w:p w14:paraId="6A52E666" w14:textId="77777777" w:rsidR="00862F3E" w:rsidRDefault="00862F3E" w:rsidP="00087D67">
      <w:pPr>
        <w:ind w:left="270"/>
        <w:rPr>
          <w:b/>
          <w:bCs/>
          <w:sz w:val="32"/>
          <w:szCs w:val="32"/>
        </w:rPr>
      </w:pPr>
    </w:p>
    <w:p w14:paraId="6C7FFA08" w14:textId="77777777" w:rsidR="00862F3E" w:rsidRDefault="00862F3E" w:rsidP="00087D67">
      <w:pPr>
        <w:ind w:left="270"/>
        <w:rPr>
          <w:b/>
          <w:bCs/>
          <w:sz w:val="32"/>
          <w:szCs w:val="32"/>
        </w:rPr>
      </w:pPr>
    </w:p>
    <w:p w14:paraId="392FBF14" w14:textId="77777777" w:rsidR="00862F3E" w:rsidRDefault="00862F3E" w:rsidP="00087D67">
      <w:pPr>
        <w:ind w:left="270"/>
        <w:rPr>
          <w:b/>
          <w:bCs/>
          <w:sz w:val="32"/>
          <w:szCs w:val="32"/>
        </w:rPr>
      </w:pPr>
    </w:p>
    <w:p w14:paraId="729F7CEF" w14:textId="77777777" w:rsidR="00862F3E" w:rsidRDefault="00862F3E" w:rsidP="00087D67">
      <w:pPr>
        <w:ind w:left="270"/>
        <w:rPr>
          <w:b/>
          <w:bCs/>
          <w:sz w:val="32"/>
          <w:szCs w:val="32"/>
        </w:rPr>
      </w:pPr>
    </w:p>
    <w:p w14:paraId="7A1BC3BD" w14:textId="77777777" w:rsidR="00862F3E" w:rsidRDefault="00862F3E" w:rsidP="00087D67">
      <w:pPr>
        <w:ind w:left="270"/>
        <w:rPr>
          <w:b/>
          <w:bCs/>
          <w:sz w:val="32"/>
          <w:szCs w:val="32"/>
        </w:rPr>
      </w:pPr>
    </w:p>
    <w:p w14:paraId="760061F6" w14:textId="77777777" w:rsidR="00862F3E" w:rsidRDefault="00862F3E" w:rsidP="00087D67">
      <w:pPr>
        <w:ind w:left="270"/>
        <w:rPr>
          <w:b/>
          <w:bCs/>
          <w:sz w:val="32"/>
          <w:szCs w:val="32"/>
        </w:rPr>
      </w:pPr>
    </w:p>
    <w:p w14:paraId="1DF07FB3" w14:textId="77777777" w:rsidR="00AF7BD5" w:rsidRPr="00AF7BD5" w:rsidRDefault="00AF7BD5" w:rsidP="00087D67">
      <w:pPr>
        <w:ind w:left="270"/>
        <w:rPr>
          <w:b/>
          <w:bCs/>
          <w:sz w:val="32"/>
          <w:szCs w:val="32"/>
        </w:rPr>
      </w:pPr>
    </w:p>
    <w:p w14:paraId="2B99B620" w14:textId="29F0F10F" w:rsidR="00AF7BD5" w:rsidRPr="00862F3E" w:rsidRDefault="00AF7BD5" w:rsidP="00087D67">
      <w:pPr>
        <w:ind w:left="270"/>
        <w:rPr>
          <w:b/>
          <w:bCs/>
          <w:color w:val="32363A"/>
          <w:sz w:val="32"/>
          <w:szCs w:val="32"/>
          <w:shd w:val="clear" w:color="auto" w:fill="FFFFFF"/>
        </w:rPr>
      </w:pPr>
      <w:r w:rsidRPr="00862F3E">
        <w:rPr>
          <w:b/>
          <w:bCs/>
          <w:color w:val="32363A"/>
          <w:sz w:val="32"/>
          <w:szCs w:val="32"/>
          <w:shd w:val="clear" w:color="auto" w:fill="FFFFFF"/>
        </w:rPr>
        <w:t>If Marshall University were to start a Graduate Student Association, what are some of the issues, challenges, or opportunities that would be unique for graduate students?</w:t>
      </w:r>
    </w:p>
    <w:p w14:paraId="6A8BBF70" w14:textId="77777777" w:rsidR="00037844" w:rsidRDefault="00037844" w:rsidP="00087D67">
      <w:pPr>
        <w:ind w:left="270"/>
        <w:rPr>
          <w:color w:val="32363A"/>
          <w:sz w:val="32"/>
          <w:szCs w:val="32"/>
          <w:shd w:val="clear" w:color="auto" w:fill="FFFFFF"/>
        </w:rPr>
      </w:pPr>
    </w:p>
    <w:tbl>
      <w:tblPr>
        <w:tblW w:w="9360" w:type="dxa"/>
        <w:tblLook w:val="04A0" w:firstRow="1" w:lastRow="0" w:firstColumn="1" w:lastColumn="0" w:noHBand="0" w:noVBand="1"/>
      </w:tblPr>
      <w:tblGrid>
        <w:gridCol w:w="9360"/>
      </w:tblGrid>
      <w:tr w:rsidR="00862F3E" w:rsidRPr="00862F3E" w14:paraId="23EC8F63" w14:textId="77777777" w:rsidTr="00862F3E">
        <w:trPr>
          <w:trHeight w:val="300"/>
        </w:trPr>
        <w:tc>
          <w:tcPr>
            <w:tcW w:w="9360" w:type="dxa"/>
            <w:tcBorders>
              <w:top w:val="nil"/>
              <w:left w:val="nil"/>
              <w:bottom w:val="nil"/>
              <w:right w:val="nil"/>
            </w:tcBorders>
            <w:shd w:val="clear" w:color="auto" w:fill="auto"/>
            <w:noWrap/>
            <w:vAlign w:val="bottom"/>
            <w:hideMark/>
          </w:tcPr>
          <w:p w14:paraId="11C73FF0" w14:textId="77777777" w:rsidR="00862F3E" w:rsidRPr="00862F3E" w:rsidRDefault="00862F3E" w:rsidP="00862F3E">
            <w:pPr>
              <w:pStyle w:val="ListParagraph"/>
              <w:numPr>
                <w:ilvl w:val="0"/>
                <w:numId w:val="34"/>
              </w:numPr>
              <w:rPr>
                <w:color w:val="000000"/>
                <w:sz w:val="28"/>
                <w:szCs w:val="28"/>
              </w:rPr>
            </w:pPr>
            <w:r w:rsidRPr="00862F3E">
              <w:rPr>
                <w:color w:val="000000"/>
                <w:sz w:val="28"/>
                <w:szCs w:val="28"/>
              </w:rPr>
              <w:t>Unsure</w:t>
            </w:r>
          </w:p>
        </w:tc>
      </w:tr>
      <w:tr w:rsidR="00862F3E" w:rsidRPr="00862F3E" w14:paraId="1B4FCCD7" w14:textId="77777777" w:rsidTr="00862F3E">
        <w:trPr>
          <w:trHeight w:val="300"/>
        </w:trPr>
        <w:tc>
          <w:tcPr>
            <w:tcW w:w="9360" w:type="dxa"/>
            <w:tcBorders>
              <w:top w:val="nil"/>
              <w:left w:val="nil"/>
              <w:bottom w:val="nil"/>
              <w:right w:val="nil"/>
            </w:tcBorders>
            <w:shd w:val="clear" w:color="auto" w:fill="auto"/>
            <w:noWrap/>
            <w:vAlign w:val="bottom"/>
            <w:hideMark/>
          </w:tcPr>
          <w:p w14:paraId="4545A175"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Increased opportunities for funding, especially for part-time students. Some programs make it difficult or impossible to take a full course load each semester and this drastically reduces financial aid. More inclusion of online students in activities and university culture. Issues surrounding health insurance for graduate students and graduate assistants. Unionization for graduate assistants to receive livable wages for their work to the university. </w:t>
            </w:r>
          </w:p>
        </w:tc>
      </w:tr>
      <w:tr w:rsidR="00862F3E" w:rsidRPr="00862F3E" w14:paraId="3426B5FA" w14:textId="77777777" w:rsidTr="00862F3E">
        <w:trPr>
          <w:trHeight w:val="300"/>
        </w:trPr>
        <w:tc>
          <w:tcPr>
            <w:tcW w:w="9360" w:type="dxa"/>
            <w:tcBorders>
              <w:top w:val="nil"/>
              <w:left w:val="nil"/>
              <w:bottom w:val="nil"/>
              <w:right w:val="nil"/>
            </w:tcBorders>
            <w:shd w:val="clear" w:color="auto" w:fill="auto"/>
            <w:noWrap/>
            <w:vAlign w:val="bottom"/>
            <w:hideMark/>
          </w:tcPr>
          <w:p w14:paraId="5F720495"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Medical School is primarily off campus and rarely sets foot on main campus. Lack of availability of study spaces on campuses not located on main campus. Transportation difficulties. Lack of graduate activities.</w:t>
            </w:r>
          </w:p>
        </w:tc>
      </w:tr>
      <w:tr w:rsidR="00862F3E" w:rsidRPr="00862F3E" w14:paraId="01364167" w14:textId="77777777" w:rsidTr="00862F3E">
        <w:trPr>
          <w:trHeight w:val="300"/>
        </w:trPr>
        <w:tc>
          <w:tcPr>
            <w:tcW w:w="9360" w:type="dxa"/>
            <w:tcBorders>
              <w:top w:val="nil"/>
              <w:left w:val="nil"/>
              <w:bottom w:val="nil"/>
              <w:right w:val="nil"/>
            </w:tcBorders>
            <w:shd w:val="clear" w:color="auto" w:fill="auto"/>
            <w:noWrap/>
            <w:vAlign w:val="bottom"/>
            <w:hideMark/>
          </w:tcPr>
          <w:p w14:paraId="4C1FF63C"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Graduate students are more likely to work, and perhaps GSA could help grad students to better mitigate those challenges and advocate for better ways to support those students. </w:t>
            </w:r>
          </w:p>
        </w:tc>
      </w:tr>
      <w:tr w:rsidR="00862F3E" w:rsidRPr="00862F3E" w14:paraId="23C9F1B1" w14:textId="77777777" w:rsidTr="00862F3E">
        <w:trPr>
          <w:trHeight w:val="300"/>
        </w:trPr>
        <w:tc>
          <w:tcPr>
            <w:tcW w:w="9360" w:type="dxa"/>
            <w:tcBorders>
              <w:top w:val="nil"/>
              <w:left w:val="nil"/>
              <w:bottom w:val="nil"/>
              <w:right w:val="nil"/>
            </w:tcBorders>
            <w:shd w:val="clear" w:color="auto" w:fill="auto"/>
            <w:noWrap/>
            <w:vAlign w:val="bottom"/>
            <w:hideMark/>
          </w:tcPr>
          <w:p w14:paraId="1977CB96"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Online student involvement/sense of connection to the university</w:t>
            </w:r>
          </w:p>
        </w:tc>
      </w:tr>
      <w:tr w:rsidR="00862F3E" w:rsidRPr="00862F3E" w14:paraId="4D67FEDA" w14:textId="77777777" w:rsidTr="00862F3E">
        <w:trPr>
          <w:trHeight w:val="300"/>
        </w:trPr>
        <w:tc>
          <w:tcPr>
            <w:tcW w:w="9360" w:type="dxa"/>
            <w:tcBorders>
              <w:top w:val="nil"/>
              <w:left w:val="nil"/>
              <w:bottom w:val="nil"/>
              <w:right w:val="nil"/>
            </w:tcBorders>
            <w:shd w:val="clear" w:color="auto" w:fill="auto"/>
            <w:noWrap/>
            <w:vAlign w:val="bottom"/>
            <w:hideMark/>
          </w:tcPr>
          <w:p w14:paraId="1549DB1F"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Unsure - I will soon be graduating and finishing my work at Marshall and so my input is not very valuable at this time. </w:t>
            </w:r>
          </w:p>
        </w:tc>
      </w:tr>
      <w:tr w:rsidR="00862F3E" w:rsidRPr="00862F3E" w14:paraId="4D5DA493" w14:textId="77777777" w:rsidTr="00862F3E">
        <w:trPr>
          <w:trHeight w:val="300"/>
        </w:trPr>
        <w:tc>
          <w:tcPr>
            <w:tcW w:w="9360" w:type="dxa"/>
            <w:tcBorders>
              <w:top w:val="nil"/>
              <w:left w:val="nil"/>
              <w:bottom w:val="nil"/>
              <w:right w:val="nil"/>
            </w:tcBorders>
            <w:shd w:val="clear" w:color="auto" w:fill="auto"/>
            <w:noWrap/>
            <w:vAlign w:val="bottom"/>
            <w:hideMark/>
          </w:tcPr>
          <w:p w14:paraId="29A8D770"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Since many graduate classes are being offered online then maybe set up a computer lab on both campuses that are to be used by graduate students to do Teams meetings.</w:t>
            </w:r>
          </w:p>
        </w:tc>
      </w:tr>
      <w:tr w:rsidR="00862F3E" w:rsidRPr="00862F3E" w14:paraId="627C4947" w14:textId="77777777" w:rsidTr="00862F3E">
        <w:trPr>
          <w:trHeight w:val="300"/>
        </w:trPr>
        <w:tc>
          <w:tcPr>
            <w:tcW w:w="9360" w:type="dxa"/>
            <w:tcBorders>
              <w:top w:val="nil"/>
              <w:left w:val="nil"/>
              <w:bottom w:val="nil"/>
              <w:right w:val="nil"/>
            </w:tcBorders>
            <w:shd w:val="clear" w:color="auto" w:fill="auto"/>
            <w:noWrap/>
            <w:vAlign w:val="bottom"/>
            <w:hideMark/>
          </w:tcPr>
          <w:p w14:paraId="1C7F80C8"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NA</w:t>
            </w:r>
          </w:p>
        </w:tc>
      </w:tr>
      <w:tr w:rsidR="00862F3E" w:rsidRPr="00862F3E" w14:paraId="7E453509" w14:textId="77777777" w:rsidTr="00862F3E">
        <w:trPr>
          <w:trHeight w:val="300"/>
        </w:trPr>
        <w:tc>
          <w:tcPr>
            <w:tcW w:w="9360" w:type="dxa"/>
            <w:tcBorders>
              <w:top w:val="nil"/>
              <w:left w:val="nil"/>
              <w:bottom w:val="nil"/>
              <w:right w:val="nil"/>
            </w:tcBorders>
            <w:shd w:val="clear" w:color="auto" w:fill="auto"/>
            <w:noWrap/>
            <w:vAlign w:val="bottom"/>
            <w:hideMark/>
          </w:tcPr>
          <w:p w14:paraId="551413B7"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More interactive virtual classes.</w:t>
            </w:r>
          </w:p>
        </w:tc>
      </w:tr>
      <w:tr w:rsidR="00862F3E" w:rsidRPr="00862F3E" w14:paraId="551D4712" w14:textId="77777777" w:rsidTr="00862F3E">
        <w:trPr>
          <w:trHeight w:val="300"/>
        </w:trPr>
        <w:tc>
          <w:tcPr>
            <w:tcW w:w="9360" w:type="dxa"/>
            <w:tcBorders>
              <w:top w:val="nil"/>
              <w:left w:val="nil"/>
              <w:bottom w:val="nil"/>
              <w:right w:val="nil"/>
            </w:tcBorders>
            <w:shd w:val="clear" w:color="auto" w:fill="auto"/>
            <w:noWrap/>
            <w:vAlign w:val="bottom"/>
            <w:hideMark/>
          </w:tcPr>
          <w:p w14:paraId="40108724"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The offering of course types and events available to graduate students considering the dynamic of the graduate students at Marshall. </w:t>
            </w:r>
          </w:p>
        </w:tc>
      </w:tr>
      <w:tr w:rsidR="00862F3E" w:rsidRPr="00862F3E" w14:paraId="28475D8B" w14:textId="77777777" w:rsidTr="00862F3E">
        <w:trPr>
          <w:trHeight w:val="300"/>
        </w:trPr>
        <w:tc>
          <w:tcPr>
            <w:tcW w:w="9360" w:type="dxa"/>
            <w:tcBorders>
              <w:top w:val="nil"/>
              <w:left w:val="nil"/>
              <w:bottom w:val="nil"/>
              <w:right w:val="nil"/>
            </w:tcBorders>
            <w:shd w:val="clear" w:color="auto" w:fill="auto"/>
            <w:noWrap/>
            <w:vAlign w:val="bottom"/>
            <w:hideMark/>
          </w:tcPr>
          <w:p w14:paraId="5F3C52F5" w14:textId="773C8DC0"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International student setting in with Housing etc. mental health counselling job placement and more opportunities to allowed student </w:t>
            </w:r>
            <w:r w:rsidR="0004795C" w:rsidRPr="00862F3E">
              <w:rPr>
                <w:color w:val="000000"/>
                <w:sz w:val="28"/>
                <w:szCs w:val="28"/>
              </w:rPr>
              <w:t>to work</w:t>
            </w:r>
            <w:r w:rsidRPr="00862F3E">
              <w:rPr>
                <w:color w:val="000000"/>
                <w:sz w:val="28"/>
                <w:szCs w:val="28"/>
              </w:rPr>
              <w:t xml:space="preserve"> and make decent wages to continue their studies. </w:t>
            </w:r>
          </w:p>
        </w:tc>
      </w:tr>
      <w:tr w:rsidR="00862F3E" w:rsidRPr="00862F3E" w14:paraId="24FB3C89" w14:textId="77777777" w:rsidTr="00862F3E">
        <w:trPr>
          <w:trHeight w:val="300"/>
        </w:trPr>
        <w:tc>
          <w:tcPr>
            <w:tcW w:w="9360" w:type="dxa"/>
            <w:tcBorders>
              <w:top w:val="nil"/>
              <w:left w:val="nil"/>
              <w:bottom w:val="nil"/>
              <w:right w:val="nil"/>
            </w:tcBorders>
            <w:shd w:val="clear" w:color="auto" w:fill="auto"/>
            <w:noWrap/>
            <w:vAlign w:val="bottom"/>
            <w:hideMark/>
          </w:tcPr>
          <w:p w14:paraId="54DC5D7C"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Stipends for GA/TA/RA positions, work/life balance between school, student training (practicum), and home life, regulations on time and quantity of demands imposed by RA/GA/TA positions, resources and funding for doctorate level research and travel. </w:t>
            </w:r>
          </w:p>
        </w:tc>
      </w:tr>
    </w:tbl>
    <w:p w14:paraId="4E27E37A" w14:textId="77777777" w:rsidR="009B3BC5" w:rsidRDefault="009B3BC5"/>
    <w:p w14:paraId="41032F51" w14:textId="77777777" w:rsidR="009B3BC5" w:rsidRDefault="009B3BC5"/>
    <w:p w14:paraId="1F870B65" w14:textId="77777777" w:rsidR="009B3BC5" w:rsidRDefault="009B3BC5"/>
    <w:p w14:paraId="402E97E1" w14:textId="77777777" w:rsidR="009B3BC5" w:rsidRDefault="009B3BC5"/>
    <w:p w14:paraId="55C610E8" w14:textId="77777777" w:rsidR="009B3BC5" w:rsidRDefault="009B3BC5"/>
    <w:p w14:paraId="0E1BF8D6" w14:textId="77777777" w:rsidR="009B3BC5" w:rsidRDefault="009B3BC5"/>
    <w:p w14:paraId="60E6C78D" w14:textId="77777777" w:rsidR="009B3BC5" w:rsidRDefault="009B3BC5"/>
    <w:p w14:paraId="7139A04F" w14:textId="77777777" w:rsidR="009B3BC5" w:rsidRDefault="009B3BC5"/>
    <w:p w14:paraId="7291A218" w14:textId="77777777" w:rsidR="009B3BC5" w:rsidRDefault="009B3BC5"/>
    <w:tbl>
      <w:tblPr>
        <w:tblW w:w="9360" w:type="dxa"/>
        <w:tblLook w:val="04A0" w:firstRow="1" w:lastRow="0" w:firstColumn="1" w:lastColumn="0" w:noHBand="0" w:noVBand="1"/>
      </w:tblPr>
      <w:tblGrid>
        <w:gridCol w:w="9360"/>
      </w:tblGrid>
      <w:tr w:rsidR="00862F3E" w:rsidRPr="00862F3E" w14:paraId="2DC0AA54" w14:textId="77777777" w:rsidTr="00862F3E">
        <w:trPr>
          <w:trHeight w:val="300"/>
        </w:trPr>
        <w:tc>
          <w:tcPr>
            <w:tcW w:w="9360" w:type="dxa"/>
            <w:tcBorders>
              <w:top w:val="nil"/>
              <w:left w:val="nil"/>
              <w:bottom w:val="nil"/>
              <w:right w:val="nil"/>
            </w:tcBorders>
            <w:shd w:val="clear" w:color="auto" w:fill="auto"/>
            <w:noWrap/>
            <w:vAlign w:val="bottom"/>
            <w:hideMark/>
          </w:tcPr>
          <w:p w14:paraId="554E091E"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N/A</w:t>
            </w:r>
          </w:p>
        </w:tc>
      </w:tr>
      <w:tr w:rsidR="00862F3E" w:rsidRPr="00862F3E" w14:paraId="35BD6CE7" w14:textId="77777777" w:rsidTr="00862F3E">
        <w:trPr>
          <w:trHeight w:val="300"/>
        </w:trPr>
        <w:tc>
          <w:tcPr>
            <w:tcW w:w="9360" w:type="dxa"/>
            <w:tcBorders>
              <w:top w:val="nil"/>
              <w:left w:val="nil"/>
              <w:bottom w:val="nil"/>
              <w:right w:val="nil"/>
            </w:tcBorders>
            <w:shd w:val="clear" w:color="auto" w:fill="auto"/>
            <w:noWrap/>
            <w:vAlign w:val="bottom"/>
            <w:hideMark/>
          </w:tcPr>
          <w:p w14:paraId="5353179B" w14:textId="2B08D9C8" w:rsidR="00862F3E" w:rsidRPr="00862F3E" w:rsidRDefault="00862F3E" w:rsidP="00862F3E">
            <w:pPr>
              <w:pStyle w:val="ListParagraph"/>
              <w:numPr>
                <w:ilvl w:val="0"/>
                <w:numId w:val="33"/>
              </w:numPr>
              <w:rPr>
                <w:color w:val="000000"/>
                <w:sz w:val="28"/>
                <w:szCs w:val="28"/>
              </w:rPr>
            </w:pPr>
            <w:r w:rsidRPr="00862F3E">
              <w:rPr>
                <w:color w:val="000000"/>
                <w:sz w:val="28"/>
                <w:szCs w:val="28"/>
              </w:rPr>
              <w:t>Work -Life balance issues</w:t>
            </w:r>
            <w:r w:rsidRPr="00862F3E">
              <w:rPr>
                <w:color w:val="000000"/>
                <w:sz w:val="28"/>
                <w:szCs w:val="28"/>
              </w:rPr>
              <w:br/>
              <w:t xml:space="preserve">Understanding that many graduates, students have professional careers, helping to find more opportunities for graduate students to become involved on campus and with clubs and activities. </w:t>
            </w:r>
            <w:r w:rsidR="00113EE3" w:rsidRPr="00862F3E">
              <w:rPr>
                <w:color w:val="000000"/>
                <w:sz w:val="28"/>
                <w:szCs w:val="28"/>
              </w:rPr>
              <w:t>Also,</w:t>
            </w:r>
            <w:r w:rsidRPr="00862F3E">
              <w:rPr>
                <w:color w:val="000000"/>
                <w:sz w:val="28"/>
                <w:szCs w:val="28"/>
              </w:rPr>
              <w:t xml:space="preserve"> more opportunities for professional development in the business world, such as networking opportunities with established corporations and business leaders that would assist graduate students in advancing their careers and life goals.</w:t>
            </w:r>
          </w:p>
        </w:tc>
      </w:tr>
      <w:tr w:rsidR="00862F3E" w:rsidRPr="00862F3E" w14:paraId="21B976FE" w14:textId="77777777" w:rsidTr="00862F3E">
        <w:trPr>
          <w:trHeight w:val="300"/>
        </w:trPr>
        <w:tc>
          <w:tcPr>
            <w:tcW w:w="9360" w:type="dxa"/>
            <w:tcBorders>
              <w:top w:val="nil"/>
              <w:left w:val="nil"/>
              <w:bottom w:val="nil"/>
              <w:right w:val="nil"/>
            </w:tcBorders>
            <w:shd w:val="clear" w:color="auto" w:fill="auto"/>
            <w:noWrap/>
            <w:vAlign w:val="bottom"/>
            <w:hideMark/>
          </w:tcPr>
          <w:p w14:paraId="3F079A5B" w14:textId="68A6B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Graduate students are often </w:t>
            </w:r>
            <w:r w:rsidR="00113EE3" w:rsidRPr="00862F3E">
              <w:rPr>
                <w:color w:val="000000"/>
                <w:sz w:val="28"/>
                <w:szCs w:val="28"/>
              </w:rPr>
              <w:t>overlooked</w:t>
            </w:r>
            <w:r w:rsidRPr="00862F3E">
              <w:rPr>
                <w:color w:val="000000"/>
                <w:sz w:val="28"/>
                <w:szCs w:val="28"/>
              </w:rPr>
              <w:t xml:space="preserve"> to undergraduate students. That is undergrad gets WAY more help/assistance by the university. </w:t>
            </w:r>
            <w:r w:rsidR="00113EE3" w:rsidRPr="00862F3E">
              <w:rPr>
                <w:color w:val="000000"/>
                <w:sz w:val="28"/>
                <w:szCs w:val="28"/>
              </w:rPr>
              <w:t>However,</w:t>
            </w:r>
            <w:r w:rsidRPr="00862F3E">
              <w:rPr>
                <w:color w:val="000000"/>
                <w:sz w:val="28"/>
                <w:szCs w:val="28"/>
              </w:rPr>
              <w:t xml:space="preserve"> graduates are a lot of times coming RIGHT out of undergrad and need like extra help as semi full adults</w:t>
            </w:r>
          </w:p>
        </w:tc>
      </w:tr>
      <w:tr w:rsidR="00862F3E" w:rsidRPr="00862F3E" w14:paraId="789B19A6" w14:textId="77777777" w:rsidTr="00862F3E">
        <w:trPr>
          <w:trHeight w:val="300"/>
        </w:trPr>
        <w:tc>
          <w:tcPr>
            <w:tcW w:w="9360" w:type="dxa"/>
            <w:tcBorders>
              <w:top w:val="nil"/>
              <w:left w:val="nil"/>
              <w:bottom w:val="nil"/>
              <w:right w:val="nil"/>
            </w:tcBorders>
            <w:shd w:val="clear" w:color="auto" w:fill="auto"/>
            <w:noWrap/>
            <w:vAlign w:val="bottom"/>
            <w:hideMark/>
          </w:tcPr>
          <w:p w14:paraId="6316B142"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Graduate Assistantship positions for International students </w:t>
            </w:r>
          </w:p>
        </w:tc>
      </w:tr>
      <w:tr w:rsidR="00862F3E" w:rsidRPr="00862F3E" w14:paraId="6FF13E52" w14:textId="77777777" w:rsidTr="00862F3E">
        <w:trPr>
          <w:trHeight w:val="300"/>
        </w:trPr>
        <w:tc>
          <w:tcPr>
            <w:tcW w:w="9360" w:type="dxa"/>
            <w:tcBorders>
              <w:top w:val="nil"/>
              <w:left w:val="nil"/>
              <w:bottom w:val="nil"/>
              <w:right w:val="nil"/>
            </w:tcBorders>
            <w:shd w:val="clear" w:color="auto" w:fill="auto"/>
            <w:noWrap/>
            <w:vAlign w:val="bottom"/>
            <w:hideMark/>
          </w:tcPr>
          <w:p w14:paraId="7133EBFD"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Unsure</w:t>
            </w:r>
          </w:p>
        </w:tc>
      </w:tr>
      <w:tr w:rsidR="00862F3E" w:rsidRPr="00862F3E" w14:paraId="734BAD55" w14:textId="77777777" w:rsidTr="00862F3E">
        <w:trPr>
          <w:trHeight w:val="300"/>
        </w:trPr>
        <w:tc>
          <w:tcPr>
            <w:tcW w:w="9360" w:type="dxa"/>
            <w:tcBorders>
              <w:top w:val="nil"/>
              <w:left w:val="nil"/>
              <w:bottom w:val="nil"/>
              <w:right w:val="nil"/>
            </w:tcBorders>
            <w:shd w:val="clear" w:color="auto" w:fill="auto"/>
            <w:noWrap/>
            <w:vAlign w:val="bottom"/>
            <w:hideMark/>
          </w:tcPr>
          <w:p w14:paraId="14F0C1E8"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Graduate Assistantship jobs</w:t>
            </w:r>
            <w:r w:rsidRPr="00862F3E">
              <w:rPr>
                <w:color w:val="000000"/>
                <w:sz w:val="28"/>
                <w:szCs w:val="28"/>
              </w:rPr>
              <w:br/>
              <w:t xml:space="preserve">Internship opportunities </w:t>
            </w:r>
            <w:r w:rsidRPr="00862F3E">
              <w:rPr>
                <w:color w:val="000000"/>
                <w:sz w:val="28"/>
                <w:szCs w:val="28"/>
              </w:rPr>
              <w:br/>
              <w:t>Intercultural meetups</w:t>
            </w:r>
            <w:r w:rsidRPr="00862F3E">
              <w:rPr>
                <w:color w:val="000000"/>
                <w:sz w:val="28"/>
                <w:szCs w:val="28"/>
              </w:rPr>
              <w:br/>
              <w:t>Future guidance for jobs</w:t>
            </w:r>
          </w:p>
        </w:tc>
      </w:tr>
      <w:tr w:rsidR="00862F3E" w:rsidRPr="00862F3E" w14:paraId="39F53F7B" w14:textId="77777777" w:rsidTr="00862F3E">
        <w:trPr>
          <w:trHeight w:val="300"/>
        </w:trPr>
        <w:tc>
          <w:tcPr>
            <w:tcW w:w="9360" w:type="dxa"/>
            <w:tcBorders>
              <w:top w:val="nil"/>
              <w:left w:val="nil"/>
              <w:bottom w:val="nil"/>
              <w:right w:val="nil"/>
            </w:tcBorders>
            <w:shd w:val="clear" w:color="auto" w:fill="auto"/>
            <w:noWrap/>
            <w:vAlign w:val="bottom"/>
            <w:hideMark/>
          </w:tcPr>
          <w:p w14:paraId="39457DBB"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Working while getting an education/ Feeling like they belong too, even though things tend to be aimed at the Undergrads</w:t>
            </w:r>
          </w:p>
        </w:tc>
      </w:tr>
      <w:tr w:rsidR="00862F3E" w:rsidRPr="00862F3E" w14:paraId="2DC393E5" w14:textId="77777777" w:rsidTr="00862F3E">
        <w:trPr>
          <w:trHeight w:val="300"/>
        </w:trPr>
        <w:tc>
          <w:tcPr>
            <w:tcW w:w="9360" w:type="dxa"/>
            <w:tcBorders>
              <w:top w:val="nil"/>
              <w:left w:val="nil"/>
              <w:bottom w:val="nil"/>
              <w:right w:val="nil"/>
            </w:tcBorders>
            <w:shd w:val="clear" w:color="auto" w:fill="auto"/>
            <w:noWrap/>
            <w:vAlign w:val="bottom"/>
            <w:hideMark/>
          </w:tcPr>
          <w:p w14:paraId="109135A4"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Graduate students need some more graduate assistantships to build their profile </w:t>
            </w:r>
          </w:p>
        </w:tc>
      </w:tr>
      <w:tr w:rsidR="00862F3E" w:rsidRPr="00862F3E" w14:paraId="77B41096" w14:textId="77777777" w:rsidTr="00862F3E">
        <w:trPr>
          <w:trHeight w:val="300"/>
        </w:trPr>
        <w:tc>
          <w:tcPr>
            <w:tcW w:w="9360" w:type="dxa"/>
            <w:tcBorders>
              <w:top w:val="nil"/>
              <w:left w:val="nil"/>
              <w:bottom w:val="nil"/>
              <w:right w:val="nil"/>
            </w:tcBorders>
            <w:shd w:val="clear" w:color="auto" w:fill="auto"/>
            <w:noWrap/>
            <w:vAlign w:val="bottom"/>
            <w:hideMark/>
          </w:tcPr>
          <w:p w14:paraId="430D7E53"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Making connections and networking needs</w:t>
            </w:r>
            <w:r w:rsidRPr="00862F3E">
              <w:rPr>
                <w:color w:val="000000"/>
                <w:sz w:val="28"/>
                <w:szCs w:val="28"/>
              </w:rPr>
              <w:br/>
              <w:t xml:space="preserve">More things for older adults </w:t>
            </w:r>
          </w:p>
        </w:tc>
      </w:tr>
      <w:tr w:rsidR="00862F3E" w:rsidRPr="00862F3E" w14:paraId="18B8F095" w14:textId="77777777" w:rsidTr="00862F3E">
        <w:trPr>
          <w:trHeight w:val="300"/>
        </w:trPr>
        <w:tc>
          <w:tcPr>
            <w:tcW w:w="9360" w:type="dxa"/>
            <w:tcBorders>
              <w:top w:val="nil"/>
              <w:left w:val="nil"/>
              <w:bottom w:val="nil"/>
              <w:right w:val="nil"/>
            </w:tcBorders>
            <w:shd w:val="clear" w:color="auto" w:fill="auto"/>
            <w:noWrap/>
            <w:vAlign w:val="bottom"/>
            <w:hideMark/>
          </w:tcPr>
          <w:p w14:paraId="51ED53E9"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Finances are very big with graduate school. Grad students don't qualify for grants or free financial aid, and there are very few graduate scholarships. Loans or paying out of pocket are the only options. Many grad students work full-time jobs and/or have families to support. </w:t>
            </w:r>
          </w:p>
        </w:tc>
      </w:tr>
      <w:tr w:rsidR="00862F3E" w:rsidRPr="00862F3E" w14:paraId="2D181DCD" w14:textId="77777777" w:rsidTr="00862F3E">
        <w:trPr>
          <w:trHeight w:val="300"/>
        </w:trPr>
        <w:tc>
          <w:tcPr>
            <w:tcW w:w="9360" w:type="dxa"/>
            <w:tcBorders>
              <w:top w:val="nil"/>
              <w:left w:val="nil"/>
              <w:bottom w:val="nil"/>
              <w:right w:val="nil"/>
            </w:tcBorders>
            <w:shd w:val="clear" w:color="auto" w:fill="auto"/>
            <w:noWrap/>
            <w:vAlign w:val="bottom"/>
            <w:hideMark/>
          </w:tcPr>
          <w:p w14:paraId="09F23CEE"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Creating more public and content specific stressor vs resource talks. As a graduate student one thing I have struggled with is finding the right connections to things such as financial scholarships, funding experience opportunities. The level of communication about beneficial resources is much lower at the graduate level. </w:t>
            </w:r>
          </w:p>
        </w:tc>
      </w:tr>
      <w:tr w:rsidR="00862F3E" w:rsidRPr="00862F3E" w14:paraId="4644A806" w14:textId="77777777" w:rsidTr="00862F3E">
        <w:trPr>
          <w:trHeight w:val="300"/>
        </w:trPr>
        <w:tc>
          <w:tcPr>
            <w:tcW w:w="9360" w:type="dxa"/>
            <w:tcBorders>
              <w:top w:val="nil"/>
              <w:left w:val="nil"/>
              <w:bottom w:val="nil"/>
              <w:right w:val="nil"/>
            </w:tcBorders>
            <w:shd w:val="clear" w:color="auto" w:fill="auto"/>
            <w:noWrap/>
            <w:vAlign w:val="bottom"/>
            <w:hideMark/>
          </w:tcPr>
          <w:p w14:paraId="113C02D0"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Financial aid for online students</w:t>
            </w:r>
          </w:p>
        </w:tc>
      </w:tr>
      <w:tr w:rsidR="00862F3E" w:rsidRPr="00862F3E" w14:paraId="2E25D1DC" w14:textId="77777777" w:rsidTr="00862F3E">
        <w:trPr>
          <w:trHeight w:val="300"/>
        </w:trPr>
        <w:tc>
          <w:tcPr>
            <w:tcW w:w="9360" w:type="dxa"/>
            <w:tcBorders>
              <w:top w:val="nil"/>
              <w:left w:val="nil"/>
              <w:bottom w:val="nil"/>
              <w:right w:val="nil"/>
            </w:tcBorders>
            <w:shd w:val="clear" w:color="auto" w:fill="auto"/>
            <w:noWrap/>
            <w:vAlign w:val="bottom"/>
            <w:hideMark/>
          </w:tcPr>
          <w:p w14:paraId="52EECC70"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Not sure.</w:t>
            </w:r>
          </w:p>
        </w:tc>
      </w:tr>
      <w:tr w:rsidR="00862F3E" w:rsidRPr="00862F3E" w14:paraId="5BD087A9" w14:textId="77777777" w:rsidTr="00862F3E">
        <w:trPr>
          <w:trHeight w:val="300"/>
        </w:trPr>
        <w:tc>
          <w:tcPr>
            <w:tcW w:w="9360" w:type="dxa"/>
            <w:tcBorders>
              <w:top w:val="nil"/>
              <w:left w:val="nil"/>
              <w:bottom w:val="nil"/>
              <w:right w:val="nil"/>
            </w:tcBorders>
            <w:shd w:val="clear" w:color="auto" w:fill="auto"/>
            <w:noWrap/>
            <w:vAlign w:val="bottom"/>
            <w:hideMark/>
          </w:tcPr>
          <w:p w14:paraId="7BF0B158"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Distance  learning as a graduate student</w:t>
            </w:r>
          </w:p>
        </w:tc>
      </w:tr>
      <w:tr w:rsidR="00862F3E" w:rsidRPr="00862F3E" w14:paraId="674918FB" w14:textId="77777777" w:rsidTr="00862F3E">
        <w:trPr>
          <w:trHeight w:val="300"/>
        </w:trPr>
        <w:tc>
          <w:tcPr>
            <w:tcW w:w="9360" w:type="dxa"/>
            <w:tcBorders>
              <w:top w:val="nil"/>
              <w:left w:val="nil"/>
              <w:bottom w:val="nil"/>
              <w:right w:val="nil"/>
            </w:tcBorders>
            <w:shd w:val="clear" w:color="auto" w:fill="auto"/>
            <w:noWrap/>
            <w:vAlign w:val="bottom"/>
            <w:hideMark/>
          </w:tcPr>
          <w:p w14:paraId="69F140A0"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Issues with the graduate assistantship programs that could be resolved more easily, stipend increases</w:t>
            </w:r>
          </w:p>
        </w:tc>
      </w:tr>
    </w:tbl>
    <w:p w14:paraId="5E262779" w14:textId="77777777" w:rsidR="009B3BC5" w:rsidRDefault="009B3BC5"/>
    <w:p w14:paraId="40D835FA" w14:textId="77777777" w:rsidR="009B3BC5" w:rsidRDefault="009B3BC5"/>
    <w:p w14:paraId="0794990E" w14:textId="77777777" w:rsidR="009B3BC5" w:rsidRDefault="009B3BC5"/>
    <w:p w14:paraId="703530F3" w14:textId="77777777" w:rsidR="009B3BC5" w:rsidRDefault="009B3BC5"/>
    <w:tbl>
      <w:tblPr>
        <w:tblW w:w="9360" w:type="dxa"/>
        <w:tblLook w:val="04A0" w:firstRow="1" w:lastRow="0" w:firstColumn="1" w:lastColumn="0" w:noHBand="0" w:noVBand="1"/>
      </w:tblPr>
      <w:tblGrid>
        <w:gridCol w:w="9360"/>
      </w:tblGrid>
      <w:tr w:rsidR="00862F3E" w:rsidRPr="00862F3E" w14:paraId="76A94B7B" w14:textId="77777777" w:rsidTr="00862F3E">
        <w:trPr>
          <w:trHeight w:val="300"/>
        </w:trPr>
        <w:tc>
          <w:tcPr>
            <w:tcW w:w="9360" w:type="dxa"/>
            <w:tcBorders>
              <w:top w:val="nil"/>
              <w:left w:val="nil"/>
              <w:bottom w:val="nil"/>
              <w:right w:val="nil"/>
            </w:tcBorders>
            <w:shd w:val="clear" w:color="auto" w:fill="auto"/>
            <w:noWrap/>
            <w:vAlign w:val="bottom"/>
            <w:hideMark/>
          </w:tcPr>
          <w:p w14:paraId="7A5053BC"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lastRenderedPageBreak/>
              <w:t xml:space="preserve">Graduate Student opportunities other than work-study or department secretary and similar secretarial roles. </w:t>
            </w:r>
          </w:p>
        </w:tc>
      </w:tr>
      <w:tr w:rsidR="00862F3E" w:rsidRPr="00862F3E" w14:paraId="387E5A26" w14:textId="77777777" w:rsidTr="00862F3E">
        <w:trPr>
          <w:trHeight w:val="300"/>
        </w:trPr>
        <w:tc>
          <w:tcPr>
            <w:tcW w:w="9360" w:type="dxa"/>
            <w:tcBorders>
              <w:top w:val="nil"/>
              <w:left w:val="nil"/>
              <w:bottom w:val="nil"/>
              <w:right w:val="nil"/>
            </w:tcBorders>
            <w:shd w:val="clear" w:color="auto" w:fill="auto"/>
            <w:noWrap/>
            <w:vAlign w:val="bottom"/>
            <w:hideMark/>
          </w:tcPr>
          <w:p w14:paraId="57C19502"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Not sure </w:t>
            </w:r>
          </w:p>
        </w:tc>
      </w:tr>
      <w:tr w:rsidR="00862F3E" w:rsidRPr="00862F3E" w14:paraId="7A365F9A" w14:textId="77777777" w:rsidTr="00862F3E">
        <w:trPr>
          <w:trHeight w:val="300"/>
        </w:trPr>
        <w:tc>
          <w:tcPr>
            <w:tcW w:w="9360" w:type="dxa"/>
            <w:tcBorders>
              <w:top w:val="nil"/>
              <w:left w:val="nil"/>
              <w:bottom w:val="nil"/>
              <w:right w:val="nil"/>
            </w:tcBorders>
            <w:shd w:val="clear" w:color="auto" w:fill="auto"/>
            <w:noWrap/>
            <w:vAlign w:val="bottom"/>
            <w:hideMark/>
          </w:tcPr>
          <w:p w14:paraId="62553746"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making it clear what opportunities and activities are available and open to graduate students, organizing events for graduate students, listening to graduate student concerns</w:t>
            </w:r>
          </w:p>
        </w:tc>
      </w:tr>
      <w:tr w:rsidR="00862F3E" w:rsidRPr="00862F3E" w14:paraId="4CA8B696" w14:textId="77777777" w:rsidTr="00862F3E">
        <w:trPr>
          <w:trHeight w:val="300"/>
        </w:trPr>
        <w:tc>
          <w:tcPr>
            <w:tcW w:w="9360" w:type="dxa"/>
            <w:tcBorders>
              <w:top w:val="nil"/>
              <w:left w:val="nil"/>
              <w:bottom w:val="nil"/>
              <w:right w:val="nil"/>
            </w:tcBorders>
            <w:shd w:val="clear" w:color="auto" w:fill="auto"/>
            <w:noWrap/>
            <w:vAlign w:val="bottom"/>
            <w:hideMark/>
          </w:tcPr>
          <w:p w14:paraId="12FE9BB9" w14:textId="34604F30"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Updates via email to graduate students, especially those learning online or out of location from Marshall pertaining to updates or </w:t>
            </w:r>
            <w:r w:rsidR="009534D6" w:rsidRPr="00862F3E">
              <w:rPr>
                <w:color w:val="000000"/>
                <w:sz w:val="28"/>
                <w:szCs w:val="28"/>
              </w:rPr>
              <w:t>changes</w:t>
            </w:r>
            <w:r w:rsidRPr="00862F3E">
              <w:rPr>
                <w:color w:val="000000"/>
                <w:sz w:val="28"/>
                <w:szCs w:val="28"/>
              </w:rPr>
              <w:t xml:space="preserve"> in requirements within specific programs. This would helpful in keeping graduate students in the loop to ensure they are aware of any new university policies or changes. This could be done via a quick email updates quarterly in the semester identifying any new updates or changes and insights of SGA relevant to students. </w:t>
            </w:r>
            <w:r w:rsidRPr="00862F3E">
              <w:rPr>
                <w:color w:val="000000"/>
                <w:sz w:val="28"/>
                <w:szCs w:val="28"/>
              </w:rPr>
              <w:br/>
            </w:r>
            <w:r w:rsidRPr="00862F3E">
              <w:rPr>
                <w:color w:val="000000"/>
                <w:sz w:val="28"/>
                <w:szCs w:val="28"/>
              </w:rPr>
              <w:br/>
              <w:t xml:space="preserve">Opportunity to use </w:t>
            </w:r>
            <w:r w:rsidR="00482AED" w:rsidRPr="00862F3E">
              <w:rPr>
                <w:color w:val="000000"/>
                <w:sz w:val="28"/>
                <w:szCs w:val="28"/>
              </w:rPr>
              <w:t>Flipgrid</w:t>
            </w:r>
            <w:r w:rsidRPr="00862F3E">
              <w:rPr>
                <w:color w:val="000000"/>
                <w:sz w:val="28"/>
                <w:szCs w:val="28"/>
              </w:rPr>
              <w:t>, zoom, teams, or some other form of digital communication in lieu of or supplementing in person conversations between instructor's, professionals in a specific field, and with graduate students working towards a career in the field occupied by instructors or professionals. This could personalize the education for graduate students by being able to put a face and a video to their learning.</w:t>
            </w:r>
          </w:p>
        </w:tc>
      </w:tr>
      <w:tr w:rsidR="00862F3E" w:rsidRPr="00862F3E" w14:paraId="40BCFBB6" w14:textId="77777777" w:rsidTr="00862F3E">
        <w:trPr>
          <w:trHeight w:val="300"/>
        </w:trPr>
        <w:tc>
          <w:tcPr>
            <w:tcW w:w="9360" w:type="dxa"/>
            <w:tcBorders>
              <w:top w:val="nil"/>
              <w:left w:val="nil"/>
              <w:bottom w:val="nil"/>
              <w:right w:val="nil"/>
            </w:tcBorders>
            <w:shd w:val="clear" w:color="auto" w:fill="auto"/>
            <w:noWrap/>
            <w:vAlign w:val="bottom"/>
            <w:hideMark/>
          </w:tcPr>
          <w:p w14:paraId="7F718309"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Better communication for Graduate specific information.</w:t>
            </w:r>
          </w:p>
        </w:tc>
      </w:tr>
      <w:tr w:rsidR="00862F3E" w:rsidRPr="00862F3E" w14:paraId="0C429C5A" w14:textId="77777777" w:rsidTr="00862F3E">
        <w:trPr>
          <w:trHeight w:val="300"/>
        </w:trPr>
        <w:tc>
          <w:tcPr>
            <w:tcW w:w="9360" w:type="dxa"/>
            <w:tcBorders>
              <w:top w:val="nil"/>
              <w:left w:val="nil"/>
              <w:bottom w:val="nil"/>
              <w:right w:val="nil"/>
            </w:tcBorders>
            <w:shd w:val="clear" w:color="auto" w:fill="auto"/>
            <w:noWrap/>
            <w:vAlign w:val="bottom"/>
            <w:hideMark/>
          </w:tcPr>
          <w:p w14:paraId="2D11504E"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Financial Assistance </w:t>
            </w:r>
          </w:p>
        </w:tc>
      </w:tr>
      <w:tr w:rsidR="00862F3E" w:rsidRPr="00862F3E" w14:paraId="087FD20A" w14:textId="77777777" w:rsidTr="00862F3E">
        <w:trPr>
          <w:trHeight w:val="300"/>
        </w:trPr>
        <w:tc>
          <w:tcPr>
            <w:tcW w:w="9360" w:type="dxa"/>
            <w:tcBorders>
              <w:top w:val="nil"/>
              <w:left w:val="nil"/>
              <w:bottom w:val="nil"/>
              <w:right w:val="nil"/>
            </w:tcBorders>
            <w:shd w:val="clear" w:color="auto" w:fill="auto"/>
            <w:noWrap/>
            <w:vAlign w:val="bottom"/>
            <w:hideMark/>
          </w:tcPr>
          <w:p w14:paraId="7274DE44" w14:textId="5E2EB3E4"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Advocate for wellness activities sponsored by the larger institution, specific ambassadors for each graduate program given stark differences among programs (medicine vs pharmacy vs biomed sciences, </w:t>
            </w:r>
            <w:r w:rsidR="00482AED" w:rsidRPr="00862F3E">
              <w:rPr>
                <w:color w:val="000000"/>
                <w:sz w:val="28"/>
                <w:szCs w:val="28"/>
              </w:rPr>
              <w:t>etc.</w:t>
            </w:r>
            <w:r w:rsidRPr="00862F3E">
              <w:rPr>
                <w:color w:val="000000"/>
                <w:sz w:val="28"/>
                <w:szCs w:val="28"/>
              </w:rPr>
              <w:t>), inclusion of medical school (and other grad programs) in GSA activities and sharing of general student body resources. Meal plan for grad students - available at hospital for med students and other medical programs.</w:t>
            </w:r>
          </w:p>
        </w:tc>
      </w:tr>
      <w:tr w:rsidR="00862F3E" w:rsidRPr="00862F3E" w14:paraId="431A6DE1" w14:textId="77777777" w:rsidTr="00862F3E">
        <w:trPr>
          <w:trHeight w:val="300"/>
        </w:trPr>
        <w:tc>
          <w:tcPr>
            <w:tcW w:w="9360" w:type="dxa"/>
            <w:tcBorders>
              <w:top w:val="nil"/>
              <w:left w:val="nil"/>
              <w:bottom w:val="nil"/>
              <w:right w:val="nil"/>
            </w:tcBorders>
            <w:shd w:val="clear" w:color="auto" w:fill="auto"/>
            <w:noWrap/>
            <w:vAlign w:val="bottom"/>
            <w:hideMark/>
          </w:tcPr>
          <w:p w14:paraId="2AA97C83"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Graduate student class enrollment- I was unable to get in a required Nursing Research class due to enrollment errors (Faculty required to enroll during first year of program)</w:t>
            </w:r>
          </w:p>
        </w:tc>
      </w:tr>
      <w:tr w:rsidR="00862F3E" w:rsidRPr="00862F3E" w14:paraId="68EC0B86" w14:textId="77777777" w:rsidTr="00862F3E">
        <w:trPr>
          <w:trHeight w:val="300"/>
        </w:trPr>
        <w:tc>
          <w:tcPr>
            <w:tcW w:w="9360" w:type="dxa"/>
            <w:tcBorders>
              <w:top w:val="nil"/>
              <w:left w:val="nil"/>
              <w:bottom w:val="nil"/>
              <w:right w:val="nil"/>
            </w:tcBorders>
            <w:shd w:val="clear" w:color="auto" w:fill="auto"/>
            <w:noWrap/>
            <w:vAlign w:val="bottom"/>
            <w:hideMark/>
          </w:tcPr>
          <w:p w14:paraId="67F624BB"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Fair pay, fair opportunities</w:t>
            </w:r>
          </w:p>
        </w:tc>
      </w:tr>
      <w:tr w:rsidR="00862F3E" w:rsidRPr="00862F3E" w14:paraId="35FB40AD" w14:textId="77777777" w:rsidTr="00862F3E">
        <w:trPr>
          <w:trHeight w:val="300"/>
        </w:trPr>
        <w:tc>
          <w:tcPr>
            <w:tcW w:w="9360" w:type="dxa"/>
            <w:tcBorders>
              <w:top w:val="nil"/>
              <w:left w:val="nil"/>
              <w:bottom w:val="nil"/>
              <w:right w:val="nil"/>
            </w:tcBorders>
            <w:shd w:val="clear" w:color="auto" w:fill="auto"/>
            <w:noWrap/>
            <w:vAlign w:val="bottom"/>
            <w:hideMark/>
          </w:tcPr>
          <w:p w14:paraId="4282FB9B"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I think it would be helpful for the GSA to be an accessible place for graduate students to bring all manner of concerns and ideas. I've only completed one semester of my graduate program, but some of the issues that have come up concern the quality of teaching / educational experience and concerns about lack of effective and timely communication from the department.</w:t>
            </w:r>
          </w:p>
        </w:tc>
      </w:tr>
      <w:tr w:rsidR="00862F3E" w:rsidRPr="00862F3E" w14:paraId="58F5AD51" w14:textId="77777777" w:rsidTr="00862F3E">
        <w:trPr>
          <w:trHeight w:val="300"/>
        </w:trPr>
        <w:tc>
          <w:tcPr>
            <w:tcW w:w="9360" w:type="dxa"/>
            <w:tcBorders>
              <w:top w:val="nil"/>
              <w:left w:val="nil"/>
              <w:bottom w:val="nil"/>
              <w:right w:val="nil"/>
            </w:tcBorders>
            <w:shd w:val="clear" w:color="auto" w:fill="auto"/>
            <w:noWrap/>
            <w:vAlign w:val="bottom"/>
            <w:hideMark/>
          </w:tcPr>
          <w:p w14:paraId="02ECFEC0"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No clue</w:t>
            </w:r>
          </w:p>
        </w:tc>
      </w:tr>
    </w:tbl>
    <w:p w14:paraId="43A3CABF" w14:textId="77777777" w:rsidR="009B3BC5" w:rsidRDefault="009B3BC5"/>
    <w:p w14:paraId="5CCCE947" w14:textId="77777777" w:rsidR="009B3BC5" w:rsidRDefault="009B3BC5"/>
    <w:p w14:paraId="6E3CCED4" w14:textId="77777777" w:rsidR="009B3BC5" w:rsidRDefault="009B3BC5"/>
    <w:p w14:paraId="3F9EF0CE" w14:textId="77777777" w:rsidR="009B3BC5" w:rsidRDefault="009B3BC5"/>
    <w:p w14:paraId="4F53890D" w14:textId="77777777" w:rsidR="009B3BC5" w:rsidRDefault="009B3BC5"/>
    <w:p w14:paraId="4BA048D7" w14:textId="77777777" w:rsidR="009B3BC5" w:rsidRDefault="009B3BC5"/>
    <w:p w14:paraId="19E8A126" w14:textId="77777777" w:rsidR="009B3BC5" w:rsidRDefault="009B3BC5"/>
    <w:tbl>
      <w:tblPr>
        <w:tblW w:w="9360" w:type="dxa"/>
        <w:tblLook w:val="04A0" w:firstRow="1" w:lastRow="0" w:firstColumn="1" w:lastColumn="0" w:noHBand="0" w:noVBand="1"/>
      </w:tblPr>
      <w:tblGrid>
        <w:gridCol w:w="9360"/>
      </w:tblGrid>
      <w:tr w:rsidR="00862F3E" w:rsidRPr="00862F3E" w14:paraId="777EBE8B" w14:textId="77777777" w:rsidTr="00862F3E">
        <w:trPr>
          <w:trHeight w:val="300"/>
        </w:trPr>
        <w:tc>
          <w:tcPr>
            <w:tcW w:w="9360" w:type="dxa"/>
            <w:tcBorders>
              <w:top w:val="nil"/>
              <w:left w:val="nil"/>
              <w:bottom w:val="nil"/>
              <w:right w:val="nil"/>
            </w:tcBorders>
            <w:shd w:val="clear" w:color="auto" w:fill="auto"/>
            <w:noWrap/>
            <w:vAlign w:val="bottom"/>
            <w:hideMark/>
          </w:tcPr>
          <w:p w14:paraId="6406E4A7"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lastRenderedPageBreak/>
              <w:t>Access to mental health services, financial aid/scholarships</w:t>
            </w:r>
          </w:p>
        </w:tc>
      </w:tr>
      <w:tr w:rsidR="00862F3E" w:rsidRPr="00862F3E" w14:paraId="236DAE4C" w14:textId="77777777" w:rsidTr="00862F3E">
        <w:trPr>
          <w:trHeight w:val="300"/>
        </w:trPr>
        <w:tc>
          <w:tcPr>
            <w:tcW w:w="9360" w:type="dxa"/>
            <w:tcBorders>
              <w:top w:val="nil"/>
              <w:left w:val="nil"/>
              <w:bottom w:val="nil"/>
              <w:right w:val="nil"/>
            </w:tcBorders>
            <w:shd w:val="clear" w:color="auto" w:fill="auto"/>
            <w:noWrap/>
            <w:vAlign w:val="bottom"/>
            <w:hideMark/>
          </w:tcPr>
          <w:p w14:paraId="5460DF91"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GA pay</w:t>
            </w:r>
          </w:p>
        </w:tc>
      </w:tr>
      <w:tr w:rsidR="00862F3E" w:rsidRPr="00862F3E" w14:paraId="22D6B647" w14:textId="77777777" w:rsidTr="00862F3E">
        <w:trPr>
          <w:trHeight w:val="300"/>
        </w:trPr>
        <w:tc>
          <w:tcPr>
            <w:tcW w:w="9360" w:type="dxa"/>
            <w:tcBorders>
              <w:top w:val="nil"/>
              <w:left w:val="nil"/>
              <w:bottom w:val="nil"/>
              <w:right w:val="nil"/>
            </w:tcBorders>
            <w:shd w:val="clear" w:color="auto" w:fill="auto"/>
            <w:noWrap/>
            <w:vAlign w:val="bottom"/>
            <w:hideMark/>
          </w:tcPr>
          <w:p w14:paraId="41C44D4F"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GA positions, scholarships, and grants (financial help) for graduate students </w:t>
            </w:r>
          </w:p>
        </w:tc>
      </w:tr>
      <w:tr w:rsidR="00862F3E" w:rsidRPr="00862F3E" w14:paraId="1642DDA4" w14:textId="77777777" w:rsidTr="00862F3E">
        <w:trPr>
          <w:trHeight w:val="300"/>
        </w:trPr>
        <w:tc>
          <w:tcPr>
            <w:tcW w:w="9360" w:type="dxa"/>
            <w:tcBorders>
              <w:top w:val="nil"/>
              <w:left w:val="nil"/>
              <w:bottom w:val="nil"/>
              <w:right w:val="nil"/>
            </w:tcBorders>
            <w:shd w:val="clear" w:color="auto" w:fill="auto"/>
            <w:noWrap/>
            <w:vAlign w:val="bottom"/>
            <w:hideMark/>
          </w:tcPr>
          <w:p w14:paraId="221B8ED2"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Mental Health Awareness of underserved graduate students.</w:t>
            </w:r>
          </w:p>
        </w:tc>
      </w:tr>
      <w:tr w:rsidR="00862F3E" w:rsidRPr="00862F3E" w14:paraId="3CDA4317" w14:textId="77777777" w:rsidTr="00862F3E">
        <w:trPr>
          <w:trHeight w:val="300"/>
        </w:trPr>
        <w:tc>
          <w:tcPr>
            <w:tcW w:w="9360" w:type="dxa"/>
            <w:tcBorders>
              <w:top w:val="nil"/>
              <w:left w:val="nil"/>
              <w:bottom w:val="nil"/>
              <w:right w:val="nil"/>
            </w:tcBorders>
            <w:shd w:val="clear" w:color="auto" w:fill="auto"/>
            <w:noWrap/>
            <w:vAlign w:val="bottom"/>
            <w:hideMark/>
          </w:tcPr>
          <w:p w14:paraId="1E3D9DC5"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Graduate assistantship stipend and pay, research, grant money, grants for doctoral programs</w:t>
            </w:r>
          </w:p>
        </w:tc>
      </w:tr>
      <w:tr w:rsidR="00862F3E" w:rsidRPr="00862F3E" w14:paraId="450350FB" w14:textId="77777777" w:rsidTr="00862F3E">
        <w:trPr>
          <w:trHeight w:val="300"/>
        </w:trPr>
        <w:tc>
          <w:tcPr>
            <w:tcW w:w="9360" w:type="dxa"/>
            <w:tcBorders>
              <w:top w:val="nil"/>
              <w:left w:val="nil"/>
              <w:bottom w:val="nil"/>
              <w:right w:val="nil"/>
            </w:tcBorders>
            <w:shd w:val="clear" w:color="auto" w:fill="auto"/>
            <w:noWrap/>
            <w:vAlign w:val="bottom"/>
            <w:hideMark/>
          </w:tcPr>
          <w:p w14:paraId="1C4CAFDC"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It would be great if faculty could post their required course materials more than a few weeks before the start of the semester.  Also the process of registering for classes was left unexplained and created confusion and undue stress.  Perhaps there could be a rights and responsibility document outlining these and other processes.  </w:t>
            </w:r>
          </w:p>
        </w:tc>
      </w:tr>
      <w:tr w:rsidR="00862F3E" w:rsidRPr="00862F3E" w14:paraId="4AC26DD8" w14:textId="77777777" w:rsidTr="00862F3E">
        <w:trPr>
          <w:trHeight w:val="300"/>
        </w:trPr>
        <w:tc>
          <w:tcPr>
            <w:tcW w:w="9360" w:type="dxa"/>
            <w:tcBorders>
              <w:top w:val="nil"/>
              <w:left w:val="nil"/>
              <w:bottom w:val="nil"/>
              <w:right w:val="nil"/>
            </w:tcBorders>
            <w:shd w:val="clear" w:color="auto" w:fill="auto"/>
            <w:noWrap/>
            <w:vAlign w:val="bottom"/>
            <w:hideMark/>
          </w:tcPr>
          <w:p w14:paraId="2B4680A8"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How about those in a graduate studies program who are distance students?  An online presence would be valuable to such students. </w:t>
            </w:r>
          </w:p>
        </w:tc>
      </w:tr>
      <w:tr w:rsidR="00862F3E" w:rsidRPr="00862F3E" w14:paraId="41A5ED7B" w14:textId="77777777" w:rsidTr="00862F3E">
        <w:trPr>
          <w:trHeight w:val="300"/>
        </w:trPr>
        <w:tc>
          <w:tcPr>
            <w:tcW w:w="9360" w:type="dxa"/>
            <w:tcBorders>
              <w:top w:val="nil"/>
              <w:left w:val="nil"/>
              <w:bottom w:val="nil"/>
              <w:right w:val="nil"/>
            </w:tcBorders>
            <w:shd w:val="clear" w:color="auto" w:fill="auto"/>
            <w:noWrap/>
            <w:vAlign w:val="bottom"/>
            <w:hideMark/>
          </w:tcPr>
          <w:p w14:paraId="1FFCD5E1"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Creation of more equality amongst students in graduate programs. More respectful of cultures, values and ideals. Financial issues graduate students may face and international students who come as grad students looking for GA or research positions. Creation of more culturally diverse events on campus. </w:t>
            </w:r>
          </w:p>
        </w:tc>
      </w:tr>
      <w:tr w:rsidR="00862F3E" w:rsidRPr="00862F3E" w14:paraId="7AEF2682" w14:textId="77777777" w:rsidTr="00862F3E">
        <w:trPr>
          <w:trHeight w:val="300"/>
        </w:trPr>
        <w:tc>
          <w:tcPr>
            <w:tcW w:w="9360" w:type="dxa"/>
            <w:tcBorders>
              <w:top w:val="nil"/>
              <w:left w:val="nil"/>
              <w:bottom w:val="nil"/>
              <w:right w:val="nil"/>
            </w:tcBorders>
            <w:shd w:val="clear" w:color="auto" w:fill="auto"/>
            <w:noWrap/>
            <w:vAlign w:val="bottom"/>
            <w:hideMark/>
          </w:tcPr>
          <w:p w14:paraId="1594723C"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Course content discussion( now we have fewer options due to COVID), organizing community beyond the departments ( like study mates, mentors, etc...) to get more information about higher education level, career goals including internships, housing, and life. For example, graduation gown and book materials are expensive.  I wish we have more rental services.</w:t>
            </w:r>
          </w:p>
        </w:tc>
      </w:tr>
      <w:tr w:rsidR="00862F3E" w:rsidRPr="00862F3E" w14:paraId="372FB06F" w14:textId="77777777" w:rsidTr="00862F3E">
        <w:trPr>
          <w:trHeight w:val="300"/>
        </w:trPr>
        <w:tc>
          <w:tcPr>
            <w:tcW w:w="9360" w:type="dxa"/>
            <w:tcBorders>
              <w:top w:val="nil"/>
              <w:left w:val="nil"/>
              <w:bottom w:val="nil"/>
              <w:right w:val="nil"/>
            </w:tcBorders>
            <w:shd w:val="clear" w:color="auto" w:fill="auto"/>
            <w:noWrap/>
            <w:vAlign w:val="bottom"/>
            <w:hideMark/>
          </w:tcPr>
          <w:p w14:paraId="43A54AB4"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Job postings for Graduate Assistant Positions </w:t>
            </w:r>
            <w:r w:rsidRPr="00862F3E">
              <w:rPr>
                <w:color w:val="000000"/>
                <w:sz w:val="28"/>
                <w:szCs w:val="28"/>
              </w:rPr>
              <w:br/>
              <w:t>Cultural Festivals</w:t>
            </w:r>
            <w:r w:rsidRPr="00862F3E">
              <w:rPr>
                <w:color w:val="000000"/>
                <w:sz w:val="28"/>
                <w:szCs w:val="28"/>
              </w:rPr>
              <w:br/>
              <w:t xml:space="preserve">Academic meetings </w:t>
            </w:r>
            <w:r w:rsidRPr="00862F3E">
              <w:rPr>
                <w:color w:val="000000"/>
                <w:sz w:val="28"/>
                <w:szCs w:val="28"/>
              </w:rPr>
              <w:br/>
              <w:t xml:space="preserve">Internship opportunities </w:t>
            </w:r>
          </w:p>
        </w:tc>
      </w:tr>
    </w:tbl>
    <w:p w14:paraId="0C7AE7E7" w14:textId="77777777" w:rsidR="009B3BC5" w:rsidRDefault="009B3BC5"/>
    <w:p w14:paraId="65B86534" w14:textId="77777777" w:rsidR="009B3BC5" w:rsidRDefault="009B3BC5"/>
    <w:p w14:paraId="5FD11C27" w14:textId="77777777" w:rsidR="009B3BC5" w:rsidRDefault="009B3BC5"/>
    <w:p w14:paraId="3A2FAC9A" w14:textId="77777777" w:rsidR="009B3BC5" w:rsidRDefault="009B3BC5"/>
    <w:p w14:paraId="031D86B2" w14:textId="77777777" w:rsidR="009B3BC5" w:rsidRDefault="009B3BC5"/>
    <w:p w14:paraId="0604AC0E" w14:textId="77777777" w:rsidR="009B3BC5" w:rsidRDefault="009B3BC5"/>
    <w:p w14:paraId="200D4988" w14:textId="77777777" w:rsidR="009B3BC5" w:rsidRDefault="009B3BC5"/>
    <w:p w14:paraId="54804B18" w14:textId="77777777" w:rsidR="009B3BC5" w:rsidRDefault="009B3BC5"/>
    <w:p w14:paraId="66948772" w14:textId="77777777" w:rsidR="009B3BC5" w:rsidRDefault="009B3BC5"/>
    <w:p w14:paraId="55B2F381" w14:textId="77777777" w:rsidR="009B3BC5" w:rsidRDefault="009B3BC5"/>
    <w:p w14:paraId="705ACEA5" w14:textId="77777777" w:rsidR="009B3BC5" w:rsidRDefault="009B3BC5"/>
    <w:p w14:paraId="058DE424" w14:textId="77777777" w:rsidR="009B3BC5" w:rsidRDefault="009B3BC5"/>
    <w:p w14:paraId="57FE4C68" w14:textId="77777777" w:rsidR="009B3BC5" w:rsidRDefault="009B3BC5"/>
    <w:p w14:paraId="36F7B614" w14:textId="77777777" w:rsidR="009B3BC5" w:rsidRDefault="009B3BC5"/>
    <w:p w14:paraId="1E437437" w14:textId="77777777" w:rsidR="009B3BC5" w:rsidRDefault="009B3BC5"/>
    <w:p w14:paraId="2BA67DD2" w14:textId="77777777" w:rsidR="009B3BC5" w:rsidRDefault="009B3BC5"/>
    <w:p w14:paraId="7F112CE9" w14:textId="77777777" w:rsidR="009B3BC5" w:rsidRDefault="009B3BC5"/>
    <w:p w14:paraId="5D1B123B" w14:textId="77777777" w:rsidR="009B3BC5" w:rsidRDefault="009B3BC5"/>
    <w:p w14:paraId="326A3455" w14:textId="77777777" w:rsidR="009B3BC5" w:rsidRDefault="009B3BC5"/>
    <w:p w14:paraId="056E2556" w14:textId="77777777" w:rsidR="009B3BC5" w:rsidRDefault="009B3BC5"/>
    <w:tbl>
      <w:tblPr>
        <w:tblW w:w="9360" w:type="dxa"/>
        <w:tblLook w:val="04A0" w:firstRow="1" w:lastRow="0" w:firstColumn="1" w:lastColumn="0" w:noHBand="0" w:noVBand="1"/>
      </w:tblPr>
      <w:tblGrid>
        <w:gridCol w:w="9360"/>
      </w:tblGrid>
      <w:tr w:rsidR="00862F3E" w:rsidRPr="00862F3E" w14:paraId="2F80EE32" w14:textId="77777777" w:rsidTr="00862F3E">
        <w:trPr>
          <w:trHeight w:val="300"/>
        </w:trPr>
        <w:tc>
          <w:tcPr>
            <w:tcW w:w="9360" w:type="dxa"/>
            <w:tcBorders>
              <w:top w:val="nil"/>
              <w:left w:val="nil"/>
              <w:bottom w:val="nil"/>
              <w:right w:val="nil"/>
            </w:tcBorders>
            <w:shd w:val="clear" w:color="auto" w:fill="auto"/>
            <w:noWrap/>
            <w:vAlign w:val="bottom"/>
            <w:hideMark/>
          </w:tcPr>
          <w:p w14:paraId="3B907262" w14:textId="7268241B" w:rsidR="00862F3E" w:rsidRPr="00862F3E" w:rsidRDefault="00862F3E" w:rsidP="00862F3E">
            <w:pPr>
              <w:pStyle w:val="ListParagraph"/>
              <w:numPr>
                <w:ilvl w:val="0"/>
                <w:numId w:val="33"/>
              </w:numPr>
              <w:rPr>
                <w:color w:val="000000"/>
                <w:sz w:val="28"/>
                <w:szCs w:val="28"/>
              </w:rPr>
            </w:pPr>
            <w:r w:rsidRPr="00862F3E">
              <w:rPr>
                <w:color w:val="000000"/>
                <w:sz w:val="28"/>
                <w:szCs w:val="28"/>
              </w:rPr>
              <w:lastRenderedPageBreak/>
              <w:t>For graduate students who did not attend MU or graduate the previous year, and have been out of school for a long time, there was little information about how things work. How to look up text books,</w:t>
            </w:r>
            <w:r w:rsidRPr="00862F3E">
              <w:rPr>
                <w:color w:val="000000"/>
                <w:sz w:val="28"/>
                <w:szCs w:val="28"/>
              </w:rPr>
              <w:br/>
              <w:t xml:space="preserve">How to use blackboard (not all professors use it the same way and getting information and assignments can be difficult), how to use the online library, learning about APA, getting professors to respond to assignment questions and some not responding at all. It would be helpful to have someone to go to or contact when you are not clear on a process, assignment or cannot get the professor to respond. A big challenge is that graduate students tend to already be professionals, or live far away from Huntington and we rely on zoom and remote </w:t>
            </w:r>
            <w:r w:rsidR="00482AED" w:rsidRPr="00862F3E">
              <w:rPr>
                <w:color w:val="000000"/>
                <w:sz w:val="28"/>
                <w:szCs w:val="28"/>
              </w:rPr>
              <w:t>learning. Sometimes</w:t>
            </w:r>
            <w:r w:rsidRPr="00862F3E">
              <w:rPr>
                <w:color w:val="000000"/>
                <w:sz w:val="28"/>
                <w:szCs w:val="28"/>
              </w:rPr>
              <w:t xml:space="preserve"> it feels as though the professors ignore the online students and other remote classrooms. Some professors also need training on how to hold remote classes and use blackboard effectively and uniformly which is a challenge. The opportunity is to have input and discussion from the graduate students to hopefully get issues resolved and create a better environment for the next incoming class. </w:t>
            </w:r>
          </w:p>
        </w:tc>
      </w:tr>
      <w:tr w:rsidR="00862F3E" w:rsidRPr="00862F3E" w14:paraId="04DC2941" w14:textId="77777777" w:rsidTr="00862F3E">
        <w:trPr>
          <w:trHeight w:val="300"/>
        </w:trPr>
        <w:tc>
          <w:tcPr>
            <w:tcW w:w="9360" w:type="dxa"/>
            <w:tcBorders>
              <w:top w:val="nil"/>
              <w:left w:val="nil"/>
              <w:bottom w:val="nil"/>
              <w:right w:val="nil"/>
            </w:tcBorders>
            <w:shd w:val="clear" w:color="auto" w:fill="auto"/>
            <w:noWrap/>
            <w:vAlign w:val="bottom"/>
            <w:hideMark/>
          </w:tcPr>
          <w:p w14:paraId="003ED0C8"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There is a need to segment not only graduate students but remote from in person. We get a lot of junk coming through email that is not relevant to us because we are not on-campus learners, but rather a hybrid.</w:t>
            </w:r>
          </w:p>
        </w:tc>
      </w:tr>
      <w:tr w:rsidR="00862F3E" w:rsidRPr="00862F3E" w14:paraId="3932AF7F" w14:textId="77777777" w:rsidTr="00862F3E">
        <w:trPr>
          <w:trHeight w:val="300"/>
        </w:trPr>
        <w:tc>
          <w:tcPr>
            <w:tcW w:w="9360" w:type="dxa"/>
            <w:tcBorders>
              <w:top w:val="nil"/>
              <w:left w:val="nil"/>
              <w:bottom w:val="nil"/>
              <w:right w:val="nil"/>
            </w:tcBorders>
            <w:shd w:val="clear" w:color="auto" w:fill="auto"/>
            <w:noWrap/>
            <w:vAlign w:val="bottom"/>
            <w:hideMark/>
          </w:tcPr>
          <w:p w14:paraId="0D27569E"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Inter-program networking. Coming from the school of Physical Therapy, I have met some students from other health science professions and spoken with them about their respective program and career responsibilities, and I think this would be a great and fun way to educate the health science graduate students on each other’s profession and responsibilities. Talking to medical, nursing, PA, and pharmacy students I think we could all benefit from learning about each others professions. </w:t>
            </w:r>
          </w:p>
        </w:tc>
      </w:tr>
      <w:tr w:rsidR="00862F3E" w:rsidRPr="00862F3E" w14:paraId="13611CAC" w14:textId="77777777" w:rsidTr="00862F3E">
        <w:trPr>
          <w:trHeight w:val="300"/>
        </w:trPr>
        <w:tc>
          <w:tcPr>
            <w:tcW w:w="9360" w:type="dxa"/>
            <w:tcBorders>
              <w:top w:val="nil"/>
              <w:left w:val="nil"/>
              <w:bottom w:val="nil"/>
              <w:right w:val="nil"/>
            </w:tcBorders>
            <w:shd w:val="clear" w:color="auto" w:fill="auto"/>
            <w:noWrap/>
            <w:vAlign w:val="bottom"/>
            <w:hideMark/>
          </w:tcPr>
          <w:p w14:paraId="6883625B" w14:textId="14D30866"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There are many issues that graduate students face. Inequality for distance learning graduate students to be graduate assistance. There have been many students who have not gotten their tuition waiver or their tuition waiver in full. Many </w:t>
            </w:r>
            <w:r w:rsidR="009534D6" w:rsidRPr="00862F3E">
              <w:rPr>
                <w:color w:val="000000"/>
                <w:sz w:val="28"/>
                <w:szCs w:val="28"/>
              </w:rPr>
              <w:t>students</w:t>
            </w:r>
            <w:r w:rsidRPr="00862F3E">
              <w:rPr>
                <w:color w:val="000000"/>
                <w:sz w:val="28"/>
                <w:szCs w:val="28"/>
              </w:rPr>
              <w:t xml:space="preserve"> feel lost in their program and have no one to go to. The structure of many programs have no accountability. </w:t>
            </w:r>
          </w:p>
        </w:tc>
      </w:tr>
      <w:tr w:rsidR="00862F3E" w:rsidRPr="00862F3E" w14:paraId="79BF2F0A" w14:textId="77777777" w:rsidTr="00862F3E">
        <w:trPr>
          <w:trHeight w:val="300"/>
        </w:trPr>
        <w:tc>
          <w:tcPr>
            <w:tcW w:w="9360" w:type="dxa"/>
            <w:tcBorders>
              <w:top w:val="nil"/>
              <w:left w:val="nil"/>
              <w:bottom w:val="nil"/>
              <w:right w:val="nil"/>
            </w:tcBorders>
            <w:shd w:val="clear" w:color="auto" w:fill="auto"/>
            <w:noWrap/>
            <w:vAlign w:val="bottom"/>
            <w:hideMark/>
          </w:tcPr>
          <w:p w14:paraId="0F959D46"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I am not sure how GSA work, I would like to know more information about GSA </w:t>
            </w:r>
          </w:p>
        </w:tc>
      </w:tr>
    </w:tbl>
    <w:p w14:paraId="6D9B02EC" w14:textId="77777777" w:rsidR="009B3BC5" w:rsidRDefault="009B3BC5"/>
    <w:p w14:paraId="21EDFB7E" w14:textId="77777777" w:rsidR="009B3BC5" w:rsidRDefault="009B3BC5"/>
    <w:p w14:paraId="435A7FF4" w14:textId="77777777" w:rsidR="009B3BC5" w:rsidRDefault="009B3BC5"/>
    <w:p w14:paraId="44323E45" w14:textId="77777777" w:rsidR="009B3BC5" w:rsidRDefault="009B3BC5"/>
    <w:p w14:paraId="495C464D" w14:textId="77777777" w:rsidR="009B3BC5" w:rsidRDefault="009B3BC5"/>
    <w:p w14:paraId="043151DE" w14:textId="77777777" w:rsidR="009B3BC5" w:rsidRDefault="009B3BC5"/>
    <w:p w14:paraId="71FD3891" w14:textId="77777777" w:rsidR="009B3BC5" w:rsidRDefault="009B3BC5"/>
    <w:p w14:paraId="5840971B" w14:textId="77777777" w:rsidR="009B3BC5" w:rsidRDefault="009B3BC5"/>
    <w:p w14:paraId="167E0636" w14:textId="77777777" w:rsidR="009B3BC5" w:rsidRDefault="009B3BC5"/>
    <w:p w14:paraId="365A314C" w14:textId="77777777" w:rsidR="009B3BC5" w:rsidRDefault="009B3BC5"/>
    <w:p w14:paraId="59D5DF0A" w14:textId="77777777" w:rsidR="009B3BC5" w:rsidRDefault="009B3BC5"/>
    <w:p w14:paraId="6316FD3A" w14:textId="77777777" w:rsidR="009B3BC5" w:rsidRDefault="009B3BC5"/>
    <w:p w14:paraId="2FB5E7E7" w14:textId="77777777" w:rsidR="009B3BC5" w:rsidRDefault="009B3BC5"/>
    <w:tbl>
      <w:tblPr>
        <w:tblW w:w="9360" w:type="dxa"/>
        <w:tblLook w:val="04A0" w:firstRow="1" w:lastRow="0" w:firstColumn="1" w:lastColumn="0" w:noHBand="0" w:noVBand="1"/>
      </w:tblPr>
      <w:tblGrid>
        <w:gridCol w:w="9360"/>
      </w:tblGrid>
      <w:tr w:rsidR="00862F3E" w:rsidRPr="00862F3E" w14:paraId="60EF51F5" w14:textId="77777777" w:rsidTr="00862F3E">
        <w:trPr>
          <w:trHeight w:val="300"/>
        </w:trPr>
        <w:tc>
          <w:tcPr>
            <w:tcW w:w="9360" w:type="dxa"/>
            <w:tcBorders>
              <w:top w:val="nil"/>
              <w:left w:val="nil"/>
              <w:bottom w:val="nil"/>
              <w:right w:val="nil"/>
            </w:tcBorders>
            <w:shd w:val="clear" w:color="auto" w:fill="auto"/>
            <w:noWrap/>
            <w:vAlign w:val="bottom"/>
            <w:hideMark/>
          </w:tcPr>
          <w:p w14:paraId="367C7DB5" w14:textId="245D8288" w:rsidR="00862F3E" w:rsidRPr="00862F3E" w:rsidRDefault="00862F3E" w:rsidP="00862F3E">
            <w:pPr>
              <w:pStyle w:val="ListParagraph"/>
              <w:numPr>
                <w:ilvl w:val="0"/>
                <w:numId w:val="33"/>
              </w:numPr>
              <w:rPr>
                <w:color w:val="000000"/>
                <w:sz w:val="28"/>
                <w:szCs w:val="28"/>
              </w:rPr>
            </w:pPr>
            <w:r w:rsidRPr="00862F3E">
              <w:rPr>
                <w:color w:val="000000"/>
                <w:sz w:val="28"/>
                <w:szCs w:val="28"/>
              </w:rPr>
              <w:lastRenderedPageBreak/>
              <w:t xml:space="preserve">I believe that more financial support such as graduate and research stipends or other financial opportunities should be available as many of us are unable to work due to our rigorous and time heavy graduate programs (specifically thinking about those of us in long-term doctoral programs). Many of us in clinical or practice oriented doctoral programs must participate in unpaid practicum experiences that take time away from the potential for outside work to earn income. Graduate Assistantships pay minimum wage or just over minimum wage, and while their percentage of tuition waiver helps with student loans, I have accrued an enormous amount of student loan debt because I am forced to live on student loan refunds that I will have to eventually pay back. While this helps me live through graduate school, it severely limits my financial opportunities in the future. A living wage through GAs and advocating for practicum experiences that provide a living wage for the time worked in those experiences would be an incredible and life changing benefit for those of us in these positions, and I believe a Graduate Student Association would be the perfect organization to begin advocating for this. I want to also clarify my answers above stating that I would not be involved in the association - this is my last semester as a graduate students so there would not be an opportunity for me to join after this semester. If I </w:t>
            </w:r>
            <w:r w:rsidR="009561B2" w:rsidRPr="00862F3E">
              <w:rPr>
                <w:color w:val="000000"/>
                <w:sz w:val="28"/>
                <w:szCs w:val="28"/>
              </w:rPr>
              <w:t>were</w:t>
            </w:r>
            <w:r w:rsidRPr="00862F3E">
              <w:rPr>
                <w:color w:val="000000"/>
                <w:sz w:val="28"/>
                <w:szCs w:val="28"/>
              </w:rPr>
              <w:t xml:space="preserve"> earlier in my graduate career, this is something I would have pursued. </w:t>
            </w:r>
          </w:p>
        </w:tc>
      </w:tr>
      <w:tr w:rsidR="00862F3E" w:rsidRPr="00862F3E" w14:paraId="13EB5A7E" w14:textId="77777777" w:rsidTr="00862F3E">
        <w:trPr>
          <w:trHeight w:val="300"/>
        </w:trPr>
        <w:tc>
          <w:tcPr>
            <w:tcW w:w="9360" w:type="dxa"/>
            <w:tcBorders>
              <w:top w:val="nil"/>
              <w:left w:val="nil"/>
              <w:bottom w:val="nil"/>
              <w:right w:val="nil"/>
            </w:tcBorders>
            <w:shd w:val="clear" w:color="auto" w:fill="auto"/>
            <w:noWrap/>
            <w:vAlign w:val="bottom"/>
            <w:hideMark/>
          </w:tcPr>
          <w:p w14:paraId="58280F9A"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As an out-of-state grad student, y’all really need to work on communicating on-campus events with people who don’t and have not lived on campus</w:t>
            </w:r>
          </w:p>
        </w:tc>
      </w:tr>
      <w:tr w:rsidR="00862F3E" w:rsidRPr="00862F3E" w14:paraId="33F430E0" w14:textId="77777777" w:rsidTr="00862F3E">
        <w:trPr>
          <w:trHeight w:val="300"/>
        </w:trPr>
        <w:tc>
          <w:tcPr>
            <w:tcW w:w="9360" w:type="dxa"/>
            <w:tcBorders>
              <w:top w:val="nil"/>
              <w:left w:val="nil"/>
              <w:bottom w:val="nil"/>
              <w:right w:val="nil"/>
            </w:tcBorders>
            <w:shd w:val="clear" w:color="auto" w:fill="auto"/>
            <w:noWrap/>
            <w:vAlign w:val="bottom"/>
            <w:hideMark/>
          </w:tcPr>
          <w:p w14:paraId="46FB5B8E"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none right now</w:t>
            </w:r>
          </w:p>
        </w:tc>
      </w:tr>
      <w:tr w:rsidR="00862F3E" w:rsidRPr="00862F3E" w14:paraId="404886CD" w14:textId="77777777" w:rsidTr="00862F3E">
        <w:trPr>
          <w:trHeight w:val="300"/>
        </w:trPr>
        <w:tc>
          <w:tcPr>
            <w:tcW w:w="9360" w:type="dxa"/>
            <w:tcBorders>
              <w:top w:val="nil"/>
              <w:left w:val="nil"/>
              <w:bottom w:val="nil"/>
              <w:right w:val="nil"/>
            </w:tcBorders>
            <w:shd w:val="clear" w:color="auto" w:fill="auto"/>
            <w:noWrap/>
            <w:vAlign w:val="bottom"/>
            <w:hideMark/>
          </w:tcPr>
          <w:p w14:paraId="3A03D67F"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-scholarships</w:t>
            </w:r>
            <w:r w:rsidRPr="00862F3E">
              <w:rPr>
                <w:color w:val="000000"/>
                <w:sz w:val="28"/>
                <w:szCs w:val="28"/>
              </w:rPr>
              <w:br/>
              <w:t>-work/school life balance</w:t>
            </w:r>
          </w:p>
        </w:tc>
      </w:tr>
      <w:tr w:rsidR="00862F3E" w:rsidRPr="00862F3E" w14:paraId="6E10BEE6" w14:textId="77777777" w:rsidTr="00862F3E">
        <w:trPr>
          <w:trHeight w:val="300"/>
        </w:trPr>
        <w:tc>
          <w:tcPr>
            <w:tcW w:w="9360" w:type="dxa"/>
            <w:tcBorders>
              <w:top w:val="nil"/>
              <w:left w:val="nil"/>
              <w:bottom w:val="nil"/>
              <w:right w:val="nil"/>
            </w:tcBorders>
            <w:shd w:val="clear" w:color="auto" w:fill="auto"/>
            <w:noWrap/>
            <w:vAlign w:val="bottom"/>
            <w:hideMark/>
          </w:tcPr>
          <w:p w14:paraId="396836F2"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Getting our loan money on time. </w:t>
            </w:r>
          </w:p>
        </w:tc>
      </w:tr>
      <w:tr w:rsidR="00862F3E" w:rsidRPr="00862F3E" w14:paraId="0D21D3D2" w14:textId="77777777" w:rsidTr="00862F3E">
        <w:trPr>
          <w:trHeight w:val="300"/>
        </w:trPr>
        <w:tc>
          <w:tcPr>
            <w:tcW w:w="9360" w:type="dxa"/>
            <w:tcBorders>
              <w:top w:val="nil"/>
              <w:left w:val="nil"/>
              <w:bottom w:val="nil"/>
              <w:right w:val="nil"/>
            </w:tcBorders>
            <w:shd w:val="clear" w:color="auto" w:fill="auto"/>
            <w:noWrap/>
            <w:vAlign w:val="bottom"/>
            <w:hideMark/>
          </w:tcPr>
          <w:p w14:paraId="1378675B"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Making Marshall's website on graduate course information more cohesive. For the graduate College of Business, there is a separate webpage for every individual topic: courses, degree area, admissions, enrollment checklist, online vs traditional classes, tuition, etc. Every area has a separate page, which makes research confusing... even for someone like me who is both a current Marshall employee and who did my undergrad here recently. </w:t>
            </w:r>
          </w:p>
        </w:tc>
      </w:tr>
      <w:tr w:rsidR="00862F3E" w:rsidRPr="00862F3E" w14:paraId="3E8B93C3" w14:textId="77777777" w:rsidTr="00862F3E">
        <w:trPr>
          <w:trHeight w:val="300"/>
        </w:trPr>
        <w:tc>
          <w:tcPr>
            <w:tcW w:w="9360" w:type="dxa"/>
            <w:tcBorders>
              <w:top w:val="nil"/>
              <w:left w:val="nil"/>
              <w:bottom w:val="nil"/>
              <w:right w:val="nil"/>
            </w:tcBorders>
            <w:shd w:val="clear" w:color="auto" w:fill="auto"/>
            <w:noWrap/>
            <w:vAlign w:val="bottom"/>
            <w:hideMark/>
          </w:tcPr>
          <w:p w14:paraId="65C7D6E2"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Setting up clinical experiences, learning more about our profession and getting involved in more opportunities</w:t>
            </w:r>
          </w:p>
        </w:tc>
      </w:tr>
    </w:tbl>
    <w:p w14:paraId="708E44A2" w14:textId="77777777" w:rsidR="009B3BC5" w:rsidRDefault="009B3BC5"/>
    <w:p w14:paraId="22B50926" w14:textId="77777777" w:rsidR="009B3BC5" w:rsidRDefault="009B3BC5"/>
    <w:p w14:paraId="4EFCCABE" w14:textId="77777777" w:rsidR="009B3BC5" w:rsidRDefault="009B3BC5"/>
    <w:p w14:paraId="7A2C8F19" w14:textId="77777777" w:rsidR="009B3BC5" w:rsidRDefault="009B3BC5"/>
    <w:p w14:paraId="6C7BB5DA" w14:textId="77777777" w:rsidR="009B3BC5" w:rsidRDefault="009B3BC5"/>
    <w:p w14:paraId="4DE301DE" w14:textId="77777777" w:rsidR="009B3BC5" w:rsidRDefault="009B3BC5"/>
    <w:p w14:paraId="54133C23" w14:textId="77777777" w:rsidR="009B3BC5" w:rsidRDefault="009B3BC5"/>
    <w:p w14:paraId="1D48AF21" w14:textId="77777777" w:rsidR="009B3BC5" w:rsidRDefault="009B3BC5"/>
    <w:p w14:paraId="470DAD1F" w14:textId="77777777" w:rsidR="009B3BC5" w:rsidRDefault="009B3BC5"/>
    <w:tbl>
      <w:tblPr>
        <w:tblW w:w="9360" w:type="dxa"/>
        <w:tblLook w:val="04A0" w:firstRow="1" w:lastRow="0" w:firstColumn="1" w:lastColumn="0" w:noHBand="0" w:noVBand="1"/>
      </w:tblPr>
      <w:tblGrid>
        <w:gridCol w:w="9360"/>
      </w:tblGrid>
      <w:tr w:rsidR="00862F3E" w:rsidRPr="00862F3E" w14:paraId="0CAEB495" w14:textId="77777777" w:rsidTr="00862F3E">
        <w:trPr>
          <w:trHeight w:val="300"/>
        </w:trPr>
        <w:tc>
          <w:tcPr>
            <w:tcW w:w="9360" w:type="dxa"/>
            <w:tcBorders>
              <w:top w:val="nil"/>
              <w:left w:val="nil"/>
              <w:bottom w:val="nil"/>
              <w:right w:val="nil"/>
            </w:tcBorders>
            <w:shd w:val="clear" w:color="auto" w:fill="auto"/>
            <w:noWrap/>
            <w:vAlign w:val="bottom"/>
            <w:hideMark/>
          </w:tcPr>
          <w:p w14:paraId="0BB07CC1"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lastRenderedPageBreak/>
              <w:t>Higher pay/more available work hours for GAs, tuition cost for international graduate students, adequate GA training, ability to substitute some GA work time for internship credit toward a class credit, more scholarships and grants specifically available to graduates, extra amenities offered to graduate students as an incentive to continue to our pathway from undergraduate studies at Marshall, and the shrinkage/merging/deletion of graduate departments at Marshall over recent years.</w:t>
            </w:r>
          </w:p>
        </w:tc>
      </w:tr>
      <w:tr w:rsidR="00862F3E" w:rsidRPr="00862F3E" w14:paraId="6952644F" w14:textId="77777777" w:rsidTr="00862F3E">
        <w:trPr>
          <w:trHeight w:val="300"/>
        </w:trPr>
        <w:tc>
          <w:tcPr>
            <w:tcW w:w="9360" w:type="dxa"/>
            <w:tcBorders>
              <w:top w:val="nil"/>
              <w:left w:val="nil"/>
              <w:bottom w:val="nil"/>
              <w:right w:val="nil"/>
            </w:tcBorders>
            <w:shd w:val="clear" w:color="auto" w:fill="auto"/>
            <w:noWrap/>
            <w:vAlign w:val="bottom"/>
            <w:hideMark/>
          </w:tcPr>
          <w:p w14:paraId="25528203" w14:textId="06C70E3A"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Alot of graduate students have online courses. I believe that having meetings and addressing issues during these meetings about things such as having issues with professors because of technical issues as well as helping graduate students with job opportunities just as we help create programs for undergraduates such as job fairs and things would be very beneficial. It would also allow more of a community </w:t>
            </w:r>
            <w:r w:rsidR="00482AED" w:rsidRPr="00862F3E">
              <w:rPr>
                <w:color w:val="000000"/>
                <w:sz w:val="28"/>
                <w:szCs w:val="28"/>
              </w:rPr>
              <w:t>among</w:t>
            </w:r>
            <w:r w:rsidRPr="00862F3E">
              <w:rPr>
                <w:color w:val="000000"/>
                <w:sz w:val="28"/>
                <w:szCs w:val="28"/>
              </w:rPr>
              <w:t xml:space="preserve"> graduate students giving more of a connection to the university while also allowing more support between other peers that is very much needed in today's world. </w:t>
            </w:r>
          </w:p>
        </w:tc>
      </w:tr>
      <w:tr w:rsidR="00862F3E" w:rsidRPr="00862F3E" w14:paraId="43BD1A41" w14:textId="77777777" w:rsidTr="00862F3E">
        <w:trPr>
          <w:trHeight w:val="300"/>
        </w:trPr>
        <w:tc>
          <w:tcPr>
            <w:tcW w:w="9360" w:type="dxa"/>
            <w:tcBorders>
              <w:top w:val="nil"/>
              <w:left w:val="nil"/>
              <w:bottom w:val="nil"/>
              <w:right w:val="nil"/>
            </w:tcBorders>
            <w:shd w:val="clear" w:color="auto" w:fill="auto"/>
            <w:noWrap/>
            <w:vAlign w:val="bottom"/>
            <w:hideMark/>
          </w:tcPr>
          <w:p w14:paraId="18DF25E2"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Scheduling of courses around full time jobs - providing more virtual opportunities - peer feedback on thesis/projects - opportunities to build and showcase professional skills</w:t>
            </w:r>
          </w:p>
        </w:tc>
      </w:tr>
      <w:tr w:rsidR="00862F3E" w:rsidRPr="00862F3E" w14:paraId="7F798C86" w14:textId="77777777" w:rsidTr="00862F3E">
        <w:trPr>
          <w:trHeight w:val="300"/>
        </w:trPr>
        <w:tc>
          <w:tcPr>
            <w:tcW w:w="9360" w:type="dxa"/>
            <w:tcBorders>
              <w:top w:val="nil"/>
              <w:left w:val="nil"/>
              <w:bottom w:val="nil"/>
              <w:right w:val="nil"/>
            </w:tcBorders>
            <w:shd w:val="clear" w:color="auto" w:fill="auto"/>
            <w:noWrap/>
            <w:vAlign w:val="bottom"/>
            <w:hideMark/>
          </w:tcPr>
          <w:p w14:paraId="48A51092"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Graduate programs are mostly online.  Most graduate students are working a full-time job while taking graduate classes toward their graduate degree.  The administrative side of graduate college can be assumed to cooperate in a different manner than undergrad.  Also, most graduate programs are online, so most students live in other states. All graduate forms need to be set up with electronic signatures.  We also need to bring back Distant Tuition. </w:t>
            </w:r>
          </w:p>
        </w:tc>
      </w:tr>
      <w:tr w:rsidR="00862F3E" w:rsidRPr="00862F3E" w14:paraId="24B6CE21" w14:textId="77777777" w:rsidTr="00862F3E">
        <w:trPr>
          <w:trHeight w:val="300"/>
        </w:trPr>
        <w:tc>
          <w:tcPr>
            <w:tcW w:w="9360" w:type="dxa"/>
            <w:tcBorders>
              <w:top w:val="nil"/>
              <w:left w:val="nil"/>
              <w:bottom w:val="nil"/>
              <w:right w:val="nil"/>
            </w:tcBorders>
            <w:shd w:val="clear" w:color="auto" w:fill="auto"/>
            <w:noWrap/>
            <w:vAlign w:val="bottom"/>
            <w:hideMark/>
          </w:tcPr>
          <w:p w14:paraId="7510E890"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Insurance, employment opportunities, tuition remission, student attrition, mental health initiatives, faculty engagement, research</w:t>
            </w:r>
          </w:p>
        </w:tc>
      </w:tr>
      <w:tr w:rsidR="00862F3E" w:rsidRPr="00862F3E" w14:paraId="0FE49962" w14:textId="77777777" w:rsidTr="00862F3E">
        <w:trPr>
          <w:trHeight w:val="300"/>
        </w:trPr>
        <w:tc>
          <w:tcPr>
            <w:tcW w:w="9360" w:type="dxa"/>
            <w:tcBorders>
              <w:top w:val="nil"/>
              <w:left w:val="nil"/>
              <w:bottom w:val="nil"/>
              <w:right w:val="nil"/>
            </w:tcBorders>
            <w:shd w:val="clear" w:color="auto" w:fill="auto"/>
            <w:noWrap/>
            <w:vAlign w:val="bottom"/>
            <w:hideMark/>
          </w:tcPr>
          <w:p w14:paraId="140E9E89"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 xml:space="preserve">Access to funding/scholarships; advocating for "nontraditional" students (students who return to school later in life, after established in career, etc.) </w:t>
            </w:r>
          </w:p>
        </w:tc>
      </w:tr>
      <w:tr w:rsidR="00862F3E" w:rsidRPr="00862F3E" w14:paraId="69823BD1" w14:textId="77777777" w:rsidTr="00862F3E">
        <w:trPr>
          <w:trHeight w:val="300"/>
        </w:trPr>
        <w:tc>
          <w:tcPr>
            <w:tcW w:w="9360" w:type="dxa"/>
            <w:tcBorders>
              <w:top w:val="nil"/>
              <w:left w:val="nil"/>
              <w:bottom w:val="nil"/>
              <w:right w:val="nil"/>
            </w:tcBorders>
            <w:shd w:val="clear" w:color="auto" w:fill="auto"/>
            <w:noWrap/>
            <w:vAlign w:val="bottom"/>
            <w:hideMark/>
          </w:tcPr>
          <w:p w14:paraId="4FDCED23"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Resources specific to graduate students. Career and domain specific information etc. Policies, faculty, opportunities...</w:t>
            </w:r>
          </w:p>
        </w:tc>
      </w:tr>
      <w:tr w:rsidR="00862F3E" w:rsidRPr="00862F3E" w14:paraId="0E43F664" w14:textId="77777777" w:rsidTr="00862F3E">
        <w:trPr>
          <w:trHeight w:val="300"/>
        </w:trPr>
        <w:tc>
          <w:tcPr>
            <w:tcW w:w="9360" w:type="dxa"/>
            <w:tcBorders>
              <w:top w:val="nil"/>
              <w:left w:val="nil"/>
              <w:bottom w:val="nil"/>
              <w:right w:val="nil"/>
            </w:tcBorders>
            <w:shd w:val="clear" w:color="auto" w:fill="auto"/>
            <w:noWrap/>
            <w:vAlign w:val="bottom"/>
            <w:hideMark/>
          </w:tcPr>
          <w:p w14:paraId="443DB48A"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Graduate assistant positions for students who come from out of state or further away. They seem much easier for students who attended Marshall for undergrad to obtain</w:t>
            </w:r>
          </w:p>
        </w:tc>
      </w:tr>
      <w:tr w:rsidR="00862F3E" w:rsidRPr="00862F3E" w14:paraId="7A62272D" w14:textId="77777777" w:rsidTr="00862F3E">
        <w:trPr>
          <w:trHeight w:val="300"/>
        </w:trPr>
        <w:tc>
          <w:tcPr>
            <w:tcW w:w="9360" w:type="dxa"/>
            <w:tcBorders>
              <w:top w:val="nil"/>
              <w:left w:val="nil"/>
              <w:bottom w:val="nil"/>
              <w:right w:val="nil"/>
            </w:tcBorders>
            <w:shd w:val="clear" w:color="auto" w:fill="auto"/>
            <w:noWrap/>
            <w:vAlign w:val="bottom"/>
            <w:hideMark/>
          </w:tcPr>
          <w:p w14:paraId="60500F27" w14:textId="77777777" w:rsidR="00862F3E" w:rsidRPr="00862F3E" w:rsidRDefault="00862F3E" w:rsidP="00862F3E">
            <w:pPr>
              <w:pStyle w:val="ListParagraph"/>
              <w:numPr>
                <w:ilvl w:val="0"/>
                <w:numId w:val="33"/>
              </w:numPr>
              <w:rPr>
                <w:color w:val="000000"/>
                <w:sz w:val="28"/>
                <w:szCs w:val="28"/>
              </w:rPr>
            </w:pPr>
            <w:r w:rsidRPr="00862F3E">
              <w:rPr>
                <w:color w:val="000000"/>
                <w:sz w:val="28"/>
                <w:szCs w:val="28"/>
              </w:rPr>
              <w:t>Issues having to do with employment as a TA/RA or GA.</w:t>
            </w:r>
          </w:p>
        </w:tc>
      </w:tr>
    </w:tbl>
    <w:p w14:paraId="5DA1448A" w14:textId="77777777" w:rsidR="00BC20A2" w:rsidRDefault="00BC20A2" w:rsidP="00BC20A2">
      <w:pPr>
        <w:rPr>
          <w:sz w:val="32"/>
          <w:szCs w:val="32"/>
        </w:rPr>
      </w:pPr>
    </w:p>
    <w:p w14:paraId="017DF980" w14:textId="77777777" w:rsidR="00862F3E" w:rsidRDefault="00862F3E" w:rsidP="00BC20A2">
      <w:pPr>
        <w:rPr>
          <w:sz w:val="32"/>
          <w:szCs w:val="32"/>
        </w:rPr>
      </w:pPr>
    </w:p>
    <w:p w14:paraId="23EAB201" w14:textId="77777777" w:rsidR="00862F3E" w:rsidRDefault="00862F3E" w:rsidP="00BC20A2">
      <w:pPr>
        <w:rPr>
          <w:sz w:val="32"/>
          <w:szCs w:val="32"/>
        </w:rPr>
      </w:pPr>
    </w:p>
    <w:p w14:paraId="229D28A7" w14:textId="77777777" w:rsidR="00862F3E" w:rsidRDefault="00862F3E" w:rsidP="00BC20A2">
      <w:pPr>
        <w:rPr>
          <w:sz w:val="32"/>
          <w:szCs w:val="32"/>
        </w:rPr>
      </w:pPr>
    </w:p>
    <w:p w14:paraId="1F6BBECD" w14:textId="77777777" w:rsidR="00862F3E" w:rsidRDefault="00862F3E" w:rsidP="00BC20A2">
      <w:pPr>
        <w:rPr>
          <w:sz w:val="32"/>
          <w:szCs w:val="32"/>
        </w:rPr>
      </w:pPr>
    </w:p>
    <w:p w14:paraId="69466B72" w14:textId="77777777" w:rsidR="00862F3E" w:rsidRDefault="00862F3E" w:rsidP="00BC20A2">
      <w:pPr>
        <w:rPr>
          <w:sz w:val="32"/>
          <w:szCs w:val="32"/>
        </w:rPr>
      </w:pPr>
    </w:p>
    <w:p w14:paraId="0B0FF626" w14:textId="77319AFF" w:rsidR="00BC20A2" w:rsidRPr="00862F3E" w:rsidRDefault="00BC20A2" w:rsidP="00BC20A2">
      <w:pPr>
        <w:rPr>
          <w:b/>
          <w:bCs/>
          <w:sz w:val="32"/>
          <w:szCs w:val="32"/>
        </w:rPr>
      </w:pPr>
      <w:r w:rsidRPr="00862F3E">
        <w:rPr>
          <w:b/>
          <w:bCs/>
          <w:sz w:val="32"/>
          <w:szCs w:val="32"/>
        </w:rPr>
        <w:lastRenderedPageBreak/>
        <w:t xml:space="preserve">As Marshall University explores the possibilities of developing a Graduate Student Association (GSA), what are some of the things that should be considered or explored? </w:t>
      </w:r>
    </w:p>
    <w:p w14:paraId="30AEFA72" w14:textId="77777777" w:rsidR="00BC20A2" w:rsidRDefault="00BC20A2" w:rsidP="00BC20A2">
      <w:pPr>
        <w:rPr>
          <w:sz w:val="32"/>
          <w:szCs w:val="32"/>
        </w:rPr>
      </w:pPr>
    </w:p>
    <w:tbl>
      <w:tblPr>
        <w:tblW w:w="9360" w:type="dxa"/>
        <w:tblLook w:val="04A0" w:firstRow="1" w:lastRow="0" w:firstColumn="1" w:lastColumn="0" w:noHBand="0" w:noVBand="1"/>
      </w:tblPr>
      <w:tblGrid>
        <w:gridCol w:w="9360"/>
      </w:tblGrid>
      <w:tr w:rsidR="004C3940" w:rsidRPr="004C3940" w14:paraId="346B64CE" w14:textId="77777777" w:rsidTr="004C3940">
        <w:trPr>
          <w:trHeight w:val="300"/>
        </w:trPr>
        <w:tc>
          <w:tcPr>
            <w:tcW w:w="9360" w:type="dxa"/>
            <w:tcBorders>
              <w:top w:val="nil"/>
              <w:left w:val="nil"/>
              <w:bottom w:val="nil"/>
              <w:right w:val="nil"/>
            </w:tcBorders>
            <w:shd w:val="clear" w:color="auto" w:fill="auto"/>
            <w:noWrap/>
            <w:vAlign w:val="bottom"/>
            <w:hideMark/>
          </w:tcPr>
          <w:p w14:paraId="08A81CF4"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As Marshall University explores the possibilities of developing a Graduate Student Association (GSA), what are some of things that should be considered or explored?</w:t>
            </w:r>
          </w:p>
        </w:tc>
      </w:tr>
      <w:tr w:rsidR="004C3940" w:rsidRPr="004C3940" w14:paraId="00CF44F1" w14:textId="77777777" w:rsidTr="004C3940">
        <w:trPr>
          <w:trHeight w:val="300"/>
        </w:trPr>
        <w:tc>
          <w:tcPr>
            <w:tcW w:w="9360" w:type="dxa"/>
            <w:tcBorders>
              <w:top w:val="nil"/>
              <w:left w:val="nil"/>
              <w:bottom w:val="nil"/>
              <w:right w:val="nil"/>
            </w:tcBorders>
            <w:shd w:val="clear" w:color="auto" w:fill="auto"/>
            <w:noWrap/>
            <w:vAlign w:val="bottom"/>
            <w:hideMark/>
          </w:tcPr>
          <w:p w14:paraId="1706F41A"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Unsure</w:t>
            </w:r>
          </w:p>
        </w:tc>
      </w:tr>
      <w:tr w:rsidR="004C3940" w:rsidRPr="004C3940" w14:paraId="2007E07A" w14:textId="77777777" w:rsidTr="004C3940">
        <w:trPr>
          <w:trHeight w:val="300"/>
        </w:trPr>
        <w:tc>
          <w:tcPr>
            <w:tcW w:w="9360" w:type="dxa"/>
            <w:tcBorders>
              <w:top w:val="nil"/>
              <w:left w:val="nil"/>
              <w:bottom w:val="nil"/>
              <w:right w:val="nil"/>
            </w:tcBorders>
            <w:shd w:val="clear" w:color="auto" w:fill="auto"/>
            <w:noWrap/>
            <w:vAlign w:val="bottom"/>
            <w:hideMark/>
          </w:tcPr>
          <w:p w14:paraId="2A948D92"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I think it would be beneficial to understand the challenges for graduate students who are currently enrolled. </w:t>
            </w:r>
          </w:p>
        </w:tc>
      </w:tr>
      <w:tr w:rsidR="004C3940" w:rsidRPr="004C3940" w14:paraId="257B4001" w14:textId="77777777" w:rsidTr="004C3940">
        <w:trPr>
          <w:trHeight w:val="300"/>
        </w:trPr>
        <w:tc>
          <w:tcPr>
            <w:tcW w:w="9360" w:type="dxa"/>
            <w:tcBorders>
              <w:top w:val="nil"/>
              <w:left w:val="nil"/>
              <w:bottom w:val="nil"/>
              <w:right w:val="nil"/>
            </w:tcBorders>
            <w:shd w:val="clear" w:color="auto" w:fill="auto"/>
            <w:noWrap/>
            <w:vAlign w:val="bottom"/>
            <w:hideMark/>
          </w:tcPr>
          <w:p w14:paraId="693B5D68"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Unsure. </w:t>
            </w:r>
          </w:p>
        </w:tc>
      </w:tr>
      <w:tr w:rsidR="004C3940" w:rsidRPr="004C3940" w14:paraId="0418B303" w14:textId="77777777" w:rsidTr="004C3940">
        <w:trPr>
          <w:trHeight w:val="300"/>
        </w:trPr>
        <w:tc>
          <w:tcPr>
            <w:tcW w:w="9360" w:type="dxa"/>
            <w:tcBorders>
              <w:top w:val="nil"/>
              <w:left w:val="nil"/>
              <w:bottom w:val="nil"/>
              <w:right w:val="nil"/>
            </w:tcBorders>
            <w:shd w:val="clear" w:color="auto" w:fill="auto"/>
            <w:noWrap/>
            <w:vAlign w:val="bottom"/>
            <w:hideMark/>
          </w:tcPr>
          <w:p w14:paraId="045320A9"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Scholarships and financial aid for graduate level courses.</w:t>
            </w:r>
            <w:r w:rsidRPr="00862F3E">
              <w:rPr>
                <w:color w:val="000000"/>
                <w:sz w:val="28"/>
                <w:szCs w:val="28"/>
              </w:rPr>
              <w:br/>
              <w:t>Possible workshop on how to prepare for dissertations.</w:t>
            </w:r>
          </w:p>
        </w:tc>
      </w:tr>
      <w:tr w:rsidR="004C3940" w:rsidRPr="004C3940" w14:paraId="64523740" w14:textId="77777777" w:rsidTr="004C3940">
        <w:trPr>
          <w:trHeight w:val="300"/>
        </w:trPr>
        <w:tc>
          <w:tcPr>
            <w:tcW w:w="9360" w:type="dxa"/>
            <w:tcBorders>
              <w:top w:val="nil"/>
              <w:left w:val="nil"/>
              <w:bottom w:val="nil"/>
              <w:right w:val="nil"/>
            </w:tcBorders>
            <w:shd w:val="clear" w:color="auto" w:fill="auto"/>
            <w:noWrap/>
            <w:vAlign w:val="bottom"/>
            <w:hideMark/>
          </w:tcPr>
          <w:p w14:paraId="429835BC"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NA</w:t>
            </w:r>
          </w:p>
        </w:tc>
      </w:tr>
      <w:tr w:rsidR="004C3940" w:rsidRPr="004C3940" w14:paraId="48C08D89" w14:textId="77777777" w:rsidTr="004C3940">
        <w:trPr>
          <w:trHeight w:val="300"/>
        </w:trPr>
        <w:tc>
          <w:tcPr>
            <w:tcW w:w="9360" w:type="dxa"/>
            <w:tcBorders>
              <w:top w:val="nil"/>
              <w:left w:val="nil"/>
              <w:bottom w:val="nil"/>
              <w:right w:val="nil"/>
            </w:tcBorders>
            <w:shd w:val="clear" w:color="auto" w:fill="auto"/>
            <w:noWrap/>
            <w:vAlign w:val="bottom"/>
            <w:hideMark/>
          </w:tcPr>
          <w:p w14:paraId="411E76CE"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What is taking place on campus of graduate studies in Charleston. </w:t>
            </w:r>
          </w:p>
        </w:tc>
      </w:tr>
      <w:tr w:rsidR="004C3940" w:rsidRPr="004C3940" w14:paraId="62CD1D0B" w14:textId="77777777" w:rsidTr="004C3940">
        <w:trPr>
          <w:trHeight w:val="300"/>
        </w:trPr>
        <w:tc>
          <w:tcPr>
            <w:tcW w:w="9360" w:type="dxa"/>
            <w:tcBorders>
              <w:top w:val="nil"/>
              <w:left w:val="nil"/>
              <w:bottom w:val="nil"/>
              <w:right w:val="nil"/>
            </w:tcBorders>
            <w:shd w:val="clear" w:color="auto" w:fill="auto"/>
            <w:noWrap/>
            <w:vAlign w:val="bottom"/>
            <w:hideMark/>
          </w:tcPr>
          <w:p w14:paraId="1E028C4D"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How many graduate students are not commuters or on campus and all and thus a virtual basis or meetings may be more beneficial. </w:t>
            </w:r>
          </w:p>
        </w:tc>
      </w:tr>
      <w:tr w:rsidR="004C3940" w:rsidRPr="004C3940" w14:paraId="3DA849EB" w14:textId="77777777" w:rsidTr="004C3940">
        <w:trPr>
          <w:trHeight w:val="300"/>
        </w:trPr>
        <w:tc>
          <w:tcPr>
            <w:tcW w:w="9360" w:type="dxa"/>
            <w:tcBorders>
              <w:top w:val="nil"/>
              <w:left w:val="nil"/>
              <w:bottom w:val="nil"/>
              <w:right w:val="nil"/>
            </w:tcBorders>
            <w:shd w:val="clear" w:color="auto" w:fill="auto"/>
            <w:noWrap/>
            <w:vAlign w:val="bottom"/>
            <w:hideMark/>
          </w:tcPr>
          <w:p w14:paraId="71E01C3D"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The structural and leadership activities, and as well networking and collaboration with all graduate schools of studies  </w:t>
            </w:r>
          </w:p>
        </w:tc>
      </w:tr>
      <w:tr w:rsidR="004C3940" w:rsidRPr="004C3940" w14:paraId="3D0E9C2B" w14:textId="77777777" w:rsidTr="004C3940">
        <w:trPr>
          <w:trHeight w:val="300"/>
        </w:trPr>
        <w:tc>
          <w:tcPr>
            <w:tcW w:w="9360" w:type="dxa"/>
            <w:tcBorders>
              <w:top w:val="nil"/>
              <w:left w:val="nil"/>
              <w:bottom w:val="nil"/>
              <w:right w:val="nil"/>
            </w:tcBorders>
            <w:shd w:val="clear" w:color="auto" w:fill="auto"/>
            <w:noWrap/>
            <w:vAlign w:val="bottom"/>
            <w:hideMark/>
          </w:tcPr>
          <w:p w14:paraId="7C289CA7"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Equity and Advocacy. Making sure graduate students are receiving fair treatment by all faculty and staff and not being taken advantage of for their time and work. </w:t>
            </w:r>
          </w:p>
        </w:tc>
      </w:tr>
      <w:tr w:rsidR="004C3940" w:rsidRPr="004C3940" w14:paraId="6A774C17" w14:textId="77777777" w:rsidTr="004C3940">
        <w:trPr>
          <w:trHeight w:val="300"/>
        </w:trPr>
        <w:tc>
          <w:tcPr>
            <w:tcW w:w="9360" w:type="dxa"/>
            <w:tcBorders>
              <w:top w:val="nil"/>
              <w:left w:val="nil"/>
              <w:bottom w:val="nil"/>
              <w:right w:val="nil"/>
            </w:tcBorders>
            <w:shd w:val="clear" w:color="auto" w:fill="auto"/>
            <w:noWrap/>
            <w:vAlign w:val="bottom"/>
            <w:hideMark/>
          </w:tcPr>
          <w:p w14:paraId="7489EDDE"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N/A</w:t>
            </w:r>
          </w:p>
        </w:tc>
      </w:tr>
      <w:tr w:rsidR="004C3940" w:rsidRPr="004C3940" w14:paraId="3E52E6B1" w14:textId="77777777" w:rsidTr="004C3940">
        <w:trPr>
          <w:trHeight w:val="300"/>
        </w:trPr>
        <w:tc>
          <w:tcPr>
            <w:tcW w:w="9360" w:type="dxa"/>
            <w:tcBorders>
              <w:top w:val="nil"/>
              <w:left w:val="nil"/>
              <w:bottom w:val="nil"/>
              <w:right w:val="nil"/>
            </w:tcBorders>
            <w:shd w:val="clear" w:color="auto" w:fill="auto"/>
            <w:noWrap/>
            <w:vAlign w:val="bottom"/>
            <w:hideMark/>
          </w:tcPr>
          <w:p w14:paraId="7DAF04AA"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It is important to remember that some graduate students already have professional careers and therefore limited time but they have made the choice to expand their education and most likely want to be a part of their college community. Many graduate studies are completed online and it is important to find ways to allow the students to still connect to the university. Simple things such as tailgates for football games specifically for graduate students or campus meetings and events specifically for graduate students in the evenings that would allow attendance to be better might be helpful. </w:t>
            </w:r>
          </w:p>
        </w:tc>
      </w:tr>
      <w:tr w:rsidR="004C3940" w:rsidRPr="004C3940" w14:paraId="0E81A15F" w14:textId="77777777" w:rsidTr="004C3940">
        <w:trPr>
          <w:trHeight w:val="300"/>
        </w:trPr>
        <w:tc>
          <w:tcPr>
            <w:tcW w:w="9360" w:type="dxa"/>
            <w:tcBorders>
              <w:top w:val="nil"/>
              <w:left w:val="nil"/>
              <w:bottom w:val="nil"/>
              <w:right w:val="nil"/>
            </w:tcBorders>
            <w:shd w:val="clear" w:color="auto" w:fill="auto"/>
            <w:noWrap/>
            <w:vAlign w:val="bottom"/>
            <w:hideMark/>
          </w:tcPr>
          <w:p w14:paraId="0D68F4BD"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Graduate mental health, graduate tutoring services, same opportunities and recognition that undergrads </w:t>
            </w:r>
          </w:p>
        </w:tc>
      </w:tr>
      <w:tr w:rsidR="004C3940" w:rsidRPr="004C3940" w14:paraId="2D2D9426" w14:textId="77777777" w:rsidTr="004C3940">
        <w:trPr>
          <w:trHeight w:val="300"/>
        </w:trPr>
        <w:tc>
          <w:tcPr>
            <w:tcW w:w="9360" w:type="dxa"/>
            <w:tcBorders>
              <w:top w:val="nil"/>
              <w:left w:val="nil"/>
              <w:bottom w:val="nil"/>
              <w:right w:val="nil"/>
            </w:tcBorders>
            <w:shd w:val="clear" w:color="auto" w:fill="auto"/>
            <w:noWrap/>
            <w:vAlign w:val="bottom"/>
            <w:hideMark/>
          </w:tcPr>
          <w:p w14:paraId="1E188185"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Internship opportunities guidance </w:t>
            </w:r>
            <w:r w:rsidRPr="00862F3E">
              <w:rPr>
                <w:color w:val="000000"/>
                <w:sz w:val="28"/>
                <w:szCs w:val="28"/>
              </w:rPr>
              <w:br/>
              <w:t xml:space="preserve">Celebrations of international student cultural festivals </w:t>
            </w:r>
          </w:p>
        </w:tc>
      </w:tr>
      <w:tr w:rsidR="004C3940" w:rsidRPr="004C3940" w14:paraId="3A01DC1A" w14:textId="77777777" w:rsidTr="004C3940">
        <w:trPr>
          <w:trHeight w:val="300"/>
        </w:trPr>
        <w:tc>
          <w:tcPr>
            <w:tcW w:w="9360" w:type="dxa"/>
            <w:tcBorders>
              <w:top w:val="nil"/>
              <w:left w:val="nil"/>
              <w:bottom w:val="nil"/>
              <w:right w:val="nil"/>
            </w:tcBorders>
            <w:shd w:val="clear" w:color="auto" w:fill="auto"/>
            <w:noWrap/>
            <w:vAlign w:val="bottom"/>
            <w:hideMark/>
          </w:tcPr>
          <w:p w14:paraId="48993E8F"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Unsure</w:t>
            </w:r>
          </w:p>
        </w:tc>
      </w:tr>
      <w:tr w:rsidR="004C3940" w:rsidRPr="004C3940" w14:paraId="786C4397" w14:textId="77777777" w:rsidTr="004C3940">
        <w:trPr>
          <w:trHeight w:val="300"/>
        </w:trPr>
        <w:tc>
          <w:tcPr>
            <w:tcW w:w="9360" w:type="dxa"/>
            <w:tcBorders>
              <w:top w:val="nil"/>
              <w:left w:val="nil"/>
              <w:bottom w:val="nil"/>
              <w:right w:val="nil"/>
            </w:tcBorders>
            <w:shd w:val="clear" w:color="auto" w:fill="auto"/>
            <w:noWrap/>
            <w:vAlign w:val="bottom"/>
            <w:hideMark/>
          </w:tcPr>
          <w:p w14:paraId="7465975A"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Graduate Assistantship positions for international students</w:t>
            </w:r>
            <w:r w:rsidRPr="00862F3E">
              <w:rPr>
                <w:color w:val="000000"/>
                <w:sz w:val="28"/>
                <w:szCs w:val="28"/>
              </w:rPr>
              <w:br/>
              <w:t xml:space="preserve">Internship opportunities for LCOB students </w:t>
            </w:r>
            <w:r w:rsidRPr="00862F3E">
              <w:rPr>
                <w:color w:val="000000"/>
                <w:sz w:val="28"/>
                <w:szCs w:val="28"/>
              </w:rPr>
              <w:br/>
              <w:t>Celebration of International student festivals.</w:t>
            </w:r>
          </w:p>
        </w:tc>
      </w:tr>
    </w:tbl>
    <w:p w14:paraId="53DFBC28" w14:textId="77777777" w:rsidR="009B3BC5" w:rsidRDefault="009B3BC5"/>
    <w:tbl>
      <w:tblPr>
        <w:tblW w:w="9360" w:type="dxa"/>
        <w:tblLook w:val="04A0" w:firstRow="1" w:lastRow="0" w:firstColumn="1" w:lastColumn="0" w:noHBand="0" w:noVBand="1"/>
      </w:tblPr>
      <w:tblGrid>
        <w:gridCol w:w="9360"/>
      </w:tblGrid>
      <w:tr w:rsidR="004C3940" w:rsidRPr="004C3940" w14:paraId="35DA462A" w14:textId="77777777" w:rsidTr="004C3940">
        <w:trPr>
          <w:trHeight w:val="300"/>
        </w:trPr>
        <w:tc>
          <w:tcPr>
            <w:tcW w:w="9360" w:type="dxa"/>
            <w:tcBorders>
              <w:top w:val="nil"/>
              <w:left w:val="nil"/>
              <w:bottom w:val="nil"/>
              <w:right w:val="nil"/>
            </w:tcBorders>
            <w:shd w:val="clear" w:color="auto" w:fill="auto"/>
            <w:noWrap/>
            <w:vAlign w:val="bottom"/>
            <w:hideMark/>
          </w:tcPr>
          <w:p w14:paraId="6C69E745"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lastRenderedPageBreak/>
              <w:t>Give grad students fun opportunities/ Explore how many of the Grad students are older people that might have job and families/ Give them opportunities to get to know each other outside of the Undergrads</w:t>
            </w:r>
          </w:p>
        </w:tc>
      </w:tr>
      <w:tr w:rsidR="004C3940" w:rsidRPr="004C3940" w14:paraId="71EAE83B" w14:textId="77777777" w:rsidTr="004C3940">
        <w:trPr>
          <w:trHeight w:val="300"/>
        </w:trPr>
        <w:tc>
          <w:tcPr>
            <w:tcW w:w="9360" w:type="dxa"/>
            <w:tcBorders>
              <w:top w:val="nil"/>
              <w:left w:val="nil"/>
              <w:bottom w:val="nil"/>
              <w:right w:val="nil"/>
            </w:tcBorders>
            <w:shd w:val="clear" w:color="auto" w:fill="auto"/>
            <w:noWrap/>
            <w:vAlign w:val="bottom"/>
            <w:hideMark/>
          </w:tcPr>
          <w:p w14:paraId="11C29C17"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Graduate students Job placements for their studies </w:t>
            </w:r>
          </w:p>
        </w:tc>
      </w:tr>
      <w:tr w:rsidR="004C3940" w:rsidRPr="004C3940" w14:paraId="27463B7F" w14:textId="77777777" w:rsidTr="004C3940">
        <w:trPr>
          <w:trHeight w:val="300"/>
        </w:trPr>
        <w:tc>
          <w:tcPr>
            <w:tcW w:w="9360" w:type="dxa"/>
            <w:tcBorders>
              <w:top w:val="nil"/>
              <w:left w:val="nil"/>
              <w:bottom w:val="nil"/>
              <w:right w:val="nil"/>
            </w:tcBorders>
            <w:shd w:val="clear" w:color="auto" w:fill="auto"/>
            <w:noWrap/>
            <w:vAlign w:val="bottom"/>
            <w:hideMark/>
          </w:tcPr>
          <w:p w14:paraId="5BDC2362"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More virtual opportunities </w:t>
            </w:r>
          </w:p>
        </w:tc>
      </w:tr>
      <w:tr w:rsidR="004C3940" w:rsidRPr="004C3940" w14:paraId="64B845D0" w14:textId="77777777" w:rsidTr="004C3940">
        <w:trPr>
          <w:trHeight w:val="300"/>
        </w:trPr>
        <w:tc>
          <w:tcPr>
            <w:tcW w:w="9360" w:type="dxa"/>
            <w:tcBorders>
              <w:top w:val="nil"/>
              <w:left w:val="nil"/>
              <w:bottom w:val="nil"/>
              <w:right w:val="nil"/>
            </w:tcBorders>
            <w:shd w:val="clear" w:color="auto" w:fill="auto"/>
            <w:noWrap/>
            <w:vAlign w:val="bottom"/>
            <w:hideMark/>
          </w:tcPr>
          <w:p w14:paraId="4C654942"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N/A</w:t>
            </w:r>
          </w:p>
        </w:tc>
      </w:tr>
      <w:tr w:rsidR="004C3940" w:rsidRPr="004C3940" w14:paraId="1DC4DB9A" w14:textId="77777777" w:rsidTr="004C3940">
        <w:trPr>
          <w:trHeight w:val="300"/>
        </w:trPr>
        <w:tc>
          <w:tcPr>
            <w:tcW w:w="9360" w:type="dxa"/>
            <w:tcBorders>
              <w:top w:val="nil"/>
              <w:left w:val="nil"/>
              <w:bottom w:val="nil"/>
              <w:right w:val="nil"/>
            </w:tcBorders>
            <w:shd w:val="clear" w:color="auto" w:fill="auto"/>
            <w:noWrap/>
            <w:vAlign w:val="bottom"/>
            <w:hideMark/>
          </w:tcPr>
          <w:p w14:paraId="0C5B186E"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Communication and connections. There are several things for new undergraduate students to acclimate them to college. There is a huge deficit for graduate school students. I came to Marshall the very first time as a graduate student. I completed undergrad elsewhere in high is not uncommon and had I not happened to find a community organization to engage in I wouldn’t have had the opportunity to meet others and gain access to knowledge or resources to help me. Just because someone is a college grad doesn’t mean they are knowledge about the inner workings of Marshall’s graduate program. And social anxiety’s and issues still exist. I have the opportunity to table at a green and white day for incoming students this past fall and it was awesome the support and connection the incoming freshman got. This should be something across the board! It really brings the students together and is a great college experience. I never got anything like that at my previous colleges. I wish it had been an option.</w:t>
            </w:r>
          </w:p>
        </w:tc>
      </w:tr>
      <w:tr w:rsidR="004C3940" w:rsidRPr="004C3940" w14:paraId="61669916" w14:textId="77777777" w:rsidTr="004C3940">
        <w:trPr>
          <w:trHeight w:val="300"/>
        </w:trPr>
        <w:tc>
          <w:tcPr>
            <w:tcW w:w="9360" w:type="dxa"/>
            <w:tcBorders>
              <w:top w:val="nil"/>
              <w:left w:val="nil"/>
              <w:bottom w:val="nil"/>
              <w:right w:val="nil"/>
            </w:tcBorders>
            <w:shd w:val="clear" w:color="auto" w:fill="auto"/>
            <w:noWrap/>
            <w:vAlign w:val="bottom"/>
            <w:hideMark/>
          </w:tcPr>
          <w:p w14:paraId="242959CB"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how the graduate students will be represented. Recruitment to graduate programs.</w:t>
            </w:r>
          </w:p>
        </w:tc>
      </w:tr>
      <w:tr w:rsidR="004C3940" w:rsidRPr="004C3940" w14:paraId="35EE64D6" w14:textId="77777777" w:rsidTr="004C3940">
        <w:trPr>
          <w:trHeight w:val="300"/>
        </w:trPr>
        <w:tc>
          <w:tcPr>
            <w:tcW w:w="9360" w:type="dxa"/>
            <w:tcBorders>
              <w:top w:val="nil"/>
              <w:left w:val="nil"/>
              <w:bottom w:val="nil"/>
              <w:right w:val="nil"/>
            </w:tcBorders>
            <w:shd w:val="clear" w:color="auto" w:fill="auto"/>
            <w:noWrap/>
            <w:vAlign w:val="bottom"/>
            <w:hideMark/>
          </w:tcPr>
          <w:p w14:paraId="380BC0C0"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Different committees for different schools/programs</w:t>
            </w:r>
          </w:p>
        </w:tc>
      </w:tr>
      <w:tr w:rsidR="004C3940" w:rsidRPr="004C3940" w14:paraId="167A09C8" w14:textId="77777777" w:rsidTr="004C3940">
        <w:trPr>
          <w:trHeight w:val="300"/>
        </w:trPr>
        <w:tc>
          <w:tcPr>
            <w:tcW w:w="9360" w:type="dxa"/>
            <w:tcBorders>
              <w:top w:val="nil"/>
              <w:left w:val="nil"/>
              <w:bottom w:val="nil"/>
              <w:right w:val="nil"/>
            </w:tcBorders>
            <w:shd w:val="clear" w:color="auto" w:fill="auto"/>
            <w:noWrap/>
            <w:vAlign w:val="bottom"/>
            <w:hideMark/>
          </w:tcPr>
          <w:p w14:paraId="159F2C7A"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Not sure.</w:t>
            </w:r>
          </w:p>
        </w:tc>
      </w:tr>
      <w:tr w:rsidR="004C3940" w:rsidRPr="004C3940" w14:paraId="46C0FDCE" w14:textId="77777777" w:rsidTr="004C3940">
        <w:trPr>
          <w:trHeight w:val="300"/>
        </w:trPr>
        <w:tc>
          <w:tcPr>
            <w:tcW w:w="9360" w:type="dxa"/>
            <w:tcBorders>
              <w:top w:val="nil"/>
              <w:left w:val="nil"/>
              <w:bottom w:val="nil"/>
              <w:right w:val="nil"/>
            </w:tcBorders>
            <w:shd w:val="clear" w:color="auto" w:fill="auto"/>
            <w:noWrap/>
            <w:vAlign w:val="bottom"/>
            <w:hideMark/>
          </w:tcPr>
          <w:p w14:paraId="62D5FFBE"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Updating the course program to more accurately reflect and prepare skilled students for the workforce.</w:t>
            </w:r>
          </w:p>
        </w:tc>
      </w:tr>
      <w:tr w:rsidR="004C3940" w:rsidRPr="004C3940" w14:paraId="42E498CE" w14:textId="77777777" w:rsidTr="004C3940">
        <w:trPr>
          <w:trHeight w:val="300"/>
        </w:trPr>
        <w:tc>
          <w:tcPr>
            <w:tcW w:w="9360" w:type="dxa"/>
            <w:tcBorders>
              <w:top w:val="nil"/>
              <w:left w:val="nil"/>
              <w:bottom w:val="nil"/>
              <w:right w:val="nil"/>
            </w:tcBorders>
            <w:shd w:val="clear" w:color="auto" w:fill="auto"/>
            <w:noWrap/>
            <w:vAlign w:val="bottom"/>
            <w:hideMark/>
          </w:tcPr>
          <w:p w14:paraId="74D5A33F"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Opportunities for graduate students of different/varying programs to meet and have interesting/diverse conferences, meetings, and functions with students we wouldn’t normally converse with. </w:t>
            </w:r>
          </w:p>
        </w:tc>
      </w:tr>
      <w:tr w:rsidR="004C3940" w:rsidRPr="004C3940" w14:paraId="2785001C" w14:textId="77777777" w:rsidTr="004C3940">
        <w:trPr>
          <w:trHeight w:val="300"/>
        </w:trPr>
        <w:tc>
          <w:tcPr>
            <w:tcW w:w="9360" w:type="dxa"/>
            <w:tcBorders>
              <w:top w:val="nil"/>
              <w:left w:val="nil"/>
              <w:bottom w:val="nil"/>
              <w:right w:val="nil"/>
            </w:tcBorders>
            <w:shd w:val="clear" w:color="auto" w:fill="auto"/>
            <w:noWrap/>
            <w:vAlign w:val="bottom"/>
            <w:hideMark/>
          </w:tcPr>
          <w:p w14:paraId="56C6E67C"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Not sure </w:t>
            </w:r>
          </w:p>
        </w:tc>
      </w:tr>
      <w:tr w:rsidR="004C3940" w:rsidRPr="004C3940" w14:paraId="2E237B67" w14:textId="77777777" w:rsidTr="004C3940">
        <w:trPr>
          <w:trHeight w:val="300"/>
        </w:trPr>
        <w:tc>
          <w:tcPr>
            <w:tcW w:w="9360" w:type="dxa"/>
            <w:tcBorders>
              <w:top w:val="nil"/>
              <w:left w:val="nil"/>
              <w:bottom w:val="nil"/>
              <w:right w:val="nil"/>
            </w:tcBorders>
            <w:shd w:val="clear" w:color="auto" w:fill="auto"/>
            <w:noWrap/>
            <w:vAlign w:val="bottom"/>
            <w:hideMark/>
          </w:tcPr>
          <w:p w14:paraId="3461FC94"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Having more pages on the website specific for graduate students (events, clubs, financial information, etc.)</w:t>
            </w:r>
          </w:p>
        </w:tc>
      </w:tr>
      <w:tr w:rsidR="004C3940" w:rsidRPr="004C3940" w14:paraId="588A45E3" w14:textId="77777777" w:rsidTr="004C3940">
        <w:trPr>
          <w:trHeight w:val="300"/>
        </w:trPr>
        <w:tc>
          <w:tcPr>
            <w:tcW w:w="9360" w:type="dxa"/>
            <w:tcBorders>
              <w:top w:val="nil"/>
              <w:left w:val="nil"/>
              <w:bottom w:val="nil"/>
              <w:right w:val="nil"/>
            </w:tcBorders>
            <w:shd w:val="clear" w:color="auto" w:fill="auto"/>
            <w:noWrap/>
            <w:vAlign w:val="bottom"/>
            <w:hideMark/>
          </w:tcPr>
          <w:p w14:paraId="2241FCC1"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Graduate meal plans/food resources. Community integration for incoming out of area/state grad students</w:t>
            </w:r>
          </w:p>
        </w:tc>
      </w:tr>
      <w:tr w:rsidR="004C3940" w:rsidRPr="004C3940" w14:paraId="07B3710F" w14:textId="77777777" w:rsidTr="004C3940">
        <w:trPr>
          <w:trHeight w:val="300"/>
        </w:trPr>
        <w:tc>
          <w:tcPr>
            <w:tcW w:w="9360" w:type="dxa"/>
            <w:tcBorders>
              <w:top w:val="nil"/>
              <w:left w:val="nil"/>
              <w:bottom w:val="nil"/>
              <w:right w:val="nil"/>
            </w:tcBorders>
            <w:shd w:val="clear" w:color="auto" w:fill="auto"/>
            <w:noWrap/>
            <w:vAlign w:val="bottom"/>
            <w:hideMark/>
          </w:tcPr>
          <w:p w14:paraId="4BA80422"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not sure</w:t>
            </w:r>
          </w:p>
        </w:tc>
      </w:tr>
    </w:tbl>
    <w:p w14:paraId="49421ED3" w14:textId="77777777" w:rsidR="009B3BC5" w:rsidRDefault="009B3BC5"/>
    <w:p w14:paraId="4D23A28E" w14:textId="77777777" w:rsidR="009B3BC5" w:rsidRDefault="009B3BC5"/>
    <w:p w14:paraId="44D7F7F3" w14:textId="77777777" w:rsidR="009B3BC5" w:rsidRDefault="009B3BC5"/>
    <w:p w14:paraId="163419F7" w14:textId="77777777" w:rsidR="009B3BC5" w:rsidRDefault="009B3BC5"/>
    <w:p w14:paraId="6DCCAF55" w14:textId="77777777" w:rsidR="009B3BC5" w:rsidRDefault="009B3BC5"/>
    <w:p w14:paraId="2640EB55" w14:textId="77777777" w:rsidR="009B3BC5" w:rsidRDefault="009B3BC5"/>
    <w:p w14:paraId="05A08589" w14:textId="77777777" w:rsidR="009B3BC5" w:rsidRDefault="009B3BC5"/>
    <w:p w14:paraId="0E12B3D4" w14:textId="77777777" w:rsidR="009B3BC5" w:rsidRDefault="009B3BC5"/>
    <w:p w14:paraId="7C5A1187" w14:textId="77777777" w:rsidR="009B3BC5" w:rsidRDefault="009B3BC5"/>
    <w:p w14:paraId="34A510D8" w14:textId="77777777" w:rsidR="009B3BC5" w:rsidRDefault="009B3BC5"/>
    <w:p w14:paraId="4F5FDCFD" w14:textId="77777777" w:rsidR="009B3BC5" w:rsidRDefault="009B3BC5"/>
    <w:tbl>
      <w:tblPr>
        <w:tblW w:w="9360" w:type="dxa"/>
        <w:tblLook w:val="04A0" w:firstRow="1" w:lastRow="0" w:firstColumn="1" w:lastColumn="0" w:noHBand="0" w:noVBand="1"/>
      </w:tblPr>
      <w:tblGrid>
        <w:gridCol w:w="9360"/>
      </w:tblGrid>
      <w:tr w:rsidR="004C3940" w:rsidRPr="004C3940" w14:paraId="7D92F07D" w14:textId="77777777" w:rsidTr="004C3940">
        <w:trPr>
          <w:trHeight w:val="300"/>
        </w:trPr>
        <w:tc>
          <w:tcPr>
            <w:tcW w:w="9360" w:type="dxa"/>
            <w:tcBorders>
              <w:top w:val="nil"/>
              <w:left w:val="nil"/>
              <w:bottom w:val="nil"/>
              <w:right w:val="nil"/>
            </w:tcBorders>
            <w:shd w:val="clear" w:color="auto" w:fill="auto"/>
            <w:noWrap/>
            <w:vAlign w:val="bottom"/>
            <w:hideMark/>
          </w:tcPr>
          <w:p w14:paraId="0A0504B9"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The Graduate Council or whoever is concerned should consider graduate student leadership and representation from the onset of the formation of a GSA. Involving elected and/or volunteer representatives from every graduate program could be one consideration for governance structure. Representation as leaders in the GSA could be branded as a professional development / mentorship opportunity for students.</w:t>
            </w:r>
          </w:p>
        </w:tc>
      </w:tr>
      <w:tr w:rsidR="004C3940" w:rsidRPr="004C3940" w14:paraId="4FA27048" w14:textId="77777777" w:rsidTr="004C3940">
        <w:trPr>
          <w:trHeight w:val="300"/>
        </w:trPr>
        <w:tc>
          <w:tcPr>
            <w:tcW w:w="9360" w:type="dxa"/>
            <w:tcBorders>
              <w:top w:val="nil"/>
              <w:left w:val="nil"/>
              <w:bottom w:val="nil"/>
              <w:right w:val="nil"/>
            </w:tcBorders>
            <w:shd w:val="clear" w:color="auto" w:fill="auto"/>
            <w:noWrap/>
            <w:vAlign w:val="bottom"/>
            <w:hideMark/>
          </w:tcPr>
          <w:p w14:paraId="0920EFF6"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No clue</w:t>
            </w:r>
          </w:p>
        </w:tc>
      </w:tr>
      <w:tr w:rsidR="004C3940" w:rsidRPr="004C3940" w14:paraId="77DC1351" w14:textId="77777777" w:rsidTr="004C3940">
        <w:trPr>
          <w:trHeight w:val="300"/>
        </w:trPr>
        <w:tc>
          <w:tcPr>
            <w:tcW w:w="9360" w:type="dxa"/>
            <w:tcBorders>
              <w:top w:val="nil"/>
              <w:left w:val="nil"/>
              <w:bottom w:val="nil"/>
              <w:right w:val="nil"/>
            </w:tcBorders>
            <w:shd w:val="clear" w:color="auto" w:fill="auto"/>
            <w:noWrap/>
            <w:vAlign w:val="bottom"/>
            <w:hideMark/>
          </w:tcPr>
          <w:p w14:paraId="25BA51AD"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Scholarship opportunities to encourage diversity in graduate programs </w:t>
            </w:r>
          </w:p>
        </w:tc>
      </w:tr>
      <w:tr w:rsidR="004C3940" w:rsidRPr="004C3940" w14:paraId="6D5F6171" w14:textId="77777777" w:rsidTr="004C3940">
        <w:trPr>
          <w:trHeight w:val="300"/>
        </w:trPr>
        <w:tc>
          <w:tcPr>
            <w:tcW w:w="9360" w:type="dxa"/>
            <w:tcBorders>
              <w:top w:val="nil"/>
              <w:left w:val="nil"/>
              <w:bottom w:val="nil"/>
              <w:right w:val="nil"/>
            </w:tcBorders>
            <w:shd w:val="clear" w:color="auto" w:fill="auto"/>
            <w:noWrap/>
            <w:vAlign w:val="bottom"/>
            <w:hideMark/>
          </w:tcPr>
          <w:p w14:paraId="50DDF07A"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n/a </w:t>
            </w:r>
          </w:p>
        </w:tc>
      </w:tr>
      <w:tr w:rsidR="004C3940" w:rsidRPr="004C3940" w14:paraId="0F07B5EA" w14:textId="77777777" w:rsidTr="004C3940">
        <w:trPr>
          <w:trHeight w:val="300"/>
        </w:trPr>
        <w:tc>
          <w:tcPr>
            <w:tcW w:w="9360" w:type="dxa"/>
            <w:tcBorders>
              <w:top w:val="nil"/>
              <w:left w:val="nil"/>
              <w:bottom w:val="nil"/>
              <w:right w:val="nil"/>
            </w:tcBorders>
            <w:shd w:val="clear" w:color="auto" w:fill="auto"/>
            <w:noWrap/>
            <w:vAlign w:val="bottom"/>
            <w:hideMark/>
          </w:tcPr>
          <w:p w14:paraId="7F2A262E"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Not sure</w:t>
            </w:r>
          </w:p>
        </w:tc>
      </w:tr>
      <w:tr w:rsidR="004C3940" w:rsidRPr="004C3940" w14:paraId="1B90341A" w14:textId="77777777" w:rsidTr="004C3940">
        <w:trPr>
          <w:trHeight w:val="300"/>
        </w:trPr>
        <w:tc>
          <w:tcPr>
            <w:tcW w:w="9360" w:type="dxa"/>
            <w:tcBorders>
              <w:top w:val="nil"/>
              <w:left w:val="nil"/>
              <w:bottom w:val="nil"/>
              <w:right w:val="nil"/>
            </w:tcBorders>
            <w:shd w:val="clear" w:color="auto" w:fill="auto"/>
            <w:noWrap/>
            <w:vAlign w:val="bottom"/>
            <w:hideMark/>
          </w:tcPr>
          <w:p w14:paraId="35DA8795"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Distant students</w:t>
            </w:r>
          </w:p>
        </w:tc>
      </w:tr>
      <w:tr w:rsidR="004C3940" w:rsidRPr="004C3940" w14:paraId="4D477CB3" w14:textId="77777777" w:rsidTr="004C3940">
        <w:trPr>
          <w:trHeight w:val="300"/>
        </w:trPr>
        <w:tc>
          <w:tcPr>
            <w:tcW w:w="9360" w:type="dxa"/>
            <w:tcBorders>
              <w:top w:val="nil"/>
              <w:left w:val="nil"/>
              <w:bottom w:val="nil"/>
              <w:right w:val="nil"/>
            </w:tcBorders>
            <w:shd w:val="clear" w:color="auto" w:fill="auto"/>
            <w:noWrap/>
            <w:vAlign w:val="bottom"/>
            <w:hideMark/>
          </w:tcPr>
          <w:p w14:paraId="062B7C2D"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Collaboration with WVU’s student government association. When I went to WVU for undergrad I was involved with Student Government Association for 2 years. The first year I was an intern. The second year I was communications coordinator. Through both of these experiences I was heavily involved with SGA, and WVU’s campus. It is imperative that Marshall University begin a graduate SGA this semester itself. Marshall can look into attending the Big 12 conference and delegations in DC. Writing new legislature and proposing new ideas on safety, harassment, title 9 and other factors at the university. </w:t>
            </w:r>
          </w:p>
        </w:tc>
      </w:tr>
      <w:tr w:rsidR="004C3940" w:rsidRPr="004C3940" w14:paraId="5427EA2E" w14:textId="77777777" w:rsidTr="004C3940">
        <w:trPr>
          <w:trHeight w:val="300"/>
        </w:trPr>
        <w:tc>
          <w:tcPr>
            <w:tcW w:w="9360" w:type="dxa"/>
            <w:tcBorders>
              <w:top w:val="nil"/>
              <w:left w:val="nil"/>
              <w:bottom w:val="nil"/>
              <w:right w:val="nil"/>
            </w:tcBorders>
            <w:shd w:val="clear" w:color="auto" w:fill="auto"/>
            <w:noWrap/>
            <w:vAlign w:val="bottom"/>
            <w:hideMark/>
          </w:tcPr>
          <w:p w14:paraId="4A87BB44" w14:textId="41B3FBFD"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They should announce clearly where students can access to those institutions because I know there are too many </w:t>
            </w:r>
            <w:r w:rsidR="001D3D5B" w:rsidRPr="00862F3E">
              <w:rPr>
                <w:color w:val="000000"/>
                <w:sz w:val="28"/>
                <w:szCs w:val="28"/>
              </w:rPr>
              <w:t>institutions that</w:t>
            </w:r>
            <w:r w:rsidRPr="00862F3E">
              <w:rPr>
                <w:color w:val="000000"/>
                <w:sz w:val="28"/>
                <w:szCs w:val="28"/>
              </w:rPr>
              <w:t xml:space="preserve"> have different roles. </w:t>
            </w:r>
          </w:p>
        </w:tc>
      </w:tr>
      <w:tr w:rsidR="004C3940" w:rsidRPr="004C3940" w14:paraId="03C54E6E" w14:textId="77777777" w:rsidTr="004C3940">
        <w:trPr>
          <w:trHeight w:val="300"/>
        </w:trPr>
        <w:tc>
          <w:tcPr>
            <w:tcW w:w="9360" w:type="dxa"/>
            <w:tcBorders>
              <w:top w:val="nil"/>
              <w:left w:val="nil"/>
              <w:bottom w:val="nil"/>
              <w:right w:val="nil"/>
            </w:tcBorders>
            <w:shd w:val="clear" w:color="auto" w:fill="auto"/>
            <w:noWrap/>
            <w:vAlign w:val="bottom"/>
            <w:hideMark/>
          </w:tcPr>
          <w:p w14:paraId="1A4FD5AF"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SAM trainings</w:t>
            </w:r>
            <w:r w:rsidRPr="00862F3E">
              <w:rPr>
                <w:color w:val="000000"/>
                <w:sz w:val="28"/>
                <w:szCs w:val="28"/>
              </w:rPr>
              <w:br/>
              <w:t>Teaching certifications classes (certificate in college training)</w:t>
            </w:r>
            <w:r w:rsidRPr="00862F3E">
              <w:rPr>
                <w:color w:val="000000"/>
                <w:sz w:val="28"/>
                <w:szCs w:val="28"/>
              </w:rPr>
              <w:br/>
              <w:t xml:space="preserve">Intercultural meetings and festival celebrations </w:t>
            </w:r>
          </w:p>
        </w:tc>
      </w:tr>
      <w:tr w:rsidR="004C3940" w:rsidRPr="004C3940" w14:paraId="1A717F89" w14:textId="77777777" w:rsidTr="004C3940">
        <w:trPr>
          <w:trHeight w:val="300"/>
        </w:trPr>
        <w:tc>
          <w:tcPr>
            <w:tcW w:w="9360" w:type="dxa"/>
            <w:tcBorders>
              <w:top w:val="nil"/>
              <w:left w:val="nil"/>
              <w:bottom w:val="nil"/>
              <w:right w:val="nil"/>
            </w:tcBorders>
            <w:shd w:val="clear" w:color="auto" w:fill="auto"/>
            <w:noWrap/>
            <w:vAlign w:val="bottom"/>
            <w:hideMark/>
          </w:tcPr>
          <w:p w14:paraId="435E79BF"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Please see above </w:t>
            </w:r>
          </w:p>
        </w:tc>
      </w:tr>
      <w:tr w:rsidR="004C3940" w:rsidRPr="004C3940" w14:paraId="38147728" w14:textId="77777777" w:rsidTr="004C3940">
        <w:trPr>
          <w:trHeight w:val="300"/>
        </w:trPr>
        <w:tc>
          <w:tcPr>
            <w:tcW w:w="9360" w:type="dxa"/>
            <w:tcBorders>
              <w:top w:val="nil"/>
              <w:left w:val="nil"/>
              <w:bottom w:val="nil"/>
              <w:right w:val="nil"/>
            </w:tcBorders>
            <w:shd w:val="clear" w:color="auto" w:fill="auto"/>
            <w:noWrap/>
            <w:vAlign w:val="bottom"/>
            <w:hideMark/>
          </w:tcPr>
          <w:p w14:paraId="0F367ADF"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Research interests, finding research partners, professor research - and outreach for graduate support, etc. Be a voice for remote and hybrid learning.</w:t>
            </w:r>
          </w:p>
        </w:tc>
      </w:tr>
      <w:tr w:rsidR="004C3940" w:rsidRPr="004C3940" w14:paraId="29AAF84A" w14:textId="77777777" w:rsidTr="004C3940">
        <w:trPr>
          <w:trHeight w:val="300"/>
        </w:trPr>
        <w:tc>
          <w:tcPr>
            <w:tcW w:w="9360" w:type="dxa"/>
            <w:tcBorders>
              <w:top w:val="nil"/>
              <w:left w:val="nil"/>
              <w:bottom w:val="nil"/>
              <w:right w:val="nil"/>
            </w:tcBorders>
            <w:shd w:val="clear" w:color="auto" w:fill="auto"/>
            <w:noWrap/>
            <w:vAlign w:val="bottom"/>
            <w:hideMark/>
          </w:tcPr>
          <w:p w14:paraId="042C1193"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Safety from non-students walking on the campuses. Cyber security. </w:t>
            </w:r>
          </w:p>
        </w:tc>
      </w:tr>
      <w:tr w:rsidR="004C3940" w:rsidRPr="004C3940" w14:paraId="76514F96" w14:textId="77777777" w:rsidTr="004C3940">
        <w:trPr>
          <w:trHeight w:val="300"/>
        </w:trPr>
        <w:tc>
          <w:tcPr>
            <w:tcW w:w="9360" w:type="dxa"/>
            <w:tcBorders>
              <w:top w:val="nil"/>
              <w:left w:val="nil"/>
              <w:bottom w:val="nil"/>
              <w:right w:val="nil"/>
            </w:tcBorders>
            <w:shd w:val="clear" w:color="auto" w:fill="auto"/>
            <w:noWrap/>
            <w:vAlign w:val="bottom"/>
            <w:hideMark/>
          </w:tcPr>
          <w:p w14:paraId="1F03F817" w14:textId="3FB2F25D"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Making sure graduate students across the board are treated with equality. </w:t>
            </w:r>
            <w:r w:rsidR="001D3D5B" w:rsidRPr="00862F3E">
              <w:rPr>
                <w:color w:val="000000"/>
                <w:sz w:val="28"/>
                <w:szCs w:val="28"/>
              </w:rPr>
              <w:t>There</w:t>
            </w:r>
            <w:r w:rsidRPr="00862F3E">
              <w:rPr>
                <w:color w:val="000000"/>
                <w:sz w:val="28"/>
                <w:szCs w:val="28"/>
              </w:rPr>
              <w:t xml:space="preserve"> are people in place of authority that we can turn to instead of having to lean on other students for support. </w:t>
            </w:r>
          </w:p>
        </w:tc>
      </w:tr>
      <w:tr w:rsidR="004C3940" w:rsidRPr="004C3940" w14:paraId="185F6247" w14:textId="77777777" w:rsidTr="004C3940">
        <w:trPr>
          <w:trHeight w:val="300"/>
        </w:trPr>
        <w:tc>
          <w:tcPr>
            <w:tcW w:w="9360" w:type="dxa"/>
            <w:tcBorders>
              <w:top w:val="nil"/>
              <w:left w:val="nil"/>
              <w:bottom w:val="nil"/>
              <w:right w:val="nil"/>
            </w:tcBorders>
            <w:shd w:val="clear" w:color="auto" w:fill="auto"/>
            <w:noWrap/>
            <w:vAlign w:val="bottom"/>
            <w:hideMark/>
          </w:tcPr>
          <w:p w14:paraId="28672767"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If they have the office on campus, that would be easy to contract and easy to meet for students</w:t>
            </w:r>
          </w:p>
        </w:tc>
      </w:tr>
      <w:tr w:rsidR="004C3940" w:rsidRPr="004C3940" w14:paraId="16D648F0" w14:textId="77777777" w:rsidTr="004C3940">
        <w:trPr>
          <w:trHeight w:val="300"/>
        </w:trPr>
        <w:tc>
          <w:tcPr>
            <w:tcW w:w="9360" w:type="dxa"/>
            <w:tcBorders>
              <w:top w:val="nil"/>
              <w:left w:val="nil"/>
              <w:bottom w:val="nil"/>
              <w:right w:val="nil"/>
            </w:tcBorders>
            <w:shd w:val="clear" w:color="auto" w:fill="auto"/>
            <w:noWrap/>
            <w:vAlign w:val="bottom"/>
            <w:hideMark/>
          </w:tcPr>
          <w:p w14:paraId="1E49F8B0"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Specifically sending out emails about ways to get involved with ANYTHING</w:t>
            </w:r>
          </w:p>
        </w:tc>
      </w:tr>
    </w:tbl>
    <w:p w14:paraId="2BADB1A0" w14:textId="77777777" w:rsidR="009B3BC5" w:rsidRDefault="009B3BC5"/>
    <w:p w14:paraId="0114A1E5" w14:textId="77777777" w:rsidR="009B3BC5" w:rsidRDefault="009B3BC5"/>
    <w:p w14:paraId="288C12AD" w14:textId="77777777" w:rsidR="009B3BC5" w:rsidRDefault="009B3BC5"/>
    <w:p w14:paraId="64153201" w14:textId="77777777" w:rsidR="009B3BC5" w:rsidRDefault="009B3BC5"/>
    <w:p w14:paraId="67A4D448" w14:textId="77777777" w:rsidR="009B3BC5" w:rsidRDefault="009B3BC5"/>
    <w:p w14:paraId="332BA4D3" w14:textId="77777777" w:rsidR="009B3BC5" w:rsidRDefault="009B3BC5"/>
    <w:p w14:paraId="552FD24A" w14:textId="77777777" w:rsidR="009B3BC5" w:rsidRDefault="009B3BC5"/>
    <w:tbl>
      <w:tblPr>
        <w:tblW w:w="9360" w:type="dxa"/>
        <w:tblLook w:val="04A0" w:firstRow="1" w:lastRow="0" w:firstColumn="1" w:lastColumn="0" w:noHBand="0" w:noVBand="1"/>
      </w:tblPr>
      <w:tblGrid>
        <w:gridCol w:w="9360"/>
      </w:tblGrid>
      <w:tr w:rsidR="004C3940" w:rsidRPr="004C3940" w14:paraId="107EDE06" w14:textId="77777777" w:rsidTr="004C3940">
        <w:trPr>
          <w:trHeight w:val="300"/>
        </w:trPr>
        <w:tc>
          <w:tcPr>
            <w:tcW w:w="9360" w:type="dxa"/>
            <w:tcBorders>
              <w:top w:val="nil"/>
              <w:left w:val="nil"/>
              <w:bottom w:val="nil"/>
              <w:right w:val="nil"/>
            </w:tcBorders>
            <w:shd w:val="clear" w:color="auto" w:fill="auto"/>
            <w:noWrap/>
            <w:vAlign w:val="bottom"/>
            <w:hideMark/>
          </w:tcPr>
          <w:p w14:paraId="35B8E03A" w14:textId="4F2D881C" w:rsidR="004C3940" w:rsidRPr="00862F3E" w:rsidRDefault="001D3D5B" w:rsidP="004C3940">
            <w:pPr>
              <w:pStyle w:val="ListParagraph"/>
              <w:numPr>
                <w:ilvl w:val="0"/>
                <w:numId w:val="32"/>
              </w:numPr>
              <w:rPr>
                <w:color w:val="000000"/>
                <w:sz w:val="28"/>
                <w:szCs w:val="28"/>
              </w:rPr>
            </w:pPr>
            <w:r w:rsidRPr="00862F3E">
              <w:rPr>
                <w:color w:val="000000"/>
                <w:sz w:val="28"/>
                <w:szCs w:val="28"/>
              </w:rPr>
              <w:lastRenderedPageBreak/>
              <w:t>Actually,</w:t>
            </w:r>
            <w:r w:rsidR="004C3940" w:rsidRPr="00862F3E">
              <w:rPr>
                <w:color w:val="000000"/>
                <w:sz w:val="28"/>
                <w:szCs w:val="28"/>
              </w:rPr>
              <w:t xml:space="preserve"> preparing us for when we graduate.</w:t>
            </w:r>
          </w:p>
        </w:tc>
      </w:tr>
      <w:tr w:rsidR="004C3940" w:rsidRPr="004C3940" w14:paraId="3670DD9F" w14:textId="77777777" w:rsidTr="004C3940">
        <w:trPr>
          <w:trHeight w:val="300"/>
        </w:trPr>
        <w:tc>
          <w:tcPr>
            <w:tcW w:w="9360" w:type="dxa"/>
            <w:tcBorders>
              <w:top w:val="nil"/>
              <w:left w:val="nil"/>
              <w:bottom w:val="nil"/>
              <w:right w:val="nil"/>
            </w:tcBorders>
            <w:shd w:val="clear" w:color="auto" w:fill="auto"/>
            <w:noWrap/>
            <w:vAlign w:val="bottom"/>
            <w:hideMark/>
          </w:tcPr>
          <w:p w14:paraId="6E18548F"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Exploring graduate-level study abroad opportunities or courses like an Executive M.B.A. program. Students would benefit from taking business crash courses, etiquette dinners, etc. by traveling to places like nearby cities or even internationally to learn about multi-national business standards. </w:t>
            </w:r>
          </w:p>
        </w:tc>
      </w:tr>
      <w:tr w:rsidR="004C3940" w:rsidRPr="004C3940" w14:paraId="5E080253" w14:textId="77777777" w:rsidTr="004C3940">
        <w:trPr>
          <w:trHeight w:val="300"/>
        </w:trPr>
        <w:tc>
          <w:tcPr>
            <w:tcW w:w="9360" w:type="dxa"/>
            <w:tcBorders>
              <w:top w:val="nil"/>
              <w:left w:val="nil"/>
              <w:bottom w:val="nil"/>
              <w:right w:val="nil"/>
            </w:tcBorders>
            <w:shd w:val="clear" w:color="auto" w:fill="auto"/>
            <w:noWrap/>
            <w:vAlign w:val="bottom"/>
            <w:hideMark/>
          </w:tcPr>
          <w:p w14:paraId="22F2F75A"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Abroad opportunities </w:t>
            </w:r>
          </w:p>
        </w:tc>
      </w:tr>
      <w:tr w:rsidR="004C3940" w:rsidRPr="004C3940" w14:paraId="6F7D7EA2" w14:textId="77777777" w:rsidTr="004C3940">
        <w:trPr>
          <w:trHeight w:val="300"/>
        </w:trPr>
        <w:tc>
          <w:tcPr>
            <w:tcW w:w="9360" w:type="dxa"/>
            <w:tcBorders>
              <w:top w:val="nil"/>
              <w:left w:val="nil"/>
              <w:bottom w:val="nil"/>
              <w:right w:val="nil"/>
            </w:tcBorders>
            <w:shd w:val="clear" w:color="auto" w:fill="auto"/>
            <w:noWrap/>
            <w:vAlign w:val="bottom"/>
            <w:hideMark/>
          </w:tcPr>
          <w:p w14:paraId="744E00B1"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Higher pay/more available work hours for GAs, tuition cost for international graduate students, adequate GA training, ability to substitute some GA work time for internship credit toward a class credit, more scholarships and grants specifically available to graduates, extra amenities offered to graduate students as an incentive to continue to our pathway from undergraduate studies at Marshall, and the shrinkage/merging/deletion of graduate departments at Marshall over recent years. Many of us completed undergrad here as well, were/ are incredibly active on campus, but have less time to dedicate because we have real jobs, multiple jobs, homes, and families to attend to while continuing our education. Many of us have held prior jobs on campus for years, but aren't respected or heard any different or more than an 18-year-old freshman who has no interest in serious studies. Our voices are taken at the same level as undergraduates so we aren't taken as seriously and feel less respected. Many of us work year-round for campus and pour hours into our work, only to be paid the minimum and not be offered full staff amenities. We have to take out more loans than undergraduates because fewer scholarships and grants exist for us, but we are still offered the same work hours and pay, which, if we're lucky, barely covers tuition and supplies which means we still need multiple jobs to pay our bills...which leaves less time for our studies even though our grades are higher stakes than that of undergraduates. Our study pathways are less specialized because departments are shrinking and merging, so the promises made to us upon enrollment aren't upkept but we don't have the funds to transfer or the time to start over. Theses aren't encouraged, comps are preferred and feel like a repeat of undergraduate tests. When we voice our concerns and exhaustion to faculty and staff, we're met with "Yea, it's hard. I remember. Just nap when you can....maybe consider taking a break from school." rather than a team of people helping us problem solve and offering us resources other than the on-campus counseling center. We're tired and stretched too thin, and those of us who aren't are causing drama among our peers. Graduate school is far for stressful than undergraduate studies, and that has nothing to do with the workload. </w:t>
            </w:r>
          </w:p>
        </w:tc>
      </w:tr>
    </w:tbl>
    <w:p w14:paraId="26A34836" w14:textId="77777777" w:rsidR="009B3BC5" w:rsidRDefault="009B3BC5"/>
    <w:p w14:paraId="24E1B173" w14:textId="77777777" w:rsidR="009B3BC5" w:rsidRDefault="009B3BC5"/>
    <w:p w14:paraId="0CEF1D28" w14:textId="77777777" w:rsidR="009B3BC5" w:rsidRDefault="009B3BC5"/>
    <w:p w14:paraId="0A2E3B9F" w14:textId="77777777" w:rsidR="009B3BC5" w:rsidRDefault="009B3BC5"/>
    <w:p w14:paraId="061B4C89" w14:textId="77777777" w:rsidR="009B3BC5" w:rsidRDefault="009B3BC5"/>
    <w:p w14:paraId="0E5DDC11" w14:textId="77777777" w:rsidR="009B3BC5" w:rsidRDefault="009B3BC5"/>
    <w:tbl>
      <w:tblPr>
        <w:tblW w:w="9360" w:type="dxa"/>
        <w:tblLook w:val="04A0" w:firstRow="1" w:lastRow="0" w:firstColumn="1" w:lastColumn="0" w:noHBand="0" w:noVBand="1"/>
      </w:tblPr>
      <w:tblGrid>
        <w:gridCol w:w="9360"/>
      </w:tblGrid>
      <w:tr w:rsidR="004C3940" w:rsidRPr="004C3940" w14:paraId="3013B675" w14:textId="77777777" w:rsidTr="004C3940">
        <w:trPr>
          <w:trHeight w:val="300"/>
        </w:trPr>
        <w:tc>
          <w:tcPr>
            <w:tcW w:w="9360" w:type="dxa"/>
            <w:tcBorders>
              <w:top w:val="nil"/>
              <w:left w:val="nil"/>
              <w:bottom w:val="nil"/>
              <w:right w:val="nil"/>
            </w:tcBorders>
            <w:shd w:val="clear" w:color="auto" w:fill="auto"/>
            <w:noWrap/>
            <w:vAlign w:val="bottom"/>
            <w:hideMark/>
          </w:tcPr>
          <w:p w14:paraId="3C700244" w14:textId="6052DB56" w:rsidR="004C3940" w:rsidRPr="00862F3E" w:rsidRDefault="004C3940" w:rsidP="004C3940">
            <w:pPr>
              <w:pStyle w:val="ListParagraph"/>
              <w:numPr>
                <w:ilvl w:val="0"/>
                <w:numId w:val="32"/>
              </w:numPr>
              <w:rPr>
                <w:color w:val="000000"/>
                <w:sz w:val="28"/>
                <w:szCs w:val="28"/>
              </w:rPr>
            </w:pPr>
            <w:r w:rsidRPr="00862F3E">
              <w:rPr>
                <w:color w:val="000000"/>
                <w:sz w:val="28"/>
                <w:szCs w:val="28"/>
              </w:rPr>
              <w:lastRenderedPageBreak/>
              <w:t xml:space="preserve">I believe it would be essential to create an organization as this will allow the voices of graduates </w:t>
            </w:r>
            <w:r w:rsidR="00091F6E" w:rsidRPr="00862F3E">
              <w:rPr>
                <w:color w:val="000000"/>
                <w:sz w:val="28"/>
                <w:szCs w:val="28"/>
              </w:rPr>
              <w:t>to be</w:t>
            </w:r>
            <w:r w:rsidRPr="00862F3E">
              <w:rPr>
                <w:color w:val="000000"/>
                <w:sz w:val="28"/>
                <w:szCs w:val="28"/>
              </w:rPr>
              <w:t xml:space="preserve"> heard clearer as well as allow graduate students as stated above </w:t>
            </w:r>
            <w:r w:rsidR="0004795C" w:rsidRPr="00862F3E">
              <w:rPr>
                <w:color w:val="000000"/>
                <w:sz w:val="28"/>
                <w:szCs w:val="28"/>
              </w:rPr>
              <w:t>to feel</w:t>
            </w:r>
            <w:r w:rsidRPr="00862F3E">
              <w:rPr>
                <w:color w:val="000000"/>
                <w:sz w:val="28"/>
                <w:szCs w:val="28"/>
              </w:rPr>
              <w:t xml:space="preserve"> as though they have more input into things that are happening around the university that affect them.</w:t>
            </w:r>
          </w:p>
        </w:tc>
      </w:tr>
      <w:tr w:rsidR="004C3940" w:rsidRPr="004C3940" w14:paraId="0C73B992" w14:textId="77777777" w:rsidTr="004C3940">
        <w:trPr>
          <w:trHeight w:val="300"/>
        </w:trPr>
        <w:tc>
          <w:tcPr>
            <w:tcW w:w="9360" w:type="dxa"/>
            <w:tcBorders>
              <w:top w:val="nil"/>
              <w:left w:val="nil"/>
              <w:bottom w:val="nil"/>
              <w:right w:val="nil"/>
            </w:tcBorders>
            <w:shd w:val="clear" w:color="auto" w:fill="auto"/>
            <w:noWrap/>
            <w:vAlign w:val="bottom"/>
            <w:hideMark/>
          </w:tcPr>
          <w:p w14:paraId="7F4B727A"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Ensuring the potential graduate Government association is inclusive and diverse in terms of majors/participants</w:t>
            </w:r>
          </w:p>
        </w:tc>
      </w:tr>
      <w:tr w:rsidR="004C3940" w:rsidRPr="004C3940" w14:paraId="555067AD" w14:textId="77777777" w:rsidTr="004C3940">
        <w:trPr>
          <w:trHeight w:val="300"/>
        </w:trPr>
        <w:tc>
          <w:tcPr>
            <w:tcW w:w="9360" w:type="dxa"/>
            <w:tcBorders>
              <w:top w:val="nil"/>
              <w:left w:val="nil"/>
              <w:bottom w:val="nil"/>
              <w:right w:val="nil"/>
            </w:tcBorders>
            <w:shd w:val="clear" w:color="auto" w:fill="auto"/>
            <w:noWrap/>
            <w:vAlign w:val="bottom"/>
            <w:hideMark/>
          </w:tcPr>
          <w:p w14:paraId="4EA2C445"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GRE testing requirements for admission into programs.</w:t>
            </w:r>
            <w:r w:rsidRPr="00862F3E">
              <w:rPr>
                <w:color w:val="000000"/>
                <w:sz w:val="28"/>
                <w:szCs w:val="28"/>
              </w:rPr>
              <w:br/>
              <w:t>* The higher cost of the Graduation application fee.</w:t>
            </w:r>
            <w:r w:rsidRPr="00862F3E">
              <w:rPr>
                <w:color w:val="000000"/>
                <w:sz w:val="28"/>
                <w:szCs w:val="28"/>
              </w:rPr>
              <w:br/>
              <w:t>* Job placement after graduation.</w:t>
            </w:r>
            <w:r w:rsidRPr="00862F3E">
              <w:rPr>
                <w:color w:val="000000"/>
                <w:sz w:val="28"/>
                <w:szCs w:val="28"/>
              </w:rPr>
              <w:br/>
              <w:t xml:space="preserve">* Internship help. </w:t>
            </w:r>
          </w:p>
        </w:tc>
      </w:tr>
      <w:tr w:rsidR="004C3940" w:rsidRPr="004C3940" w14:paraId="6DB85CFB" w14:textId="77777777" w:rsidTr="004C3940">
        <w:trPr>
          <w:trHeight w:val="300"/>
        </w:trPr>
        <w:tc>
          <w:tcPr>
            <w:tcW w:w="9360" w:type="dxa"/>
            <w:tcBorders>
              <w:top w:val="nil"/>
              <w:left w:val="nil"/>
              <w:bottom w:val="nil"/>
              <w:right w:val="nil"/>
            </w:tcBorders>
            <w:shd w:val="clear" w:color="auto" w:fill="auto"/>
            <w:noWrap/>
            <w:vAlign w:val="bottom"/>
            <w:hideMark/>
          </w:tcPr>
          <w:p w14:paraId="08A6452C"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We absolutely need more information distributed to graduate students regarding their education. Graduate student associations can help students advocate for their own education and allow concerns to be readily addressed.</w:t>
            </w:r>
          </w:p>
        </w:tc>
      </w:tr>
      <w:tr w:rsidR="004C3940" w:rsidRPr="004C3940" w14:paraId="65CF28D4" w14:textId="77777777" w:rsidTr="004C3940">
        <w:trPr>
          <w:trHeight w:val="300"/>
        </w:trPr>
        <w:tc>
          <w:tcPr>
            <w:tcW w:w="9360" w:type="dxa"/>
            <w:tcBorders>
              <w:top w:val="nil"/>
              <w:left w:val="nil"/>
              <w:bottom w:val="nil"/>
              <w:right w:val="nil"/>
            </w:tcBorders>
            <w:shd w:val="clear" w:color="auto" w:fill="auto"/>
            <w:noWrap/>
            <w:vAlign w:val="bottom"/>
            <w:hideMark/>
          </w:tcPr>
          <w:p w14:paraId="54D40BA2"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 xml:space="preserve">Remote/Virtual Meetings; Ability to participate as an online student; partial payment (or supplemental something) for travel/expenses if choosing to attend committee meetings, events, etc. in-person when residing far away. </w:t>
            </w:r>
          </w:p>
        </w:tc>
      </w:tr>
      <w:tr w:rsidR="004C3940" w:rsidRPr="004C3940" w14:paraId="57779282" w14:textId="77777777" w:rsidTr="004C3940">
        <w:trPr>
          <w:trHeight w:val="300"/>
        </w:trPr>
        <w:tc>
          <w:tcPr>
            <w:tcW w:w="9360" w:type="dxa"/>
            <w:tcBorders>
              <w:top w:val="nil"/>
              <w:left w:val="nil"/>
              <w:bottom w:val="nil"/>
              <w:right w:val="nil"/>
            </w:tcBorders>
            <w:shd w:val="clear" w:color="auto" w:fill="auto"/>
            <w:noWrap/>
            <w:vAlign w:val="bottom"/>
            <w:hideMark/>
          </w:tcPr>
          <w:p w14:paraId="575E4B32"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Relevance to targeted student body. Differentiating between the needs/concerns/challenges of graduate students within different graduate programs/colleges. Ensuring that all are fairly represented.</w:t>
            </w:r>
          </w:p>
        </w:tc>
      </w:tr>
      <w:tr w:rsidR="004C3940" w:rsidRPr="004C3940" w14:paraId="23740839" w14:textId="77777777" w:rsidTr="004C3940">
        <w:trPr>
          <w:trHeight w:val="300"/>
        </w:trPr>
        <w:tc>
          <w:tcPr>
            <w:tcW w:w="9360" w:type="dxa"/>
            <w:tcBorders>
              <w:top w:val="nil"/>
              <w:left w:val="nil"/>
              <w:bottom w:val="nil"/>
              <w:right w:val="nil"/>
            </w:tcBorders>
            <w:shd w:val="clear" w:color="auto" w:fill="auto"/>
            <w:noWrap/>
            <w:vAlign w:val="bottom"/>
            <w:hideMark/>
          </w:tcPr>
          <w:p w14:paraId="213C5ACC"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Online or remote students should feel represented.</w:t>
            </w:r>
          </w:p>
        </w:tc>
      </w:tr>
      <w:tr w:rsidR="004C3940" w:rsidRPr="004C3940" w14:paraId="11A58361" w14:textId="77777777" w:rsidTr="004C3940">
        <w:trPr>
          <w:trHeight w:val="300"/>
        </w:trPr>
        <w:tc>
          <w:tcPr>
            <w:tcW w:w="9360" w:type="dxa"/>
            <w:tcBorders>
              <w:top w:val="nil"/>
              <w:left w:val="nil"/>
              <w:bottom w:val="nil"/>
              <w:right w:val="nil"/>
            </w:tcBorders>
            <w:shd w:val="clear" w:color="auto" w:fill="auto"/>
            <w:noWrap/>
            <w:vAlign w:val="bottom"/>
            <w:hideMark/>
          </w:tcPr>
          <w:p w14:paraId="356C2A74" w14:textId="77777777" w:rsidR="004C3940" w:rsidRPr="00862F3E" w:rsidRDefault="004C3940" w:rsidP="004C3940">
            <w:pPr>
              <w:pStyle w:val="ListParagraph"/>
              <w:numPr>
                <w:ilvl w:val="0"/>
                <w:numId w:val="32"/>
              </w:numPr>
              <w:rPr>
                <w:color w:val="000000"/>
                <w:sz w:val="28"/>
                <w:szCs w:val="28"/>
              </w:rPr>
            </w:pPr>
            <w:r w:rsidRPr="00862F3E">
              <w:rPr>
                <w:color w:val="000000"/>
                <w:sz w:val="28"/>
                <w:szCs w:val="28"/>
              </w:rPr>
              <w:t>Separating academic from work issues.</w:t>
            </w:r>
          </w:p>
        </w:tc>
      </w:tr>
    </w:tbl>
    <w:p w14:paraId="4FB60237" w14:textId="77777777" w:rsidR="00BC20A2" w:rsidRDefault="00BC20A2" w:rsidP="00BC20A2">
      <w:pPr>
        <w:rPr>
          <w:sz w:val="32"/>
          <w:szCs w:val="32"/>
        </w:rPr>
      </w:pPr>
    </w:p>
    <w:p w14:paraId="05BEE838" w14:textId="77777777" w:rsidR="00D463CE" w:rsidRDefault="00D463CE" w:rsidP="00BC20A2">
      <w:pPr>
        <w:rPr>
          <w:sz w:val="32"/>
          <w:szCs w:val="32"/>
        </w:rPr>
      </w:pPr>
    </w:p>
    <w:p w14:paraId="1EE4B30B" w14:textId="46B561E5" w:rsidR="00D463CE" w:rsidRDefault="00D463CE">
      <w:pPr>
        <w:spacing w:after="160" w:line="259" w:lineRule="auto"/>
        <w:rPr>
          <w:sz w:val="32"/>
          <w:szCs w:val="32"/>
        </w:rPr>
      </w:pPr>
      <w:r>
        <w:rPr>
          <w:sz w:val="32"/>
          <w:szCs w:val="32"/>
        </w:rPr>
        <w:br w:type="page"/>
      </w:r>
    </w:p>
    <w:p w14:paraId="3779712C" w14:textId="2B5A216E" w:rsidR="00D463CE" w:rsidRPr="009B3BC5" w:rsidRDefault="002B36B4" w:rsidP="002B36B4">
      <w:pPr>
        <w:jc w:val="center"/>
        <w:rPr>
          <w:b/>
          <w:bCs/>
          <w:sz w:val="32"/>
          <w:szCs w:val="32"/>
        </w:rPr>
      </w:pPr>
      <w:r w:rsidRPr="009B3BC5">
        <w:rPr>
          <w:b/>
          <w:bCs/>
          <w:sz w:val="32"/>
          <w:szCs w:val="32"/>
        </w:rPr>
        <w:lastRenderedPageBreak/>
        <w:t xml:space="preserve">Attachment </w:t>
      </w:r>
      <w:r w:rsidR="00A70304" w:rsidRPr="009B3BC5">
        <w:rPr>
          <w:b/>
          <w:bCs/>
          <w:sz w:val="32"/>
          <w:szCs w:val="32"/>
        </w:rPr>
        <w:t>8</w:t>
      </w:r>
    </w:p>
    <w:p w14:paraId="05DFD85F" w14:textId="19CC3DBC" w:rsidR="002B36B4" w:rsidRPr="009B3BC5" w:rsidRDefault="002B36B4" w:rsidP="002B36B4">
      <w:pPr>
        <w:jc w:val="center"/>
        <w:rPr>
          <w:b/>
          <w:bCs/>
          <w:sz w:val="32"/>
          <w:szCs w:val="32"/>
        </w:rPr>
      </w:pPr>
      <w:r w:rsidRPr="009B3BC5">
        <w:rPr>
          <w:b/>
          <w:bCs/>
          <w:sz w:val="32"/>
          <w:szCs w:val="32"/>
        </w:rPr>
        <w:t>Graduate Studies Report</w:t>
      </w:r>
    </w:p>
    <w:p w14:paraId="495A90D3" w14:textId="77777777" w:rsidR="001808A5" w:rsidRPr="009B3BC5" w:rsidRDefault="001808A5" w:rsidP="002B36B4">
      <w:pPr>
        <w:jc w:val="center"/>
        <w:rPr>
          <w:b/>
          <w:bCs/>
          <w:sz w:val="32"/>
          <w:szCs w:val="32"/>
        </w:rPr>
      </w:pPr>
    </w:p>
    <w:p w14:paraId="1E99D519" w14:textId="77777777" w:rsidR="001808A5" w:rsidRPr="009B3BC5" w:rsidRDefault="001808A5" w:rsidP="001808A5">
      <w:pPr>
        <w:rPr>
          <w:rFonts w:eastAsia="Cambria"/>
          <w:color w:val="FF0000"/>
          <w:sz w:val="24"/>
          <w:szCs w:val="24"/>
        </w:rPr>
      </w:pPr>
      <w:r w:rsidRPr="009B3BC5">
        <w:rPr>
          <w:rFonts w:eastAsia="Cambria"/>
          <w:b/>
          <w:bCs/>
          <w:color w:val="000000" w:themeColor="text1"/>
          <w:sz w:val="24"/>
          <w:szCs w:val="24"/>
        </w:rPr>
        <w:t>Graduate Studies Report for Graduate Council</w:t>
      </w:r>
      <w:r w:rsidRPr="009B3BC5">
        <w:rPr>
          <w:rFonts w:eastAsia="Cambria"/>
          <w:b/>
          <w:bCs/>
          <w:color w:val="FF0000"/>
          <w:sz w:val="24"/>
          <w:szCs w:val="24"/>
        </w:rPr>
        <w:t xml:space="preserve"> </w:t>
      </w:r>
    </w:p>
    <w:p w14:paraId="0E90F4D4" w14:textId="77777777" w:rsidR="001808A5" w:rsidRPr="009B3BC5" w:rsidRDefault="001808A5" w:rsidP="001808A5">
      <w:pPr>
        <w:rPr>
          <w:rFonts w:eastAsia="Cambria"/>
          <w:color w:val="000000" w:themeColor="text1"/>
          <w:sz w:val="24"/>
          <w:szCs w:val="24"/>
        </w:rPr>
      </w:pPr>
    </w:p>
    <w:p w14:paraId="6A0D2D33" w14:textId="77777777" w:rsidR="001808A5" w:rsidRPr="009B3BC5" w:rsidRDefault="001808A5" w:rsidP="001808A5">
      <w:pPr>
        <w:rPr>
          <w:rFonts w:eastAsia="Cambria"/>
          <w:color w:val="000000" w:themeColor="text1"/>
          <w:sz w:val="24"/>
          <w:szCs w:val="24"/>
        </w:rPr>
      </w:pPr>
      <w:r w:rsidRPr="009B3BC5">
        <w:rPr>
          <w:rFonts w:eastAsia="Cambria"/>
          <w:b/>
          <w:bCs/>
          <w:color w:val="000000" w:themeColor="text1"/>
          <w:sz w:val="24"/>
          <w:szCs w:val="24"/>
        </w:rPr>
        <w:t xml:space="preserve">To: </w:t>
      </w:r>
      <w:r w:rsidRPr="009B3BC5">
        <w:rPr>
          <w:sz w:val="24"/>
          <w:szCs w:val="24"/>
        </w:rPr>
        <w:tab/>
      </w:r>
      <w:r w:rsidRPr="009B3BC5">
        <w:rPr>
          <w:rFonts w:eastAsia="Cambria"/>
          <w:color w:val="000000" w:themeColor="text1"/>
          <w:sz w:val="24"/>
          <w:szCs w:val="24"/>
        </w:rPr>
        <w:t>Graduate Council</w:t>
      </w:r>
    </w:p>
    <w:p w14:paraId="168BE29C" w14:textId="77777777" w:rsidR="001808A5" w:rsidRPr="009B3BC5" w:rsidRDefault="001808A5" w:rsidP="001808A5">
      <w:pPr>
        <w:rPr>
          <w:rFonts w:eastAsia="Cambria"/>
          <w:color w:val="000000" w:themeColor="text1"/>
          <w:sz w:val="24"/>
          <w:szCs w:val="24"/>
        </w:rPr>
      </w:pPr>
      <w:r w:rsidRPr="009B3BC5">
        <w:rPr>
          <w:rFonts w:eastAsia="Cambria"/>
          <w:b/>
          <w:bCs/>
          <w:color w:val="000000" w:themeColor="text1"/>
          <w:sz w:val="24"/>
          <w:szCs w:val="24"/>
        </w:rPr>
        <w:t xml:space="preserve">From: </w:t>
      </w:r>
      <w:r w:rsidRPr="009B3BC5">
        <w:rPr>
          <w:sz w:val="24"/>
          <w:szCs w:val="24"/>
        </w:rPr>
        <w:tab/>
      </w:r>
      <w:r w:rsidRPr="009B3BC5">
        <w:rPr>
          <w:rFonts w:eastAsia="Cambria"/>
          <w:color w:val="000000" w:themeColor="text1"/>
          <w:sz w:val="24"/>
          <w:szCs w:val="24"/>
        </w:rPr>
        <w:t>Carl Mummert, Assistant Provost for Graduate Studies</w:t>
      </w:r>
    </w:p>
    <w:p w14:paraId="0F812F6D" w14:textId="77777777" w:rsidR="001808A5" w:rsidRPr="009B3BC5" w:rsidRDefault="001808A5" w:rsidP="001808A5">
      <w:pPr>
        <w:rPr>
          <w:rFonts w:eastAsia="Cambria"/>
          <w:color w:val="000000" w:themeColor="text1"/>
          <w:sz w:val="24"/>
          <w:szCs w:val="24"/>
        </w:rPr>
      </w:pPr>
      <w:r w:rsidRPr="009B3BC5">
        <w:rPr>
          <w:rFonts w:eastAsia="Cambria"/>
          <w:b/>
          <w:bCs/>
          <w:color w:val="000000" w:themeColor="text1"/>
          <w:sz w:val="24"/>
          <w:szCs w:val="24"/>
        </w:rPr>
        <w:t xml:space="preserve">Date: </w:t>
      </w:r>
      <w:r w:rsidRPr="009B3BC5">
        <w:rPr>
          <w:sz w:val="24"/>
          <w:szCs w:val="24"/>
        </w:rPr>
        <w:tab/>
      </w:r>
      <w:r w:rsidRPr="009B3BC5">
        <w:rPr>
          <w:rFonts w:eastAsia="Cambria"/>
          <w:color w:val="000000" w:themeColor="text1"/>
          <w:sz w:val="24"/>
          <w:szCs w:val="24"/>
        </w:rPr>
        <w:t>January 19, 2024</w:t>
      </w:r>
    </w:p>
    <w:p w14:paraId="6A051747" w14:textId="77777777" w:rsidR="001808A5" w:rsidRPr="009B3BC5" w:rsidRDefault="001808A5" w:rsidP="001808A5">
      <w:pPr>
        <w:rPr>
          <w:rFonts w:eastAsia="Cambria"/>
          <w:b/>
          <w:bCs/>
          <w:sz w:val="24"/>
          <w:szCs w:val="24"/>
        </w:rPr>
      </w:pPr>
    </w:p>
    <w:p w14:paraId="605ADED9" w14:textId="77777777" w:rsidR="001808A5" w:rsidRPr="009B3BC5" w:rsidRDefault="001808A5" w:rsidP="001808A5">
      <w:pPr>
        <w:rPr>
          <w:rFonts w:eastAsia="Cambria"/>
          <w:b/>
          <w:bCs/>
          <w:sz w:val="24"/>
          <w:szCs w:val="24"/>
        </w:rPr>
      </w:pPr>
      <w:r w:rsidRPr="009B3BC5">
        <w:rPr>
          <w:rFonts w:eastAsia="Cambria"/>
          <w:b/>
          <w:bCs/>
          <w:sz w:val="24"/>
          <w:szCs w:val="24"/>
        </w:rPr>
        <w:t>Enrollment update</w:t>
      </w:r>
    </w:p>
    <w:p w14:paraId="192425CB" w14:textId="77777777" w:rsidR="001808A5" w:rsidRPr="009B3BC5" w:rsidRDefault="001808A5" w:rsidP="001808A5">
      <w:pPr>
        <w:rPr>
          <w:rFonts w:eastAsia="Cambria"/>
          <w:sz w:val="24"/>
          <w:szCs w:val="24"/>
        </w:rPr>
      </w:pPr>
      <w:r w:rsidRPr="009B3BC5">
        <w:rPr>
          <w:rFonts w:eastAsia="Cambria"/>
          <w:sz w:val="24"/>
          <w:szCs w:val="24"/>
        </w:rPr>
        <w:t xml:space="preserve">Our current spring enrollment is 2,853, which is an increase of 5.6% over the same day in Spring 2023. We are on track for our total graduate enrollment this spring to exceed the total enrollment from Spring 2023, once professional development students register. Additional updates will be provided at the February meeting. </w:t>
      </w:r>
    </w:p>
    <w:p w14:paraId="1ACA92FF" w14:textId="77777777" w:rsidR="001808A5" w:rsidRPr="009B3BC5" w:rsidRDefault="001808A5" w:rsidP="001808A5">
      <w:pPr>
        <w:rPr>
          <w:rFonts w:eastAsia="Cambria"/>
          <w:b/>
          <w:bCs/>
          <w:sz w:val="24"/>
          <w:szCs w:val="24"/>
        </w:rPr>
      </w:pPr>
      <w:r w:rsidRPr="009B3BC5">
        <w:rPr>
          <w:rFonts w:eastAsia="Cambria"/>
          <w:b/>
          <w:bCs/>
          <w:sz w:val="24"/>
          <w:szCs w:val="24"/>
        </w:rPr>
        <w:t>Graduate Expo</w:t>
      </w:r>
    </w:p>
    <w:p w14:paraId="68760797" w14:textId="77777777" w:rsidR="001808A5" w:rsidRPr="009B3BC5" w:rsidRDefault="001808A5" w:rsidP="001808A5">
      <w:pPr>
        <w:rPr>
          <w:rFonts w:eastAsia="Cambria"/>
          <w:sz w:val="24"/>
          <w:szCs w:val="24"/>
        </w:rPr>
      </w:pPr>
      <w:r w:rsidRPr="009B3BC5">
        <w:rPr>
          <w:rFonts w:eastAsia="Cambria"/>
          <w:sz w:val="24"/>
          <w:szCs w:val="24"/>
        </w:rPr>
        <w:t xml:space="preserve">There will be a graduate recruiting event on February 6 from noon to 1:30pm in the Memorial Student Center, Huntington.  All colleges with graduate programs have been contacted. </w:t>
      </w:r>
    </w:p>
    <w:p w14:paraId="130E2C96" w14:textId="77777777" w:rsidR="001808A5" w:rsidRPr="009B3BC5" w:rsidRDefault="001808A5" w:rsidP="001808A5">
      <w:pPr>
        <w:rPr>
          <w:rFonts w:eastAsia="Cambria"/>
          <w:b/>
          <w:bCs/>
          <w:sz w:val="24"/>
          <w:szCs w:val="24"/>
        </w:rPr>
      </w:pPr>
      <w:r w:rsidRPr="009B3BC5">
        <w:rPr>
          <w:rFonts w:eastAsia="Cambria"/>
          <w:b/>
          <w:bCs/>
          <w:sz w:val="24"/>
          <w:szCs w:val="24"/>
        </w:rPr>
        <w:t>BOG Presentation</w:t>
      </w:r>
    </w:p>
    <w:p w14:paraId="21D12C38" w14:textId="77777777" w:rsidR="001808A5" w:rsidRPr="009B3BC5" w:rsidRDefault="001808A5" w:rsidP="001808A5">
      <w:pPr>
        <w:rPr>
          <w:rFonts w:eastAsia="Cambria"/>
          <w:sz w:val="24"/>
          <w:szCs w:val="24"/>
        </w:rPr>
      </w:pPr>
      <w:r w:rsidRPr="009B3BC5">
        <w:rPr>
          <w:rFonts w:eastAsia="Cambria"/>
          <w:sz w:val="24"/>
          <w:szCs w:val="24"/>
        </w:rPr>
        <w:t xml:space="preserve">The presentation about Graduate Studies that was presented to the Board of Governors in December 2023 is included with this report. </w:t>
      </w:r>
    </w:p>
    <w:p w14:paraId="709A1CE2" w14:textId="77777777" w:rsidR="001808A5" w:rsidRPr="009B3BC5" w:rsidRDefault="001808A5" w:rsidP="001808A5">
      <w:pPr>
        <w:rPr>
          <w:rFonts w:eastAsia="Cambria"/>
          <w:b/>
          <w:bCs/>
          <w:sz w:val="24"/>
          <w:szCs w:val="24"/>
        </w:rPr>
      </w:pPr>
      <w:r w:rsidRPr="009B3BC5">
        <w:rPr>
          <w:rFonts w:eastAsia="Cambria"/>
          <w:b/>
          <w:bCs/>
          <w:sz w:val="24"/>
          <w:szCs w:val="24"/>
        </w:rPr>
        <w:t>Catalog update</w:t>
      </w:r>
    </w:p>
    <w:p w14:paraId="63530150" w14:textId="77777777" w:rsidR="001808A5" w:rsidRPr="009B3BC5" w:rsidRDefault="001808A5" w:rsidP="001808A5">
      <w:pPr>
        <w:rPr>
          <w:rFonts w:eastAsia="Cambria"/>
          <w:sz w:val="24"/>
          <w:szCs w:val="24"/>
        </w:rPr>
      </w:pPr>
      <w:r w:rsidRPr="009B3BC5">
        <w:rPr>
          <w:rFonts w:eastAsia="Cambria"/>
          <w:sz w:val="24"/>
          <w:szCs w:val="24"/>
        </w:rPr>
        <w:t>The 2023-2024 catalog is in final production. We are taking several steps to speed up the catalog in the future:</w:t>
      </w:r>
    </w:p>
    <w:p w14:paraId="0266339B" w14:textId="77777777" w:rsidR="001808A5" w:rsidRPr="009B3BC5" w:rsidRDefault="001808A5" w:rsidP="001808A5">
      <w:pPr>
        <w:pStyle w:val="ListParagraph"/>
        <w:numPr>
          <w:ilvl w:val="0"/>
          <w:numId w:val="35"/>
        </w:numPr>
        <w:spacing w:after="160" w:line="259" w:lineRule="auto"/>
        <w:rPr>
          <w:rFonts w:eastAsia="Cambria"/>
          <w:szCs w:val="24"/>
        </w:rPr>
      </w:pPr>
      <w:r w:rsidRPr="009B3BC5">
        <w:rPr>
          <w:rFonts w:eastAsia="Cambria"/>
          <w:szCs w:val="24"/>
        </w:rPr>
        <w:t xml:space="preserve">The catalog editing duties will be transitioned from University Communications to a position at the Registrar’s Office. There is an ongoing search for this position. The change will mean that the same office handles Banner, Catalog, and Degree Works updates. </w:t>
      </w:r>
    </w:p>
    <w:p w14:paraId="25D6771C" w14:textId="76D48023" w:rsidR="001808A5" w:rsidRPr="009B3BC5" w:rsidRDefault="001808A5" w:rsidP="001808A5">
      <w:pPr>
        <w:pStyle w:val="ListParagraph"/>
        <w:numPr>
          <w:ilvl w:val="0"/>
          <w:numId w:val="35"/>
        </w:numPr>
        <w:spacing w:after="160" w:line="259" w:lineRule="auto"/>
        <w:rPr>
          <w:rFonts w:eastAsia="Cambria"/>
          <w:szCs w:val="24"/>
        </w:rPr>
      </w:pPr>
      <w:r w:rsidRPr="009B3BC5">
        <w:rPr>
          <w:rFonts w:eastAsia="Cambria"/>
          <w:szCs w:val="24"/>
        </w:rPr>
        <w:t>The CIM curriculum software, which is in active testing, will replace paper forms and prevent items from being lost “in process</w:t>
      </w:r>
      <w:r w:rsidR="009561B2" w:rsidRPr="009B3BC5">
        <w:rPr>
          <w:rFonts w:eastAsia="Cambria"/>
          <w:szCs w:val="24"/>
        </w:rPr>
        <w:t>.”</w:t>
      </w:r>
    </w:p>
    <w:p w14:paraId="2FA430B0" w14:textId="77777777" w:rsidR="001808A5" w:rsidRPr="009B3BC5" w:rsidRDefault="001808A5" w:rsidP="001808A5">
      <w:pPr>
        <w:rPr>
          <w:rFonts w:eastAsia="Cambria"/>
          <w:sz w:val="24"/>
          <w:szCs w:val="24"/>
        </w:rPr>
      </w:pPr>
      <w:r w:rsidRPr="009B3BC5">
        <w:rPr>
          <w:rFonts w:eastAsia="Cambria"/>
          <w:sz w:val="24"/>
          <w:szCs w:val="24"/>
        </w:rPr>
        <w:t xml:space="preserve">I would like to thank Su Tams for her lengthy and dedicated service as catalog editor.  The 2023-24 catalog will be her final catalog before retirement. </w:t>
      </w:r>
    </w:p>
    <w:p w14:paraId="778E066F" w14:textId="77777777" w:rsidR="001808A5" w:rsidRPr="002B36B4" w:rsidRDefault="001808A5" w:rsidP="002B36B4">
      <w:pPr>
        <w:jc w:val="center"/>
        <w:rPr>
          <w:b/>
          <w:bCs/>
          <w:sz w:val="32"/>
          <w:szCs w:val="32"/>
        </w:rPr>
      </w:pPr>
    </w:p>
    <w:sectPr w:rsidR="001808A5" w:rsidRPr="002B36B4" w:rsidSect="002774ED">
      <w:pgSz w:w="12240" w:h="15840"/>
      <w:pgMar w:top="1440" w:right="1380" w:bottom="0" w:left="1802"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93965" w14:textId="77777777" w:rsidR="005601D6" w:rsidRDefault="005601D6" w:rsidP="00755F8C">
      <w:r>
        <w:separator/>
      </w:r>
    </w:p>
  </w:endnote>
  <w:endnote w:type="continuationSeparator" w:id="0">
    <w:p w14:paraId="6C02E7C3" w14:textId="77777777" w:rsidR="005601D6" w:rsidRDefault="005601D6" w:rsidP="00755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C936D1" w14:textId="77777777" w:rsidR="005601D6" w:rsidRDefault="005601D6" w:rsidP="00755F8C">
      <w:r>
        <w:separator/>
      </w:r>
    </w:p>
  </w:footnote>
  <w:footnote w:type="continuationSeparator" w:id="0">
    <w:p w14:paraId="61ED955B" w14:textId="77777777" w:rsidR="005601D6" w:rsidRDefault="005601D6" w:rsidP="00755F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74EB4"/>
    <w:multiLevelType w:val="multilevel"/>
    <w:tmpl w:val="45EE50D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4465CA"/>
    <w:multiLevelType w:val="hybridMultilevel"/>
    <w:tmpl w:val="A1BE8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C5BE4"/>
    <w:multiLevelType w:val="multilevel"/>
    <w:tmpl w:val="FF120A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694987"/>
    <w:multiLevelType w:val="multilevel"/>
    <w:tmpl w:val="200A83B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C066893"/>
    <w:multiLevelType w:val="multilevel"/>
    <w:tmpl w:val="3630406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C72780"/>
    <w:multiLevelType w:val="hybridMultilevel"/>
    <w:tmpl w:val="45647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963268"/>
    <w:multiLevelType w:val="multilevel"/>
    <w:tmpl w:val="6DC8112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76F244A"/>
    <w:multiLevelType w:val="multilevel"/>
    <w:tmpl w:val="E0C8E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7B109B7"/>
    <w:multiLevelType w:val="multilevel"/>
    <w:tmpl w:val="6DC8112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A4573D0"/>
    <w:multiLevelType w:val="multilevel"/>
    <w:tmpl w:val="6DC8112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C256464"/>
    <w:multiLevelType w:val="multilevel"/>
    <w:tmpl w:val="21262292"/>
    <w:lvl w:ilvl="0">
      <w:start w:val="5"/>
      <w:numFmt w:val="decimal"/>
      <w:lvlText w:val="%1."/>
      <w:lvlJc w:val="left"/>
      <w:pPr>
        <w:tabs>
          <w:tab w:val="num" w:pos="810"/>
        </w:tabs>
        <w:ind w:left="810" w:hanging="360"/>
      </w:pPr>
    </w:lvl>
    <w:lvl w:ilvl="1">
      <w:start w:val="1"/>
      <w:numFmt w:val="decimal"/>
      <w:lvlText w:val="%2."/>
      <w:lvlJc w:val="left"/>
      <w:pPr>
        <w:tabs>
          <w:tab w:val="num" w:pos="1530"/>
        </w:tabs>
        <w:ind w:left="1530" w:hanging="360"/>
      </w:pPr>
    </w:lvl>
    <w:lvl w:ilvl="2">
      <w:start w:val="1"/>
      <w:numFmt w:val="decimal"/>
      <w:lvlText w:val="%3."/>
      <w:lvlJc w:val="left"/>
      <w:pPr>
        <w:tabs>
          <w:tab w:val="num" w:pos="2250"/>
        </w:tabs>
        <w:ind w:left="2250" w:hanging="360"/>
      </w:pPr>
    </w:lvl>
    <w:lvl w:ilvl="3">
      <w:start w:val="1"/>
      <w:numFmt w:val="decimal"/>
      <w:lvlText w:val="%4."/>
      <w:lvlJc w:val="left"/>
      <w:pPr>
        <w:tabs>
          <w:tab w:val="num" w:pos="2970"/>
        </w:tabs>
        <w:ind w:left="2970" w:hanging="360"/>
      </w:pPr>
    </w:lvl>
    <w:lvl w:ilvl="4">
      <w:start w:val="1"/>
      <w:numFmt w:val="decimal"/>
      <w:lvlText w:val="%5."/>
      <w:lvlJc w:val="left"/>
      <w:pPr>
        <w:tabs>
          <w:tab w:val="num" w:pos="3690"/>
        </w:tabs>
        <w:ind w:left="3690" w:hanging="360"/>
      </w:pPr>
    </w:lvl>
    <w:lvl w:ilvl="5">
      <w:start w:val="1"/>
      <w:numFmt w:val="decimal"/>
      <w:lvlText w:val="%6."/>
      <w:lvlJc w:val="left"/>
      <w:pPr>
        <w:tabs>
          <w:tab w:val="num" w:pos="4410"/>
        </w:tabs>
        <w:ind w:left="4410" w:hanging="360"/>
      </w:pPr>
    </w:lvl>
    <w:lvl w:ilvl="6">
      <w:start w:val="1"/>
      <w:numFmt w:val="decimal"/>
      <w:lvlText w:val="%7."/>
      <w:lvlJc w:val="left"/>
      <w:pPr>
        <w:tabs>
          <w:tab w:val="num" w:pos="5130"/>
        </w:tabs>
        <w:ind w:left="5130" w:hanging="360"/>
      </w:pPr>
    </w:lvl>
    <w:lvl w:ilvl="7">
      <w:start w:val="1"/>
      <w:numFmt w:val="decimal"/>
      <w:lvlText w:val="%8."/>
      <w:lvlJc w:val="left"/>
      <w:pPr>
        <w:tabs>
          <w:tab w:val="num" w:pos="5850"/>
        </w:tabs>
        <w:ind w:left="5850" w:hanging="360"/>
      </w:pPr>
    </w:lvl>
    <w:lvl w:ilvl="8">
      <w:start w:val="1"/>
      <w:numFmt w:val="decimal"/>
      <w:lvlText w:val="%9."/>
      <w:lvlJc w:val="left"/>
      <w:pPr>
        <w:tabs>
          <w:tab w:val="num" w:pos="6570"/>
        </w:tabs>
        <w:ind w:left="6570" w:hanging="360"/>
      </w:pPr>
    </w:lvl>
  </w:abstractNum>
  <w:abstractNum w:abstractNumId="11" w15:restartNumberingAfterBreak="0">
    <w:nsid w:val="1F9020BB"/>
    <w:multiLevelType w:val="multilevel"/>
    <w:tmpl w:val="9F0E605E"/>
    <w:lvl w:ilvl="0">
      <w:start w:val="3"/>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365C93"/>
    <w:multiLevelType w:val="multilevel"/>
    <w:tmpl w:val="D44E5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BAD16"/>
    <w:multiLevelType w:val="hybridMultilevel"/>
    <w:tmpl w:val="A6627626"/>
    <w:lvl w:ilvl="0" w:tplc="F4E4755E">
      <w:start w:val="1"/>
      <w:numFmt w:val="bullet"/>
      <w:lvlText w:val=""/>
      <w:lvlJc w:val="left"/>
      <w:pPr>
        <w:ind w:left="720" w:hanging="360"/>
      </w:pPr>
      <w:rPr>
        <w:rFonts w:ascii="Symbol" w:hAnsi="Symbol" w:hint="default"/>
      </w:rPr>
    </w:lvl>
    <w:lvl w:ilvl="1" w:tplc="1F8A4CA0">
      <w:start w:val="1"/>
      <w:numFmt w:val="bullet"/>
      <w:lvlText w:val="o"/>
      <w:lvlJc w:val="left"/>
      <w:pPr>
        <w:ind w:left="1440" w:hanging="360"/>
      </w:pPr>
      <w:rPr>
        <w:rFonts w:ascii="Courier New" w:hAnsi="Courier New" w:hint="default"/>
      </w:rPr>
    </w:lvl>
    <w:lvl w:ilvl="2" w:tplc="FB406156">
      <w:start w:val="1"/>
      <w:numFmt w:val="bullet"/>
      <w:lvlText w:val=""/>
      <w:lvlJc w:val="left"/>
      <w:pPr>
        <w:ind w:left="2160" w:hanging="360"/>
      </w:pPr>
      <w:rPr>
        <w:rFonts w:ascii="Wingdings" w:hAnsi="Wingdings" w:hint="default"/>
      </w:rPr>
    </w:lvl>
    <w:lvl w:ilvl="3" w:tplc="A8D68308">
      <w:start w:val="1"/>
      <w:numFmt w:val="bullet"/>
      <w:lvlText w:val=""/>
      <w:lvlJc w:val="left"/>
      <w:pPr>
        <w:ind w:left="2880" w:hanging="360"/>
      </w:pPr>
      <w:rPr>
        <w:rFonts w:ascii="Symbol" w:hAnsi="Symbol" w:hint="default"/>
      </w:rPr>
    </w:lvl>
    <w:lvl w:ilvl="4" w:tplc="33EE824C">
      <w:start w:val="1"/>
      <w:numFmt w:val="bullet"/>
      <w:lvlText w:val="o"/>
      <w:lvlJc w:val="left"/>
      <w:pPr>
        <w:ind w:left="3600" w:hanging="360"/>
      </w:pPr>
      <w:rPr>
        <w:rFonts w:ascii="Courier New" w:hAnsi="Courier New" w:hint="default"/>
      </w:rPr>
    </w:lvl>
    <w:lvl w:ilvl="5" w:tplc="10D2921E">
      <w:start w:val="1"/>
      <w:numFmt w:val="bullet"/>
      <w:lvlText w:val=""/>
      <w:lvlJc w:val="left"/>
      <w:pPr>
        <w:ind w:left="4320" w:hanging="360"/>
      </w:pPr>
      <w:rPr>
        <w:rFonts w:ascii="Wingdings" w:hAnsi="Wingdings" w:hint="default"/>
      </w:rPr>
    </w:lvl>
    <w:lvl w:ilvl="6" w:tplc="06A0AA0C">
      <w:start w:val="1"/>
      <w:numFmt w:val="bullet"/>
      <w:lvlText w:val=""/>
      <w:lvlJc w:val="left"/>
      <w:pPr>
        <w:ind w:left="5040" w:hanging="360"/>
      </w:pPr>
      <w:rPr>
        <w:rFonts w:ascii="Symbol" w:hAnsi="Symbol" w:hint="default"/>
      </w:rPr>
    </w:lvl>
    <w:lvl w:ilvl="7" w:tplc="22FC7FE8">
      <w:start w:val="1"/>
      <w:numFmt w:val="bullet"/>
      <w:lvlText w:val="o"/>
      <w:lvlJc w:val="left"/>
      <w:pPr>
        <w:ind w:left="5760" w:hanging="360"/>
      </w:pPr>
      <w:rPr>
        <w:rFonts w:ascii="Courier New" w:hAnsi="Courier New" w:hint="default"/>
      </w:rPr>
    </w:lvl>
    <w:lvl w:ilvl="8" w:tplc="61A431F0">
      <w:start w:val="1"/>
      <w:numFmt w:val="bullet"/>
      <w:lvlText w:val=""/>
      <w:lvlJc w:val="left"/>
      <w:pPr>
        <w:ind w:left="6480" w:hanging="360"/>
      </w:pPr>
      <w:rPr>
        <w:rFonts w:ascii="Wingdings" w:hAnsi="Wingdings" w:hint="default"/>
      </w:rPr>
    </w:lvl>
  </w:abstractNum>
  <w:abstractNum w:abstractNumId="14" w15:restartNumberingAfterBreak="0">
    <w:nsid w:val="227D4F0A"/>
    <w:multiLevelType w:val="multilevel"/>
    <w:tmpl w:val="363886C6"/>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241F6938"/>
    <w:multiLevelType w:val="hybridMultilevel"/>
    <w:tmpl w:val="17E4F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52C30A0"/>
    <w:multiLevelType w:val="multilevel"/>
    <w:tmpl w:val="B588C17A"/>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255C60BE"/>
    <w:multiLevelType w:val="multilevel"/>
    <w:tmpl w:val="627A778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78E1EC5"/>
    <w:multiLevelType w:val="multilevel"/>
    <w:tmpl w:val="DBAE5FFC"/>
    <w:lvl w:ilvl="0">
      <w:start w:val="1"/>
      <w:numFmt w:val="decimal"/>
      <w:lvlText w:val="%1."/>
      <w:lvlJc w:val="left"/>
      <w:pPr>
        <w:tabs>
          <w:tab w:val="num" w:pos="810"/>
        </w:tabs>
        <w:ind w:left="810" w:hanging="360"/>
      </w:pPr>
    </w:lvl>
    <w:lvl w:ilvl="1">
      <w:start w:val="1"/>
      <w:numFmt w:val="decimal"/>
      <w:lvlText w:val="%2."/>
      <w:lvlJc w:val="left"/>
      <w:pPr>
        <w:tabs>
          <w:tab w:val="num" w:pos="1530"/>
        </w:tabs>
        <w:ind w:left="1530" w:hanging="360"/>
      </w:pPr>
    </w:lvl>
    <w:lvl w:ilvl="2">
      <w:start w:val="1"/>
      <w:numFmt w:val="decimal"/>
      <w:lvlText w:val="%3."/>
      <w:lvlJc w:val="left"/>
      <w:pPr>
        <w:tabs>
          <w:tab w:val="num" w:pos="2250"/>
        </w:tabs>
        <w:ind w:left="2250" w:hanging="360"/>
      </w:pPr>
    </w:lvl>
    <w:lvl w:ilvl="3">
      <w:start w:val="1"/>
      <w:numFmt w:val="decimal"/>
      <w:lvlText w:val="%4."/>
      <w:lvlJc w:val="left"/>
      <w:pPr>
        <w:tabs>
          <w:tab w:val="num" w:pos="2970"/>
        </w:tabs>
        <w:ind w:left="2970" w:hanging="360"/>
      </w:pPr>
    </w:lvl>
    <w:lvl w:ilvl="4">
      <w:start w:val="1"/>
      <w:numFmt w:val="decimal"/>
      <w:lvlText w:val="%5."/>
      <w:lvlJc w:val="left"/>
      <w:pPr>
        <w:tabs>
          <w:tab w:val="num" w:pos="3690"/>
        </w:tabs>
        <w:ind w:left="3690" w:hanging="360"/>
      </w:pPr>
    </w:lvl>
    <w:lvl w:ilvl="5">
      <w:start w:val="1"/>
      <w:numFmt w:val="decimal"/>
      <w:lvlText w:val="%6."/>
      <w:lvlJc w:val="left"/>
      <w:pPr>
        <w:tabs>
          <w:tab w:val="num" w:pos="4410"/>
        </w:tabs>
        <w:ind w:left="4410" w:hanging="360"/>
      </w:pPr>
    </w:lvl>
    <w:lvl w:ilvl="6">
      <w:start w:val="1"/>
      <w:numFmt w:val="decimal"/>
      <w:lvlText w:val="%7."/>
      <w:lvlJc w:val="left"/>
      <w:pPr>
        <w:tabs>
          <w:tab w:val="num" w:pos="5130"/>
        </w:tabs>
        <w:ind w:left="5130" w:hanging="360"/>
      </w:pPr>
    </w:lvl>
    <w:lvl w:ilvl="7">
      <w:start w:val="1"/>
      <w:numFmt w:val="decimal"/>
      <w:lvlText w:val="%8."/>
      <w:lvlJc w:val="left"/>
      <w:pPr>
        <w:tabs>
          <w:tab w:val="num" w:pos="5850"/>
        </w:tabs>
        <w:ind w:left="5850" w:hanging="360"/>
      </w:pPr>
    </w:lvl>
    <w:lvl w:ilvl="8">
      <w:start w:val="1"/>
      <w:numFmt w:val="decimal"/>
      <w:lvlText w:val="%9."/>
      <w:lvlJc w:val="left"/>
      <w:pPr>
        <w:tabs>
          <w:tab w:val="num" w:pos="6570"/>
        </w:tabs>
        <w:ind w:left="6570" w:hanging="360"/>
      </w:pPr>
    </w:lvl>
  </w:abstractNum>
  <w:abstractNum w:abstractNumId="19" w15:restartNumberingAfterBreak="0">
    <w:nsid w:val="2DB11375"/>
    <w:multiLevelType w:val="hybridMultilevel"/>
    <w:tmpl w:val="5290DECE"/>
    <w:lvl w:ilvl="0" w:tplc="BB30AD1A">
      <w:start w:val="1"/>
      <w:numFmt w:val="decimal"/>
      <w:lvlText w:val="%1."/>
      <w:lvlJc w:val="left"/>
      <w:pPr>
        <w:ind w:left="1800" w:hanging="360"/>
      </w:pPr>
      <w:rPr>
        <w:rFonts w:hint="default"/>
        <w:i/>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F6D255A"/>
    <w:multiLevelType w:val="hybridMultilevel"/>
    <w:tmpl w:val="5160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865489"/>
    <w:multiLevelType w:val="hybridMultilevel"/>
    <w:tmpl w:val="C49C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B1440D"/>
    <w:multiLevelType w:val="multilevel"/>
    <w:tmpl w:val="DAE89E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1F40A0"/>
    <w:multiLevelType w:val="multilevel"/>
    <w:tmpl w:val="065652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180CFC"/>
    <w:multiLevelType w:val="hybridMultilevel"/>
    <w:tmpl w:val="7D3A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DD419E"/>
    <w:multiLevelType w:val="multilevel"/>
    <w:tmpl w:val="7C50A30A"/>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3FE14C5B"/>
    <w:multiLevelType w:val="hybridMultilevel"/>
    <w:tmpl w:val="190E9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2B6D2A"/>
    <w:multiLevelType w:val="multilevel"/>
    <w:tmpl w:val="82B8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D718C2"/>
    <w:multiLevelType w:val="multilevel"/>
    <w:tmpl w:val="028C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5D38E9"/>
    <w:multiLevelType w:val="multilevel"/>
    <w:tmpl w:val="6DC8112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9AA404E"/>
    <w:multiLevelType w:val="multilevel"/>
    <w:tmpl w:val="7BF61A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2852A6"/>
    <w:multiLevelType w:val="multilevel"/>
    <w:tmpl w:val="6DC8112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128390C"/>
    <w:multiLevelType w:val="multilevel"/>
    <w:tmpl w:val="8ED62F8E"/>
    <w:lvl w:ilvl="0">
      <w:start w:val="8"/>
      <w:numFmt w:val="decimal"/>
      <w:lvlText w:val="%1."/>
      <w:lvlJc w:val="left"/>
      <w:pPr>
        <w:tabs>
          <w:tab w:val="num" w:pos="720"/>
        </w:tabs>
        <w:ind w:left="720" w:hanging="360"/>
      </w:pPr>
      <w:rPr>
        <w:rFonts w:hint="default"/>
      </w:rPr>
    </w:lvl>
    <w:lvl w:ilvl="1">
      <w:start w:val="9"/>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5163773B"/>
    <w:multiLevelType w:val="hybridMultilevel"/>
    <w:tmpl w:val="C89A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0F6B26"/>
    <w:multiLevelType w:val="multilevel"/>
    <w:tmpl w:val="D44E5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814B4A"/>
    <w:multiLevelType w:val="multilevel"/>
    <w:tmpl w:val="6DC8112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C5F7AE4"/>
    <w:multiLevelType w:val="hybridMultilevel"/>
    <w:tmpl w:val="933E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A50BAF"/>
    <w:multiLevelType w:val="multilevel"/>
    <w:tmpl w:val="DBAE5FFC"/>
    <w:lvl w:ilvl="0">
      <w:start w:val="1"/>
      <w:numFmt w:val="decimal"/>
      <w:lvlText w:val="%1."/>
      <w:lvlJc w:val="left"/>
      <w:pPr>
        <w:tabs>
          <w:tab w:val="num" w:pos="810"/>
        </w:tabs>
        <w:ind w:left="810" w:hanging="360"/>
      </w:pPr>
    </w:lvl>
    <w:lvl w:ilvl="1">
      <w:start w:val="1"/>
      <w:numFmt w:val="decimal"/>
      <w:lvlText w:val="%2."/>
      <w:lvlJc w:val="left"/>
      <w:pPr>
        <w:tabs>
          <w:tab w:val="num" w:pos="1530"/>
        </w:tabs>
        <w:ind w:left="1530" w:hanging="360"/>
      </w:pPr>
    </w:lvl>
    <w:lvl w:ilvl="2">
      <w:start w:val="1"/>
      <w:numFmt w:val="decimal"/>
      <w:lvlText w:val="%3."/>
      <w:lvlJc w:val="left"/>
      <w:pPr>
        <w:tabs>
          <w:tab w:val="num" w:pos="2250"/>
        </w:tabs>
        <w:ind w:left="2250" w:hanging="360"/>
      </w:pPr>
    </w:lvl>
    <w:lvl w:ilvl="3">
      <w:start w:val="1"/>
      <w:numFmt w:val="decimal"/>
      <w:lvlText w:val="%4."/>
      <w:lvlJc w:val="left"/>
      <w:pPr>
        <w:tabs>
          <w:tab w:val="num" w:pos="2970"/>
        </w:tabs>
        <w:ind w:left="2970" w:hanging="360"/>
      </w:pPr>
    </w:lvl>
    <w:lvl w:ilvl="4">
      <w:start w:val="1"/>
      <w:numFmt w:val="decimal"/>
      <w:lvlText w:val="%5."/>
      <w:lvlJc w:val="left"/>
      <w:pPr>
        <w:tabs>
          <w:tab w:val="num" w:pos="3690"/>
        </w:tabs>
        <w:ind w:left="3690" w:hanging="360"/>
      </w:pPr>
    </w:lvl>
    <w:lvl w:ilvl="5">
      <w:start w:val="1"/>
      <w:numFmt w:val="decimal"/>
      <w:lvlText w:val="%6."/>
      <w:lvlJc w:val="left"/>
      <w:pPr>
        <w:tabs>
          <w:tab w:val="num" w:pos="4410"/>
        </w:tabs>
        <w:ind w:left="4410" w:hanging="360"/>
      </w:pPr>
    </w:lvl>
    <w:lvl w:ilvl="6">
      <w:start w:val="1"/>
      <w:numFmt w:val="decimal"/>
      <w:lvlText w:val="%7."/>
      <w:lvlJc w:val="left"/>
      <w:pPr>
        <w:tabs>
          <w:tab w:val="num" w:pos="5130"/>
        </w:tabs>
        <w:ind w:left="5130" w:hanging="360"/>
      </w:pPr>
    </w:lvl>
    <w:lvl w:ilvl="7">
      <w:start w:val="1"/>
      <w:numFmt w:val="decimal"/>
      <w:lvlText w:val="%8."/>
      <w:lvlJc w:val="left"/>
      <w:pPr>
        <w:tabs>
          <w:tab w:val="num" w:pos="5850"/>
        </w:tabs>
        <w:ind w:left="5850" w:hanging="360"/>
      </w:pPr>
    </w:lvl>
    <w:lvl w:ilvl="8">
      <w:start w:val="1"/>
      <w:numFmt w:val="decimal"/>
      <w:lvlText w:val="%9."/>
      <w:lvlJc w:val="left"/>
      <w:pPr>
        <w:tabs>
          <w:tab w:val="num" w:pos="6570"/>
        </w:tabs>
        <w:ind w:left="6570" w:hanging="360"/>
      </w:pPr>
    </w:lvl>
  </w:abstractNum>
  <w:abstractNum w:abstractNumId="38" w15:restartNumberingAfterBreak="0">
    <w:nsid w:val="5FF73F72"/>
    <w:multiLevelType w:val="hybridMultilevel"/>
    <w:tmpl w:val="6BD08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2859BE"/>
    <w:multiLevelType w:val="multilevel"/>
    <w:tmpl w:val="A63E17CC"/>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64A43346"/>
    <w:multiLevelType w:val="multilevel"/>
    <w:tmpl w:val="6A72F8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62F607F"/>
    <w:multiLevelType w:val="multilevel"/>
    <w:tmpl w:val="495CD01A"/>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71BB6C51"/>
    <w:multiLevelType w:val="multilevel"/>
    <w:tmpl w:val="3C62DB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98783F"/>
    <w:multiLevelType w:val="multilevel"/>
    <w:tmpl w:val="6DC8112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5AB72B5"/>
    <w:multiLevelType w:val="multilevel"/>
    <w:tmpl w:val="AF34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DA0E19"/>
    <w:multiLevelType w:val="hybridMultilevel"/>
    <w:tmpl w:val="EFCE70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6" w15:restartNumberingAfterBreak="0">
    <w:nsid w:val="775F4DAD"/>
    <w:multiLevelType w:val="multilevel"/>
    <w:tmpl w:val="50EC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E828AD"/>
    <w:multiLevelType w:val="multilevel"/>
    <w:tmpl w:val="6DC8112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87624450">
    <w:abstractNumId w:val="1"/>
  </w:num>
  <w:num w:numId="2" w16cid:durableId="241070459">
    <w:abstractNumId w:val="26"/>
  </w:num>
  <w:num w:numId="3" w16cid:durableId="8461413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7045536">
    <w:abstractNumId w:val="4"/>
  </w:num>
  <w:num w:numId="5" w16cid:durableId="1260404448">
    <w:abstractNumId w:val="13"/>
  </w:num>
  <w:num w:numId="6" w16cid:durableId="927155086">
    <w:abstractNumId w:val="42"/>
  </w:num>
  <w:num w:numId="7" w16cid:durableId="666445988">
    <w:abstractNumId w:val="40"/>
  </w:num>
  <w:num w:numId="8" w16cid:durableId="864632078">
    <w:abstractNumId w:val="18"/>
  </w:num>
  <w:num w:numId="9" w16cid:durableId="646860182">
    <w:abstractNumId w:val="2"/>
  </w:num>
  <w:num w:numId="10" w16cid:durableId="602036523">
    <w:abstractNumId w:val="30"/>
  </w:num>
  <w:num w:numId="11" w16cid:durableId="308820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21672917">
    <w:abstractNumId w:val="9"/>
  </w:num>
  <w:num w:numId="13" w16cid:durableId="1748841487">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6914660">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1481112">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1067002">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025436">
    <w:abstractNumId w:val="27"/>
  </w:num>
  <w:num w:numId="18" w16cid:durableId="698313558">
    <w:abstractNumId w:val="5"/>
  </w:num>
  <w:num w:numId="19" w16cid:durableId="941298920">
    <w:abstractNumId w:val="21"/>
  </w:num>
  <w:num w:numId="20" w16cid:durableId="1631011581">
    <w:abstractNumId w:val="34"/>
  </w:num>
  <w:num w:numId="21" w16cid:durableId="717044939">
    <w:abstractNumId w:val="12"/>
  </w:num>
  <w:num w:numId="22" w16cid:durableId="955214617">
    <w:abstractNumId w:val="19"/>
  </w:num>
  <w:num w:numId="23" w16cid:durableId="1107967421">
    <w:abstractNumId w:val="28"/>
  </w:num>
  <w:num w:numId="24" w16cid:durableId="1830511736">
    <w:abstractNumId w:val="46"/>
  </w:num>
  <w:num w:numId="25" w16cid:durableId="1357926976">
    <w:abstractNumId w:val="44"/>
  </w:num>
  <w:num w:numId="26" w16cid:durableId="1770933230">
    <w:abstractNumId w:val="23"/>
  </w:num>
  <w:num w:numId="27" w16cid:durableId="1667249665">
    <w:abstractNumId w:val="23"/>
    <w:lvlOverride w:ilvl="1">
      <w:startOverride w:val="1"/>
    </w:lvlOverride>
  </w:num>
  <w:num w:numId="28" w16cid:durableId="332150294">
    <w:abstractNumId w:val="23"/>
    <w:lvlOverride w:ilvl="1">
      <w:startOverride w:val="1"/>
    </w:lvlOverride>
  </w:num>
  <w:num w:numId="29" w16cid:durableId="836844235">
    <w:abstractNumId w:val="11"/>
  </w:num>
  <w:num w:numId="30" w16cid:durableId="1446192037">
    <w:abstractNumId w:val="22"/>
  </w:num>
  <w:num w:numId="31" w16cid:durableId="784619340">
    <w:abstractNumId w:val="33"/>
  </w:num>
  <w:num w:numId="32" w16cid:durableId="1610240120">
    <w:abstractNumId w:val="38"/>
  </w:num>
  <w:num w:numId="33" w16cid:durableId="605695476">
    <w:abstractNumId w:val="20"/>
  </w:num>
  <w:num w:numId="34" w16cid:durableId="87047870">
    <w:abstractNumId w:val="24"/>
  </w:num>
  <w:num w:numId="35" w16cid:durableId="1922836274">
    <w:abstractNumId w:val="45"/>
  </w:num>
  <w:num w:numId="36" w16cid:durableId="1753506110">
    <w:abstractNumId w:val="36"/>
  </w:num>
  <w:num w:numId="37" w16cid:durableId="1860849880">
    <w:abstractNumId w:val="15"/>
  </w:num>
  <w:num w:numId="38" w16cid:durableId="240869306">
    <w:abstractNumId w:val="6"/>
  </w:num>
  <w:num w:numId="39" w16cid:durableId="1981763508">
    <w:abstractNumId w:val="31"/>
  </w:num>
  <w:num w:numId="40" w16cid:durableId="1503669015">
    <w:abstractNumId w:val="43"/>
  </w:num>
  <w:num w:numId="41" w16cid:durableId="1128476262">
    <w:abstractNumId w:val="25"/>
  </w:num>
  <w:num w:numId="42" w16cid:durableId="758716219">
    <w:abstractNumId w:val="47"/>
  </w:num>
  <w:num w:numId="43" w16cid:durableId="126356245">
    <w:abstractNumId w:val="41"/>
  </w:num>
  <w:num w:numId="44" w16cid:durableId="1382437700">
    <w:abstractNumId w:val="8"/>
  </w:num>
  <w:num w:numId="45" w16cid:durableId="1923756717">
    <w:abstractNumId w:val="32"/>
  </w:num>
  <w:num w:numId="46" w16cid:durableId="281302671">
    <w:abstractNumId w:val="35"/>
  </w:num>
  <w:num w:numId="47" w16cid:durableId="1607427319">
    <w:abstractNumId w:val="14"/>
  </w:num>
  <w:num w:numId="48" w16cid:durableId="138230205">
    <w:abstractNumId w:val="29"/>
  </w:num>
  <w:num w:numId="49" w16cid:durableId="558589560">
    <w:abstractNumId w:val="39"/>
  </w:num>
  <w:num w:numId="50" w16cid:durableId="80335133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F8C"/>
    <w:rsid w:val="00005222"/>
    <w:rsid w:val="000065B1"/>
    <w:rsid w:val="00007B6C"/>
    <w:rsid w:val="00010437"/>
    <w:rsid w:val="00013B30"/>
    <w:rsid w:val="000207FB"/>
    <w:rsid w:val="00021DAB"/>
    <w:rsid w:val="00025144"/>
    <w:rsid w:val="00032AD6"/>
    <w:rsid w:val="0003315D"/>
    <w:rsid w:val="00036F79"/>
    <w:rsid w:val="00037844"/>
    <w:rsid w:val="00040EA5"/>
    <w:rsid w:val="000415D6"/>
    <w:rsid w:val="00042E30"/>
    <w:rsid w:val="0004795C"/>
    <w:rsid w:val="00050D63"/>
    <w:rsid w:val="00057F5E"/>
    <w:rsid w:val="0007328A"/>
    <w:rsid w:val="0007586C"/>
    <w:rsid w:val="00075B3F"/>
    <w:rsid w:val="000770D4"/>
    <w:rsid w:val="00081396"/>
    <w:rsid w:val="0008748D"/>
    <w:rsid w:val="00087683"/>
    <w:rsid w:val="00087D67"/>
    <w:rsid w:val="00087D7A"/>
    <w:rsid w:val="000902A9"/>
    <w:rsid w:val="0009183E"/>
    <w:rsid w:val="00091F6E"/>
    <w:rsid w:val="000940C1"/>
    <w:rsid w:val="000A4385"/>
    <w:rsid w:val="000B036F"/>
    <w:rsid w:val="000B10B6"/>
    <w:rsid w:val="000C327C"/>
    <w:rsid w:val="000D20B2"/>
    <w:rsid w:val="000D3926"/>
    <w:rsid w:val="000D3F83"/>
    <w:rsid w:val="000D7F31"/>
    <w:rsid w:val="000E4835"/>
    <w:rsid w:val="000E5BE6"/>
    <w:rsid w:val="000E6A91"/>
    <w:rsid w:val="000F5C38"/>
    <w:rsid w:val="000F6AA5"/>
    <w:rsid w:val="000F71D9"/>
    <w:rsid w:val="00100A5F"/>
    <w:rsid w:val="00102916"/>
    <w:rsid w:val="00104508"/>
    <w:rsid w:val="001048D9"/>
    <w:rsid w:val="00104C54"/>
    <w:rsid w:val="0010522F"/>
    <w:rsid w:val="0010695F"/>
    <w:rsid w:val="00113226"/>
    <w:rsid w:val="00113EE3"/>
    <w:rsid w:val="00114314"/>
    <w:rsid w:val="00115D8E"/>
    <w:rsid w:val="00117D36"/>
    <w:rsid w:val="00117D4D"/>
    <w:rsid w:val="0012137C"/>
    <w:rsid w:val="0012240A"/>
    <w:rsid w:val="00126E38"/>
    <w:rsid w:val="00132AA1"/>
    <w:rsid w:val="00140D41"/>
    <w:rsid w:val="001430E5"/>
    <w:rsid w:val="001437AA"/>
    <w:rsid w:val="001470BA"/>
    <w:rsid w:val="00154520"/>
    <w:rsid w:val="0016079C"/>
    <w:rsid w:val="001629FE"/>
    <w:rsid w:val="00167B9B"/>
    <w:rsid w:val="00170D2B"/>
    <w:rsid w:val="001721A2"/>
    <w:rsid w:val="00174B8B"/>
    <w:rsid w:val="001752E3"/>
    <w:rsid w:val="00175686"/>
    <w:rsid w:val="00176C6A"/>
    <w:rsid w:val="001808A5"/>
    <w:rsid w:val="00181156"/>
    <w:rsid w:val="00190411"/>
    <w:rsid w:val="00190735"/>
    <w:rsid w:val="0019079B"/>
    <w:rsid w:val="00191EC3"/>
    <w:rsid w:val="001A15C9"/>
    <w:rsid w:val="001A1905"/>
    <w:rsid w:val="001A23A8"/>
    <w:rsid w:val="001A3AA2"/>
    <w:rsid w:val="001A46F4"/>
    <w:rsid w:val="001B31D8"/>
    <w:rsid w:val="001B3920"/>
    <w:rsid w:val="001B5D4F"/>
    <w:rsid w:val="001B5F3D"/>
    <w:rsid w:val="001B7B5F"/>
    <w:rsid w:val="001C650F"/>
    <w:rsid w:val="001C6FA1"/>
    <w:rsid w:val="001D3D5B"/>
    <w:rsid w:val="001D567D"/>
    <w:rsid w:val="001D5E6B"/>
    <w:rsid w:val="001E1448"/>
    <w:rsid w:val="001E3509"/>
    <w:rsid w:val="001E56C2"/>
    <w:rsid w:val="001F431B"/>
    <w:rsid w:val="001F5C9E"/>
    <w:rsid w:val="001F6E45"/>
    <w:rsid w:val="00203396"/>
    <w:rsid w:val="002078CB"/>
    <w:rsid w:val="00216111"/>
    <w:rsid w:val="00217E05"/>
    <w:rsid w:val="00222548"/>
    <w:rsid w:val="00226CFE"/>
    <w:rsid w:val="002273CF"/>
    <w:rsid w:val="0022767F"/>
    <w:rsid w:val="00234265"/>
    <w:rsid w:val="00236DA1"/>
    <w:rsid w:val="00245AC9"/>
    <w:rsid w:val="002466CB"/>
    <w:rsid w:val="00251224"/>
    <w:rsid w:val="0025303C"/>
    <w:rsid w:val="00256C1A"/>
    <w:rsid w:val="00262259"/>
    <w:rsid w:val="00262B81"/>
    <w:rsid w:val="00263DF1"/>
    <w:rsid w:val="00264C66"/>
    <w:rsid w:val="00264D31"/>
    <w:rsid w:val="002716CA"/>
    <w:rsid w:val="00273C1E"/>
    <w:rsid w:val="00275C1A"/>
    <w:rsid w:val="002774ED"/>
    <w:rsid w:val="00284218"/>
    <w:rsid w:val="002845E5"/>
    <w:rsid w:val="002846A3"/>
    <w:rsid w:val="002933EF"/>
    <w:rsid w:val="002A0642"/>
    <w:rsid w:val="002A1CF6"/>
    <w:rsid w:val="002A6002"/>
    <w:rsid w:val="002A611D"/>
    <w:rsid w:val="002B36B4"/>
    <w:rsid w:val="002B3F15"/>
    <w:rsid w:val="002B75D9"/>
    <w:rsid w:val="002C1E1A"/>
    <w:rsid w:val="002C3BA6"/>
    <w:rsid w:val="002C635B"/>
    <w:rsid w:val="002D1B03"/>
    <w:rsid w:val="002D2027"/>
    <w:rsid w:val="002D31A7"/>
    <w:rsid w:val="002D33CB"/>
    <w:rsid w:val="002D3661"/>
    <w:rsid w:val="002E32CB"/>
    <w:rsid w:val="002E55AB"/>
    <w:rsid w:val="002F7213"/>
    <w:rsid w:val="00300216"/>
    <w:rsid w:val="00306C0E"/>
    <w:rsid w:val="00316E01"/>
    <w:rsid w:val="00321204"/>
    <w:rsid w:val="0032205A"/>
    <w:rsid w:val="00323070"/>
    <w:rsid w:val="00323B3F"/>
    <w:rsid w:val="00331135"/>
    <w:rsid w:val="0033140B"/>
    <w:rsid w:val="00341D83"/>
    <w:rsid w:val="00347184"/>
    <w:rsid w:val="00350222"/>
    <w:rsid w:val="00350C62"/>
    <w:rsid w:val="003527C6"/>
    <w:rsid w:val="00354561"/>
    <w:rsid w:val="00356145"/>
    <w:rsid w:val="00357C80"/>
    <w:rsid w:val="0036530D"/>
    <w:rsid w:val="00371F75"/>
    <w:rsid w:val="00374C25"/>
    <w:rsid w:val="00387FFE"/>
    <w:rsid w:val="00393925"/>
    <w:rsid w:val="003974DF"/>
    <w:rsid w:val="00397D8F"/>
    <w:rsid w:val="003A0777"/>
    <w:rsid w:val="003A1452"/>
    <w:rsid w:val="003A5D11"/>
    <w:rsid w:val="003A664D"/>
    <w:rsid w:val="003A752B"/>
    <w:rsid w:val="003A7AB7"/>
    <w:rsid w:val="003B05B8"/>
    <w:rsid w:val="003B6C14"/>
    <w:rsid w:val="003B7664"/>
    <w:rsid w:val="003C51A3"/>
    <w:rsid w:val="003D5E39"/>
    <w:rsid w:val="003D7765"/>
    <w:rsid w:val="003E15EE"/>
    <w:rsid w:val="003E4887"/>
    <w:rsid w:val="003E513A"/>
    <w:rsid w:val="003F4795"/>
    <w:rsid w:val="003F47BC"/>
    <w:rsid w:val="003F689C"/>
    <w:rsid w:val="003F7963"/>
    <w:rsid w:val="00403DF7"/>
    <w:rsid w:val="00415E86"/>
    <w:rsid w:val="004163DE"/>
    <w:rsid w:val="004202F7"/>
    <w:rsid w:val="004242B4"/>
    <w:rsid w:val="004272BE"/>
    <w:rsid w:val="00432F44"/>
    <w:rsid w:val="004358D4"/>
    <w:rsid w:val="00436A14"/>
    <w:rsid w:val="00437CE2"/>
    <w:rsid w:val="0045223C"/>
    <w:rsid w:val="00462933"/>
    <w:rsid w:val="00466E8D"/>
    <w:rsid w:val="004674A7"/>
    <w:rsid w:val="00471680"/>
    <w:rsid w:val="00471B26"/>
    <w:rsid w:val="00473889"/>
    <w:rsid w:val="00473D5E"/>
    <w:rsid w:val="00475240"/>
    <w:rsid w:val="00475FFA"/>
    <w:rsid w:val="00481E12"/>
    <w:rsid w:val="00482AED"/>
    <w:rsid w:val="00484F2C"/>
    <w:rsid w:val="00491FB1"/>
    <w:rsid w:val="00495B6D"/>
    <w:rsid w:val="004A067F"/>
    <w:rsid w:val="004A2817"/>
    <w:rsid w:val="004A4066"/>
    <w:rsid w:val="004A40BE"/>
    <w:rsid w:val="004A5499"/>
    <w:rsid w:val="004B058B"/>
    <w:rsid w:val="004C0DB0"/>
    <w:rsid w:val="004C3940"/>
    <w:rsid w:val="004D0FA6"/>
    <w:rsid w:val="004D2DB3"/>
    <w:rsid w:val="004D3C19"/>
    <w:rsid w:val="004E6517"/>
    <w:rsid w:val="004E7754"/>
    <w:rsid w:val="004F0339"/>
    <w:rsid w:val="004F57D4"/>
    <w:rsid w:val="004F5F3B"/>
    <w:rsid w:val="005028E2"/>
    <w:rsid w:val="00506E98"/>
    <w:rsid w:val="005071C7"/>
    <w:rsid w:val="00507232"/>
    <w:rsid w:val="00510C95"/>
    <w:rsid w:val="0051582F"/>
    <w:rsid w:val="005233EF"/>
    <w:rsid w:val="005266F3"/>
    <w:rsid w:val="005267B6"/>
    <w:rsid w:val="0052788C"/>
    <w:rsid w:val="00533B58"/>
    <w:rsid w:val="00535E35"/>
    <w:rsid w:val="00541C6F"/>
    <w:rsid w:val="0054304D"/>
    <w:rsid w:val="00543CD5"/>
    <w:rsid w:val="005502C7"/>
    <w:rsid w:val="005553AA"/>
    <w:rsid w:val="0055788C"/>
    <w:rsid w:val="005601D6"/>
    <w:rsid w:val="00562403"/>
    <w:rsid w:val="00565F29"/>
    <w:rsid w:val="005673AF"/>
    <w:rsid w:val="005A0F65"/>
    <w:rsid w:val="005A1DF0"/>
    <w:rsid w:val="005A42BF"/>
    <w:rsid w:val="005A723C"/>
    <w:rsid w:val="005B2F29"/>
    <w:rsid w:val="005B71FD"/>
    <w:rsid w:val="005D16A5"/>
    <w:rsid w:val="005D2B24"/>
    <w:rsid w:val="005D2DD4"/>
    <w:rsid w:val="005D65F9"/>
    <w:rsid w:val="005D706F"/>
    <w:rsid w:val="005D774D"/>
    <w:rsid w:val="005E4EBC"/>
    <w:rsid w:val="005E72D8"/>
    <w:rsid w:val="005F2AB9"/>
    <w:rsid w:val="005F431E"/>
    <w:rsid w:val="005F729B"/>
    <w:rsid w:val="006040D5"/>
    <w:rsid w:val="006064DC"/>
    <w:rsid w:val="00612C8C"/>
    <w:rsid w:val="0061344B"/>
    <w:rsid w:val="006160EA"/>
    <w:rsid w:val="00620A25"/>
    <w:rsid w:val="00624D5C"/>
    <w:rsid w:val="00626BB2"/>
    <w:rsid w:val="00630961"/>
    <w:rsid w:val="0063175E"/>
    <w:rsid w:val="00635A18"/>
    <w:rsid w:val="00644D34"/>
    <w:rsid w:val="00647C74"/>
    <w:rsid w:val="006516B8"/>
    <w:rsid w:val="00654026"/>
    <w:rsid w:val="00654B07"/>
    <w:rsid w:val="00654EDE"/>
    <w:rsid w:val="00656AC9"/>
    <w:rsid w:val="00663649"/>
    <w:rsid w:val="00670920"/>
    <w:rsid w:val="00674F0E"/>
    <w:rsid w:val="00677007"/>
    <w:rsid w:val="00680AEB"/>
    <w:rsid w:val="0068136E"/>
    <w:rsid w:val="006831DD"/>
    <w:rsid w:val="00683D25"/>
    <w:rsid w:val="00683F53"/>
    <w:rsid w:val="0068608F"/>
    <w:rsid w:val="00691872"/>
    <w:rsid w:val="00694F46"/>
    <w:rsid w:val="00696B6C"/>
    <w:rsid w:val="006A275B"/>
    <w:rsid w:val="006A2C95"/>
    <w:rsid w:val="006A6DB5"/>
    <w:rsid w:val="006A7858"/>
    <w:rsid w:val="006A7FD3"/>
    <w:rsid w:val="006B48B4"/>
    <w:rsid w:val="006C38EF"/>
    <w:rsid w:val="006D635B"/>
    <w:rsid w:val="006E1C0E"/>
    <w:rsid w:val="006F33E1"/>
    <w:rsid w:val="006F66BE"/>
    <w:rsid w:val="0070137E"/>
    <w:rsid w:val="0070166B"/>
    <w:rsid w:val="007022A8"/>
    <w:rsid w:val="00703793"/>
    <w:rsid w:val="007049B7"/>
    <w:rsid w:val="007073C9"/>
    <w:rsid w:val="00712902"/>
    <w:rsid w:val="0072055F"/>
    <w:rsid w:val="007225AD"/>
    <w:rsid w:val="00722F46"/>
    <w:rsid w:val="00727B87"/>
    <w:rsid w:val="007439DC"/>
    <w:rsid w:val="00753307"/>
    <w:rsid w:val="00755F8C"/>
    <w:rsid w:val="00756426"/>
    <w:rsid w:val="00757E34"/>
    <w:rsid w:val="00763F48"/>
    <w:rsid w:val="007676DD"/>
    <w:rsid w:val="007755BA"/>
    <w:rsid w:val="007765ED"/>
    <w:rsid w:val="00776A49"/>
    <w:rsid w:val="0078248C"/>
    <w:rsid w:val="00782636"/>
    <w:rsid w:val="0078387F"/>
    <w:rsid w:val="00783968"/>
    <w:rsid w:val="00784771"/>
    <w:rsid w:val="00785A98"/>
    <w:rsid w:val="00786EF0"/>
    <w:rsid w:val="007A636A"/>
    <w:rsid w:val="007A63F9"/>
    <w:rsid w:val="007B3828"/>
    <w:rsid w:val="007B411A"/>
    <w:rsid w:val="007B4CF5"/>
    <w:rsid w:val="007B7D1E"/>
    <w:rsid w:val="007C0C93"/>
    <w:rsid w:val="007C3E4F"/>
    <w:rsid w:val="007C6E86"/>
    <w:rsid w:val="007D488C"/>
    <w:rsid w:val="007D75DD"/>
    <w:rsid w:val="007D77B6"/>
    <w:rsid w:val="007E2611"/>
    <w:rsid w:val="007E340E"/>
    <w:rsid w:val="007E408C"/>
    <w:rsid w:val="007F1CE2"/>
    <w:rsid w:val="007F1F47"/>
    <w:rsid w:val="007F22DD"/>
    <w:rsid w:val="007F3390"/>
    <w:rsid w:val="007F782E"/>
    <w:rsid w:val="008019AE"/>
    <w:rsid w:val="00802923"/>
    <w:rsid w:val="00803038"/>
    <w:rsid w:val="00803F20"/>
    <w:rsid w:val="00806657"/>
    <w:rsid w:val="00807E4A"/>
    <w:rsid w:val="00814B9D"/>
    <w:rsid w:val="00815D2A"/>
    <w:rsid w:val="008205CF"/>
    <w:rsid w:val="00823174"/>
    <w:rsid w:val="00827F50"/>
    <w:rsid w:val="00827F7A"/>
    <w:rsid w:val="00833A82"/>
    <w:rsid w:val="008345A1"/>
    <w:rsid w:val="00835FB3"/>
    <w:rsid w:val="00837602"/>
    <w:rsid w:val="0084159B"/>
    <w:rsid w:val="00852B6B"/>
    <w:rsid w:val="00861D69"/>
    <w:rsid w:val="00862F3E"/>
    <w:rsid w:val="008657B6"/>
    <w:rsid w:val="00866D4E"/>
    <w:rsid w:val="00871578"/>
    <w:rsid w:val="00873421"/>
    <w:rsid w:val="00880C60"/>
    <w:rsid w:val="00881FA0"/>
    <w:rsid w:val="00884A6E"/>
    <w:rsid w:val="0088584C"/>
    <w:rsid w:val="00887653"/>
    <w:rsid w:val="008925EC"/>
    <w:rsid w:val="008B1763"/>
    <w:rsid w:val="008B207A"/>
    <w:rsid w:val="008B25D3"/>
    <w:rsid w:val="008B339E"/>
    <w:rsid w:val="008B37FD"/>
    <w:rsid w:val="008B4412"/>
    <w:rsid w:val="008C4694"/>
    <w:rsid w:val="008C4A04"/>
    <w:rsid w:val="008D1BF6"/>
    <w:rsid w:val="008D20E6"/>
    <w:rsid w:val="008D2222"/>
    <w:rsid w:val="008D30AC"/>
    <w:rsid w:val="008D3D48"/>
    <w:rsid w:val="008E0FCD"/>
    <w:rsid w:val="008E634E"/>
    <w:rsid w:val="008F0C9D"/>
    <w:rsid w:val="008F4CDF"/>
    <w:rsid w:val="008F58C5"/>
    <w:rsid w:val="008F7506"/>
    <w:rsid w:val="00902589"/>
    <w:rsid w:val="00903167"/>
    <w:rsid w:val="00911DA7"/>
    <w:rsid w:val="00911FDA"/>
    <w:rsid w:val="0091223D"/>
    <w:rsid w:val="00913C8E"/>
    <w:rsid w:val="00915D5A"/>
    <w:rsid w:val="00917BA7"/>
    <w:rsid w:val="00933E20"/>
    <w:rsid w:val="0094273F"/>
    <w:rsid w:val="00943D98"/>
    <w:rsid w:val="009527F3"/>
    <w:rsid w:val="009534D6"/>
    <w:rsid w:val="009541D7"/>
    <w:rsid w:val="00954D0B"/>
    <w:rsid w:val="0095535C"/>
    <w:rsid w:val="009561B2"/>
    <w:rsid w:val="00972352"/>
    <w:rsid w:val="00974319"/>
    <w:rsid w:val="00982463"/>
    <w:rsid w:val="00985F27"/>
    <w:rsid w:val="009A26C8"/>
    <w:rsid w:val="009B1657"/>
    <w:rsid w:val="009B3BC5"/>
    <w:rsid w:val="009B4E74"/>
    <w:rsid w:val="009B5BDA"/>
    <w:rsid w:val="009B6A67"/>
    <w:rsid w:val="009C12A2"/>
    <w:rsid w:val="009C13B8"/>
    <w:rsid w:val="009C47EF"/>
    <w:rsid w:val="009D0741"/>
    <w:rsid w:val="009D105A"/>
    <w:rsid w:val="009D1080"/>
    <w:rsid w:val="009D204B"/>
    <w:rsid w:val="009E1437"/>
    <w:rsid w:val="009E39EE"/>
    <w:rsid w:val="009E4392"/>
    <w:rsid w:val="009F2105"/>
    <w:rsid w:val="009F727F"/>
    <w:rsid w:val="00A000AE"/>
    <w:rsid w:val="00A01B6D"/>
    <w:rsid w:val="00A05516"/>
    <w:rsid w:val="00A05A65"/>
    <w:rsid w:val="00A06827"/>
    <w:rsid w:val="00A06C84"/>
    <w:rsid w:val="00A13A2D"/>
    <w:rsid w:val="00A2753D"/>
    <w:rsid w:val="00A2766C"/>
    <w:rsid w:val="00A310ED"/>
    <w:rsid w:val="00A31A33"/>
    <w:rsid w:val="00A338A0"/>
    <w:rsid w:val="00A361B8"/>
    <w:rsid w:val="00A37EC7"/>
    <w:rsid w:val="00A4326C"/>
    <w:rsid w:val="00A43276"/>
    <w:rsid w:val="00A468B4"/>
    <w:rsid w:val="00A46B98"/>
    <w:rsid w:val="00A52FA4"/>
    <w:rsid w:val="00A57651"/>
    <w:rsid w:val="00A61C7A"/>
    <w:rsid w:val="00A63A09"/>
    <w:rsid w:val="00A66ED9"/>
    <w:rsid w:val="00A70304"/>
    <w:rsid w:val="00A84833"/>
    <w:rsid w:val="00A85B68"/>
    <w:rsid w:val="00A977FD"/>
    <w:rsid w:val="00AA00AA"/>
    <w:rsid w:val="00AA3CBD"/>
    <w:rsid w:val="00AA559B"/>
    <w:rsid w:val="00AB16CB"/>
    <w:rsid w:val="00AB7397"/>
    <w:rsid w:val="00AC1F7D"/>
    <w:rsid w:val="00AC57AD"/>
    <w:rsid w:val="00AC7BF3"/>
    <w:rsid w:val="00AD322C"/>
    <w:rsid w:val="00AD4134"/>
    <w:rsid w:val="00AD6791"/>
    <w:rsid w:val="00AD79DB"/>
    <w:rsid w:val="00AE1713"/>
    <w:rsid w:val="00AE5F04"/>
    <w:rsid w:val="00AF1138"/>
    <w:rsid w:val="00AF3B54"/>
    <w:rsid w:val="00AF68DD"/>
    <w:rsid w:val="00AF6A1A"/>
    <w:rsid w:val="00AF6B98"/>
    <w:rsid w:val="00AF7BD5"/>
    <w:rsid w:val="00B02673"/>
    <w:rsid w:val="00B04845"/>
    <w:rsid w:val="00B06B36"/>
    <w:rsid w:val="00B111BA"/>
    <w:rsid w:val="00B161AD"/>
    <w:rsid w:val="00B27661"/>
    <w:rsid w:val="00B40989"/>
    <w:rsid w:val="00B47C26"/>
    <w:rsid w:val="00B50923"/>
    <w:rsid w:val="00B56257"/>
    <w:rsid w:val="00B57558"/>
    <w:rsid w:val="00B60D26"/>
    <w:rsid w:val="00B676E5"/>
    <w:rsid w:val="00B718AF"/>
    <w:rsid w:val="00B755E7"/>
    <w:rsid w:val="00B80D92"/>
    <w:rsid w:val="00B84ADA"/>
    <w:rsid w:val="00B93A66"/>
    <w:rsid w:val="00B95CAB"/>
    <w:rsid w:val="00BA2152"/>
    <w:rsid w:val="00BA77A5"/>
    <w:rsid w:val="00BB5B37"/>
    <w:rsid w:val="00BC20A2"/>
    <w:rsid w:val="00BC3E9B"/>
    <w:rsid w:val="00BC5E22"/>
    <w:rsid w:val="00BD4AB9"/>
    <w:rsid w:val="00BE0C63"/>
    <w:rsid w:val="00BE3D4C"/>
    <w:rsid w:val="00BE4BC3"/>
    <w:rsid w:val="00BE5215"/>
    <w:rsid w:val="00BF1689"/>
    <w:rsid w:val="00C00487"/>
    <w:rsid w:val="00C034F3"/>
    <w:rsid w:val="00C038AE"/>
    <w:rsid w:val="00C077E5"/>
    <w:rsid w:val="00C11ADC"/>
    <w:rsid w:val="00C35180"/>
    <w:rsid w:val="00C36213"/>
    <w:rsid w:val="00C4187D"/>
    <w:rsid w:val="00C4372A"/>
    <w:rsid w:val="00C437CA"/>
    <w:rsid w:val="00C538AB"/>
    <w:rsid w:val="00C55467"/>
    <w:rsid w:val="00C55C13"/>
    <w:rsid w:val="00C5624F"/>
    <w:rsid w:val="00C604B1"/>
    <w:rsid w:val="00C666D7"/>
    <w:rsid w:val="00C671DB"/>
    <w:rsid w:val="00C731BD"/>
    <w:rsid w:val="00C752F4"/>
    <w:rsid w:val="00C81103"/>
    <w:rsid w:val="00C8733F"/>
    <w:rsid w:val="00C90C6B"/>
    <w:rsid w:val="00C92927"/>
    <w:rsid w:val="00C940D0"/>
    <w:rsid w:val="00C95280"/>
    <w:rsid w:val="00C9532D"/>
    <w:rsid w:val="00CB5A5F"/>
    <w:rsid w:val="00CB63C1"/>
    <w:rsid w:val="00CB7687"/>
    <w:rsid w:val="00CC22FB"/>
    <w:rsid w:val="00CC6291"/>
    <w:rsid w:val="00CD022C"/>
    <w:rsid w:val="00CD0573"/>
    <w:rsid w:val="00CD2817"/>
    <w:rsid w:val="00CD5D2B"/>
    <w:rsid w:val="00CE30F1"/>
    <w:rsid w:val="00CE656A"/>
    <w:rsid w:val="00CE7C1D"/>
    <w:rsid w:val="00CF05C5"/>
    <w:rsid w:val="00CF1F4D"/>
    <w:rsid w:val="00CF4410"/>
    <w:rsid w:val="00D05667"/>
    <w:rsid w:val="00D11625"/>
    <w:rsid w:val="00D123A2"/>
    <w:rsid w:val="00D16606"/>
    <w:rsid w:val="00D20ECB"/>
    <w:rsid w:val="00D219BC"/>
    <w:rsid w:val="00D21D65"/>
    <w:rsid w:val="00D228BF"/>
    <w:rsid w:val="00D25D2D"/>
    <w:rsid w:val="00D309C7"/>
    <w:rsid w:val="00D319B5"/>
    <w:rsid w:val="00D41084"/>
    <w:rsid w:val="00D4398F"/>
    <w:rsid w:val="00D45059"/>
    <w:rsid w:val="00D4615B"/>
    <w:rsid w:val="00D463CE"/>
    <w:rsid w:val="00D47BB9"/>
    <w:rsid w:val="00D558E8"/>
    <w:rsid w:val="00D56012"/>
    <w:rsid w:val="00D5615F"/>
    <w:rsid w:val="00D6165E"/>
    <w:rsid w:val="00D63721"/>
    <w:rsid w:val="00D6449F"/>
    <w:rsid w:val="00D65CF3"/>
    <w:rsid w:val="00D667E1"/>
    <w:rsid w:val="00D66BAC"/>
    <w:rsid w:val="00D74BBB"/>
    <w:rsid w:val="00D8074C"/>
    <w:rsid w:val="00D81D73"/>
    <w:rsid w:val="00D85178"/>
    <w:rsid w:val="00D87992"/>
    <w:rsid w:val="00DA0CAC"/>
    <w:rsid w:val="00DB0901"/>
    <w:rsid w:val="00DB32AE"/>
    <w:rsid w:val="00DB3C72"/>
    <w:rsid w:val="00DC2A8C"/>
    <w:rsid w:val="00DC65B5"/>
    <w:rsid w:val="00DC6CE9"/>
    <w:rsid w:val="00DC6DBA"/>
    <w:rsid w:val="00DD02A9"/>
    <w:rsid w:val="00DD0A30"/>
    <w:rsid w:val="00DD21AD"/>
    <w:rsid w:val="00DE0D06"/>
    <w:rsid w:val="00DE10A9"/>
    <w:rsid w:val="00DE18C6"/>
    <w:rsid w:val="00DF1572"/>
    <w:rsid w:val="00DF5172"/>
    <w:rsid w:val="00DF57DE"/>
    <w:rsid w:val="00DF7038"/>
    <w:rsid w:val="00E021DF"/>
    <w:rsid w:val="00E03AD9"/>
    <w:rsid w:val="00E06CE5"/>
    <w:rsid w:val="00E10A5E"/>
    <w:rsid w:val="00E23603"/>
    <w:rsid w:val="00E241DD"/>
    <w:rsid w:val="00E242F8"/>
    <w:rsid w:val="00E26CDC"/>
    <w:rsid w:val="00E33134"/>
    <w:rsid w:val="00E334FF"/>
    <w:rsid w:val="00E33EDB"/>
    <w:rsid w:val="00E35D7D"/>
    <w:rsid w:val="00E408F9"/>
    <w:rsid w:val="00E42AA6"/>
    <w:rsid w:val="00E44637"/>
    <w:rsid w:val="00E45DD6"/>
    <w:rsid w:val="00E54C2F"/>
    <w:rsid w:val="00E64BDF"/>
    <w:rsid w:val="00E7144B"/>
    <w:rsid w:val="00E736B7"/>
    <w:rsid w:val="00E73ED2"/>
    <w:rsid w:val="00E76B54"/>
    <w:rsid w:val="00E86543"/>
    <w:rsid w:val="00E87495"/>
    <w:rsid w:val="00E90A78"/>
    <w:rsid w:val="00EA02DF"/>
    <w:rsid w:val="00EA224D"/>
    <w:rsid w:val="00EA3AC6"/>
    <w:rsid w:val="00EA3C40"/>
    <w:rsid w:val="00EB0BBD"/>
    <w:rsid w:val="00EB2056"/>
    <w:rsid w:val="00EB3BAC"/>
    <w:rsid w:val="00EB62F9"/>
    <w:rsid w:val="00EB75A1"/>
    <w:rsid w:val="00EC2154"/>
    <w:rsid w:val="00EC44DD"/>
    <w:rsid w:val="00ED08F5"/>
    <w:rsid w:val="00ED1F60"/>
    <w:rsid w:val="00ED7DE5"/>
    <w:rsid w:val="00EE4923"/>
    <w:rsid w:val="00EE7462"/>
    <w:rsid w:val="00EE7661"/>
    <w:rsid w:val="00EE77B9"/>
    <w:rsid w:val="00EF70C0"/>
    <w:rsid w:val="00EF784C"/>
    <w:rsid w:val="00F02456"/>
    <w:rsid w:val="00F038EA"/>
    <w:rsid w:val="00F04BDA"/>
    <w:rsid w:val="00F13D05"/>
    <w:rsid w:val="00F15224"/>
    <w:rsid w:val="00F226CB"/>
    <w:rsid w:val="00F27444"/>
    <w:rsid w:val="00F35E15"/>
    <w:rsid w:val="00F36785"/>
    <w:rsid w:val="00F42B92"/>
    <w:rsid w:val="00F4422F"/>
    <w:rsid w:val="00F53767"/>
    <w:rsid w:val="00F544D2"/>
    <w:rsid w:val="00F555CA"/>
    <w:rsid w:val="00F55E62"/>
    <w:rsid w:val="00F602A7"/>
    <w:rsid w:val="00F61FC9"/>
    <w:rsid w:val="00F63E9A"/>
    <w:rsid w:val="00F661C5"/>
    <w:rsid w:val="00F6682B"/>
    <w:rsid w:val="00F7363E"/>
    <w:rsid w:val="00F8337B"/>
    <w:rsid w:val="00F8387A"/>
    <w:rsid w:val="00F83A50"/>
    <w:rsid w:val="00F86979"/>
    <w:rsid w:val="00F87444"/>
    <w:rsid w:val="00F94B6F"/>
    <w:rsid w:val="00F95F63"/>
    <w:rsid w:val="00F96ED3"/>
    <w:rsid w:val="00FA19DC"/>
    <w:rsid w:val="00FA40AA"/>
    <w:rsid w:val="00FA55CD"/>
    <w:rsid w:val="00FB4FEF"/>
    <w:rsid w:val="00FB659A"/>
    <w:rsid w:val="00FB7A29"/>
    <w:rsid w:val="00FE0019"/>
    <w:rsid w:val="00FE0C61"/>
    <w:rsid w:val="00FE103F"/>
    <w:rsid w:val="00FE4776"/>
    <w:rsid w:val="00FE6924"/>
    <w:rsid w:val="00FE6E05"/>
    <w:rsid w:val="00FF0684"/>
    <w:rsid w:val="00FF2C0B"/>
    <w:rsid w:val="00FF7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15004"/>
  <w15:chartTrackingRefBased/>
  <w15:docId w15:val="{001C8654-492F-4DBE-83E9-A1199F8A0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F8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D2DD4"/>
    <w:pPr>
      <w:jc w:val="center"/>
      <w:outlineLvl w:val="0"/>
    </w:pPr>
    <w:rPr>
      <w:rFonts w:ascii="Minion Pro" w:eastAsiaTheme="minorHAnsi" w:hAnsi="Minion Pro" w:cstheme="minorBidi"/>
      <w:b/>
      <w:smallCaps/>
      <w:sz w:val="24"/>
      <w:szCs w:val="22"/>
    </w:rPr>
  </w:style>
  <w:style w:type="paragraph" w:styleId="Heading2">
    <w:name w:val="heading 2"/>
    <w:basedOn w:val="Normal"/>
    <w:next w:val="Normal"/>
    <w:link w:val="Heading2Char"/>
    <w:uiPriority w:val="9"/>
    <w:semiHidden/>
    <w:unhideWhenUsed/>
    <w:qFormat/>
    <w:rsid w:val="00E03AD9"/>
    <w:pPr>
      <w:keepNext/>
      <w:keepLines/>
      <w:spacing w:before="160" w:after="80" w:line="259"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03AD9"/>
    <w:pPr>
      <w:keepNext/>
      <w:keepLines/>
      <w:spacing w:before="160" w:after="80" w:line="259" w:lineRule="auto"/>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03AD9"/>
    <w:pPr>
      <w:keepNext/>
      <w:keepLines/>
      <w:spacing w:before="80" w:after="40" w:line="259" w:lineRule="auto"/>
      <w:outlineLvl w:val="3"/>
    </w:pPr>
    <w:rPr>
      <w:rFonts w:asciiTheme="minorHAnsi" w:eastAsiaTheme="majorEastAsia" w:hAnsiTheme="minorHAnsi" w:cstheme="majorBidi"/>
      <w:i/>
      <w:iCs/>
      <w:color w:val="2E74B5" w:themeColor="accent1" w:themeShade="BF"/>
      <w:sz w:val="22"/>
      <w:szCs w:val="22"/>
    </w:rPr>
  </w:style>
  <w:style w:type="paragraph" w:styleId="Heading5">
    <w:name w:val="heading 5"/>
    <w:basedOn w:val="Normal"/>
    <w:next w:val="Normal"/>
    <w:link w:val="Heading5Char"/>
    <w:uiPriority w:val="9"/>
    <w:semiHidden/>
    <w:unhideWhenUsed/>
    <w:qFormat/>
    <w:rsid w:val="00E03AD9"/>
    <w:pPr>
      <w:keepNext/>
      <w:keepLines/>
      <w:spacing w:before="80" w:after="40" w:line="259" w:lineRule="auto"/>
      <w:outlineLvl w:val="4"/>
    </w:pPr>
    <w:rPr>
      <w:rFonts w:asciiTheme="minorHAnsi" w:eastAsiaTheme="majorEastAsia" w:hAnsiTheme="minorHAnsi" w:cstheme="majorBidi"/>
      <w:color w:val="2E74B5" w:themeColor="accent1" w:themeShade="BF"/>
      <w:sz w:val="22"/>
      <w:szCs w:val="22"/>
    </w:rPr>
  </w:style>
  <w:style w:type="paragraph" w:styleId="Heading6">
    <w:name w:val="heading 6"/>
    <w:basedOn w:val="Normal"/>
    <w:next w:val="Normal"/>
    <w:link w:val="Heading6Char"/>
    <w:uiPriority w:val="9"/>
    <w:semiHidden/>
    <w:unhideWhenUsed/>
    <w:qFormat/>
    <w:rsid w:val="00E03AD9"/>
    <w:pPr>
      <w:keepNext/>
      <w:keepLines/>
      <w:spacing w:before="40" w:line="259"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E03AD9"/>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E03AD9"/>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E03AD9"/>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5F8C"/>
    <w:pPr>
      <w:tabs>
        <w:tab w:val="center" w:pos="4320"/>
        <w:tab w:val="right" w:pos="8640"/>
      </w:tabs>
    </w:pPr>
  </w:style>
  <w:style w:type="character" w:customStyle="1" w:styleId="HeaderChar">
    <w:name w:val="Header Char"/>
    <w:basedOn w:val="DefaultParagraphFont"/>
    <w:link w:val="Header"/>
    <w:uiPriority w:val="99"/>
    <w:rsid w:val="00755F8C"/>
    <w:rPr>
      <w:rFonts w:ascii="Times New Roman" w:eastAsia="Times New Roman" w:hAnsi="Times New Roman" w:cs="Times New Roman"/>
      <w:sz w:val="20"/>
      <w:szCs w:val="20"/>
    </w:rPr>
  </w:style>
  <w:style w:type="paragraph" w:styleId="ListParagraph">
    <w:name w:val="List Paragraph"/>
    <w:basedOn w:val="Normal"/>
    <w:uiPriority w:val="34"/>
    <w:qFormat/>
    <w:rsid w:val="00755F8C"/>
    <w:pPr>
      <w:ind w:left="720"/>
      <w:contextualSpacing/>
    </w:pPr>
    <w:rPr>
      <w:rFonts w:eastAsia="Calibri"/>
      <w:sz w:val="24"/>
      <w:szCs w:val="22"/>
    </w:rPr>
  </w:style>
  <w:style w:type="character" w:styleId="Hyperlink">
    <w:name w:val="Hyperlink"/>
    <w:uiPriority w:val="99"/>
    <w:rsid w:val="00755F8C"/>
    <w:rPr>
      <w:rFonts w:cs="Times New Roman"/>
      <w:color w:val="0000FF"/>
      <w:u w:val="single"/>
    </w:rPr>
  </w:style>
  <w:style w:type="paragraph" w:styleId="Footer">
    <w:name w:val="footer"/>
    <w:basedOn w:val="Normal"/>
    <w:link w:val="FooterChar"/>
    <w:uiPriority w:val="99"/>
    <w:unhideWhenUsed/>
    <w:rsid w:val="00755F8C"/>
    <w:pPr>
      <w:tabs>
        <w:tab w:val="center" w:pos="4680"/>
        <w:tab w:val="right" w:pos="9360"/>
      </w:tabs>
    </w:pPr>
  </w:style>
  <w:style w:type="character" w:customStyle="1" w:styleId="FooterChar">
    <w:name w:val="Footer Char"/>
    <w:basedOn w:val="DefaultParagraphFont"/>
    <w:link w:val="Footer"/>
    <w:uiPriority w:val="99"/>
    <w:rsid w:val="00755F8C"/>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5D2DD4"/>
    <w:rPr>
      <w:rFonts w:ascii="Minion Pro" w:hAnsi="Minion Pro"/>
      <w:b/>
      <w:smallCaps/>
      <w:sz w:val="24"/>
    </w:rPr>
  </w:style>
  <w:style w:type="numbering" w:customStyle="1" w:styleId="NoList1">
    <w:name w:val="No List1"/>
    <w:next w:val="NoList"/>
    <w:uiPriority w:val="99"/>
    <w:semiHidden/>
    <w:unhideWhenUsed/>
    <w:rsid w:val="005D2DD4"/>
  </w:style>
  <w:style w:type="paragraph" w:styleId="BalloonText">
    <w:name w:val="Balloon Text"/>
    <w:basedOn w:val="Normal"/>
    <w:link w:val="BalloonTextChar"/>
    <w:uiPriority w:val="99"/>
    <w:semiHidden/>
    <w:unhideWhenUsed/>
    <w:rsid w:val="005D2DD4"/>
    <w:pPr>
      <w:jc w:val="both"/>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5D2DD4"/>
    <w:rPr>
      <w:rFonts w:ascii="Segoe UI" w:hAnsi="Segoe UI" w:cs="Segoe UI"/>
      <w:sz w:val="18"/>
      <w:szCs w:val="18"/>
    </w:rPr>
  </w:style>
  <w:style w:type="paragraph" w:styleId="PlainText">
    <w:name w:val="Plain Text"/>
    <w:basedOn w:val="Normal"/>
    <w:link w:val="PlainTextChar"/>
    <w:uiPriority w:val="99"/>
    <w:unhideWhenUsed/>
    <w:rsid w:val="005D2DD4"/>
    <w:pPr>
      <w:jc w:val="both"/>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D2DD4"/>
    <w:rPr>
      <w:rFonts w:ascii="Consolas" w:hAnsi="Consolas"/>
      <w:sz w:val="21"/>
      <w:szCs w:val="21"/>
    </w:rPr>
  </w:style>
  <w:style w:type="paragraph" w:styleId="TOCHeading">
    <w:name w:val="TOC Heading"/>
    <w:basedOn w:val="Heading1"/>
    <w:next w:val="Normal"/>
    <w:uiPriority w:val="39"/>
    <w:unhideWhenUsed/>
    <w:qFormat/>
    <w:rsid w:val="005D2DD4"/>
    <w:pPr>
      <w:keepNext/>
      <w:keepLines/>
      <w:spacing w:before="240" w:line="259" w:lineRule="auto"/>
      <w:jc w:val="left"/>
      <w:outlineLvl w:val="9"/>
    </w:pPr>
    <w:rPr>
      <w:rFonts w:asciiTheme="majorHAnsi" w:eastAsiaTheme="majorEastAsia" w:hAnsiTheme="majorHAnsi" w:cstheme="majorBidi"/>
      <w:b w:val="0"/>
      <w:smallCaps w:val="0"/>
      <w:color w:val="2E74B5" w:themeColor="accent1" w:themeShade="BF"/>
      <w:sz w:val="32"/>
      <w:szCs w:val="32"/>
    </w:rPr>
  </w:style>
  <w:style w:type="paragraph" w:styleId="TOC1">
    <w:name w:val="toc 1"/>
    <w:basedOn w:val="Normal"/>
    <w:next w:val="Normal"/>
    <w:autoRedefine/>
    <w:uiPriority w:val="39"/>
    <w:unhideWhenUsed/>
    <w:rsid w:val="005D2DD4"/>
    <w:pPr>
      <w:spacing w:after="100"/>
      <w:jc w:val="both"/>
    </w:pPr>
    <w:rPr>
      <w:rFonts w:ascii="Minion Pro" w:eastAsiaTheme="minorHAnsi" w:hAnsi="Minion Pro" w:cstheme="minorBidi"/>
      <w:sz w:val="24"/>
      <w:szCs w:val="22"/>
    </w:rPr>
  </w:style>
  <w:style w:type="paragraph" w:styleId="TOC2">
    <w:name w:val="toc 2"/>
    <w:basedOn w:val="Normal"/>
    <w:next w:val="Normal"/>
    <w:autoRedefine/>
    <w:uiPriority w:val="39"/>
    <w:unhideWhenUsed/>
    <w:rsid w:val="005D2DD4"/>
    <w:pPr>
      <w:spacing w:after="100" w:line="259" w:lineRule="auto"/>
      <w:ind w:left="220"/>
      <w:jc w:val="both"/>
    </w:pPr>
    <w:rPr>
      <w:rFonts w:asciiTheme="minorHAnsi" w:eastAsiaTheme="minorEastAsia" w:hAnsiTheme="minorHAnsi"/>
      <w:sz w:val="22"/>
      <w:szCs w:val="22"/>
    </w:rPr>
  </w:style>
  <w:style w:type="paragraph" w:styleId="TOC3">
    <w:name w:val="toc 3"/>
    <w:basedOn w:val="Normal"/>
    <w:next w:val="Normal"/>
    <w:autoRedefine/>
    <w:uiPriority w:val="39"/>
    <w:unhideWhenUsed/>
    <w:rsid w:val="005D2DD4"/>
    <w:pPr>
      <w:spacing w:after="100" w:line="259" w:lineRule="auto"/>
      <w:ind w:left="440"/>
      <w:jc w:val="both"/>
    </w:pPr>
    <w:rPr>
      <w:rFonts w:asciiTheme="minorHAnsi" w:eastAsiaTheme="minorEastAsia" w:hAnsiTheme="minorHAnsi"/>
      <w:sz w:val="22"/>
      <w:szCs w:val="22"/>
    </w:rPr>
  </w:style>
  <w:style w:type="paragraph" w:styleId="NoSpacing">
    <w:name w:val="No Spacing"/>
    <w:uiPriority w:val="1"/>
    <w:qFormat/>
    <w:rsid w:val="006831DD"/>
    <w:pPr>
      <w:spacing w:after="0" w:line="240" w:lineRule="auto"/>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F36785"/>
    <w:rPr>
      <w:color w:val="605E5C"/>
      <w:shd w:val="clear" w:color="auto" w:fill="E1DFDD"/>
    </w:rPr>
  </w:style>
  <w:style w:type="paragraph" w:customStyle="1" w:styleId="xmsonormal">
    <w:name w:val="x_msonormal"/>
    <w:basedOn w:val="Normal"/>
    <w:rsid w:val="00300216"/>
    <w:rPr>
      <w:rFonts w:ascii="Calibri" w:eastAsiaTheme="minorHAnsi" w:hAnsi="Calibri" w:cs="Calibri"/>
      <w:sz w:val="22"/>
      <w:szCs w:val="22"/>
    </w:rPr>
  </w:style>
  <w:style w:type="table" w:styleId="TableGrid">
    <w:name w:val="Table Grid"/>
    <w:basedOn w:val="TableNormal"/>
    <w:uiPriority w:val="39"/>
    <w:rsid w:val="00B93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1905"/>
    <w:pPr>
      <w:spacing w:before="100" w:beforeAutospacing="1" w:after="100" w:afterAutospacing="1"/>
    </w:pPr>
    <w:rPr>
      <w:sz w:val="24"/>
      <w:szCs w:val="24"/>
    </w:rPr>
  </w:style>
  <w:style w:type="paragraph" w:customStyle="1" w:styleId="paragraph">
    <w:name w:val="paragraph"/>
    <w:basedOn w:val="Normal"/>
    <w:rsid w:val="001A1905"/>
    <w:pPr>
      <w:spacing w:before="100" w:beforeAutospacing="1" w:after="100" w:afterAutospacing="1"/>
    </w:pPr>
    <w:rPr>
      <w:sz w:val="24"/>
      <w:szCs w:val="24"/>
    </w:rPr>
  </w:style>
  <w:style w:type="character" w:customStyle="1" w:styleId="normaltextrun">
    <w:name w:val="normaltextrun"/>
    <w:basedOn w:val="DefaultParagraphFont"/>
    <w:rsid w:val="001A1905"/>
  </w:style>
  <w:style w:type="character" w:customStyle="1" w:styleId="eop">
    <w:name w:val="eop"/>
    <w:basedOn w:val="DefaultParagraphFont"/>
    <w:rsid w:val="001A1905"/>
  </w:style>
  <w:style w:type="paragraph" w:customStyle="1" w:styleId="Default">
    <w:name w:val="Default"/>
    <w:rsid w:val="00FE103F"/>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FE103F"/>
    <w:rPr>
      <w:color w:val="605E5C"/>
      <w:shd w:val="clear" w:color="auto" w:fill="E1DFDD"/>
    </w:rPr>
  </w:style>
  <w:style w:type="character" w:styleId="FollowedHyperlink">
    <w:name w:val="FollowedHyperlink"/>
    <w:basedOn w:val="DefaultParagraphFont"/>
    <w:uiPriority w:val="99"/>
    <w:semiHidden/>
    <w:unhideWhenUsed/>
    <w:rsid w:val="00FE103F"/>
    <w:rPr>
      <w:color w:val="954F72" w:themeColor="followedHyperlink"/>
      <w:u w:val="single"/>
    </w:rPr>
  </w:style>
  <w:style w:type="numbering" w:customStyle="1" w:styleId="CurrentList1">
    <w:name w:val="Current List1"/>
    <w:uiPriority w:val="99"/>
    <w:rsid w:val="00FE103F"/>
    <w:pPr>
      <w:numPr>
        <w:numId w:val="4"/>
      </w:numPr>
    </w:pPr>
  </w:style>
  <w:style w:type="character" w:styleId="CommentReference">
    <w:name w:val="annotation reference"/>
    <w:basedOn w:val="DefaultParagraphFont"/>
    <w:uiPriority w:val="99"/>
    <w:semiHidden/>
    <w:unhideWhenUsed/>
    <w:rsid w:val="00FE103F"/>
    <w:rPr>
      <w:sz w:val="16"/>
      <w:szCs w:val="16"/>
    </w:rPr>
  </w:style>
  <w:style w:type="paragraph" w:styleId="CommentText">
    <w:name w:val="annotation text"/>
    <w:basedOn w:val="Normal"/>
    <w:link w:val="CommentTextChar"/>
    <w:uiPriority w:val="99"/>
    <w:unhideWhenUsed/>
    <w:rsid w:val="00FE103F"/>
    <w:pPr>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FE103F"/>
    <w:rPr>
      <w:sz w:val="20"/>
      <w:szCs w:val="20"/>
    </w:rPr>
  </w:style>
  <w:style w:type="paragraph" w:customStyle="1" w:styleId="xmsolistparagraph">
    <w:name w:val="x_msolistparagraph"/>
    <w:basedOn w:val="Normal"/>
    <w:rsid w:val="00FE103F"/>
    <w:pPr>
      <w:spacing w:before="100" w:beforeAutospacing="1" w:after="100" w:afterAutospacing="1"/>
    </w:pPr>
    <w:rPr>
      <w:sz w:val="24"/>
      <w:szCs w:val="24"/>
    </w:rPr>
  </w:style>
  <w:style w:type="character" w:customStyle="1" w:styleId="tabchar">
    <w:name w:val="tabchar"/>
    <w:basedOn w:val="DefaultParagraphFont"/>
    <w:rsid w:val="00FE103F"/>
  </w:style>
  <w:style w:type="paragraph" w:styleId="BodyText">
    <w:name w:val="Body Text"/>
    <w:basedOn w:val="Normal"/>
    <w:link w:val="BodyTextChar"/>
    <w:uiPriority w:val="1"/>
    <w:qFormat/>
    <w:rsid w:val="00B06B36"/>
    <w:pPr>
      <w:widowControl w:val="0"/>
      <w:autoSpaceDE w:val="0"/>
      <w:autoSpaceDN w:val="0"/>
    </w:pPr>
    <w:rPr>
      <w:sz w:val="22"/>
      <w:szCs w:val="22"/>
    </w:rPr>
  </w:style>
  <w:style w:type="character" w:customStyle="1" w:styleId="BodyTextChar">
    <w:name w:val="Body Text Char"/>
    <w:basedOn w:val="DefaultParagraphFont"/>
    <w:link w:val="BodyText"/>
    <w:uiPriority w:val="1"/>
    <w:rsid w:val="00B06B36"/>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E03AD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03AD9"/>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03AD9"/>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03AD9"/>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03A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3A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3A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3AD9"/>
    <w:rPr>
      <w:rFonts w:eastAsiaTheme="majorEastAsia" w:cstheme="majorBidi"/>
      <w:color w:val="272727" w:themeColor="text1" w:themeTint="D8"/>
    </w:rPr>
  </w:style>
  <w:style w:type="paragraph" w:styleId="Title">
    <w:name w:val="Title"/>
    <w:basedOn w:val="Normal"/>
    <w:next w:val="Normal"/>
    <w:link w:val="TitleChar"/>
    <w:uiPriority w:val="10"/>
    <w:qFormat/>
    <w:rsid w:val="00E03AD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3A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3AD9"/>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3A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3AD9"/>
    <w:pPr>
      <w:spacing w:before="160" w:after="160" w:line="259" w:lineRule="auto"/>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E03AD9"/>
    <w:rPr>
      <w:i/>
      <w:iCs/>
      <w:color w:val="404040" w:themeColor="text1" w:themeTint="BF"/>
    </w:rPr>
  </w:style>
  <w:style w:type="character" w:styleId="IntenseEmphasis">
    <w:name w:val="Intense Emphasis"/>
    <w:basedOn w:val="DefaultParagraphFont"/>
    <w:uiPriority w:val="21"/>
    <w:qFormat/>
    <w:rsid w:val="00E03AD9"/>
    <w:rPr>
      <w:i/>
      <w:iCs/>
      <w:color w:val="2E74B5" w:themeColor="accent1" w:themeShade="BF"/>
    </w:rPr>
  </w:style>
  <w:style w:type="paragraph" w:styleId="IntenseQuote">
    <w:name w:val="Intense Quote"/>
    <w:basedOn w:val="Normal"/>
    <w:next w:val="Normal"/>
    <w:link w:val="IntenseQuoteChar"/>
    <w:uiPriority w:val="30"/>
    <w:qFormat/>
    <w:rsid w:val="00E03AD9"/>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sz w:val="22"/>
      <w:szCs w:val="22"/>
    </w:rPr>
  </w:style>
  <w:style w:type="character" w:customStyle="1" w:styleId="IntenseQuoteChar">
    <w:name w:val="Intense Quote Char"/>
    <w:basedOn w:val="DefaultParagraphFont"/>
    <w:link w:val="IntenseQuote"/>
    <w:uiPriority w:val="30"/>
    <w:rsid w:val="00E03AD9"/>
    <w:rPr>
      <w:i/>
      <w:iCs/>
      <w:color w:val="2E74B5" w:themeColor="accent1" w:themeShade="BF"/>
    </w:rPr>
  </w:style>
  <w:style w:type="character" w:styleId="IntenseReference">
    <w:name w:val="Intense Reference"/>
    <w:basedOn w:val="DefaultParagraphFont"/>
    <w:uiPriority w:val="32"/>
    <w:qFormat/>
    <w:rsid w:val="00E03AD9"/>
    <w:rPr>
      <w:b/>
      <w:bCs/>
      <w:smallCaps/>
      <w:color w:val="2E74B5" w:themeColor="accent1" w:themeShade="BF"/>
      <w:spacing w:val="5"/>
    </w:rPr>
  </w:style>
  <w:style w:type="paragraph" w:customStyle="1" w:styleId="msonormal0">
    <w:name w:val="msonormal"/>
    <w:basedOn w:val="Normal"/>
    <w:rsid w:val="00E03AD9"/>
    <w:pPr>
      <w:spacing w:before="100" w:beforeAutospacing="1" w:after="100" w:afterAutospacing="1"/>
    </w:pPr>
    <w:rPr>
      <w:sz w:val="24"/>
      <w:szCs w:val="24"/>
    </w:rPr>
  </w:style>
  <w:style w:type="paragraph" w:styleId="Revision">
    <w:name w:val="Revision"/>
    <w:hidden/>
    <w:uiPriority w:val="99"/>
    <w:semiHidden/>
    <w:rsid w:val="00E03AD9"/>
    <w:pPr>
      <w:spacing w:after="0" w:line="240" w:lineRule="auto"/>
    </w:pPr>
  </w:style>
  <w:style w:type="character" w:customStyle="1" w:styleId="hqeo7">
    <w:name w:val="hqeo7"/>
    <w:basedOn w:val="DefaultParagraphFont"/>
    <w:rsid w:val="002C1E1A"/>
  </w:style>
  <w:style w:type="character" w:customStyle="1" w:styleId="apple-converted-space">
    <w:name w:val="apple-converted-space"/>
    <w:basedOn w:val="DefaultParagraphFont"/>
    <w:rsid w:val="0078387F"/>
  </w:style>
  <w:style w:type="character" w:customStyle="1" w:styleId="wacimagecontainer">
    <w:name w:val="wacimagecontainer"/>
    <w:basedOn w:val="DefaultParagraphFont"/>
    <w:rsid w:val="008E0FCD"/>
  </w:style>
  <w:style w:type="character" w:customStyle="1" w:styleId="scxw80400266">
    <w:name w:val="scxw80400266"/>
    <w:basedOn w:val="DefaultParagraphFont"/>
    <w:rsid w:val="008E0FCD"/>
  </w:style>
  <w:style w:type="character" w:customStyle="1" w:styleId="mark0y16p9u4o">
    <w:name w:val="mark0y16p9u4o"/>
    <w:basedOn w:val="DefaultParagraphFont"/>
    <w:rsid w:val="00683F53"/>
  </w:style>
  <w:style w:type="character" w:customStyle="1" w:styleId="markcu09g53l3">
    <w:name w:val="markcu09g53l3"/>
    <w:basedOn w:val="DefaultParagraphFont"/>
    <w:rsid w:val="00683F53"/>
  </w:style>
  <w:style w:type="character" w:customStyle="1" w:styleId="markppiqd1rsu">
    <w:name w:val="markppiqd1rsu"/>
    <w:basedOn w:val="DefaultParagraphFont"/>
    <w:rsid w:val="00683F53"/>
  </w:style>
  <w:style w:type="character" w:customStyle="1" w:styleId="markgpt77erpr">
    <w:name w:val="markgpt77erpr"/>
    <w:basedOn w:val="DefaultParagraphFont"/>
    <w:rsid w:val="00683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16188">
      <w:bodyDiv w:val="1"/>
      <w:marLeft w:val="0"/>
      <w:marRight w:val="0"/>
      <w:marTop w:val="0"/>
      <w:marBottom w:val="0"/>
      <w:divBdr>
        <w:top w:val="none" w:sz="0" w:space="0" w:color="auto"/>
        <w:left w:val="none" w:sz="0" w:space="0" w:color="auto"/>
        <w:bottom w:val="none" w:sz="0" w:space="0" w:color="auto"/>
        <w:right w:val="none" w:sz="0" w:space="0" w:color="auto"/>
      </w:divBdr>
    </w:div>
    <w:div w:id="85656151">
      <w:bodyDiv w:val="1"/>
      <w:marLeft w:val="0"/>
      <w:marRight w:val="0"/>
      <w:marTop w:val="0"/>
      <w:marBottom w:val="0"/>
      <w:divBdr>
        <w:top w:val="none" w:sz="0" w:space="0" w:color="auto"/>
        <w:left w:val="none" w:sz="0" w:space="0" w:color="auto"/>
        <w:bottom w:val="none" w:sz="0" w:space="0" w:color="auto"/>
        <w:right w:val="none" w:sz="0" w:space="0" w:color="auto"/>
      </w:divBdr>
    </w:div>
    <w:div w:id="108009929">
      <w:bodyDiv w:val="1"/>
      <w:marLeft w:val="0"/>
      <w:marRight w:val="0"/>
      <w:marTop w:val="0"/>
      <w:marBottom w:val="0"/>
      <w:divBdr>
        <w:top w:val="none" w:sz="0" w:space="0" w:color="auto"/>
        <w:left w:val="none" w:sz="0" w:space="0" w:color="auto"/>
        <w:bottom w:val="none" w:sz="0" w:space="0" w:color="auto"/>
        <w:right w:val="none" w:sz="0" w:space="0" w:color="auto"/>
      </w:divBdr>
    </w:div>
    <w:div w:id="169611235">
      <w:bodyDiv w:val="1"/>
      <w:marLeft w:val="0"/>
      <w:marRight w:val="0"/>
      <w:marTop w:val="0"/>
      <w:marBottom w:val="0"/>
      <w:divBdr>
        <w:top w:val="none" w:sz="0" w:space="0" w:color="auto"/>
        <w:left w:val="none" w:sz="0" w:space="0" w:color="auto"/>
        <w:bottom w:val="none" w:sz="0" w:space="0" w:color="auto"/>
        <w:right w:val="none" w:sz="0" w:space="0" w:color="auto"/>
      </w:divBdr>
    </w:div>
    <w:div w:id="205532735">
      <w:bodyDiv w:val="1"/>
      <w:marLeft w:val="0"/>
      <w:marRight w:val="0"/>
      <w:marTop w:val="0"/>
      <w:marBottom w:val="0"/>
      <w:divBdr>
        <w:top w:val="none" w:sz="0" w:space="0" w:color="auto"/>
        <w:left w:val="none" w:sz="0" w:space="0" w:color="auto"/>
        <w:bottom w:val="none" w:sz="0" w:space="0" w:color="auto"/>
        <w:right w:val="none" w:sz="0" w:space="0" w:color="auto"/>
      </w:divBdr>
    </w:div>
    <w:div w:id="262111175">
      <w:bodyDiv w:val="1"/>
      <w:marLeft w:val="0"/>
      <w:marRight w:val="0"/>
      <w:marTop w:val="0"/>
      <w:marBottom w:val="0"/>
      <w:divBdr>
        <w:top w:val="none" w:sz="0" w:space="0" w:color="auto"/>
        <w:left w:val="none" w:sz="0" w:space="0" w:color="auto"/>
        <w:bottom w:val="none" w:sz="0" w:space="0" w:color="auto"/>
        <w:right w:val="none" w:sz="0" w:space="0" w:color="auto"/>
      </w:divBdr>
    </w:div>
    <w:div w:id="356275580">
      <w:bodyDiv w:val="1"/>
      <w:marLeft w:val="0"/>
      <w:marRight w:val="0"/>
      <w:marTop w:val="0"/>
      <w:marBottom w:val="0"/>
      <w:divBdr>
        <w:top w:val="none" w:sz="0" w:space="0" w:color="auto"/>
        <w:left w:val="none" w:sz="0" w:space="0" w:color="auto"/>
        <w:bottom w:val="none" w:sz="0" w:space="0" w:color="auto"/>
        <w:right w:val="none" w:sz="0" w:space="0" w:color="auto"/>
      </w:divBdr>
    </w:div>
    <w:div w:id="719402310">
      <w:bodyDiv w:val="1"/>
      <w:marLeft w:val="0"/>
      <w:marRight w:val="0"/>
      <w:marTop w:val="0"/>
      <w:marBottom w:val="0"/>
      <w:divBdr>
        <w:top w:val="none" w:sz="0" w:space="0" w:color="auto"/>
        <w:left w:val="none" w:sz="0" w:space="0" w:color="auto"/>
        <w:bottom w:val="none" w:sz="0" w:space="0" w:color="auto"/>
        <w:right w:val="none" w:sz="0" w:space="0" w:color="auto"/>
      </w:divBdr>
    </w:div>
    <w:div w:id="855776905">
      <w:bodyDiv w:val="1"/>
      <w:marLeft w:val="0"/>
      <w:marRight w:val="0"/>
      <w:marTop w:val="0"/>
      <w:marBottom w:val="0"/>
      <w:divBdr>
        <w:top w:val="none" w:sz="0" w:space="0" w:color="auto"/>
        <w:left w:val="none" w:sz="0" w:space="0" w:color="auto"/>
        <w:bottom w:val="none" w:sz="0" w:space="0" w:color="auto"/>
        <w:right w:val="none" w:sz="0" w:space="0" w:color="auto"/>
      </w:divBdr>
    </w:div>
    <w:div w:id="859047318">
      <w:bodyDiv w:val="1"/>
      <w:marLeft w:val="0"/>
      <w:marRight w:val="0"/>
      <w:marTop w:val="0"/>
      <w:marBottom w:val="0"/>
      <w:divBdr>
        <w:top w:val="none" w:sz="0" w:space="0" w:color="auto"/>
        <w:left w:val="none" w:sz="0" w:space="0" w:color="auto"/>
        <w:bottom w:val="none" w:sz="0" w:space="0" w:color="auto"/>
        <w:right w:val="none" w:sz="0" w:space="0" w:color="auto"/>
      </w:divBdr>
    </w:div>
    <w:div w:id="877544080">
      <w:bodyDiv w:val="1"/>
      <w:marLeft w:val="0"/>
      <w:marRight w:val="0"/>
      <w:marTop w:val="0"/>
      <w:marBottom w:val="0"/>
      <w:divBdr>
        <w:top w:val="none" w:sz="0" w:space="0" w:color="auto"/>
        <w:left w:val="none" w:sz="0" w:space="0" w:color="auto"/>
        <w:bottom w:val="none" w:sz="0" w:space="0" w:color="auto"/>
        <w:right w:val="none" w:sz="0" w:space="0" w:color="auto"/>
      </w:divBdr>
    </w:div>
    <w:div w:id="1029064459">
      <w:bodyDiv w:val="1"/>
      <w:marLeft w:val="0"/>
      <w:marRight w:val="0"/>
      <w:marTop w:val="0"/>
      <w:marBottom w:val="0"/>
      <w:divBdr>
        <w:top w:val="none" w:sz="0" w:space="0" w:color="auto"/>
        <w:left w:val="none" w:sz="0" w:space="0" w:color="auto"/>
        <w:bottom w:val="none" w:sz="0" w:space="0" w:color="auto"/>
        <w:right w:val="none" w:sz="0" w:space="0" w:color="auto"/>
      </w:divBdr>
    </w:div>
    <w:div w:id="1060862312">
      <w:bodyDiv w:val="1"/>
      <w:marLeft w:val="0"/>
      <w:marRight w:val="0"/>
      <w:marTop w:val="0"/>
      <w:marBottom w:val="0"/>
      <w:divBdr>
        <w:top w:val="none" w:sz="0" w:space="0" w:color="auto"/>
        <w:left w:val="none" w:sz="0" w:space="0" w:color="auto"/>
        <w:bottom w:val="none" w:sz="0" w:space="0" w:color="auto"/>
        <w:right w:val="none" w:sz="0" w:space="0" w:color="auto"/>
      </w:divBdr>
    </w:div>
    <w:div w:id="1176505972">
      <w:bodyDiv w:val="1"/>
      <w:marLeft w:val="0"/>
      <w:marRight w:val="0"/>
      <w:marTop w:val="0"/>
      <w:marBottom w:val="0"/>
      <w:divBdr>
        <w:top w:val="none" w:sz="0" w:space="0" w:color="auto"/>
        <w:left w:val="none" w:sz="0" w:space="0" w:color="auto"/>
        <w:bottom w:val="none" w:sz="0" w:space="0" w:color="auto"/>
        <w:right w:val="none" w:sz="0" w:space="0" w:color="auto"/>
      </w:divBdr>
    </w:div>
    <w:div w:id="1214273995">
      <w:bodyDiv w:val="1"/>
      <w:marLeft w:val="0"/>
      <w:marRight w:val="0"/>
      <w:marTop w:val="0"/>
      <w:marBottom w:val="0"/>
      <w:divBdr>
        <w:top w:val="none" w:sz="0" w:space="0" w:color="auto"/>
        <w:left w:val="none" w:sz="0" w:space="0" w:color="auto"/>
        <w:bottom w:val="none" w:sz="0" w:space="0" w:color="auto"/>
        <w:right w:val="none" w:sz="0" w:space="0" w:color="auto"/>
      </w:divBdr>
    </w:div>
    <w:div w:id="1216164083">
      <w:bodyDiv w:val="1"/>
      <w:marLeft w:val="0"/>
      <w:marRight w:val="0"/>
      <w:marTop w:val="0"/>
      <w:marBottom w:val="0"/>
      <w:divBdr>
        <w:top w:val="none" w:sz="0" w:space="0" w:color="auto"/>
        <w:left w:val="none" w:sz="0" w:space="0" w:color="auto"/>
        <w:bottom w:val="none" w:sz="0" w:space="0" w:color="auto"/>
        <w:right w:val="none" w:sz="0" w:space="0" w:color="auto"/>
      </w:divBdr>
    </w:div>
    <w:div w:id="1246569174">
      <w:bodyDiv w:val="1"/>
      <w:marLeft w:val="0"/>
      <w:marRight w:val="0"/>
      <w:marTop w:val="0"/>
      <w:marBottom w:val="0"/>
      <w:divBdr>
        <w:top w:val="none" w:sz="0" w:space="0" w:color="auto"/>
        <w:left w:val="none" w:sz="0" w:space="0" w:color="auto"/>
        <w:bottom w:val="none" w:sz="0" w:space="0" w:color="auto"/>
        <w:right w:val="none" w:sz="0" w:space="0" w:color="auto"/>
      </w:divBdr>
      <w:divsChild>
        <w:div w:id="34159856">
          <w:marLeft w:val="0"/>
          <w:marRight w:val="0"/>
          <w:marTop w:val="0"/>
          <w:marBottom w:val="0"/>
          <w:divBdr>
            <w:top w:val="none" w:sz="0" w:space="0" w:color="auto"/>
            <w:left w:val="none" w:sz="0" w:space="0" w:color="auto"/>
            <w:bottom w:val="none" w:sz="0" w:space="0" w:color="auto"/>
            <w:right w:val="none" w:sz="0" w:space="0" w:color="auto"/>
          </w:divBdr>
        </w:div>
        <w:div w:id="1813448050">
          <w:marLeft w:val="0"/>
          <w:marRight w:val="0"/>
          <w:marTop w:val="0"/>
          <w:marBottom w:val="0"/>
          <w:divBdr>
            <w:top w:val="none" w:sz="0" w:space="0" w:color="auto"/>
            <w:left w:val="none" w:sz="0" w:space="0" w:color="auto"/>
            <w:bottom w:val="none" w:sz="0" w:space="0" w:color="auto"/>
            <w:right w:val="none" w:sz="0" w:space="0" w:color="auto"/>
          </w:divBdr>
        </w:div>
        <w:div w:id="1848403152">
          <w:marLeft w:val="0"/>
          <w:marRight w:val="0"/>
          <w:marTop w:val="0"/>
          <w:marBottom w:val="0"/>
          <w:divBdr>
            <w:top w:val="none" w:sz="0" w:space="0" w:color="auto"/>
            <w:left w:val="none" w:sz="0" w:space="0" w:color="auto"/>
            <w:bottom w:val="none" w:sz="0" w:space="0" w:color="auto"/>
            <w:right w:val="none" w:sz="0" w:space="0" w:color="auto"/>
          </w:divBdr>
        </w:div>
        <w:div w:id="520048651">
          <w:marLeft w:val="0"/>
          <w:marRight w:val="0"/>
          <w:marTop w:val="0"/>
          <w:marBottom w:val="0"/>
          <w:divBdr>
            <w:top w:val="none" w:sz="0" w:space="0" w:color="auto"/>
            <w:left w:val="none" w:sz="0" w:space="0" w:color="auto"/>
            <w:bottom w:val="none" w:sz="0" w:space="0" w:color="auto"/>
            <w:right w:val="none" w:sz="0" w:space="0" w:color="auto"/>
          </w:divBdr>
        </w:div>
        <w:div w:id="1327779743">
          <w:marLeft w:val="0"/>
          <w:marRight w:val="0"/>
          <w:marTop w:val="0"/>
          <w:marBottom w:val="0"/>
          <w:divBdr>
            <w:top w:val="none" w:sz="0" w:space="0" w:color="auto"/>
            <w:left w:val="none" w:sz="0" w:space="0" w:color="auto"/>
            <w:bottom w:val="none" w:sz="0" w:space="0" w:color="auto"/>
            <w:right w:val="none" w:sz="0" w:space="0" w:color="auto"/>
          </w:divBdr>
        </w:div>
        <w:div w:id="803234736">
          <w:marLeft w:val="0"/>
          <w:marRight w:val="0"/>
          <w:marTop w:val="0"/>
          <w:marBottom w:val="0"/>
          <w:divBdr>
            <w:top w:val="none" w:sz="0" w:space="0" w:color="auto"/>
            <w:left w:val="none" w:sz="0" w:space="0" w:color="auto"/>
            <w:bottom w:val="none" w:sz="0" w:space="0" w:color="auto"/>
            <w:right w:val="none" w:sz="0" w:space="0" w:color="auto"/>
          </w:divBdr>
        </w:div>
        <w:div w:id="1846898734">
          <w:marLeft w:val="0"/>
          <w:marRight w:val="0"/>
          <w:marTop w:val="0"/>
          <w:marBottom w:val="0"/>
          <w:divBdr>
            <w:top w:val="none" w:sz="0" w:space="0" w:color="auto"/>
            <w:left w:val="none" w:sz="0" w:space="0" w:color="auto"/>
            <w:bottom w:val="none" w:sz="0" w:space="0" w:color="auto"/>
            <w:right w:val="none" w:sz="0" w:space="0" w:color="auto"/>
          </w:divBdr>
        </w:div>
        <w:div w:id="975767157">
          <w:marLeft w:val="0"/>
          <w:marRight w:val="0"/>
          <w:marTop w:val="0"/>
          <w:marBottom w:val="0"/>
          <w:divBdr>
            <w:top w:val="none" w:sz="0" w:space="0" w:color="auto"/>
            <w:left w:val="none" w:sz="0" w:space="0" w:color="auto"/>
            <w:bottom w:val="none" w:sz="0" w:space="0" w:color="auto"/>
            <w:right w:val="none" w:sz="0" w:space="0" w:color="auto"/>
          </w:divBdr>
        </w:div>
        <w:div w:id="2082558879">
          <w:marLeft w:val="0"/>
          <w:marRight w:val="0"/>
          <w:marTop w:val="0"/>
          <w:marBottom w:val="0"/>
          <w:divBdr>
            <w:top w:val="none" w:sz="0" w:space="0" w:color="auto"/>
            <w:left w:val="none" w:sz="0" w:space="0" w:color="auto"/>
            <w:bottom w:val="none" w:sz="0" w:space="0" w:color="auto"/>
            <w:right w:val="none" w:sz="0" w:space="0" w:color="auto"/>
          </w:divBdr>
        </w:div>
        <w:div w:id="192034011">
          <w:marLeft w:val="0"/>
          <w:marRight w:val="0"/>
          <w:marTop w:val="0"/>
          <w:marBottom w:val="0"/>
          <w:divBdr>
            <w:top w:val="none" w:sz="0" w:space="0" w:color="auto"/>
            <w:left w:val="none" w:sz="0" w:space="0" w:color="auto"/>
            <w:bottom w:val="none" w:sz="0" w:space="0" w:color="auto"/>
            <w:right w:val="none" w:sz="0" w:space="0" w:color="auto"/>
          </w:divBdr>
        </w:div>
        <w:div w:id="1134761679">
          <w:marLeft w:val="0"/>
          <w:marRight w:val="0"/>
          <w:marTop w:val="0"/>
          <w:marBottom w:val="0"/>
          <w:divBdr>
            <w:top w:val="none" w:sz="0" w:space="0" w:color="auto"/>
            <w:left w:val="none" w:sz="0" w:space="0" w:color="auto"/>
            <w:bottom w:val="none" w:sz="0" w:space="0" w:color="auto"/>
            <w:right w:val="none" w:sz="0" w:space="0" w:color="auto"/>
          </w:divBdr>
        </w:div>
        <w:div w:id="117800217">
          <w:marLeft w:val="0"/>
          <w:marRight w:val="0"/>
          <w:marTop w:val="0"/>
          <w:marBottom w:val="0"/>
          <w:divBdr>
            <w:top w:val="none" w:sz="0" w:space="0" w:color="auto"/>
            <w:left w:val="none" w:sz="0" w:space="0" w:color="auto"/>
            <w:bottom w:val="none" w:sz="0" w:space="0" w:color="auto"/>
            <w:right w:val="none" w:sz="0" w:space="0" w:color="auto"/>
          </w:divBdr>
        </w:div>
        <w:div w:id="1166088538">
          <w:marLeft w:val="0"/>
          <w:marRight w:val="0"/>
          <w:marTop w:val="0"/>
          <w:marBottom w:val="0"/>
          <w:divBdr>
            <w:top w:val="none" w:sz="0" w:space="0" w:color="auto"/>
            <w:left w:val="none" w:sz="0" w:space="0" w:color="auto"/>
            <w:bottom w:val="none" w:sz="0" w:space="0" w:color="auto"/>
            <w:right w:val="none" w:sz="0" w:space="0" w:color="auto"/>
          </w:divBdr>
        </w:div>
        <w:div w:id="483354916">
          <w:marLeft w:val="0"/>
          <w:marRight w:val="0"/>
          <w:marTop w:val="0"/>
          <w:marBottom w:val="0"/>
          <w:divBdr>
            <w:top w:val="none" w:sz="0" w:space="0" w:color="auto"/>
            <w:left w:val="none" w:sz="0" w:space="0" w:color="auto"/>
            <w:bottom w:val="none" w:sz="0" w:space="0" w:color="auto"/>
            <w:right w:val="none" w:sz="0" w:space="0" w:color="auto"/>
          </w:divBdr>
        </w:div>
        <w:div w:id="783112599">
          <w:marLeft w:val="0"/>
          <w:marRight w:val="0"/>
          <w:marTop w:val="0"/>
          <w:marBottom w:val="0"/>
          <w:divBdr>
            <w:top w:val="none" w:sz="0" w:space="0" w:color="auto"/>
            <w:left w:val="none" w:sz="0" w:space="0" w:color="auto"/>
            <w:bottom w:val="none" w:sz="0" w:space="0" w:color="auto"/>
            <w:right w:val="none" w:sz="0" w:space="0" w:color="auto"/>
          </w:divBdr>
        </w:div>
        <w:div w:id="707992137">
          <w:marLeft w:val="0"/>
          <w:marRight w:val="0"/>
          <w:marTop w:val="0"/>
          <w:marBottom w:val="0"/>
          <w:divBdr>
            <w:top w:val="none" w:sz="0" w:space="0" w:color="auto"/>
            <w:left w:val="none" w:sz="0" w:space="0" w:color="auto"/>
            <w:bottom w:val="none" w:sz="0" w:space="0" w:color="auto"/>
            <w:right w:val="none" w:sz="0" w:space="0" w:color="auto"/>
          </w:divBdr>
        </w:div>
        <w:div w:id="2143107766">
          <w:marLeft w:val="0"/>
          <w:marRight w:val="0"/>
          <w:marTop w:val="0"/>
          <w:marBottom w:val="0"/>
          <w:divBdr>
            <w:top w:val="none" w:sz="0" w:space="0" w:color="auto"/>
            <w:left w:val="none" w:sz="0" w:space="0" w:color="auto"/>
            <w:bottom w:val="none" w:sz="0" w:space="0" w:color="auto"/>
            <w:right w:val="none" w:sz="0" w:space="0" w:color="auto"/>
          </w:divBdr>
        </w:div>
        <w:div w:id="1881237290">
          <w:marLeft w:val="0"/>
          <w:marRight w:val="0"/>
          <w:marTop w:val="0"/>
          <w:marBottom w:val="0"/>
          <w:divBdr>
            <w:top w:val="none" w:sz="0" w:space="0" w:color="auto"/>
            <w:left w:val="none" w:sz="0" w:space="0" w:color="auto"/>
            <w:bottom w:val="none" w:sz="0" w:space="0" w:color="auto"/>
            <w:right w:val="none" w:sz="0" w:space="0" w:color="auto"/>
          </w:divBdr>
        </w:div>
        <w:div w:id="1551962041">
          <w:marLeft w:val="0"/>
          <w:marRight w:val="0"/>
          <w:marTop w:val="0"/>
          <w:marBottom w:val="0"/>
          <w:divBdr>
            <w:top w:val="none" w:sz="0" w:space="0" w:color="auto"/>
            <w:left w:val="none" w:sz="0" w:space="0" w:color="auto"/>
            <w:bottom w:val="none" w:sz="0" w:space="0" w:color="auto"/>
            <w:right w:val="none" w:sz="0" w:space="0" w:color="auto"/>
          </w:divBdr>
        </w:div>
      </w:divsChild>
    </w:div>
    <w:div w:id="1350139054">
      <w:bodyDiv w:val="1"/>
      <w:marLeft w:val="0"/>
      <w:marRight w:val="0"/>
      <w:marTop w:val="0"/>
      <w:marBottom w:val="0"/>
      <w:divBdr>
        <w:top w:val="none" w:sz="0" w:space="0" w:color="auto"/>
        <w:left w:val="none" w:sz="0" w:space="0" w:color="auto"/>
        <w:bottom w:val="none" w:sz="0" w:space="0" w:color="auto"/>
        <w:right w:val="none" w:sz="0" w:space="0" w:color="auto"/>
      </w:divBdr>
    </w:div>
    <w:div w:id="1374186884">
      <w:bodyDiv w:val="1"/>
      <w:marLeft w:val="0"/>
      <w:marRight w:val="0"/>
      <w:marTop w:val="0"/>
      <w:marBottom w:val="0"/>
      <w:divBdr>
        <w:top w:val="none" w:sz="0" w:space="0" w:color="auto"/>
        <w:left w:val="none" w:sz="0" w:space="0" w:color="auto"/>
        <w:bottom w:val="none" w:sz="0" w:space="0" w:color="auto"/>
        <w:right w:val="none" w:sz="0" w:space="0" w:color="auto"/>
      </w:divBdr>
    </w:div>
    <w:div w:id="1375889174">
      <w:bodyDiv w:val="1"/>
      <w:marLeft w:val="0"/>
      <w:marRight w:val="0"/>
      <w:marTop w:val="0"/>
      <w:marBottom w:val="0"/>
      <w:divBdr>
        <w:top w:val="none" w:sz="0" w:space="0" w:color="auto"/>
        <w:left w:val="none" w:sz="0" w:space="0" w:color="auto"/>
        <w:bottom w:val="none" w:sz="0" w:space="0" w:color="auto"/>
        <w:right w:val="none" w:sz="0" w:space="0" w:color="auto"/>
      </w:divBdr>
    </w:div>
    <w:div w:id="1390808870">
      <w:bodyDiv w:val="1"/>
      <w:marLeft w:val="0"/>
      <w:marRight w:val="0"/>
      <w:marTop w:val="0"/>
      <w:marBottom w:val="0"/>
      <w:divBdr>
        <w:top w:val="none" w:sz="0" w:space="0" w:color="auto"/>
        <w:left w:val="none" w:sz="0" w:space="0" w:color="auto"/>
        <w:bottom w:val="none" w:sz="0" w:space="0" w:color="auto"/>
        <w:right w:val="none" w:sz="0" w:space="0" w:color="auto"/>
      </w:divBdr>
    </w:div>
    <w:div w:id="1429547779">
      <w:bodyDiv w:val="1"/>
      <w:marLeft w:val="0"/>
      <w:marRight w:val="0"/>
      <w:marTop w:val="0"/>
      <w:marBottom w:val="0"/>
      <w:divBdr>
        <w:top w:val="none" w:sz="0" w:space="0" w:color="auto"/>
        <w:left w:val="none" w:sz="0" w:space="0" w:color="auto"/>
        <w:bottom w:val="none" w:sz="0" w:space="0" w:color="auto"/>
        <w:right w:val="none" w:sz="0" w:space="0" w:color="auto"/>
      </w:divBdr>
    </w:div>
    <w:div w:id="1434665425">
      <w:bodyDiv w:val="1"/>
      <w:marLeft w:val="0"/>
      <w:marRight w:val="0"/>
      <w:marTop w:val="0"/>
      <w:marBottom w:val="0"/>
      <w:divBdr>
        <w:top w:val="none" w:sz="0" w:space="0" w:color="auto"/>
        <w:left w:val="none" w:sz="0" w:space="0" w:color="auto"/>
        <w:bottom w:val="none" w:sz="0" w:space="0" w:color="auto"/>
        <w:right w:val="none" w:sz="0" w:space="0" w:color="auto"/>
      </w:divBdr>
    </w:div>
    <w:div w:id="1826580851">
      <w:bodyDiv w:val="1"/>
      <w:marLeft w:val="0"/>
      <w:marRight w:val="0"/>
      <w:marTop w:val="0"/>
      <w:marBottom w:val="0"/>
      <w:divBdr>
        <w:top w:val="none" w:sz="0" w:space="0" w:color="auto"/>
        <w:left w:val="none" w:sz="0" w:space="0" w:color="auto"/>
        <w:bottom w:val="none" w:sz="0" w:space="0" w:color="auto"/>
        <w:right w:val="none" w:sz="0" w:space="0" w:color="auto"/>
      </w:divBdr>
    </w:div>
    <w:div w:id="2100832076">
      <w:bodyDiv w:val="1"/>
      <w:marLeft w:val="0"/>
      <w:marRight w:val="0"/>
      <w:marTop w:val="0"/>
      <w:marBottom w:val="0"/>
      <w:divBdr>
        <w:top w:val="none" w:sz="0" w:space="0" w:color="auto"/>
        <w:left w:val="none" w:sz="0" w:space="0" w:color="auto"/>
        <w:bottom w:val="none" w:sz="0" w:space="0" w:color="auto"/>
        <w:right w:val="none" w:sz="0" w:space="0" w:color="auto"/>
      </w:divBdr>
    </w:div>
    <w:div w:id="214094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marshall.edu/graduate/admissions/" TargetMode="External"/><Relationship Id="rId18" Type="http://schemas.openxmlformats.org/officeDocument/2006/relationships/hyperlink" Target="mailto:international@marshall.ed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marshall.edu/bursar" TargetMode="External"/><Relationship Id="rId7" Type="http://schemas.openxmlformats.org/officeDocument/2006/relationships/endnotes" Target="endnotes.xml"/><Relationship Id="rId12" Type="http://schemas.openxmlformats.org/officeDocument/2006/relationships/hyperlink" Target="https://nam02.safelinks.protection.outlook.com/ap/b-59584e83/?url=https%3A%2F%2Flivemarshall-my.sharepoint.com%2F%3Ab%3A%2Fg%2Fpersonal%2Fmummertc_marshall_edu%2FES3Ndc3krHFOijtWubZYedYBUy5KScfoTxunbOHMmiCjMA&amp;data=05%7C01%7Cdavis1090%40marshall.edu%7C5daa6f01cf254b0ba53f08dbf012e7d4%7C239ab2783bba4c78b41d8508a541e025%7C0%7C0%7C638367736222211524%7CUnknown%7CTWFpbGZsb3d8eyJWIjoiMC4wLjAwMDAiLCJQIjoiV2luMzIiLCJBTiI6Ik1haWwiLCJXVCI6Mn0%3D%7C3000%7C%7C%7C&amp;sdata=%2FR4GwV2zPA9E4nYDfOv4dPd9FLz45C9ZJE0E5vcTT9g%3D&amp;reserved=0" TargetMode="External"/><Relationship Id="rId17" Type="http://schemas.openxmlformats.org/officeDocument/2006/relationships/hyperlink" Target="https://www.marshall.edu/admissions/approved-list-of-countries-for-english-proficiency-exemption/" TargetMode="External"/><Relationship Id="rId25" Type="http://schemas.openxmlformats.org/officeDocument/2006/relationships/image" Target="cid:image001.png@01DA4A1A.5E4646C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ternational@marshall.edu" TargetMode="External"/><Relationship Id="rId20" Type="http://schemas.openxmlformats.org/officeDocument/2006/relationships/hyperlink" Target="mailto:international@marshall.edu" TargetMode="External"/><Relationship Id="rId29" Type="http://schemas.openxmlformats.org/officeDocument/2006/relationships/image" Target="cid:image003.png@01DA4A1F.DC949EA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A215A.C7ABA8A0"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arshall.edu/admissions/approved-list-of-countries-for-english-proficiency-exemption/" TargetMode="External"/><Relationship Id="rId23" Type="http://schemas.openxmlformats.org/officeDocument/2006/relationships/hyperlink" Target="http://www.marshall.edu/bursar" TargetMode="External"/><Relationship Id="rId28"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https://www.marshall.edu/admissions/approved-list-of-countries-for-english-proficiency-exemption/" TargetMode="External"/><Relationship Id="rId31" Type="http://schemas.openxmlformats.org/officeDocument/2006/relationships/image" Target="cid:image004.png@01DA4A21.A39F6740" TargetMode="External"/><Relationship Id="rId4" Type="http://schemas.openxmlformats.org/officeDocument/2006/relationships/settings" Target="settings.xml"/><Relationship Id="rId9" Type="http://schemas.openxmlformats.org/officeDocument/2006/relationships/hyperlink" Target="https://nam02.safelinks.protection.outlook.com/ap/w-59584e83/?url=https%3A%2F%2Flivemarshall-my.sharepoint.com%2F%3Aw%3A%2Fg%2Fpersonal%2Fmummertc_marshall_edu%2FEeNvj7r_K0tMsurihq1ycasBroDQr9WnJ8QCA47HUUBRtg&amp;data=05%7C01%7Cdavis1090%40marshall.edu%7C5daa6f01cf254b0ba53f08dbf012e7d4%7C239ab2783bba4c78b41d8508a541e025%7C0%7C0%7C638367736222200813%7CUnknown%7CTWFpbGZsb3d8eyJWIjoiMC4wLjAwMDAiLCJQIjoiV2luMzIiLCJBTiI6Ik1haWwiLCJXVCI6Mn0%3D%7C3000%7C%7C%7C&amp;sdata=yduB3qwSvYAGWe1GfXUzF08VZVI6l8%2BxXH%2BL7YiWBvw%3D&amp;reserved=0" TargetMode="External"/><Relationship Id="rId14" Type="http://schemas.openxmlformats.org/officeDocument/2006/relationships/hyperlink" Target="https://catalog.marshall.edu/graduate/admissions/" TargetMode="External"/><Relationship Id="rId22" Type="http://schemas.openxmlformats.org/officeDocument/2006/relationships/hyperlink" Target="http://www.marshall.edu/bursar" TargetMode="External"/><Relationship Id="rId27" Type="http://schemas.openxmlformats.org/officeDocument/2006/relationships/image" Target="cid:image002.png@01DA4A1E.6CF2D9A0" TargetMode="External"/><Relationship Id="rId30" Type="http://schemas.openxmlformats.org/officeDocument/2006/relationships/image" Target="media/image5.png"/><Relationship Id="rId8" Type="http://schemas.openxmlformats.org/officeDocument/2006/relationships/hyperlink" Target="mailto:senate@marsha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11D77-CEC8-4C52-BFB6-8D24C510B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68</Pages>
  <Words>18748</Words>
  <Characters>106869</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Lucas-Adkins, Conrae</dc:creator>
  <cp:keywords/>
  <dc:description/>
  <cp:lastModifiedBy>Scott Davis</cp:lastModifiedBy>
  <cp:revision>11</cp:revision>
  <dcterms:created xsi:type="dcterms:W3CDTF">2024-01-25T21:33:00Z</dcterms:created>
  <dcterms:modified xsi:type="dcterms:W3CDTF">2024-01-25T21:43:00Z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07ea8be9dbf3203826f25c71e8afc4ac563bd7e8b3da3f07d631a416ca256894</vt:lpwstr>
  </property>
</Properties>
</file>